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2F8B9" w14:textId="4F4BFD84" w:rsidR="00E05B81" w:rsidRDefault="00E05B81" w:rsidP="005A26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0"/>
        <w:rPr>
          <w:rFonts w:ascii="Avenir Book" w:eastAsia="Times New Roman" w:hAnsi="Avenir Book"/>
          <w:b/>
          <w:sz w:val="32"/>
        </w:rPr>
      </w:pPr>
    </w:p>
    <w:p w14:paraId="622ABBB7" w14:textId="77777777" w:rsidR="00434150" w:rsidRDefault="00434150" w:rsidP="005A26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0"/>
        <w:rPr>
          <w:rFonts w:ascii="Avenir Book" w:eastAsia="Times New Roman" w:hAnsi="Avenir Book"/>
          <w:b/>
          <w:sz w:val="32"/>
        </w:rPr>
      </w:pPr>
    </w:p>
    <w:p w14:paraId="1CC7E244" w14:textId="79EAF644" w:rsidR="00434150" w:rsidRDefault="00434150" w:rsidP="005A26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0"/>
        <w:rPr>
          <w:rFonts w:ascii="Avenir Book" w:eastAsia="Times New Roman" w:hAnsi="Avenir Book"/>
          <w:b/>
          <w:sz w:val="32"/>
        </w:rPr>
      </w:pPr>
      <w:r>
        <w:rPr>
          <w:rFonts w:ascii="Avenir Book" w:eastAsia="Times New Roman" w:hAnsi="Avenir Book"/>
          <w:b/>
          <w:noProof/>
          <w:sz w:val="32"/>
        </w:rPr>
        <w:drawing>
          <wp:inline distT="0" distB="0" distL="0" distR="0" wp14:anchorId="45F699EB" wp14:editId="767DEFEF">
            <wp:extent cx="6093460" cy="691515"/>
            <wp:effectExtent l="0" t="0" r="2540" b="0"/>
            <wp:docPr id="959990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990189" name="Picture 95999018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93460" cy="691515"/>
                    </a:xfrm>
                    <a:prstGeom prst="rect">
                      <a:avLst/>
                    </a:prstGeom>
                  </pic:spPr>
                </pic:pic>
              </a:graphicData>
            </a:graphic>
          </wp:inline>
        </w:drawing>
      </w:r>
    </w:p>
    <w:p w14:paraId="24C15173" w14:textId="77777777" w:rsidR="00434150" w:rsidRDefault="00434150" w:rsidP="005A26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0"/>
        <w:rPr>
          <w:rFonts w:ascii="Avenir Book" w:eastAsia="Times New Roman" w:hAnsi="Avenir Book"/>
          <w:b/>
          <w:sz w:val="32"/>
        </w:rPr>
      </w:pPr>
    </w:p>
    <w:p w14:paraId="4B2383F1" w14:textId="77777777" w:rsidR="00434150" w:rsidRDefault="00434150" w:rsidP="004341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0"/>
        <w:rPr>
          <w:rFonts w:ascii="Avenir Book" w:eastAsia="Times New Roman" w:hAnsi="Avenir Book"/>
          <w:b/>
          <w:sz w:val="32"/>
          <w:lang w:val="en-US"/>
        </w:rPr>
      </w:pPr>
      <w:r>
        <w:rPr>
          <w:rFonts w:ascii="Avenir Book" w:eastAsia="Times New Roman" w:hAnsi="Avenir Book"/>
          <w:b/>
          <w:sz w:val="32"/>
          <w:lang w:val="en-US"/>
        </w:rPr>
        <w:t>Company Handbook</w:t>
      </w:r>
    </w:p>
    <w:p w14:paraId="2C899A61" w14:textId="59D91895" w:rsidR="00434150" w:rsidRPr="00FD10AA" w:rsidRDefault="00434150" w:rsidP="004341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0"/>
        <w:rPr>
          <w:rFonts w:ascii="Avenir Book" w:eastAsia="Times New Roman" w:hAnsi="Avenir Book"/>
          <w:b/>
          <w:sz w:val="32"/>
          <w:lang w:val="en-US"/>
        </w:rPr>
      </w:pPr>
      <w:r>
        <w:rPr>
          <w:rFonts w:ascii="Avenir Book" w:eastAsia="Times New Roman" w:hAnsi="Avenir Book"/>
          <w:b/>
          <w:sz w:val="32"/>
          <w:lang w:val="en-US"/>
        </w:rPr>
        <w:t>Field</w:t>
      </w:r>
      <w:r>
        <w:rPr>
          <w:rFonts w:ascii="Avenir Book" w:eastAsia="Times New Roman" w:hAnsi="Avenir Book"/>
          <w:b/>
          <w:sz w:val="32"/>
          <w:lang w:val="en-US"/>
        </w:rPr>
        <w:t xml:space="preserve"> Staff</w:t>
      </w:r>
    </w:p>
    <w:p w14:paraId="35F44F4F" w14:textId="77777777" w:rsidR="00434150" w:rsidRDefault="00434150" w:rsidP="004341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0"/>
        <w:rPr>
          <w:rFonts w:ascii="Avenir Book" w:eastAsia="Times New Roman" w:hAnsi="Avenir Book"/>
          <w:b/>
          <w:sz w:val="32"/>
        </w:rPr>
      </w:pPr>
    </w:p>
    <w:p w14:paraId="313AE58B" w14:textId="77777777" w:rsidR="00434150" w:rsidRPr="00FD5432" w:rsidRDefault="00434150" w:rsidP="004341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Avenir Book" w:eastAsia="Times New Roman" w:hAnsi="Avenir Book"/>
          <w:b/>
          <w:sz w:val="32"/>
        </w:rPr>
      </w:pPr>
    </w:p>
    <w:p w14:paraId="3149A189" w14:textId="501D0EB7" w:rsidR="00E05B81" w:rsidRPr="00FD5432" w:rsidRDefault="00070311">
      <w:pPr>
        <w:rPr>
          <w:rFonts w:ascii="Avenir Book" w:eastAsia="Times New Roman" w:hAnsi="Avenir Book"/>
          <w:b/>
          <w:sz w:val="32"/>
        </w:rPr>
      </w:pPr>
      <w:r w:rsidRPr="00FD5432">
        <w:rPr>
          <w:rFonts w:ascii="Avenir Book" w:eastAsia="Times New Roman" w:hAnsi="Avenir Book"/>
          <w:b/>
          <w:sz w:val="32"/>
        </w:rPr>
        <w:t xml:space="preserve">Revisions History </w:t>
      </w:r>
    </w:p>
    <w:p w14:paraId="05CA526F" w14:textId="3DC91888" w:rsidR="00070311" w:rsidRPr="00FD5432" w:rsidRDefault="00070311">
      <w:pPr>
        <w:rPr>
          <w:rFonts w:ascii="Avenir Book" w:eastAsia="Times New Roman" w:hAnsi="Avenir Book"/>
          <w:b/>
          <w:sz w:val="32"/>
        </w:rPr>
      </w:pPr>
    </w:p>
    <w:p w14:paraId="66BEF9B0" w14:textId="477DBE70" w:rsidR="00070311" w:rsidRPr="00FD5432" w:rsidRDefault="00070311">
      <w:pPr>
        <w:rPr>
          <w:rFonts w:ascii="Avenir Book" w:eastAsia="Times New Roman" w:hAnsi="Avenir Book"/>
          <w:b/>
          <w:sz w:val="32"/>
        </w:rPr>
      </w:pPr>
    </w:p>
    <w:tbl>
      <w:tblPr>
        <w:tblStyle w:val="TableGrid"/>
        <w:tblW w:w="0" w:type="auto"/>
        <w:tblLook w:val="04A0" w:firstRow="1" w:lastRow="0" w:firstColumn="1" w:lastColumn="0" w:noHBand="0" w:noVBand="1"/>
      </w:tblPr>
      <w:tblGrid>
        <w:gridCol w:w="1413"/>
        <w:gridCol w:w="2126"/>
        <w:gridCol w:w="1276"/>
        <w:gridCol w:w="4771"/>
      </w:tblGrid>
      <w:tr w:rsidR="0059213A" w:rsidRPr="00FA6257" w14:paraId="5228E274" w14:textId="77777777" w:rsidTr="0053190D">
        <w:tc>
          <w:tcPr>
            <w:tcW w:w="1413" w:type="dxa"/>
          </w:tcPr>
          <w:p w14:paraId="68A03D88" w14:textId="5F7E7172" w:rsidR="005C3B16" w:rsidRPr="00FD5432" w:rsidRDefault="005C3B16">
            <w:pPr>
              <w:rPr>
                <w:rFonts w:ascii="Avenir Book" w:eastAsia="Times New Roman" w:hAnsi="Avenir Book"/>
                <w:b/>
                <w:sz w:val="32"/>
                <w:szCs w:val="32"/>
              </w:rPr>
            </w:pPr>
            <w:r w:rsidRPr="00FD5432">
              <w:rPr>
                <w:rFonts w:ascii="Avenir Book" w:eastAsia="Times New Roman" w:hAnsi="Avenir Book"/>
                <w:b/>
                <w:sz w:val="32"/>
                <w:szCs w:val="32"/>
              </w:rPr>
              <w:t xml:space="preserve">Issue </w:t>
            </w:r>
          </w:p>
        </w:tc>
        <w:tc>
          <w:tcPr>
            <w:tcW w:w="2126" w:type="dxa"/>
          </w:tcPr>
          <w:p w14:paraId="6665855D" w14:textId="3EC14526" w:rsidR="005C3B16" w:rsidRPr="00FD5432" w:rsidRDefault="005C3B16">
            <w:pPr>
              <w:rPr>
                <w:rFonts w:ascii="Avenir Book" w:eastAsia="Times New Roman" w:hAnsi="Avenir Book"/>
                <w:b/>
                <w:sz w:val="32"/>
                <w:szCs w:val="32"/>
              </w:rPr>
            </w:pPr>
            <w:r w:rsidRPr="00FD5432">
              <w:rPr>
                <w:rFonts w:ascii="Avenir Book" w:eastAsia="Times New Roman" w:hAnsi="Avenir Book"/>
                <w:b/>
                <w:sz w:val="32"/>
                <w:szCs w:val="32"/>
              </w:rPr>
              <w:t>Date</w:t>
            </w:r>
          </w:p>
        </w:tc>
        <w:tc>
          <w:tcPr>
            <w:tcW w:w="1276" w:type="dxa"/>
          </w:tcPr>
          <w:p w14:paraId="5FBA1D65" w14:textId="18A028CE" w:rsidR="005C3B16" w:rsidRPr="00FD5432" w:rsidRDefault="005C3B16">
            <w:pPr>
              <w:rPr>
                <w:rFonts w:ascii="Avenir Book" w:eastAsia="Times New Roman" w:hAnsi="Avenir Book"/>
                <w:b/>
                <w:sz w:val="32"/>
                <w:szCs w:val="32"/>
              </w:rPr>
            </w:pPr>
            <w:r w:rsidRPr="00FD5432">
              <w:rPr>
                <w:rFonts w:ascii="Avenir Book" w:eastAsia="Times New Roman" w:hAnsi="Avenir Book"/>
                <w:b/>
                <w:sz w:val="32"/>
                <w:szCs w:val="32"/>
              </w:rPr>
              <w:t xml:space="preserve">Author </w:t>
            </w:r>
          </w:p>
        </w:tc>
        <w:tc>
          <w:tcPr>
            <w:tcW w:w="4771" w:type="dxa"/>
          </w:tcPr>
          <w:p w14:paraId="02069904" w14:textId="7A2D6EF5" w:rsidR="005C3B16" w:rsidRPr="00FD5432" w:rsidRDefault="005C3B16">
            <w:pPr>
              <w:rPr>
                <w:rFonts w:ascii="Avenir Book" w:eastAsia="Times New Roman" w:hAnsi="Avenir Book"/>
                <w:b/>
                <w:sz w:val="32"/>
                <w:szCs w:val="32"/>
              </w:rPr>
            </w:pPr>
            <w:r w:rsidRPr="00FD5432">
              <w:rPr>
                <w:rFonts w:ascii="Avenir Book" w:eastAsia="Times New Roman" w:hAnsi="Avenir Book"/>
                <w:b/>
                <w:sz w:val="32"/>
                <w:szCs w:val="32"/>
              </w:rPr>
              <w:t xml:space="preserve">Comments </w:t>
            </w:r>
          </w:p>
        </w:tc>
      </w:tr>
      <w:tr w:rsidR="0059213A" w:rsidRPr="00FA6257" w14:paraId="36C2EC9C" w14:textId="77777777" w:rsidTr="00355DDF">
        <w:trPr>
          <w:trHeight w:val="376"/>
        </w:trPr>
        <w:tc>
          <w:tcPr>
            <w:tcW w:w="1413" w:type="dxa"/>
          </w:tcPr>
          <w:p w14:paraId="6033E8EF" w14:textId="48A264E0" w:rsidR="005C3B16" w:rsidRPr="00FD5432" w:rsidRDefault="005C3B16">
            <w:pPr>
              <w:rPr>
                <w:rFonts w:ascii="Avenir Book" w:eastAsia="Times New Roman" w:hAnsi="Avenir Book"/>
                <w:b/>
                <w:sz w:val="20"/>
              </w:rPr>
            </w:pPr>
            <w:r w:rsidRPr="00FD5432">
              <w:rPr>
                <w:rFonts w:ascii="Avenir Book" w:eastAsia="Times New Roman" w:hAnsi="Avenir Book"/>
                <w:b/>
                <w:sz w:val="20"/>
              </w:rPr>
              <w:t>2</w:t>
            </w:r>
          </w:p>
        </w:tc>
        <w:tc>
          <w:tcPr>
            <w:tcW w:w="2126" w:type="dxa"/>
          </w:tcPr>
          <w:p w14:paraId="427BFFDA" w14:textId="7B0FDCE7" w:rsidR="005C3B16" w:rsidRPr="00FD5432" w:rsidRDefault="005C3B16">
            <w:pPr>
              <w:rPr>
                <w:rFonts w:ascii="Avenir Book" w:eastAsia="Times New Roman" w:hAnsi="Avenir Book"/>
                <w:b/>
                <w:sz w:val="20"/>
              </w:rPr>
            </w:pPr>
            <w:r w:rsidRPr="00FD5432">
              <w:rPr>
                <w:rFonts w:ascii="Avenir Book" w:eastAsia="Times New Roman" w:hAnsi="Avenir Book"/>
                <w:b/>
                <w:sz w:val="20"/>
              </w:rPr>
              <w:t>May 2019</w:t>
            </w:r>
          </w:p>
        </w:tc>
        <w:tc>
          <w:tcPr>
            <w:tcW w:w="1276" w:type="dxa"/>
          </w:tcPr>
          <w:p w14:paraId="2A131EAC" w14:textId="1DC0CC4F" w:rsidR="005C3B16" w:rsidRPr="00FD5432" w:rsidRDefault="005C3B16">
            <w:pPr>
              <w:rPr>
                <w:rFonts w:ascii="Avenir Book" w:eastAsia="Times New Roman" w:hAnsi="Avenir Book"/>
                <w:b/>
                <w:sz w:val="20"/>
              </w:rPr>
            </w:pPr>
            <w:r w:rsidRPr="00FD5432">
              <w:rPr>
                <w:rFonts w:ascii="Avenir Book" w:eastAsia="Times New Roman" w:hAnsi="Avenir Book"/>
                <w:b/>
                <w:sz w:val="20"/>
              </w:rPr>
              <w:t>SH</w:t>
            </w:r>
          </w:p>
        </w:tc>
        <w:tc>
          <w:tcPr>
            <w:tcW w:w="4771" w:type="dxa"/>
          </w:tcPr>
          <w:p w14:paraId="3A8C631C" w14:textId="0FCC1E9A" w:rsidR="005C3B16" w:rsidRPr="00FD5432" w:rsidRDefault="005C3B16">
            <w:pPr>
              <w:rPr>
                <w:rFonts w:ascii="Avenir Book" w:eastAsia="Times New Roman" w:hAnsi="Avenir Book"/>
                <w:b/>
                <w:sz w:val="20"/>
              </w:rPr>
            </w:pPr>
            <w:r w:rsidRPr="00FD5432">
              <w:rPr>
                <w:rFonts w:ascii="Avenir Book" w:eastAsia="Times New Roman" w:hAnsi="Avenir Book"/>
                <w:b/>
                <w:sz w:val="20"/>
              </w:rPr>
              <w:t xml:space="preserve">Insert GDPR policy </w:t>
            </w:r>
          </w:p>
        </w:tc>
      </w:tr>
      <w:tr w:rsidR="0059213A" w:rsidRPr="00FA6257" w14:paraId="57F3434D" w14:textId="77777777" w:rsidTr="0053190D">
        <w:tc>
          <w:tcPr>
            <w:tcW w:w="1413" w:type="dxa"/>
          </w:tcPr>
          <w:p w14:paraId="6242A189" w14:textId="1904CBCE" w:rsidR="005C3B16" w:rsidRPr="00FD5432" w:rsidRDefault="005C3B16">
            <w:pPr>
              <w:rPr>
                <w:rFonts w:ascii="Avenir Book" w:eastAsia="Times New Roman" w:hAnsi="Avenir Book"/>
                <w:b/>
                <w:sz w:val="20"/>
              </w:rPr>
            </w:pPr>
            <w:r w:rsidRPr="00FD5432">
              <w:rPr>
                <w:rFonts w:ascii="Avenir Book" w:eastAsia="Times New Roman" w:hAnsi="Avenir Book"/>
                <w:b/>
                <w:sz w:val="20"/>
              </w:rPr>
              <w:t>3</w:t>
            </w:r>
          </w:p>
        </w:tc>
        <w:tc>
          <w:tcPr>
            <w:tcW w:w="2126" w:type="dxa"/>
          </w:tcPr>
          <w:p w14:paraId="313BF5C3" w14:textId="15876A23" w:rsidR="005C3B16" w:rsidRPr="00FD5432" w:rsidRDefault="005C3B16">
            <w:pPr>
              <w:rPr>
                <w:rFonts w:ascii="Avenir Book" w:eastAsia="Times New Roman" w:hAnsi="Avenir Book"/>
                <w:b/>
                <w:sz w:val="20"/>
              </w:rPr>
            </w:pPr>
            <w:r w:rsidRPr="00FD5432">
              <w:rPr>
                <w:rFonts w:ascii="Avenir Book" w:eastAsia="Times New Roman" w:hAnsi="Avenir Book"/>
                <w:b/>
                <w:sz w:val="20"/>
              </w:rPr>
              <w:t>25</w:t>
            </w:r>
            <w:r w:rsidRPr="00FD5432">
              <w:rPr>
                <w:rFonts w:ascii="Avenir Book" w:eastAsia="Times New Roman" w:hAnsi="Avenir Book"/>
                <w:b/>
                <w:sz w:val="20"/>
                <w:vertAlign w:val="superscript"/>
              </w:rPr>
              <w:t>th</w:t>
            </w:r>
            <w:r w:rsidRPr="00FD5432">
              <w:rPr>
                <w:rFonts w:ascii="Avenir Book" w:eastAsia="Times New Roman" w:hAnsi="Avenir Book"/>
                <w:b/>
                <w:sz w:val="20"/>
              </w:rPr>
              <w:t xml:space="preserve"> October 2019 </w:t>
            </w:r>
          </w:p>
        </w:tc>
        <w:tc>
          <w:tcPr>
            <w:tcW w:w="1276" w:type="dxa"/>
          </w:tcPr>
          <w:p w14:paraId="64501061" w14:textId="1FB23E88" w:rsidR="005C3B16" w:rsidRPr="00FD5432" w:rsidRDefault="005C3B16">
            <w:pPr>
              <w:rPr>
                <w:rFonts w:ascii="Avenir Book" w:eastAsia="Times New Roman" w:hAnsi="Avenir Book"/>
                <w:b/>
                <w:sz w:val="20"/>
              </w:rPr>
            </w:pPr>
            <w:r w:rsidRPr="00FD5432">
              <w:rPr>
                <w:rFonts w:ascii="Avenir Book" w:eastAsia="Times New Roman" w:hAnsi="Avenir Book"/>
                <w:b/>
                <w:sz w:val="20"/>
              </w:rPr>
              <w:t>SH</w:t>
            </w:r>
          </w:p>
        </w:tc>
        <w:tc>
          <w:tcPr>
            <w:tcW w:w="4771" w:type="dxa"/>
          </w:tcPr>
          <w:p w14:paraId="6E915192" w14:textId="109D3480" w:rsidR="005C3B16" w:rsidRPr="00FD5432" w:rsidRDefault="005C3B16">
            <w:pPr>
              <w:rPr>
                <w:rFonts w:ascii="Avenir Book" w:eastAsia="Times New Roman" w:hAnsi="Avenir Book"/>
                <w:b/>
                <w:sz w:val="20"/>
              </w:rPr>
            </w:pPr>
            <w:r w:rsidRPr="00FD5432">
              <w:rPr>
                <w:rFonts w:ascii="Avenir Book" w:eastAsia="Times New Roman" w:hAnsi="Avenir Book"/>
                <w:b/>
                <w:sz w:val="20"/>
              </w:rPr>
              <w:t>Insert amendments to telephone</w:t>
            </w:r>
            <w:r w:rsidR="00BC6CBD" w:rsidRPr="00FD5432">
              <w:rPr>
                <w:rFonts w:ascii="Avenir Book" w:eastAsia="Times New Roman" w:hAnsi="Avenir Book"/>
                <w:b/>
                <w:sz w:val="20"/>
              </w:rPr>
              <w:t xml:space="preserve"> monitoring</w:t>
            </w:r>
            <w:r w:rsidRPr="00FD5432">
              <w:rPr>
                <w:rFonts w:ascii="Avenir Book" w:eastAsia="Times New Roman" w:hAnsi="Avenir Book"/>
                <w:b/>
                <w:sz w:val="20"/>
              </w:rPr>
              <w:t xml:space="preserve"> and timesheet process </w:t>
            </w:r>
          </w:p>
        </w:tc>
      </w:tr>
      <w:tr w:rsidR="0059213A" w:rsidRPr="00FA6257" w14:paraId="148CA157" w14:textId="77777777" w:rsidTr="0053190D">
        <w:tc>
          <w:tcPr>
            <w:tcW w:w="1413" w:type="dxa"/>
          </w:tcPr>
          <w:p w14:paraId="1F839B6F" w14:textId="019C407C" w:rsidR="005C3B16" w:rsidRPr="00FD5432" w:rsidRDefault="00845BBB">
            <w:pPr>
              <w:rPr>
                <w:rFonts w:ascii="Avenir Book" w:eastAsia="Times New Roman" w:hAnsi="Avenir Book"/>
                <w:b/>
                <w:sz w:val="20"/>
              </w:rPr>
            </w:pPr>
            <w:r w:rsidRPr="00FD5432">
              <w:rPr>
                <w:rFonts w:ascii="Avenir Book" w:eastAsia="Times New Roman" w:hAnsi="Avenir Book"/>
                <w:b/>
                <w:sz w:val="20"/>
              </w:rPr>
              <w:t>4</w:t>
            </w:r>
          </w:p>
        </w:tc>
        <w:tc>
          <w:tcPr>
            <w:tcW w:w="2126" w:type="dxa"/>
          </w:tcPr>
          <w:p w14:paraId="16EEB8A9" w14:textId="438966E4" w:rsidR="005C3B16" w:rsidRPr="00FD5432" w:rsidRDefault="0067723D">
            <w:pPr>
              <w:rPr>
                <w:rFonts w:ascii="Avenir Book" w:eastAsia="Times New Roman" w:hAnsi="Avenir Book"/>
                <w:b/>
                <w:sz w:val="20"/>
              </w:rPr>
            </w:pPr>
            <w:r w:rsidRPr="00FD5432">
              <w:rPr>
                <w:rFonts w:ascii="Avenir Book" w:eastAsia="Times New Roman" w:hAnsi="Avenir Book"/>
                <w:b/>
                <w:sz w:val="20"/>
              </w:rPr>
              <w:t>08/01/2020</w:t>
            </w:r>
          </w:p>
        </w:tc>
        <w:tc>
          <w:tcPr>
            <w:tcW w:w="1276" w:type="dxa"/>
          </w:tcPr>
          <w:p w14:paraId="5F2EDBDF" w14:textId="24B87D74" w:rsidR="005C3B16" w:rsidRPr="00FD5432" w:rsidRDefault="0067723D">
            <w:pPr>
              <w:rPr>
                <w:rFonts w:ascii="Avenir Book" w:eastAsia="Times New Roman" w:hAnsi="Avenir Book"/>
                <w:b/>
                <w:sz w:val="20"/>
              </w:rPr>
            </w:pPr>
            <w:r w:rsidRPr="00FD5432">
              <w:rPr>
                <w:rFonts w:ascii="Avenir Book" w:eastAsia="Times New Roman" w:hAnsi="Avenir Book"/>
                <w:b/>
                <w:sz w:val="20"/>
              </w:rPr>
              <w:t xml:space="preserve">SH </w:t>
            </w:r>
          </w:p>
        </w:tc>
        <w:tc>
          <w:tcPr>
            <w:tcW w:w="4771" w:type="dxa"/>
          </w:tcPr>
          <w:p w14:paraId="23B5E7DC" w14:textId="3BB60363" w:rsidR="005C3B16" w:rsidRPr="00FD5432" w:rsidRDefault="0067723D">
            <w:pPr>
              <w:rPr>
                <w:rFonts w:ascii="Avenir Book" w:eastAsia="Times New Roman" w:hAnsi="Avenir Book"/>
                <w:b/>
                <w:sz w:val="20"/>
              </w:rPr>
            </w:pPr>
            <w:r w:rsidRPr="00FD5432">
              <w:rPr>
                <w:rFonts w:ascii="Avenir Book" w:eastAsia="Times New Roman" w:hAnsi="Avenir Book"/>
                <w:b/>
                <w:sz w:val="20"/>
              </w:rPr>
              <w:t xml:space="preserve">Insert of </w:t>
            </w:r>
            <w:r w:rsidR="00841523" w:rsidRPr="00FD5432">
              <w:rPr>
                <w:rFonts w:ascii="Avenir Book" w:eastAsia="Times New Roman" w:hAnsi="Avenir Book"/>
                <w:b/>
                <w:sz w:val="20"/>
              </w:rPr>
              <w:t xml:space="preserve">Team Handbook </w:t>
            </w:r>
            <w:r w:rsidR="003A4B07" w:rsidRPr="00FD5432">
              <w:rPr>
                <w:rFonts w:ascii="Avenir Book" w:eastAsia="Times New Roman" w:hAnsi="Avenir Book"/>
                <w:b/>
                <w:sz w:val="20"/>
              </w:rPr>
              <w:t>required standards</w:t>
            </w:r>
          </w:p>
        </w:tc>
      </w:tr>
      <w:tr w:rsidR="0059213A" w:rsidRPr="00FA6257" w14:paraId="1761B20C" w14:textId="77777777" w:rsidTr="0053190D">
        <w:tc>
          <w:tcPr>
            <w:tcW w:w="1413" w:type="dxa"/>
          </w:tcPr>
          <w:p w14:paraId="79E2ABAA" w14:textId="1A60489A" w:rsidR="005C3B16" w:rsidRPr="00FD5432" w:rsidRDefault="009A7EBD">
            <w:pPr>
              <w:rPr>
                <w:rFonts w:ascii="Avenir Book" w:eastAsia="Times New Roman" w:hAnsi="Avenir Book"/>
                <w:b/>
                <w:sz w:val="20"/>
              </w:rPr>
            </w:pPr>
            <w:r w:rsidRPr="00FD5432">
              <w:rPr>
                <w:rFonts w:ascii="Avenir Book" w:eastAsia="Times New Roman" w:hAnsi="Avenir Book"/>
                <w:b/>
                <w:sz w:val="20"/>
              </w:rPr>
              <w:t>5</w:t>
            </w:r>
          </w:p>
        </w:tc>
        <w:tc>
          <w:tcPr>
            <w:tcW w:w="2126" w:type="dxa"/>
          </w:tcPr>
          <w:p w14:paraId="07E07EF7" w14:textId="0BB7CB43" w:rsidR="005C3B16" w:rsidRPr="00FD5432" w:rsidRDefault="00531F90">
            <w:pPr>
              <w:rPr>
                <w:rFonts w:ascii="Avenir Book" w:eastAsia="Times New Roman" w:hAnsi="Avenir Book"/>
                <w:b/>
                <w:sz w:val="20"/>
              </w:rPr>
            </w:pPr>
            <w:r w:rsidRPr="00FD5432">
              <w:rPr>
                <w:rFonts w:ascii="Avenir Book" w:eastAsia="Times New Roman" w:hAnsi="Avenir Book"/>
                <w:b/>
                <w:sz w:val="20"/>
              </w:rPr>
              <w:t>26/03/20</w:t>
            </w:r>
          </w:p>
        </w:tc>
        <w:tc>
          <w:tcPr>
            <w:tcW w:w="1276" w:type="dxa"/>
          </w:tcPr>
          <w:p w14:paraId="4A7373EA" w14:textId="4D414AA5" w:rsidR="005C3B16" w:rsidRPr="00FD5432" w:rsidRDefault="00531F90">
            <w:pPr>
              <w:rPr>
                <w:rFonts w:ascii="Avenir Book" w:eastAsia="Times New Roman" w:hAnsi="Avenir Book"/>
                <w:b/>
                <w:sz w:val="20"/>
              </w:rPr>
            </w:pPr>
            <w:r w:rsidRPr="00FD5432">
              <w:rPr>
                <w:rFonts w:ascii="Avenir Book" w:eastAsia="Times New Roman" w:hAnsi="Avenir Book"/>
                <w:b/>
                <w:sz w:val="20"/>
              </w:rPr>
              <w:t>ST</w:t>
            </w:r>
          </w:p>
        </w:tc>
        <w:tc>
          <w:tcPr>
            <w:tcW w:w="4771" w:type="dxa"/>
          </w:tcPr>
          <w:p w14:paraId="4A32BBF6" w14:textId="37BB70ED" w:rsidR="005C3B16" w:rsidRPr="00FD5432" w:rsidRDefault="00531F90">
            <w:pPr>
              <w:rPr>
                <w:rFonts w:ascii="Avenir Book" w:eastAsia="Times New Roman" w:hAnsi="Avenir Book"/>
                <w:b/>
                <w:sz w:val="20"/>
              </w:rPr>
            </w:pPr>
            <w:r w:rsidRPr="00FD5432">
              <w:rPr>
                <w:rFonts w:ascii="Avenir Book" w:eastAsia="Times New Roman" w:hAnsi="Avenir Book"/>
                <w:b/>
                <w:sz w:val="20"/>
              </w:rPr>
              <w:t>Insert for Parental Bereavement Leave</w:t>
            </w:r>
          </w:p>
        </w:tc>
      </w:tr>
      <w:tr w:rsidR="0059213A" w:rsidRPr="00FA6257" w14:paraId="5EDC3E59" w14:textId="77777777" w:rsidTr="0053190D">
        <w:tc>
          <w:tcPr>
            <w:tcW w:w="1413" w:type="dxa"/>
          </w:tcPr>
          <w:p w14:paraId="0F503E43" w14:textId="4250CF0C" w:rsidR="00992239" w:rsidRPr="00FD5432" w:rsidRDefault="00992239">
            <w:pPr>
              <w:rPr>
                <w:rFonts w:ascii="Avenir Book" w:eastAsia="Times New Roman" w:hAnsi="Avenir Book"/>
                <w:b/>
                <w:sz w:val="20"/>
              </w:rPr>
            </w:pPr>
            <w:r w:rsidRPr="00FD5432">
              <w:rPr>
                <w:rFonts w:ascii="Avenir Book" w:eastAsia="Times New Roman" w:hAnsi="Avenir Book"/>
                <w:b/>
                <w:sz w:val="20"/>
              </w:rPr>
              <w:t>6</w:t>
            </w:r>
          </w:p>
        </w:tc>
        <w:tc>
          <w:tcPr>
            <w:tcW w:w="2126" w:type="dxa"/>
          </w:tcPr>
          <w:p w14:paraId="14713AD4" w14:textId="21613513" w:rsidR="00992239" w:rsidRPr="00FD5432" w:rsidRDefault="00992239">
            <w:pPr>
              <w:rPr>
                <w:rFonts w:ascii="Avenir Book" w:eastAsia="Times New Roman" w:hAnsi="Avenir Book"/>
                <w:b/>
                <w:sz w:val="20"/>
              </w:rPr>
            </w:pPr>
            <w:r w:rsidRPr="00FD5432">
              <w:rPr>
                <w:rFonts w:ascii="Avenir Book" w:eastAsia="Times New Roman" w:hAnsi="Avenir Book"/>
                <w:b/>
                <w:sz w:val="20"/>
              </w:rPr>
              <w:t>01/04/2022</w:t>
            </w:r>
          </w:p>
        </w:tc>
        <w:tc>
          <w:tcPr>
            <w:tcW w:w="1276" w:type="dxa"/>
          </w:tcPr>
          <w:p w14:paraId="56EA8A1E" w14:textId="45E5526A" w:rsidR="00992239" w:rsidRPr="00FD5432" w:rsidRDefault="00992239">
            <w:pPr>
              <w:rPr>
                <w:rFonts w:ascii="Avenir Book" w:eastAsia="Times New Roman" w:hAnsi="Avenir Book"/>
                <w:b/>
                <w:sz w:val="20"/>
              </w:rPr>
            </w:pPr>
            <w:r w:rsidRPr="00FD5432">
              <w:rPr>
                <w:rFonts w:ascii="Avenir Book" w:eastAsia="Times New Roman" w:hAnsi="Avenir Book"/>
                <w:b/>
                <w:sz w:val="20"/>
              </w:rPr>
              <w:t>JT</w:t>
            </w:r>
          </w:p>
        </w:tc>
        <w:tc>
          <w:tcPr>
            <w:tcW w:w="4771" w:type="dxa"/>
          </w:tcPr>
          <w:p w14:paraId="7EC17617" w14:textId="31F9D395" w:rsidR="00992239" w:rsidRPr="00FD5432" w:rsidRDefault="00992239">
            <w:pPr>
              <w:rPr>
                <w:rFonts w:ascii="Avenir Book" w:eastAsia="Times New Roman" w:hAnsi="Avenir Book"/>
                <w:b/>
                <w:sz w:val="20"/>
              </w:rPr>
            </w:pPr>
            <w:r w:rsidRPr="00FD5432">
              <w:rPr>
                <w:rFonts w:ascii="Avenir Book" w:eastAsia="Times New Roman" w:hAnsi="Avenir Book"/>
                <w:b/>
                <w:sz w:val="20"/>
              </w:rPr>
              <w:t>Full review and update</w:t>
            </w:r>
          </w:p>
        </w:tc>
      </w:tr>
      <w:tr w:rsidR="00355DDF" w:rsidRPr="00FA6257" w14:paraId="74349C9E" w14:textId="77777777" w:rsidTr="0053190D">
        <w:tc>
          <w:tcPr>
            <w:tcW w:w="1413" w:type="dxa"/>
          </w:tcPr>
          <w:p w14:paraId="1ACE1806" w14:textId="216941A0" w:rsidR="00355DDF" w:rsidRPr="00FD5432" w:rsidRDefault="00355DDF">
            <w:pPr>
              <w:rPr>
                <w:rFonts w:ascii="Avenir Book" w:eastAsia="Times New Roman" w:hAnsi="Avenir Book"/>
                <w:b/>
                <w:sz w:val="20"/>
              </w:rPr>
            </w:pPr>
            <w:r w:rsidRPr="00FD5432">
              <w:rPr>
                <w:rFonts w:ascii="Avenir Book" w:eastAsia="Times New Roman" w:hAnsi="Avenir Book"/>
                <w:b/>
                <w:sz w:val="20"/>
              </w:rPr>
              <w:t>7</w:t>
            </w:r>
          </w:p>
        </w:tc>
        <w:tc>
          <w:tcPr>
            <w:tcW w:w="2126" w:type="dxa"/>
          </w:tcPr>
          <w:p w14:paraId="6F7C6CA1" w14:textId="04A39AE2" w:rsidR="00355DDF" w:rsidRPr="00FD5432" w:rsidRDefault="00355DDF">
            <w:pPr>
              <w:rPr>
                <w:rFonts w:ascii="Avenir Book" w:eastAsia="Times New Roman" w:hAnsi="Avenir Book"/>
                <w:b/>
                <w:sz w:val="20"/>
              </w:rPr>
            </w:pPr>
            <w:r w:rsidRPr="00FD5432">
              <w:rPr>
                <w:rFonts w:ascii="Avenir Book" w:eastAsia="Times New Roman" w:hAnsi="Avenir Book"/>
                <w:b/>
                <w:sz w:val="20"/>
              </w:rPr>
              <w:t>05/09/2023</w:t>
            </w:r>
          </w:p>
        </w:tc>
        <w:tc>
          <w:tcPr>
            <w:tcW w:w="1276" w:type="dxa"/>
          </w:tcPr>
          <w:p w14:paraId="13603D26" w14:textId="38D629A3" w:rsidR="00355DDF" w:rsidRPr="00FD5432" w:rsidRDefault="00355DDF">
            <w:pPr>
              <w:rPr>
                <w:rFonts w:ascii="Avenir Book" w:eastAsia="Times New Roman" w:hAnsi="Avenir Book"/>
                <w:b/>
                <w:sz w:val="20"/>
              </w:rPr>
            </w:pPr>
            <w:r w:rsidRPr="00FD5432">
              <w:rPr>
                <w:rFonts w:ascii="Avenir Book" w:eastAsia="Times New Roman" w:hAnsi="Avenir Book"/>
                <w:b/>
                <w:sz w:val="20"/>
              </w:rPr>
              <w:t>MS</w:t>
            </w:r>
          </w:p>
        </w:tc>
        <w:tc>
          <w:tcPr>
            <w:tcW w:w="4771" w:type="dxa"/>
          </w:tcPr>
          <w:p w14:paraId="6E169A91" w14:textId="21A0689D" w:rsidR="00355DDF" w:rsidRPr="00FD5432" w:rsidRDefault="00355DDF">
            <w:pPr>
              <w:rPr>
                <w:rFonts w:ascii="Avenir Book" w:eastAsia="Times New Roman" w:hAnsi="Avenir Book"/>
                <w:b/>
                <w:sz w:val="20"/>
              </w:rPr>
            </w:pPr>
            <w:r w:rsidRPr="00FD5432">
              <w:rPr>
                <w:rFonts w:ascii="Avenir Book" w:eastAsia="Times New Roman" w:hAnsi="Avenir Book"/>
                <w:b/>
                <w:sz w:val="20"/>
              </w:rPr>
              <w:t>Full review and insert of modern slavery policy</w:t>
            </w:r>
            <w:r w:rsidR="00DF642D" w:rsidRPr="00FD5432">
              <w:rPr>
                <w:rFonts w:ascii="Avenir Book" w:eastAsia="Times New Roman" w:hAnsi="Avenir Book"/>
                <w:b/>
                <w:sz w:val="20"/>
              </w:rPr>
              <w:t xml:space="preserve"> (36)</w:t>
            </w:r>
          </w:p>
        </w:tc>
      </w:tr>
      <w:tr w:rsidR="004D4AD7" w:rsidRPr="00FA6257" w14:paraId="139A86D0" w14:textId="77777777" w:rsidTr="0053190D">
        <w:tc>
          <w:tcPr>
            <w:tcW w:w="1413" w:type="dxa"/>
          </w:tcPr>
          <w:p w14:paraId="2936BA3E" w14:textId="2A328672" w:rsidR="004D4AD7" w:rsidRPr="00FD5432" w:rsidRDefault="004D4AD7">
            <w:pPr>
              <w:rPr>
                <w:rFonts w:ascii="Avenir Book" w:eastAsia="Times New Roman" w:hAnsi="Avenir Book"/>
                <w:b/>
                <w:sz w:val="20"/>
              </w:rPr>
            </w:pPr>
            <w:r w:rsidRPr="00FD5432">
              <w:rPr>
                <w:rFonts w:ascii="Avenir Book" w:eastAsia="Times New Roman" w:hAnsi="Avenir Book"/>
                <w:b/>
                <w:sz w:val="20"/>
              </w:rPr>
              <w:t>8</w:t>
            </w:r>
          </w:p>
        </w:tc>
        <w:tc>
          <w:tcPr>
            <w:tcW w:w="2126" w:type="dxa"/>
          </w:tcPr>
          <w:p w14:paraId="3393A5E1" w14:textId="633156B9" w:rsidR="004D4AD7" w:rsidRPr="00FD5432" w:rsidRDefault="004D4AD7">
            <w:pPr>
              <w:rPr>
                <w:rFonts w:ascii="Avenir Book" w:eastAsia="Times New Roman" w:hAnsi="Avenir Book"/>
                <w:b/>
                <w:sz w:val="20"/>
              </w:rPr>
            </w:pPr>
            <w:r w:rsidRPr="00FD5432">
              <w:rPr>
                <w:rFonts w:ascii="Avenir Book" w:eastAsia="Times New Roman" w:hAnsi="Avenir Book"/>
                <w:b/>
                <w:sz w:val="20"/>
              </w:rPr>
              <w:t>03/01/2024</w:t>
            </w:r>
          </w:p>
        </w:tc>
        <w:tc>
          <w:tcPr>
            <w:tcW w:w="1276" w:type="dxa"/>
          </w:tcPr>
          <w:p w14:paraId="424F7BE9" w14:textId="3E5CB055" w:rsidR="004D4AD7" w:rsidRPr="00FD5432" w:rsidRDefault="004D4AD7">
            <w:pPr>
              <w:rPr>
                <w:rFonts w:ascii="Avenir Book" w:eastAsia="Times New Roman" w:hAnsi="Avenir Book"/>
                <w:b/>
                <w:sz w:val="20"/>
              </w:rPr>
            </w:pPr>
            <w:r w:rsidRPr="00FD5432">
              <w:rPr>
                <w:rFonts w:ascii="Avenir Book" w:eastAsia="Times New Roman" w:hAnsi="Avenir Book"/>
                <w:b/>
                <w:sz w:val="20"/>
              </w:rPr>
              <w:t>JT</w:t>
            </w:r>
          </w:p>
        </w:tc>
        <w:tc>
          <w:tcPr>
            <w:tcW w:w="4771" w:type="dxa"/>
          </w:tcPr>
          <w:p w14:paraId="7E5164F2" w14:textId="3C85E0FE" w:rsidR="004D4AD7" w:rsidRPr="00FD5432" w:rsidRDefault="004D4AD7">
            <w:pPr>
              <w:rPr>
                <w:rFonts w:ascii="Avenir Book" w:eastAsia="Times New Roman" w:hAnsi="Avenir Book"/>
                <w:b/>
                <w:sz w:val="20"/>
              </w:rPr>
            </w:pPr>
            <w:r w:rsidRPr="00FD5432">
              <w:rPr>
                <w:rFonts w:ascii="Avenir Book" w:eastAsia="Times New Roman" w:hAnsi="Avenir Book"/>
                <w:b/>
                <w:sz w:val="20"/>
              </w:rPr>
              <w:t>Update of Drug &amp; Alcohol Policy</w:t>
            </w:r>
          </w:p>
        </w:tc>
      </w:tr>
      <w:tr w:rsidR="00434EE7" w:rsidRPr="00FA6257" w14:paraId="06161D9A" w14:textId="77777777" w:rsidTr="0053190D">
        <w:tc>
          <w:tcPr>
            <w:tcW w:w="1413" w:type="dxa"/>
          </w:tcPr>
          <w:p w14:paraId="3A549F0D" w14:textId="4BA78BCD" w:rsidR="00434EE7" w:rsidRPr="00FD5432" w:rsidRDefault="00434EE7">
            <w:pPr>
              <w:rPr>
                <w:rFonts w:ascii="Avenir Book" w:eastAsia="Times New Roman" w:hAnsi="Avenir Book"/>
                <w:b/>
                <w:sz w:val="20"/>
              </w:rPr>
            </w:pPr>
            <w:r w:rsidRPr="00FD5432">
              <w:rPr>
                <w:rFonts w:ascii="Avenir Book" w:eastAsia="Times New Roman" w:hAnsi="Avenir Book"/>
                <w:b/>
                <w:sz w:val="20"/>
              </w:rPr>
              <w:t>9</w:t>
            </w:r>
          </w:p>
        </w:tc>
        <w:tc>
          <w:tcPr>
            <w:tcW w:w="2126" w:type="dxa"/>
          </w:tcPr>
          <w:p w14:paraId="5B667975" w14:textId="38815E20" w:rsidR="00434EE7" w:rsidRPr="00FD5432" w:rsidRDefault="00545765">
            <w:pPr>
              <w:rPr>
                <w:rFonts w:ascii="Avenir Book" w:eastAsia="Times New Roman" w:hAnsi="Avenir Book"/>
                <w:b/>
                <w:sz w:val="20"/>
              </w:rPr>
            </w:pPr>
            <w:r w:rsidRPr="00FD5432">
              <w:rPr>
                <w:rFonts w:ascii="Avenir Book" w:eastAsia="Times New Roman" w:hAnsi="Avenir Book"/>
                <w:b/>
                <w:sz w:val="20"/>
              </w:rPr>
              <w:t>29/01/2024</w:t>
            </w:r>
          </w:p>
        </w:tc>
        <w:tc>
          <w:tcPr>
            <w:tcW w:w="1276" w:type="dxa"/>
          </w:tcPr>
          <w:p w14:paraId="054E5F24" w14:textId="020F3C59" w:rsidR="00434EE7" w:rsidRPr="00FD5432" w:rsidRDefault="00545765">
            <w:pPr>
              <w:rPr>
                <w:rFonts w:ascii="Avenir Book" w:eastAsia="Times New Roman" w:hAnsi="Avenir Book"/>
                <w:b/>
                <w:sz w:val="20"/>
              </w:rPr>
            </w:pPr>
            <w:r w:rsidRPr="00FD5432">
              <w:rPr>
                <w:rFonts w:ascii="Avenir Book" w:eastAsia="Times New Roman" w:hAnsi="Avenir Book"/>
                <w:b/>
                <w:sz w:val="20"/>
              </w:rPr>
              <w:t>DA</w:t>
            </w:r>
          </w:p>
        </w:tc>
        <w:tc>
          <w:tcPr>
            <w:tcW w:w="4771" w:type="dxa"/>
          </w:tcPr>
          <w:p w14:paraId="2AA48F31" w14:textId="6C6E13A7" w:rsidR="00434EE7" w:rsidRPr="00FD5432" w:rsidRDefault="00C44E7C">
            <w:pPr>
              <w:rPr>
                <w:rFonts w:ascii="Avenir Book" w:eastAsia="Times New Roman" w:hAnsi="Avenir Book"/>
                <w:b/>
                <w:sz w:val="20"/>
              </w:rPr>
            </w:pPr>
            <w:r w:rsidRPr="00FD5432">
              <w:rPr>
                <w:rFonts w:ascii="Avenir Book" w:eastAsia="Times New Roman" w:hAnsi="Avenir Book"/>
                <w:b/>
                <w:sz w:val="20"/>
              </w:rPr>
              <w:t>Update of Holiday Policy</w:t>
            </w:r>
          </w:p>
        </w:tc>
      </w:tr>
      <w:tr w:rsidR="00CC7481" w:rsidRPr="00FA6257" w14:paraId="1C4049C7" w14:textId="77777777" w:rsidTr="0053190D">
        <w:tc>
          <w:tcPr>
            <w:tcW w:w="1413" w:type="dxa"/>
          </w:tcPr>
          <w:p w14:paraId="1809020E" w14:textId="2D0DD118" w:rsidR="00CC7481" w:rsidRPr="00CC7481" w:rsidRDefault="0043606E">
            <w:pPr>
              <w:rPr>
                <w:rFonts w:ascii="Avenir Book" w:eastAsia="Times New Roman" w:hAnsi="Avenir Book"/>
                <w:b/>
                <w:sz w:val="20"/>
              </w:rPr>
            </w:pPr>
            <w:r>
              <w:rPr>
                <w:rFonts w:ascii="Avenir Book" w:eastAsia="Times New Roman" w:hAnsi="Avenir Book"/>
                <w:b/>
                <w:sz w:val="20"/>
              </w:rPr>
              <w:t>9</w:t>
            </w:r>
          </w:p>
        </w:tc>
        <w:tc>
          <w:tcPr>
            <w:tcW w:w="2126" w:type="dxa"/>
          </w:tcPr>
          <w:p w14:paraId="2CA08597" w14:textId="4708A811" w:rsidR="00CC7481" w:rsidRPr="00CC7481" w:rsidRDefault="0043606E">
            <w:pPr>
              <w:rPr>
                <w:rFonts w:ascii="Avenir Book" w:eastAsia="Times New Roman" w:hAnsi="Avenir Book"/>
                <w:b/>
                <w:sz w:val="20"/>
              </w:rPr>
            </w:pPr>
            <w:r>
              <w:rPr>
                <w:rFonts w:ascii="Avenir Book" w:eastAsia="Times New Roman" w:hAnsi="Avenir Book"/>
                <w:b/>
                <w:sz w:val="20"/>
              </w:rPr>
              <w:t>12/02/2024</w:t>
            </w:r>
          </w:p>
        </w:tc>
        <w:tc>
          <w:tcPr>
            <w:tcW w:w="1276" w:type="dxa"/>
          </w:tcPr>
          <w:p w14:paraId="2531B5AB" w14:textId="72A9B235" w:rsidR="00CC7481" w:rsidRPr="00CC7481" w:rsidRDefault="0043606E">
            <w:pPr>
              <w:rPr>
                <w:rFonts w:ascii="Avenir Book" w:eastAsia="Times New Roman" w:hAnsi="Avenir Book"/>
                <w:b/>
                <w:sz w:val="20"/>
              </w:rPr>
            </w:pPr>
            <w:r>
              <w:rPr>
                <w:rFonts w:ascii="Avenir Book" w:eastAsia="Times New Roman" w:hAnsi="Avenir Book"/>
                <w:b/>
                <w:sz w:val="20"/>
              </w:rPr>
              <w:t>DA</w:t>
            </w:r>
          </w:p>
        </w:tc>
        <w:tc>
          <w:tcPr>
            <w:tcW w:w="4771" w:type="dxa"/>
          </w:tcPr>
          <w:p w14:paraId="7F13235B" w14:textId="0172773F" w:rsidR="00CC7481" w:rsidRPr="00CC7481" w:rsidRDefault="0043606E" w:rsidP="0060361F">
            <w:pPr>
              <w:tabs>
                <w:tab w:val="left" w:pos="3555"/>
              </w:tabs>
              <w:rPr>
                <w:rFonts w:ascii="Avenir Book" w:eastAsia="Times New Roman" w:hAnsi="Avenir Book"/>
                <w:b/>
                <w:sz w:val="20"/>
              </w:rPr>
            </w:pPr>
            <w:r>
              <w:rPr>
                <w:rFonts w:ascii="Avenir Book" w:eastAsia="Times New Roman" w:hAnsi="Avenir Book"/>
                <w:b/>
                <w:sz w:val="20"/>
              </w:rPr>
              <w:t>Update of Drug and Alcohol Policy</w:t>
            </w:r>
            <w:r w:rsidR="0060361F">
              <w:rPr>
                <w:rFonts w:ascii="Avenir Book" w:eastAsia="Times New Roman" w:hAnsi="Avenir Book"/>
                <w:b/>
                <w:sz w:val="20"/>
              </w:rPr>
              <w:tab/>
            </w:r>
          </w:p>
        </w:tc>
      </w:tr>
      <w:tr w:rsidR="0060361F" w:rsidRPr="00611080" w14:paraId="4F64592B" w14:textId="77777777" w:rsidTr="0053190D">
        <w:tc>
          <w:tcPr>
            <w:tcW w:w="1413" w:type="dxa"/>
          </w:tcPr>
          <w:p w14:paraId="741B9CB9" w14:textId="216B38E9" w:rsidR="0060361F" w:rsidRDefault="0060361F">
            <w:pPr>
              <w:rPr>
                <w:rFonts w:ascii="Avenir Book" w:eastAsia="Times New Roman" w:hAnsi="Avenir Book"/>
                <w:b/>
                <w:sz w:val="20"/>
              </w:rPr>
            </w:pPr>
            <w:r>
              <w:rPr>
                <w:rFonts w:ascii="Avenir Book" w:eastAsia="Times New Roman" w:hAnsi="Avenir Book"/>
                <w:b/>
                <w:sz w:val="20"/>
              </w:rPr>
              <w:t>10</w:t>
            </w:r>
          </w:p>
        </w:tc>
        <w:tc>
          <w:tcPr>
            <w:tcW w:w="2126" w:type="dxa"/>
          </w:tcPr>
          <w:p w14:paraId="62586B8D" w14:textId="3971A575" w:rsidR="0060361F" w:rsidRDefault="00611080">
            <w:pPr>
              <w:rPr>
                <w:rFonts w:ascii="Avenir Book" w:eastAsia="Times New Roman" w:hAnsi="Avenir Book"/>
                <w:b/>
                <w:sz w:val="20"/>
              </w:rPr>
            </w:pPr>
            <w:r>
              <w:rPr>
                <w:rFonts w:ascii="Avenir Book" w:eastAsia="Times New Roman" w:hAnsi="Avenir Book"/>
                <w:b/>
                <w:sz w:val="20"/>
              </w:rPr>
              <w:t>20/03/2024</w:t>
            </w:r>
          </w:p>
        </w:tc>
        <w:tc>
          <w:tcPr>
            <w:tcW w:w="1276" w:type="dxa"/>
          </w:tcPr>
          <w:p w14:paraId="7522F449" w14:textId="13CC67DE" w:rsidR="0060361F" w:rsidRDefault="00611080">
            <w:pPr>
              <w:rPr>
                <w:rFonts w:ascii="Avenir Book" w:eastAsia="Times New Roman" w:hAnsi="Avenir Book"/>
                <w:b/>
                <w:sz w:val="20"/>
              </w:rPr>
            </w:pPr>
            <w:r>
              <w:rPr>
                <w:rFonts w:ascii="Avenir Book" w:eastAsia="Times New Roman" w:hAnsi="Avenir Book"/>
                <w:b/>
                <w:sz w:val="20"/>
              </w:rPr>
              <w:t>JT</w:t>
            </w:r>
          </w:p>
        </w:tc>
        <w:tc>
          <w:tcPr>
            <w:tcW w:w="4771" w:type="dxa"/>
          </w:tcPr>
          <w:p w14:paraId="59027C38" w14:textId="4005713A" w:rsidR="0060361F" w:rsidRPr="00611080" w:rsidRDefault="00611080" w:rsidP="0060361F">
            <w:pPr>
              <w:tabs>
                <w:tab w:val="left" w:pos="3555"/>
              </w:tabs>
              <w:rPr>
                <w:rFonts w:ascii="Avenir Book" w:eastAsia="Times New Roman" w:hAnsi="Avenir Book"/>
                <w:b/>
                <w:sz w:val="20"/>
              </w:rPr>
            </w:pPr>
            <w:r w:rsidRPr="00611080">
              <w:rPr>
                <w:rFonts w:ascii="Avenir Book" w:eastAsia="Times New Roman" w:hAnsi="Avenir Book"/>
                <w:b/>
                <w:sz w:val="20"/>
              </w:rPr>
              <w:t>Update of Drug &amp; Alcohol Pol</w:t>
            </w:r>
            <w:r>
              <w:rPr>
                <w:rFonts w:ascii="Avenir Book" w:eastAsia="Times New Roman" w:hAnsi="Avenir Book"/>
                <w:b/>
                <w:sz w:val="20"/>
              </w:rPr>
              <w:t>icy/Update of Holiday Policy/Addition of Flexible Working Policy</w:t>
            </w:r>
          </w:p>
        </w:tc>
      </w:tr>
      <w:tr w:rsidR="00EB605A" w:rsidRPr="00611080" w14:paraId="743E3783" w14:textId="77777777" w:rsidTr="0053190D">
        <w:tc>
          <w:tcPr>
            <w:tcW w:w="1413" w:type="dxa"/>
          </w:tcPr>
          <w:p w14:paraId="02C4EDC8" w14:textId="303536DE" w:rsidR="00EB605A" w:rsidRDefault="00EB605A">
            <w:pPr>
              <w:rPr>
                <w:rFonts w:ascii="Avenir Book" w:eastAsia="Times New Roman" w:hAnsi="Avenir Book"/>
                <w:b/>
                <w:sz w:val="20"/>
              </w:rPr>
            </w:pPr>
            <w:r>
              <w:rPr>
                <w:rFonts w:ascii="Avenir Book" w:eastAsia="Times New Roman" w:hAnsi="Avenir Book"/>
                <w:b/>
                <w:sz w:val="20"/>
              </w:rPr>
              <w:t>11</w:t>
            </w:r>
          </w:p>
        </w:tc>
        <w:tc>
          <w:tcPr>
            <w:tcW w:w="2126" w:type="dxa"/>
          </w:tcPr>
          <w:p w14:paraId="57E2CEB9" w14:textId="043A10E9" w:rsidR="00EB605A" w:rsidRDefault="00EB605A">
            <w:pPr>
              <w:rPr>
                <w:rFonts w:ascii="Avenir Book" w:eastAsia="Times New Roman" w:hAnsi="Avenir Book"/>
                <w:b/>
                <w:sz w:val="20"/>
              </w:rPr>
            </w:pPr>
            <w:r>
              <w:rPr>
                <w:rFonts w:ascii="Avenir Book" w:eastAsia="Times New Roman" w:hAnsi="Avenir Book"/>
                <w:b/>
                <w:sz w:val="20"/>
              </w:rPr>
              <w:t>05/12/2024</w:t>
            </w:r>
          </w:p>
        </w:tc>
        <w:tc>
          <w:tcPr>
            <w:tcW w:w="1276" w:type="dxa"/>
          </w:tcPr>
          <w:p w14:paraId="33216A79" w14:textId="2AD6DCD8" w:rsidR="00EB605A" w:rsidRDefault="00EB605A">
            <w:pPr>
              <w:rPr>
                <w:rFonts w:ascii="Avenir Book" w:eastAsia="Times New Roman" w:hAnsi="Avenir Book"/>
                <w:b/>
                <w:sz w:val="20"/>
              </w:rPr>
            </w:pPr>
            <w:r>
              <w:rPr>
                <w:rFonts w:ascii="Avenir Book" w:eastAsia="Times New Roman" w:hAnsi="Avenir Book"/>
                <w:b/>
                <w:sz w:val="20"/>
              </w:rPr>
              <w:t>JT</w:t>
            </w:r>
          </w:p>
        </w:tc>
        <w:tc>
          <w:tcPr>
            <w:tcW w:w="4771" w:type="dxa"/>
          </w:tcPr>
          <w:p w14:paraId="23FE7794" w14:textId="2BCD69E0" w:rsidR="00EB605A" w:rsidRPr="00611080" w:rsidRDefault="00EB605A" w:rsidP="0060361F">
            <w:pPr>
              <w:tabs>
                <w:tab w:val="left" w:pos="3555"/>
              </w:tabs>
              <w:rPr>
                <w:rFonts w:ascii="Avenir Book" w:eastAsia="Times New Roman" w:hAnsi="Avenir Book"/>
                <w:b/>
                <w:sz w:val="20"/>
              </w:rPr>
            </w:pPr>
            <w:r>
              <w:rPr>
                <w:rFonts w:ascii="Avenir Book" w:eastAsia="Times New Roman" w:hAnsi="Avenir Book"/>
                <w:b/>
                <w:sz w:val="20"/>
              </w:rPr>
              <w:t>Update of Drug &amp; Alcohol Policy</w:t>
            </w:r>
          </w:p>
        </w:tc>
      </w:tr>
      <w:tr w:rsidR="00D67990" w:rsidRPr="00611080" w14:paraId="044D6A8A" w14:textId="77777777" w:rsidTr="0053190D">
        <w:tc>
          <w:tcPr>
            <w:tcW w:w="1413" w:type="dxa"/>
          </w:tcPr>
          <w:p w14:paraId="7FE24425" w14:textId="06EE7DC8" w:rsidR="00D67990" w:rsidRDefault="00D67990">
            <w:pPr>
              <w:rPr>
                <w:rFonts w:ascii="Avenir Book" w:eastAsia="Times New Roman" w:hAnsi="Avenir Book"/>
                <w:b/>
                <w:sz w:val="20"/>
              </w:rPr>
            </w:pPr>
            <w:r>
              <w:rPr>
                <w:rFonts w:ascii="Avenir Book" w:eastAsia="Times New Roman" w:hAnsi="Avenir Book"/>
                <w:b/>
                <w:sz w:val="20"/>
              </w:rPr>
              <w:t>12</w:t>
            </w:r>
          </w:p>
        </w:tc>
        <w:tc>
          <w:tcPr>
            <w:tcW w:w="2126" w:type="dxa"/>
          </w:tcPr>
          <w:p w14:paraId="265D4B09" w14:textId="211E4DAA" w:rsidR="00D67990" w:rsidRDefault="00D67990">
            <w:pPr>
              <w:rPr>
                <w:rFonts w:ascii="Avenir Book" w:eastAsia="Times New Roman" w:hAnsi="Avenir Book"/>
                <w:b/>
                <w:sz w:val="20"/>
              </w:rPr>
            </w:pPr>
            <w:r>
              <w:rPr>
                <w:rFonts w:ascii="Avenir Book" w:eastAsia="Times New Roman" w:hAnsi="Avenir Book"/>
                <w:b/>
                <w:sz w:val="20"/>
              </w:rPr>
              <w:t>06/01/202</w:t>
            </w:r>
            <w:r w:rsidR="00F60EE8">
              <w:rPr>
                <w:rFonts w:ascii="Avenir Book" w:eastAsia="Times New Roman" w:hAnsi="Avenir Book"/>
                <w:b/>
                <w:sz w:val="20"/>
              </w:rPr>
              <w:t>5</w:t>
            </w:r>
          </w:p>
        </w:tc>
        <w:tc>
          <w:tcPr>
            <w:tcW w:w="1276" w:type="dxa"/>
          </w:tcPr>
          <w:p w14:paraId="64145B07" w14:textId="69A456F5" w:rsidR="00D67990" w:rsidRDefault="00D67990">
            <w:pPr>
              <w:rPr>
                <w:rFonts w:ascii="Avenir Book" w:eastAsia="Times New Roman" w:hAnsi="Avenir Book"/>
                <w:b/>
                <w:sz w:val="20"/>
              </w:rPr>
            </w:pPr>
            <w:r>
              <w:rPr>
                <w:rFonts w:ascii="Avenir Book" w:eastAsia="Times New Roman" w:hAnsi="Avenir Book"/>
                <w:b/>
                <w:sz w:val="20"/>
              </w:rPr>
              <w:t>JT</w:t>
            </w:r>
          </w:p>
        </w:tc>
        <w:tc>
          <w:tcPr>
            <w:tcW w:w="4771" w:type="dxa"/>
          </w:tcPr>
          <w:p w14:paraId="7BF515AC" w14:textId="2229F024" w:rsidR="00D67990" w:rsidRDefault="00D34632" w:rsidP="0060361F">
            <w:pPr>
              <w:tabs>
                <w:tab w:val="left" w:pos="3555"/>
              </w:tabs>
              <w:rPr>
                <w:rFonts w:ascii="Avenir Book" w:eastAsia="Times New Roman" w:hAnsi="Avenir Book"/>
                <w:b/>
                <w:sz w:val="20"/>
              </w:rPr>
            </w:pPr>
            <w:r>
              <w:rPr>
                <w:rFonts w:ascii="Avenir Book" w:eastAsia="Times New Roman" w:hAnsi="Avenir Book"/>
                <w:b/>
                <w:sz w:val="20"/>
              </w:rPr>
              <w:t>Update of Drug &amp; Alcohol Policy/Addition of Whistleblowing Policy/Update to Harassment, Discrimination &amp; Bullying Policy</w:t>
            </w:r>
          </w:p>
        </w:tc>
      </w:tr>
      <w:tr w:rsidR="00D17AA0" w:rsidRPr="00611080" w14:paraId="2A9A46DB" w14:textId="77777777" w:rsidTr="0053190D">
        <w:tc>
          <w:tcPr>
            <w:tcW w:w="1413" w:type="dxa"/>
          </w:tcPr>
          <w:p w14:paraId="320C34A3" w14:textId="53C4BCA9" w:rsidR="00D17AA0" w:rsidRDefault="00D17AA0">
            <w:pPr>
              <w:rPr>
                <w:rFonts w:ascii="Avenir Book" w:eastAsia="Times New Roman" w:hAnsi="Avenir Book"/>
                <w:b/>
                <w:sz w:val="20"/>
              </w:rPr>
            </w:pPr>
            <w:r>
              <w:rPr>
                <w:rFonts w:ascii="Avenir Book" w:eastAsia="Times New Roman" w:hAnsi="Avenir Book"/>
                <w:b/>
                <w:sz w:val="20"/>
              </w:rPr>
              <w:t>13</w:t>
            </w:r>
          </w:p>
        </w:tc>
        <w:tc>
          <w:tcPr>
            <w:tcW w:w="2126" w:type="dxa"/>
          </w:tcPr>
          <w:p w14:paraId="194C14E1" w14:textId="02928652" w:rsidR="00D17AA0" w:rsidRDefault="00D17AA0">
            <w:pPr>
              <w:rPr>
                <w:rFonts w:ascii="Avenir Book" w:eastAsia="Times New Roman" w:hAnsi="Avenir Book"/>
                <w:b/>
                <w:sz w:val="20"/>
              </w:rPr>
            </w:pPr>
            <w:r>
              <w:rPr>
                <w:rFonts w:ascii="Avenir Book" w:eastAsia="Times New Roman" w:hAnsi="Avenir Book"/>
                <w:b/>
                <w:sz w:val="20"/>
              </w:rPr>
              <w:t>24/03/2025</w:t>
            </w:r>
          </w:p>
        </w:tc>
        <w:tc>
          <w:tcPr>
            <w:tcW w:w="1276" w:type="dxa"/>
          </w:tcPr>
          <w:p w14:paraId="16C9B00B" w14:textId="5558D9E0" w:rsidR="00D17AA0" w:rsidRDefault="00D17AA0">
            <w:pPr>
              <w:rPr>
                <w:rFonts w:ascii="Avenir Book" w:eastAsia="Times New Roman" w:hAnsi="Avenir Book"/>
                <w:b/>
                <w:sz w:val="20"/>
              </w:rPr>
            </w:pPr>
            <w:r>
              <w:rPr>
                <w:rFonts w:ascii="Avenir Book" w:eastAsia="Times New Roman" w:hAnsi="Avenir Book"/>
                <w:b/>
                <w:sz w:val="20"/>
              </w:rPr>
              <w:t>KS</w:t>
            </w:r>
          </w:p>
        </w:tc>
        <w:tc>
          <w:tcPr>
            <w:tcW w:w="4771" w:type="dxa"/>
          </w:tcPr>
          <w:p w14:paraId="5273413B" w14:textId="5AE85A7C" w:rsidR="00D17AA0" w:rsidRDefault="00D17AA0" w:rsidP="0060361F">
            <w:pPr>
              <w:tabs>
                <w:tab w:val="left" w:pos="3555"/>
              </w:tabs>
              <w:rPr>
                <w:rFonts w:ascii="Avenir Book" w:eastAsia="Times New Roman" w:hAnsi="Avenir Book"/>
                <w:b/>
                <w:sz w:val="20"/>
              </w:rPr>
            </w:pPr>
            <w:r>
              <w:rPr>
                <w:rFonts w:ascii="Avenir Book" w:eastAsia="Times New Roman" w:hAnsi="Avenir Book"/>
                <w:b/>
                <w:sz w:val="20"/>
              </w:rPr>
              <w:t>Update of Driving on Company Business Policy</w:t>
            </w:r>
          </w:p>
        </w:tc>
      </w:tr>
      <w:tr w:rsidR="007215A2" w:rsidRPr="00611080" w14:paraId="72B3AD15" w14:textId="77777777" w:rsidTr="0053190D">
        <w:tc>
          <w:tcPr>
            <w:tcW w:w="1413" w:type="dxa"/>
          </w:tcPr>
          <w:p w14:paraId="5C498E34" w14:textId="1F22F9D1" w:rsidR="007215A2" w:rsidRDefault="007215A2">
            <w:pPr>
              <w:rPr>
                <w:rFonts w:ascii="Avenir Book" w:eastAsia="Times New Roman" w:hAnsi="Avenir Book"/>
                <w:b/>
                <w:sz w:val="20"/>
              </w:rPr>
            </w:pPr>
            <w:r>
              <w:rPr>
                <w:rFonts w:ascii="Avenir Book" w:eastAsia="Times New Roman" w:hAnsi="Avenir Book"/>
                <w:b/>
                <w:sz w:val="20"/>
              </w:rPr>
              <w:t>14</w:t>
            </w:r>
          </w:p>
        </w:tc>
        <w:tc>
          <w:tcPr>
            <w:tcW w:w="2126" w:type="dxa"/>
          </w:tcPr>
          <w:p w14:paraId="0CE1363D" w14:textId="7D852B75" w:rsidR="007215A2" w:rsidRDefault="007215A2">
            <w:pPr>
              <w:rPr>
                <w:rFonts w:ascii="Avenir Book" w:eastAsia="Times New Roman" w:hAnsi="Avenir Book"/>
                <w:b/>
                <w:sz w:val="20"/>
              </w:rPr>
            </w:pPr>
            <w:r>
              <w:rPr>
                <w:rFonts w:ascii="Avenir Book" w:eastAsia="Times New Roman" w:hAnsi="Avenir Book"/>
                <w:b/>
                <w:sz w:val="20"/>
              </w:rPr>
              <w:t>22/04/2025</w:t>
            </w:r>
          </w:p>
        </w:tc>
        <w:tc>
          <w:tcPr>
            <w:tcW w:w="1276" w:type="dxa"/>
          </w:tcPr>
          <w:p w14:paraId="36EA715E" w14:textId="7066E061" w:rsidR="007215A2" w:rsidRDefault="007215A2">
            <w:pPr>
              <w:rPr>
                <w:rFonts w:ascii="Avenir Book" w:eastAsia="Times New Roman" w:hAnsi="Avenir Book"/>
                <w:b/>
                <w:sz w:val="20"/>
              </w:rPr>
            </w:pPr>
            <w:r>
              <w:rPr>
                <w:rFonts w:ascii="Avenir Book" w:eastAsia="Times New Roman" w:hAnsi="Avenir Book"/>
                <w:b/>
                <w:sz w:val="20"/>
              </w:rPr>
              <w:t>KS</w:t>
            </w:r>
          </w:p>
        </w:tc>
        <w:tc>
          <w:tcPr>
            <w:tcW w:w="4771" w:type="dxa"/>
          </w:tcPr>
          <w:p w14:paraId="5B0BE742" w14:textId="63065CB6" w:rsidR="007215A2" w:rsidRDefault="007215A2" w:rsidP="0060361F">
            <w:pPr>
              <w:tabs>
                <w:tab w:val="left" w:pos="3555"/>
              </w:tabs>
              <w:rPr>
                <w:rFonts w:ascii="Avenir Book" w:eastAsia="Times New Roman" w:hAnsi="Avenir Book"/>
                <w:b/>
                <w:sz w:val="20"/>
              </w:rPr>
            </w:pPr>
            <w:r>
              <w:rPr>
                <w:rFonts w:ascii="Avenir Book" w:eastAsia="Times New Roman" w:hAnsi="Avenir Book"/>
                <w:b/>
                <w:sz w:val="20"/>
              </w:rPr>
              <w:t>Update to include Neonatal Care Leave reference with Family Friendly Policies</w:t>
            </w:r>
          </w:p>
        </w:tc>
      </w:tr>
      <w:tr w:rsidR="004F3EFF" w:rsidRPr="00611080" w14:paraId="095FDCCE" w14:textId="77777777" w:rsidTr="0053190D">
        <w:tc>
          <w:tcPr>
            <w:tcW w:w="1413" w:type="dxa"/>
          </w:tcPr>
          <w:p w14:paraId="18C178CD" w14:textId="399E79D6" w:rsidR="004F3EFF" w:rsidRDefault="004F3EFF">
            <w:pPr>
              <w:rPr>
                <w:rFonts w:ascii="Avenir Book" w:eastAsia="Times New Roman" w:hAnsi="Avenir Book"/>
                <w:b/>
                <w:sz w:val="20"/>
              </w:rPr>
            </w:pPr>
            <w:r>
              <w:rPr>
                <w:rFonts w:ascii="Avenir Book" w:eastAsia="Times New Roman" w:hAnsi="Avenir Book"/>
                <w:b/>
                <w:sz w:val="20"/>
              </w:rPr>
              <w:t>15</w:t>
            </w:r>
          </w:p>
        </w:tc>
        <w:tc>
          <w:tcPr>
            <w:tcW w:w="2126" w:type="dxa"/>
          </w:tcPr>
          <w:p w14:paraId="5144000D" w14:textId="03AC16E9" w:rsidR="004F3EFF" w:rsidRDefault="004F3EFF">
            <w:pPr>
              <w:rPr>
                <w:rFonts w:ascii="Avenir Book" w:eastAsia="Times New Roman" w:hAnsi="Avenir Book"/>
                <w:b/>
                <w:sz w:val="20"/>
              </w:rPr>
            </w:pPr>
            <w:r>
              <w:rPr>
                <w:rFonts w:ascii="Avenir Book" w:eastAsia="Times New Roman" w:hAnsi="Avenir Book"/>
                <w:b/>
                <w:sz w:val="20"/>
              </w:rPr>
              <w:t>11/09/2025</w:t>
            </w:r>
          </w:p>
        </w:tc>
        <w:tc>
          <w:tcPr>
            <w:tcW w:w="1276" w:type="dxa"/>
          </w:tcPr>
          <w:p w14:paraId="38C2D9AD" w14:textId="6355B824" w:rsidR="004F3EFF" w:rsidRDefault="004F3EFF">
            <w:pPr>
              <w:rPr>
                <w:rFonts w:ascii="Avenir Book" w:eastAsia="Times New Roman" w:hAnsi="Avenir Book"/>
                <w:b/>
                <w:sz w:val="20"/>
              </w:rPr>
            </w:pPr>
            <w:r>
              <w:rPr>
                <w:rFonts w:ascii="Avenir Book" w:eastAsia="Times New Roman" w:hAnsi="Avenir Book"/>
                <w:b/>
                <w:sz w:val="20"/>
              </w:rPr>
              <w:t>JT</w:t>
            </w:r>
          </w:p>
        </w:tc>
        <w:tc>
          <w:tcPr>
            <w:tcW w:w="4771" w:type="dxa"/>
          </w:tcPr>
          <w:p w14:paraId="26258B5B" w14:textId="6A862E4B" w:rsidR="004F3EFF" w:rsidRDefault="004F3EFF" w:rsidP="0060361F">
            <w:pPr>
              <w:tabs>
                <w:tab w:val="left" w:pos="3555"/>
              </w:tabs>
              <w:rPr>
                <w:rFonts w:ascii="Avenir Book" w:eastAsia="Times New Roman" w:hAnsi="Avenir Book"/>
                <w:b/>
                <w:sz w:val="20"/>
              </w:rPr>
            </w:pPr>
            <w:r>
              <w:rPr>
                <w:rFonts w:ascii="Avenir Book" w:eastAsia="Times New Roman" w:hAnsi="Avenir Book"/>
                <w:b/>
                <w:sz w:val="20"/>
              </w:rPr>
              <w:t>Update to Disciplinary policy regarding covert recording</w:t>
            </w:r>
          </w:p>
        </w:tc>
      </w:tr>
      <w:tr w:rsidR="006E561C" w:rsidRPr="00611080" w14:paraId="17730D09" w14:textId="77777777" w:rsidTr="0053190D">
        <w:tc>
          <w:tcPr>
            <w:tcW w:w="1413" w:type="dxa"/>
          </w:tcPr>
          <w:p w14:paraId="5FA41666" w14:textId="7AED91F8" w:rsidR="006E561C" w:rsidRDefault="006E561C">
            <w:pPr>
              <w:rPr>
                <w:rFonts w:ascii="Avenir Book" w:eastAsia="Times New Roman" w:hAnsi="Avenir Book"/>
                <w:b/>
                <w:sz w:val="20"/>
              </w:rPr>
            </w:pPr>
            <w:r>
              <w:rPr>
                <w:rFonts w:ascii="Avenir Book" w:eastAsia="Times New Roman" w:hAnsi="Avenir Book"/>
                <w:b/>
                <w:sz w:val="20"/>
              </w:rPr>
              <w:t>16</w:t>
            </w:r>
          </w:p>
        </w:tc>
        <w:tc>
          <w:tcPr>
            <w:tcW w:w="2126" w:type="dxa"/>
          </w:tcPr>
          <w:p w14:paraId="34FC404A" w14:textId="0F63CE56" w:rsidR="006E561C" w:rsidRDefault="006E561C">
            <w:pPr>
              <w:rPr>
                <w:rFonts w:ascii="Avenir Book" w:eastAsia="Times New Roman" w:hAnsi="Avenir Book"/>
                <w:b/>
                <w:sz w:val="20"/>
              </w:rPr>
            </w:pPr>
            <w:r>
              <w:rPr>
                <w:rFonts w:ascii="Avenir Book" w:eastAsia="Times New Roman" w:hAnsi="Avenir Book"/>
                <w:b/>
                <w:sz w:val="20"/>
              </w:rPr>
              <w:t>20/03/2026</w:t>
            </w:r>
          </w:p>
        </w:tc>
        <w:tc>
          <w:tcPr>
            <w:tcW w:w="1276" w:type="dxa"/>
          </w:tcPr>
          <w:p w14:paraId="4C3B2CAD" w14:textId="356FC8EC" w:rsidR="006E561C" w:rsidRDefault="006E561C">
            <w:pPr>
              <w:rPr>
                <w:rFonts w:ascii="Avenir Book" w:eastAsia="Times New Roman" w:hAnsi="Avenir Book"/>
                <w:b/>
                <w:sz w:val="20"/>
              </w:rPr>
            </w:pPr>
            <w:r>
              <w:rPr>
                <w:rFonts w:ascii="Avenir Book" w:eastAsia="Times New Roman" w:hAnsi="Avenir Book"/>
                <w:b/>
                <w:sz w:val="20"/>
              </w:rPr>
              <w:t>KR</w:t>
            </w:r>
          </w:p>
        </w:tc>
        <w:tc>
          <w:tcPr>
            <w:tcW w:w="4771" w:type="dxa"/>
          </w:tcPr>
          <w:p w14:paraId="152DC1DE" w14:textId="437196B8" w:rsidR="006E561C" w:rsidRDefault="006E561C" w:rsidP="0060361F">
            <w:pPr>
              <w:tabs>
                <w:tab w:val="left" w:pos="3555"/>
              </w:tabs>
              <w:rPr>
                <w:rFonts w:ascii="Avenir Book" w:eastAsia="Times New Roman" w:hAnsi="Avenir Book"/>
                <w:b/>
                <w:sz w:val="20"/>
              </w:rPr>
            </w:pPr>
            <w:r>
              <w:rPr>
                <w:rFonts w:ascii="Avenir Book" w:eastAsia="Times New Roman" w:hAnsi="Avenir Book"/>
                <w:b/>
                <w:sz w:val="20"/>
              </w:rPr>
              <w:t xml:space="preserve">Update to </w:t>
            </w:r>
            <w:r w:rsidR="001E46F8">
              <w:rPr>
                <w:rFonts w:ascii="Avenir Book" w:eastAsia="Times New Roman" w:hAnsi="Avenir Book"/>
                <w:b/>
                <w:sz w:val="20"/>
              </w:rPr>
              <w:t xml:space="preserve">Data Protection Policy/Bullying &amp; Harassment policy/Whistleblowing policy/Sickness Absence Policy/Grievance &amp; Disciplinary Policy &amp; Family Friendly. </w:t>
            </w:r>
          </w:p>
        </w:tc>
      </w:tr>
      <w:tr w:rsidR="00223085" w:rsidRPr="00611080" w14:paraId="726CA959" w14:textId="77777777" w:rsidTr="0053190D">
        <w:tc>
          <w:tcPr>
            <w:tcW w:w="1413" w:type="dxa"/>
          </w:tcPr>
          <w:p w14:paraId="07AC77E1" w14:textId="77777777" w:rsidR="00223085" w:rsidRDefault="00223085">
            <w:pPr>
              <w:rPr>
                <w:rFonts w:ascii="Avenir Book" w:eastAsia="Times New Roman" w:hAnsi="Avenir Book"/>
                <w:b/>
                <w:sz w:val="20"/>
              </w:rPr>
            </w:pPr>
            <w:r>
              <w:rPr>
                <w:rFonts w:ascii="Avenir Book" w:eastAsia="Times New Roman" w:hAnsi="Avenir Book"/>
                <w:b/>
                <w:sz w:val="20"/>
              </w:rPr>
              <w:t>17</w:t>
            </w:r>
          </w:p>
          <w:p w14:paraId="2D0F0A07" w14:textId="7FB254CC" w:rsidR="00223085" w:rsidRDefault="00223085">
            <w:pPr>
              <w:rPr>
                <w:rFonts w:ascii="Avenir Book" w:eastAsia="Times New Roman" w:hAnsi="Avenir Book"/>
                <w:b/>
                <w:sz w:val="20"/>
              </w:rPr>
            </w:pPr>
          </w:p>
        </w:tc>
        <w:tc>
          <w:tcPr>
            <w:tcW w:w="2126" w:type="dxa"/>
          </w:tcPr>
          <w:p w14:paraId="35006C36" w14:textId="1CCD9548" w:rsidR="00223085" w:rsidRDefault="00223085">
            <w:pPr>
              <w:rPr>
                <w:rFonts w:ascii="Avenir Book" w:eastAsia="Times New Roman" w:hAnsi="Avenir Book"/>
                <w:b/>
                <w:sz w:val="20"/>
              </w:rPr>
            </w:pPr>
            <w:r>
              <w:rPr>
                <w:rFonts w:ascii="Avenir Book" w:eastAsia="Times New Roman" w:hAnsi="Avenir Book"/>
                <w:b/>
                <w:sz w:val="20"/>
              </w:rPr>
              <w:t>08/05/2026</w:t>
            </w:r>
          </w:p>
        </w:tc>
        <w:tc>
          <w:tcPr>
            <w:tcW w:w="1276" w:type="dxa"/>
          </w:tcPr>
          <w:p w14:paraId="6C4419E6" w14:textId="017ADDF0" w:rsidR="00223085" w:rsidRDefault="00223085">
            <w:pPr>
              <w:rPr>
                <w:rFonts w:ascii="Avenir Book" w:eastAsia="Times New Roman" w:hAnsi="Avenir Book"/>
                <w:b/>
                <w:sz w:val="20"/>
              </w:rPr>
            </w:pPr>
            <w:r>
              <w:rPr>
                <w:rFonts w:ascii="Avenir Book" w:eastAsia="Times New Roman" w:hAnsi="Avenir Book"/>
                <w:b/>
                <w:sz w:val="20"/>
              </w:rPr>
              <w:t>KR</w:t>
            </w:r>
          </w:p>
        </w:tc>
        <w:tc>
          <w:tcPr>
            <w:tcW w:w="4771" w:type="dxa"/>
          </w:tcPr>
          <w:p w14:paraId="0BA274EF" w14:textId="5E700742" w:rsidR="00223085" w:rsidRDefault="00223085" w:rsidP="0060361F">
            <w:pPr>
              <w:tabs>
                <w:tab w:val="left" w:pos="3555"/>
              </w:tabs>
              <w:rPr>
                <w:rFonts w:ascii="Avenir Book" w:eastAsia="Times New Roman" w:hAnsi="Avenir Book"/>
                <w:b/>
                <w:sz w:val="20"/>
              </w:rPr>
            </w:pPr>
            <w:r>
              <w:rPr>
                <w:rFonts w:ascii="Avenir Book" w:eastAsia="Times New Roman" w:hAnsi="Avenir Book"/>
                <w:b/>
                <w:sz w:val="20"/>
              </w:rPr>
              <w:t>Update to Working Time Regulations.</w:t>
            </w:r>
          </w:p>
        </w:tc>
      </w:tr>
    </w:tbl>
    <w:p w14:paraId="3DFF9EF0" w14:textId="77777777" w:rsidR="00070311" w:rsidRPr="00611080" w:rsidRDefault="00070311">
      <w:pPr>
        <w:rPr>
          <w:rFonts w:ascii="Avenir Book" w:eastAsia="Times New Roman" w:hAnsi="Avenir Book"/>
          <w:b/>
          <w:sz w:val="32"/>
        </w:rPr>
      </w:pPr>
    </w:p>
    <w:p w14:paraId="07B53F59" w14:textId="77777777" w:rsidR="003A3DCD" w:rsidRPr="00611080" w:rsidRDefault="003A3DCD" w:rsidP="0007008A"/>
    <w:p w14:paraId="063EB298" w14:textId="77777777" w:rsidR="00434150" w:rsidRDefault="00434150" w:rsidP="004341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Avenir Book" w:eastAsia="Times New Roman" w:hAnsi="Avenir Book"/>
          <w:bCs/>
          <w:szCs w:val="24"/>
        </w:rPr>
      </w:pPr>
      <w:r>
        <w:rPr>
          <w:rFonts w:ascii="Avenir Book" w:eastAsia="Times New Roman" w:hAnsi="Avenir Book"/>
          <w:bCs/>
          <w:szCs w:val="24"/>
        </w:rPr>
        <w:t xml:space="preserve">Next review 07/05/2027 or before if legislation changes require </w:t>
      </w:r>
    </w:p>
    <w:p w14:paraId="2E562598" w14:textId="77777777" w:rsidR="00434150" w:rsidRPr="00611080" w:rsidRDefault="00434150" w:rsidP="00434150"/>
    <w:p w14:paraId="39ED10C9" w14:textId="77777777" w:rsidR="00434150" w:rsidRDefault="00434150" w:rsidP="004341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Avenir Book" w:eastAsia="Times New Roman" w:hAnsi="Avenir Book"/>
          <w:b/>
          <w:szCs w:val="24"/>
        </w:rPr>
      </w:pPr>
      <w:r>
        <w:rPr>
          <w:rFonts w:ascii="Avenir Book" w:eastAsia="Times New Roman" w:hAnsi="Avenir Book"/>
          <w:b/>
          <w:szCs w:val="24"/>
        </w:rPr>
        <w:t xml:space="preserve">Andrew Harrison </w:t>
      </w:r>
    </w:p>
    <w:p w14:paraId="56A9BD52" w14:textId="77777777" w:rsidR="00434150" w:rsidRDefault="00434150" w:rsidP="004341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Avenir Book" w:eastAsia="Times New Roman" w:hAnsi="Avenir Book"/>
          <w:b/>
          <w:szCs w:val="24"/>
        </w:rPr>
      </w:pPr>
      <w:r>
        <w:rPr>
          <w:noProof/>
        </w:rPr>
        <w:drawing>
          <wp:inline distT="0" distB="0" distL="0" distR="0" wp14:anchorId="1C103916" wp14:editId="356ACDF2">
            <wp:extent cx="1371600" cy="544830"/>
            <wp:effectExtent l="0" t="0" r="0" b="7620"/>
            <wp:docPr id="1320160658"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160658" name="Picture 1" descr="A signature on a white background&#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71600" cy="544830"/>
                    </a:xfrm>
                    <a:prstGeom prst="rect">
                      <a:avLst/>
                    </a:prstGeom>
                  </pic:spPr>
                </pic:pic>
              </a:graphicData>
            </a:graphic>
          </wp:inline>
        </w:drawing>
      </w:r>
    </w:p>
    <w:p w14:paraId="48D0C582" w14:textId="77777777" w:rsidR="00434150" w:rsidRDefault="00434150" w:rsidP="004341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Avenir Book" w:eastAsia="Times New Roman" w:hAnsi="Avenir Book"/>
          <w:b/>
          <w:szCs w:val="24"/>
        </w:rPr>
      </w:pPr>
    </w:p>
    <w:p w14:paraId="0C35FA73" w14:textId="77777777" w:rsidR="00434150" w:rsidRDefault="00434150" w:rsidP="004341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Avenir Book" w:eastAsia="Times New Roman" w:hAnsi="Avenir Book"/>
          <w:b/>
          <w:szCs w:val="24"/>
        </w:rPr>
      </w:pPr>
      <w:r>
        <w:rPr>
          <w:rFonts w:ascii="Avenir Book" w:eastAsia="Times New Roman" w:hAnsi="Avenir Book"/>
          <w:b/>
          <w:szCs w:val="24"/>
        </w:rPr>
        <w:t>08/05/2026</w:t>
      </w:r>
    </w:p>
    <w:p w14:paraId="0DD5C8AD" w14:textId="77777777" w:rsidR="00434150" w:rsidRDefault="00434150" w:rsidP="004341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Avenir Book" w:eastAsia="Times New Roman" w:hAnsi="Avenir Book"/>
          <w:b/>
          <w:szCs w:val="24"/>
        </w:rPr>
      </w:pPr>
      <w:r>
        <w:rPr>
          <w:rFonts w:ascii="Avenir Book" w:eastAsia="Times New Roman" w:hAnsi="Avenir Book"/>
          <w:b/>
          <w:szCs w:val="24"/>
        </w:rPr>
        <w:t>Managing Director</w:t>
      </w:r>
    </w:p>
    <w:p w14:paraId="5D803F7B" w14:textId="77777777" w:rsidR="00434150" w:rsidRPr="000713DA" w:rsidRDefault="00434150" w:rsidP="00434150">
      <w:pPr>
        <w:rPr>
          <w:rFonts w:ascii="Avenir Book" w:eastAsia="Times New Roman" w:hAnsi="Avenir Book"/>
          <w:b/>
          <w:sz w:val="32"/>
        </w:rPr>
      </w:pPr>
      <w:r w:rsidRPr="000713DA">
        <w:rPr>
          <w:rFonts w:ascii="Avenir Book" w:eastAsia="Times New Roman" w:hAnsi="Avenir Book"/>
          <w:b/>
          <w:sz w:val="32"/>
        </w:rPr>
        <w:br w:type="page"/>
      </w:r>
    </w:p>
    <w:p w14:paraId="6BA04484" w14:textId="77777777" w:rsidR="005C3B16" w:rsidRPr="00611080" w:rsidRDefault="005C3B16" w:rsidP="005A26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0"/>
        <w:rPr>
          <w:rFonts w:ascii="Avenir Book" w:eastAsia="Times New Roman" w:hAnsi="Avenir Book"/>
          <w:b/>
          <w:sz w:val="32"/>
        </w:rPr>
      </w:pPr>
    </w:p>
    <w:p w14:paraId="4D08A03F" w14:textId="31C58722" w:rsidR="00327734" w:rsidRPr="00FD5432" w:rsidRDefault="00327734" w:rsidP="005A26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0"/>
        <w:rPr>
          <w:rFonts w:ascii="Avenir Book" w:eastAsia="Times New Roman" w:hAnsi="Avenir Book"/>
        </w:rPr>
      </w:pPr>
      <w:r w:rsidRPr="00FD5432">
        <w:rPr>
          <w:rFonts w:ascii="Avenir Book" w:eastAsia="Times New Roman" w:hAnsi="Avenir Book"/>
          <w:b/>
          <w:sz w:val="32"/>
        </w:rPr>
        <w:t>INDEX</w:t>
      </w:r>
    </w:p>
    <w:p w14:paraId="5EF87EE1" w14:textId="77777777" w:rsidR="00327734" w:rsidRPr="00FD5432"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venir Book" w:eastAsia="Times New Roman" w:hAnsi="Avenir Book"/>
        </w:rPr>
      </w:pPr>
    </w:p>
    <w:p w14:paraId="728EE2DB" w14:textId="1FC81107" w:rsidR="005E391B" w:rsidRPr="00FD5432" w:rsidRDefault="00327734" w:rsidP="004624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outlineLvl w:val="0"/>
        <w:rPr>
          <w:rFonts w:ascii="Avenir Book" w:eastAsia="Times New Roman" w:hAnsi="Avenir Book"/>
          <w:b/>
        </w:rPr>
      </w:pPr>
      <w:r w:rsidRPr="00FD5432">
        <w:rPr>
          <w:rFonts w:ascii="Avenir Book" w:eastAsia="Times New Roman" w:hAnsi="Avenir Book"/>
          <w:b/>
        </w:rPr>
        <w:t xml:space="preserve">Section 1 – </w:t>
      </w:r>
      <w:r w:rsidR="0046249E" w:rsidRPr="00FD5432">
        <w:rPr>
          <w:rFonts w:ascii="Avenir Book" w:eastAsia="Times New Roman" w:hAnsi="Avenir Book"/>
          <w:b/>
        </w:rPr>
        <w:t>YOUR EMPLOYMENT – SUPPORTING INFORMATION</w:t>
      </w:r>
    </w:p>
    <w:p w14:paraId="5942054B" w14:textId="77777777" w:rsidR="0046249E" w:rsidRPr="00FD5432" w:rsidRDefault="0046249E" w:rsidP="004624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outlineLvl w:val="0"/>
        <w:rPr>
          <w:rFonts w:ascii="Avenir Book" w:eastAsia="Times New Roman" w:hAnsi="Avenir Book"/>
        </w:rPr>
      </w:pPr>
    </w:p>
    <w:p w14:paraId="170CFF21" w14:textId="00F2CA5E" w:rsidR="005E391B" w:rsidRPr="00FD5432" w:rsidRDefault="001E63BF" w:rsidP="005E391B">
      <w:pPr>
        <w:widowControl w:val="0"/>
        <w:numPr>
          <w:ilvl w:val="0"/>
          <w:numId w:val="1"/>
        </w:numPr>
        <w:tabs>
          <w:tab w:val="clear" w:pos="720"/>
          <w:tab w:val="left" w:pos="560"/>
          <w:tab w:val="num"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862"/>
        <w:rPr>
          <w:rFonts w:ascii="Avenir Book" w:eastAsia="Times New Roman" w:hAnsi="Avenir Book"/>
          <w:sz w:val="20"/>
        </w:rPr>
      </w:pPr>
      <w:r w:rsidRPr="00FD5432">
        <w:rPr>
          <w:rFonts w:ascii="Avenir Book" w:eastAsia="Times New Roman" w:hAnsi="Avenir Book"/>
          <w:sz w:val="20"/>
        </w:rPr>
        <w:t>Introduction</w:t>
      </w:r>
    </w:p>
    <w:p w14:paraId="68A457F9" w14:textId="77777777" w:rsidR="005E391B" w:rsidRPr="00FD5432" w:rsidRDefault="005E391B" w:rsidP="005E391B">
      <w:pPr>
        <w:widowControl w:val="0"/>
        <w:numPr>
          <w:ilvl w:val="0"/>
          <w:numId w:val="1"/>
        </w:numPr>
        <w:tabs>
          <w:tab w:val="clear" w:pos="720"/>
          <w:tab w:val="left" w:pos="560"/>
          <w:tab w:val="num"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862"/>
        <w:rPr>
          <w:rFonts w:ascii="Avenir Book" w:eastAsia="Times New Roman" w:hAnsi="Avenir Book"/>
          <w:sz w:val="20"/>
        </w:rPr>
      </w:pPr>
      <w:r w:rsidRPr="00FD5432">
        <w:rPr>
          <w:rFonts w:ascii="Avenir Book" w:eastAsia="Times New Roman" w:hAnsi="Avenir Book"/>
          <w:sz w:val="20"/>
        </w:rPr>
        <w:t>Equality and Diversity Policy Statement</w:t>
      </w:r>
    </w:p>
    <w:p w14:paraId="03CFD423" w14:textId="77777777" w:rsidR="005E391B" w:rsidRDefault="005E391B" w:rsidP="005E391B">
      <w:pPr>
        <w:widowControl w:val="0"/>
        <w:numPr>
          <w:ilvl w:val="0"/>
          <w:numId w:val="1"/>
        </w:numPr>
        <w:tabs>
          <w:tab w:val="clear" w:pos="720"/>
          <w:tab w:val="left" w:pos="560"/>
          <w:tab w:val="num"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862"/>
        <w:rPr>
          <w:rFonts w:ascii="Avenir Book" w:eastAsia="Times New Roman" w:hAnsi="Avenir Book"/>
          <w:sz w:val="20"/>
        </w:rPr>
      </w:pPr>
      <w:r w:rsidRPr="00FD5432">
        <w:rPr>
          <w:rFonts w:ascii="Avenir Book" w:eastAsia="Times New Roman" w:hAnsi="Avenir Book"/>
          <w:sz w:val="20"/>
        </w:rPr>
        <w:t>Health and Safety</w:t>
      </w:r>
    </w:p>
    <w:p w14:paraId="399AF62C" w14:textId="5665945D" w:rsidR="00234B9E" w:rsidRPr="00FD5432" w:rsidRDefault="00234B9E" w:rsidP="005E391B">
      <w:pPr>
        <w:widowControl w:val="0"/>
        <w:numPr>
          <w:ilvl w:val="0"/>
          <w:numId w:val="1"/>
        </w:numPr>
        <w:tabs>
          <w:tab w:val="clear" w:pos="720"/>
          <w:tab w:val="left" w:pos="560"/>
          <w:tab w:val="num"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862"/>
        <w:rPr>
          <w:rFonts w:ascii="Avenir Book" w:eastAsia="Times New Roman" w:hAnsi="Avenir Book"/>
          <w:sz w:val="20"/>
        </w:rPr>
      </w:pPr>
      <w:r>
        <w:rPr>
          <w:rFonts w:ascii="Avenir Book" w:eastAsia="Times New Roman" w:hAnsi="Avenir Book"/>
          <w:sz w:val="20"/>
        </w:rPr>
        <w:t>Working Time Regulations</w:t>
      </w:r>
    </w:p>
    <w:p w14:paraId="5709ECAC" w14:textId="77777777" w:rsidR="005E391B" w:rsidRPr="00FD5432" w:rsidRDefault="005E391B" w:rsidP="005E391B">
      <w:pPr>
        <w:widowControl w:val="0"/>
        <w:numPr>
          <w:ilvl w:val="0"/>
          <w:numId w:val="1"/>
        </w:numPr>
        <w:tabs>
          <w:tab w:val="clear" w:pos="720"/>
          <w:tab w:val="left" w:pos="560"/>
          <w:tab w:val="num"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862"/>
        <w:rPr>
          <w:rFonts w:ascii="Avenir Book" w:eastAsia="Times New Roman" w:hAnsi="Avenir Book"/>
          <w:sz w:val="20"/>
        </w:rPr>
      </w:pPr>
      <w:r w:rsidRPr="00FD5432">
        <w:rPr>
          <w:rFonts w:ascii="Avenir Book" w:eastAsia="Times New Roman" w:hAnsi="Avenir Book"/>
          <w:sz w:val="20"/>
        </w:rPr>
        <w:t>Ethical Policy</w:t>
      </w:r>
    </w:p>
    <w:p w14:paraId="653C88CE" w14:textId="18EBFF34" w:rsidR="005E391B" w:rsidRPr="00FD5432" w:rsidRDefault="0046249E" w:rsidP="005E391B">
      <w:pPr>
        <w:widowControl w:val="0"/>
        <w:numPr>
          <w:ilvl w:val="0"/>
          <w:numId w:val="1"/>
        </w:numPr>
        <w:tabs>
          <w:tab w:val="clear" w:pos="720"/>
          <w:tab w:val="left" w:pos="560"/>
          <w:tab w:val="num"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862"/>
        <w:rPr>
          <w:rFonts w:ascii="Avenir Book" w:eastAsia="Times New Roman" w:hAnsi="Avenir Book"/>
          <w:sz w:val="20"/>
        </w:rPr>
      </w:pPr>
      <w:r w:rsidRPr="00FD5432">
        <w:rPr>
          <w:rFonts w:ascii="Avenir Book" w:eastAsia="Times New Roman" w:hAnsi="Avenir Book"/>
          <w:sz w:val="20"/>
        </w:rPr>
        <w:t>Pay</w:t>
      </w:r>
    </w:p>
    <w:p w14:paraId="1DF68B1F" w14:textId="77777777" w:rsidR="005E391B" w:rsidRPr="00FD5432" w:rsidRDefault="005E391B" w:rsidP="005E391B">
      <w:pPr>
        <w:widowControl w:val="0"/>
        <w:numPr>
          <w:ilvl w:val="0"/>
          <w:numId w:val="1"/>
        </w:numPr>
        <w:tabs>
          <w:tab w:val="clear" w:pos="720"/>
          <w:tab w:val="left" w:pos="560"/>
          <w:tab w:val="num"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862"/>
        <w:rPr>
          <w:rFonts w:ascii="Avenir Book" w:eastAsia="Times New Roman" w:hAnsi="Avenir Book"/>
          <w:sz w:val="20"/>
        </w:rPr>
      </w:pPr>
      <w:r w:rsidRPr="00FD5432">
        <w:rPr>
          <w:rFonts w:ascii="Avenir Book" w:eastAsia="Times New Roman" w:hAnsi="Avenir Book"/>
          <w:sz w:val="20"/>
        </w:rPr>
        <w:t>Appraisals</w:t>
      </w:r>
      <w:r w:rsidRPr="00FD5432">
        <w:rPr>
          <w:rFonts w:ascii="Avenir Book" w:eastAsia="Times New Roman" w:hAnsi="Avenir Book"/>
          <w:sz w:val="20"/>
        </w:rPr>
        <w:tab/>
      </w:r>
      <w:r w:rsidRPr="00FD5432">
        <w:rPr>
          <w:rFonts w:ascii="Avenir Book" w:eastAsia="Times New Roman" w:hAnsi="Avenir Book"/>
          <w:sz w:val="20"/>
        </w:rPr>
        <w:tab/>
      </w:r>
    </w:p>
    <w:p w14:paraId="48C00565" w14:textId="77777777" w:rsidR="005E391B" w:rsidRPr="00FD5432" w:rsidRDefault="005E391B" w:rsidP="005E391B">
      <w:pPr>
        <w:widowControl w:val="0"/>
        <w:numPr>
          <w:ilvl w:val="0"/>
          <w:numId w:val="1"/>
        </w:numPr>
        <w:tabs>
          <w:tab w:val="clear" w:pos="720"/>
          <w:tab w:val="left" w:pos="560"/>
          <w:tab w:val="num"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862"/>
        <w:rPr>
          <w:rFonts w:ascii="Avenir Book" w:eastAsia="Times New Roman" w:hAnsi="Avenir Book"/>
          <w:sz w:val="20"/>
        </w:rPr>
      </w:pPr>
      <w:r w:rsidRPr="00FD5432">
        <w:rPr>
          <w:rFonts w:ascii="Avenir Book" w:eastAsia="Times New Roman" w:hAnsi="Avenir Book"/>
          <w:sz w:val="20"/>
        </w:rPr>
        <w:t>Holidays</w:t>
      </w:r>
    </w:p>
    <w:p w14:paraId="099BC84A" w14:textId="77777777" w:rsidR="005E391B" w:rsidRPr="00FD5432" w:rsidRDefault="005E391B" w:rsidP="005E391B">
      <w:pPr>
        <w:widowControl w:val="0"/>
        <w:numPr>
          <w:ilvl w:val="0"/>
          <w:numId w:val="1"/>
        </w:numPr>
        <w:tabs>
          <w:tab w:val="clear" w:pos="720"/>
          <w:tab w:val="left" w:pos="560"/>
          <w:tab w:val="num"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862"/>
        <w:rPr>
          <w:rFonts w:ascii="Avenir Book" w:eastAsia="Times New Roman" w:hAnsi="Avenir Book"/>
          <w:sz w:val="20"/>
        </w:rPr>
      </w:pPr>
      <w:r w:rsidRPr="00FD5432">
        <w:rPr>
          <w:rFonts w:ascii="Avenir Book" w:eastAsia="Times New Roman" w:hAnsi="Avenir Book"/>
          <w:sz w:val="20"/>
        </w:rPr>
        <w:t>Absence due to Sickness</w:t>
      </w:r>
    </w:p>
    <w:p w14:paraId="385F7522" w14:textId="77777777" w:rsidR="005E391B" w:rsidRPr="00FD5432" w:rsidRDefault="005E391B" w:rsidP="005E391B">
      <w:pPr>
        <w:widowControl w:val="0"/>
        <w:numPr>
          <w:ilvl w:val="0"/>
          <w:numId w:val="1"/>
        </w:numPr>
        <w:tabs>
          <w:tab w:val="clear" w:pos="720"/>
          <w:tab w:val="left" w:pos="560"/>
          <w:tab w:val="num"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862"/>
        <w:rPr>
          <w:rFonts w:ascii="Avenir Book" w:eastAsia="Times New Roman" w:hAnsi="Avenir Book"/>
          <w:sz w:val="20"/>
        </w:rPr>
      </w:pPr>
      <w:r w:rsidRPr="00FD5432">
        <w:rPr>
          <w:rFonts w:ascii="Avenir Book" w:eastAsia="Times New Roman" w:hAnsi="Avenir Book"/>
          <w:sz w:val="20"/>
        </w:rPr>
        <w:t>Clocking On/Off Procedure</w:t>
      </w:r>
    </w:p>
    <w:p w14:paraId="411D604F" w14:textId="77777777" w:rsidR="005E391B" w:rsidRPr="00FD5432" w:rsidRDefault="005E391B" w:rsidP="005E391B">
      <w:pPr>
        <w:widowControl w:val="0"/>
        <w:numPr>
          <w:ilvl w:val="0"/>
          <w:numId w:val="1"/>
        </w:numPr>
        <w:tabs>
          <w:tab w:val="clear" w:pos="720"/>
          <w:tab w:val="left" w:pos="560"/>
          <w:tab w:val="num"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862"/>
        <w:rPr>
          <w:rFonts w:ascii="Avenir Book" w:eastAsia="Times New Roman" w:hAnsi="Avenir Book"/>
          <w:sz w:val="20"/>
        </w:rPr>
      </w:pPr>
      <w:r w:rsidRPr="00FD5432">
        <w:rPr>
          <w:rFonts w:ascii="Avenir Book" w:eastAsia="Times New Roman" w:hAnsi="Avenir Book"/>
          <w:sz w:val="20"/>
        </w:rPr>
        <w:t>Lateness</w:t>
      </w:r>
    </w:p>
    <w:p w14:paraId="1F049111" w14:textId="77777777" w:rsidR="005E391B" w:rsidRPr="00FD5432" w:rsidRDefault="005E391B" w:rsidP="005E391B">
      <w:pPr>
        <w:widowControl w:val="0"/>
        <w:numPr>
          <w:ilvl w:val="0"/>
          <w:numId w:val="1"/>
        </w:numPr>
        <w:tabs>
          <w:tab w:val="clear" w:pos="720"/>
          <w:tab w:val="left" w:pos="560"/>
          <w:tab w:val="num"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862"/>
        <w:rPr>
          <w:rFonts w:ascii="Avenir Book" w:eastAsia="Times New Roman" w:hAnsi="Avenir Book"/>
          <w:sz w:val="20"/>
        </w:rPr>
      </w:pPr>
      <w:r w:rsidRPr="00FD5432">
        <w:rPr>
          <w:rFonts w:ascii="Avenir Book" w:eastAsia="Times New Roman" w:hAnsi="Avenir Book"/>
          <w:sz w:val="20"/>
        </w:rPr>
        <w:t>Unauthorised Absence</w:t>
      </w:r>
    </w:p>
    <w:p w14:paraId="0D3DEEE7" w14:textId="77777777" w:rsidR="005E391B" w:rsidRPr="00FD5432" w:rsidRDefault="005E391B" w:rsidP="005E391B">
      <w:pPr>
        <w:widowControl w:val="0"/>
        <w:numPr>
          <w:ilvl w:val="0"/>
          <w:numId w:val="1"/>
        </w:numPr>
        <w:tabs>
          <w:tab w:val="clear" w:pos="720"/>
          <w:tab w:val="left" w:pos="560"/>
          <w:tab w:val="num"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862"/>
        <w:rPr>
          <w:rFonts w:ascii="Avenir Book" w:eastAsia="Times New Roman" w:hAnsi="Avenir Book"/>
          <w:sz w:val="20"/>
        </w:rPr>
      </w:pPr>
      <w:r w:rsidRPr="00FD5432">
        <w:rPr>
          <w:rFonts w:ascii="Avenir Book" w:eastAsia="Times New Roman" w:hAnsi="Avenir Book"/>
          <w:sz w:val="20"/>
        </w:rPr>
        <w:t>Bad Weather Policy</w:t>
      </w:r>
    </w:p>
    <w:p w14:paraId="1C02D076" w14:textId="77777777" w:rsidR="005E391B" w:rsidRPr="00FD5432" w:rsidRDefault="005E391B" w:rsidP="005E391B">
      <w:pPr>
        <w:widowControl w:val="0"/>
        <w:numPr>
          <w:ilvl w:val="0"/>
          <w:numId w:val="1"/>
        </w:numPr>
        <w:tabs>
          <w:tab w:val="clear" w:pos="720"/>
          <w:tab w:val="left" w:pos="560"/>
          <w:tab w:val="num"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862"/>
        <w:rPr>
          <w:rFonts w:ascii="Avenir Book" w:eastAsia="Times New Roman" w:hAnsi="Avenir Book"/>
          <w:sz w:val="20"/>
        </w:rPr>
      </w:pPr>
      <w:r w:rsidRPr="00FD5432">
        <w:rPr>
          <w:rFonts w:ascii="Avenir Book" w:eastAsia="Times New Roman" w:hAnsi="Avenir Book"/>
          <w:sz w:val="20"/>
        </w:rPr>
        <w:t>Medical Appointments</w:t>
      </w:r>
    </w:p>
    <w:p w14:paraId="33040FB7" w14:textId="77777777" w:rsidR="005E391B" w:rsidRPr="00FD5432" w:rsidRDefault="005E391B" w:rsidP="005E391B">
      <w:pPr>
        <w:widowControl w:val="0"/>
        <w:numPr>
          <w:ilvl w:val="0"/>
          <w:numId w:val="1"/>
        </w:numPr>
        <w:tabs>
          <w:tab w:val="clear" w:pos="720"/>
          <w:tab w:val="left" w:pos="560"/>
          <w:tab w:val="num"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862"/>
        <w:rPr>
          <w:rFonts w:ascii="Avenir Book" w:eastAsia="Times New Roman" w:hAnsi="Avenir Book"/>
          <w:sz w:val="20"/>
        </w:rPr>
      </w:pPr>
      <w:r w:rsidRPr="00FD5432">
        <w:rPr>
          <w:rFonts w:ascii="Avenir Book" w:eastAsia="Times New Roman" w:hAnsi="Avenir Book"/>
          <w:sz w:val="20"/>
        </w:rPr>
        <w:t>Alcohol and Drugs</w:t>
      </w:r>
    </w:p>
    <w:p w14:paraId="3DDBB8F2" w14:textId="77777777" w:rsidR="005E391B" w:rsidRPr="00FD5432" w:rsidRDefault="005E391B" w:rsidP="005E391B">
      <w:pPr>
        <w:widowControl w:val="0"/>
        <w:numPr>
          <w:ilvl w:val="0"/>
          <w:numId w:val="1"/>
        </w:numPr>
        <w:tabs>
          <w:tab w:val="clear" w:pos="720"/>
          <w:tab w:val="left" w:pos="560"/>
          <w:tab w:val="num"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862"/>
        <w:rPr>
          <w:rFonts w:ascii="Avenir Book" w:eastAsia="Times New Roman" w:hAnsi="Avenir Book"/>
          <w:sz w:val="20"/>
        </w:rPr>
      </w:pPr>
      <w:r w:rsidRPr="00FD5432">
        <w:rPr>
          <w:rFonts w:ascii="Avenir Book" w:eastAsia="Times New Roman" w:hAnsi="Avenir Book"/>
          <w:sz w:val="20"/>
        </w:rPr>
        <w:t>Smoke-Free Policy</w:t>
      </w:r>
      <w:r w:rsidRPr="00FD5432">
        <w:rPr>
          <w:rFonts w:ascii="Avenir Book" w:eastAsia="Times New Roman" w:hAnsi="Avenir Book"/>
          <w:sz w:val="20"/>
        </w:rPr>
        <w:tab/>
      </w:r>
      <w:r w:rsidRPr="00FD5432">
        <w:rPr>
          <w:rFonts w:ascii="Avenir Book" w:eastAsia="Times New Roman" w:hAnsi="Avenir Book"/>
          <w:sz w:val="20"/>
        </w:rPr>
        <w:tab/>
      </w:r>
      <w:r w:rsidRPr="00FD5432">
        <w:rPr>
          <w:rFonts w:ascii="Avenir Book" w:eastAsia="Times New Roman" w:hAnsi="Avenir Book"/>
          <w:sz w:val="20"/>
        </w:rPr>
        <w:tab/>
      </w:r>
    </w:p>
    <w:p w14:paraId="3152F11C" w14:textId="77777777" w:rsidR="005E391B" w:rsidRPr="00FD5432" w:rsidRDefault="005E391B" w:rsidP="005E391B">
      <w:pPr>
        <w:widowControl w:val="0"/>
        <w:numPr>
          <w:ilvl w:val="0"/>
          <w:numId w:val="1"/>
        </w:numPr>
        <w:tabs>
          <w:tab w:val="clear" w:pos="720"/>
          <w:tab w:val="left" w:pos="560"/>
          <w:tab w:val="num"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862"/>
        <w:rPr>
          <w:rFonts w:ascii="Avenir Book" w:eastAsia="Times New Roman" w:hAnsi="Avenir Book"/>
          <w:sz w:val="20"/>
        </w:rPr>
      </w:pPr>
      <w:r w:rsidRPr="00FD5432">
        <w:rPr>
          <w:rFonts w:ascii="Avenir Book" w:eastAsia="Times New Roman" w:hAnsi="Avenir Book"/>
          <w:sz w:val="20"/>
        </w:rPr>
        <w:t>Data Protection</w:t>
      </w:r>
    </w:p>
    <w:p w14:paraId="55F886CD" w14:textId="77777777" w:rsidR="005E391B" w:rsidRPr="00FD5432" w:rsidRDefault="005E391B" w:rsidP="005E391B">
      <w:pPr>
        <w:widowControl w:val="0"/>
        <w:numPr>
          <w:ilvl w:val="0"/>
          <w:numId w:val="1"/>
        </w:numPr>
        <w:tabs>
          <w:tab w:val="clear" w:pos="720"/>
          <w:tab w:val="left" w:pos="560"/>
          <w:tab w:val="num"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862"/>
        <w:rPr>
          <w:rFonts w:ascii="Avenir Book" w:eastAsia="Times New Roman" w:hAnsi="Avenir Book"/>
          <w:sz w:val="20"/>
        </w:rPr>
      </w:pPr>
      <w:r w:rsidRPr="00FD5432">
        <w:rPr>
          <w:rFonts w:ascii="Avenir Book" w:eastAsia="Times New Roman" w:hAnsi="Avenir Book"/>
          <w:sz w:val="20"/>
        </w:rPr>
        <w:t>Confidentiality</w:t>
      </w:r>
    </w:p>
    <w:p w14:paraId="3A585930" w14:textId="77777777" w:rsidR="005E391B" w:rsidRPr="00FD5432" w:rsidRDefault="005E391B" w:rsidP="005E391B">
      <w:pPr>
        <w:widowControl w:val="0"/>
        <w:numPr>
          <w:ilvl w:val="0"/>
          <w:numId w:val="1"/>
        </w:numPr>
        <w:tabs>
          <w:tab w:val="clear" w:pos="720"/>
          <w:tab w:val="left" w:pos="560"/>
          <w:tab w:val="num"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862"/>
        <w:rPr>
          <w:rFonts w:ascii="Avenir Book" w:eastAsia="Times New Roman" w:hAnsi="Avenir Book"/>
          <w:sz w:val="20"/>
        </w:rPr>
      </w:pPr>
      <w:r w:rsidRPr="00FD5432">
        <w:rPr>
          <w:rFonts w:ascii="Avenir Book" w:eastAsia="Times New Roman" w:hAnsi="Avenir Book"/>
          <w:sz w:val="20"/>
        </w:rPr>
        <w:t>Statements to the Media</w:t>
      </w:r>
    </w:p>
    <w:p w14:paraId="6A6263CC" w14:textId="77777777" w:rsidR="005E391B" w:rsidRPr="00FD5432" w:rsidRDefault="005E391B" w:rsidP="005E391B">
      <w:pPr>
        <w:widowControl w:val="0"/>
        <w:numPr>
          <w:ilvl w:val="0"/>
          <w:numId w:val="1"/>
        </w:numPr>
        <w:tabs>
          <w:tab w:val="clear" w:pos="720"/>
          <w:tab w:val="left" w:pos="560"/>
          <w:tab w:val="num"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862"/>
        <w:rPr>
          <w:rFonts w:ascii="Avenir Book" w:eastAsia="Times New Roman" w:hAnsi="Avenir Book"/>
          <w:sz w:val="20"/>
        </w:rPr>
      </w:pPr>
      <w:r w:rsidRPr="00FD5432">
        <w:rPr>
          <w:rFonts w:ascii="Avenir Book" w:eastAsia="Times New Roman" w:hAnsi="Avenir Book"/>
          <w:sz w:val="20"/>
        </w:rPr>
        <w:t>Social Media</w:t>
      </w:r>
    </w:p>
    <w:p w14:paraId="5B9B6F63" w14:textId="77777777" w:rsidR="005E391B" w:rsidRPr="00FD5432" w:rsidRDefault="005E391B" w:rsidP="005E391B">
      <w:pPr>
        <w:widowControl w:val="0"/>
        <w:numPr>
          <w:ilvl w:val="0"/>
          <w:numId w:val="1"/>
        </w:numPr>
        <w:tabs>
          <w:tab w:val="clear" w:pos="720"/>
          <w:tab w:val="left" w:pos="560"/>
          <w:tab w:val="num"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862"/>
        <w:rPr>
          <w:rFonts w:ascii="Avenir Book" w:eastAsia="Times New Roman" w:hAnsi="Avenir Book"/>
          <w:sz w:val="20"/>
        </w:rPr>
      </w:pPr>
      <w:r w:rsidRPr="00FD5432">
        <w:rPr>
          <w:rFonts w:ascii="Avenir Book" w:eastAsia="Times New Roman" w:hAnsi="Avenir Book"/>
          <w:sz w:val="20"/>
        </w:rPr>
        <w:t>Communications/Notice Board</w:t>
      </w:r>
    </w:p>
    <w:p w14:paraId="750D007A" w14:textId="77777777" w:rsidR="005E391B" w:rsidRPr="00FD5432" w:rsidRDefault="005E391B" w:rsidP="005E391B">
      <w:pPr>
        <w:widowControl w:val="0"/>
        <w:numPr>
          <w:ilvl w:val="0"/>
          <w:numId w:val="1"/>
        </w:numPr>
        <w:tabs>
          <w:tab w:val="clear" w:pos="720"/>
          <w:tab w:val="left" w:pos="560"/>
          <w:tab w:val="num"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862"/>
        <w:rPr>
          <w:rFonts w:ascii="Avenir Book" w:eastAsia="Times New Roman" w:hAnsi="Avenir Book"/>
          <w:sz w:val="20"/>
        </w:rPr>
      </w:pPr>
      <w:r w:rsidRPr="00FD5432">
        <w:rPr>
          <w:rFonts w:ascii="Avenir Book" w:eastAsia="Times New Roman" w:hAnsi="Avenir Book"/>
          <w:sz w:val="20"/>
        </w:rPr>
        <w:t>Conduct</w:t>
      </w:r>
    </w:p>
    <w:p w14:paraId="688340F1" w14:textId="77777777" w:rsidR="005E391B" w:rsidRPr="00FD5432" w:rsidRDefault="005E391B" w:rsidP="005E391B">
      <w:pPr>
        <w:widowControl w:val="0"/>
        <w:numPr>
          <w:ilvl w:val="0"/>
          <w:numId w:val="1"/>
        </w:numPr>
        <w:tabs>
          <w:tab w:val="clear" w:pos="720"/>
          <w:tab w:val="left" w:pos="560"/>
          <w:tab w:val="num"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862"/>
        <w:rPr>
          <w:rFonts w:ascii="Avenir Book" w:eastAsia="Times New Roman" w:hAnsi="Avenir Book"/>
          <w:sz w:val="20"/>
        </w:rPr>
      </w:pPr>
      <w:r w:rsidRPr="00FD5432">
        <w:rPr>
          <w:rFonts w:ascii="Avenir Book" w:eastAsia="Times New Roman" w:hAnsi="Avenir Book"/>
          <w:sz w:val="20"/>
        </w:rPr>
        <w:t xml:space="preserve">Internet and E-mail </w:t>
      </w:r>
    </w:p>
    <w:p w14:paraId="790A4466" w14:textId="1C13A79D" w:rsidR="005E391B" w:rsidRPr="00FD5432" w:rsidRDefault="005E391B" w:rsidP="00F006C5">
      <w:pPr>
        <w:widowControl w:val="0"/>
        <w:numPr>
          <w:ilvl w:val="0"/>
          <w:numId w:val="1"/>
        </w:numPr>
        <w:tabs>
          <w:tab w:val="clear" w:pos="720"/>
          <w:tab w:val="left" w:pos="560"/>
          <w:tab w:val="num"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862"/>
        <w:rPr>
          <w:rFonts w:ascii="Avenir Book" w:eastAsia="Times New Roman" w:hAnsi="Avenir Book"/>
          <w:sz w:val="20"/>
        </w:rPr>
      </w:pPr>
      <w:r w:rsidRPr="00FD5432">
        <w:rPr>
          <w:rFonts w:ascii="Avenir Book" w:eastAsia="Times New Roman" w:hAnsi="Avenir Book"/>
          <w:sz w:val="20"/>
        </w:rPr>
        <w:t>Office Equipment &amp; Telephones</w:t>
      </w:r>
    </w:p>
    <w:p w14:paraId="19EEED73" w14:textId="77777777" w:rsidR="005E391B" w:rsidRPr="00FD5432" w:rsidRDefault="005E391B" w:rsidP="005E391B">
      <w:pPr>
        <w:widowControl w:val="0"/>
        <w:numPr>
          <w:ilvl w:val="0"/>
          <w:numId w:val="1"/>
        </w:numPr>
        <w:tabs>
          <w:tab w:val="clear" w:pos="720"/>
          <w:tab w:val="left" w:pos="560"/>
          <w:tab w:val="num"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862"/>
        <w:rPr>
          <w:rFonts w:ascii="Avenir Book" w:eastAsia="Times New Roman" w:hAnsi="Avenir Book"/>
          <w:sz w:val="20"/>
        </w:rPr>
      </w:pPr>
      <w:r w:rsidRPr="00FD5432">
        <w:rPr>
          <w:rFonts w:ascii="Avenir Book" w:eastAsia="Times New Roman" w:hAnsi="Avenir Book"/>
          <w:sz w:val="20"/>
        </w:rPr>
        <w:t>Driving on Company Business</w:t>
      </w:r>
    </w:p>
    <w:p w14:paraId="7E1819EF" w14:textId="77777777" w:rsidR="005E391B" w:rsidRPr="00FD5432" w:rsidRDefault="005E391B" w:rsidP="005E391B">
      <w:pPr>
        <w:widowControl w:val="0"/>
        <w:numPr>
          <w:ilvl w:val="0"/>
          <w:numId w:val="1"/>
        </w:numPr>
        <w:tabs>
          <w:tab w:val="clear" w:pos="720"/>
          <w:tab w:val="left" w:pos="560"/>
          <w:tab w:val="num"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862"/>
        <w:rPr>
          <w:rFonts w:ascii="Avenir Book" w:eastAsia="Times New Roman" w:hAnsi="Avenir Book"/>
          <w:sz w:val="20"/>
        </w:rPr>
      </w:pPr>
      <w:r w:rsidRPr="00FD5432">
        <w:rPr>
          <w:rFonts w:ascii="Avenir Book" w:eastAsia="Times New Roman" w:hAnsi="Avenir Book"/>
          <w:sz w:val="20"/>
        </w:rPr>
        <w:t>Employees’ Property</w:t>
      </w:r>
    </w:p>
    <w:p w14:paraId="7DA7D8C3" w14:textId="77777777" w:rsidR="005E391B" w:rsidRPr="00FD5432" w:rsidRDefault="005E391B" w:rsidP="005E391B">
      <w:pPr>
        <w:widowControl w:val="0"/>
        <w:numPr>
          <w:ilvl w:val="0"/>
          <w:numId w:val="1"/>
        </w:numPr>
        <w:tabs>
          <w:tab w:val="clear" w:pos="720"/>
          <w:tab w:val="left" w:pos="560"/>
          <w:tab w:val="num"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862"/>
        <w:rPr>
          <w:rFonts w:ascii="Avenir Book" w:eastAsia="Times New Roman" w:hAnsi="Avenir Book"/>
          <w:sz w:val="20"/>
        </w:rPr>
      </w:pPr>
      <w:r w:rsidRPr="00FD5432">
        <w:rPr>
          <w:rFonts w:ascii="Avenir Book" w:eastAsia="Times New Roman" w:hAnsi="Avenir Book"/>
          <w:sz w:val="20"/>
        </w:rPr>
        <w:t>Employees’ Tools</w:t>
      </w:r>
    </w:p>
    <w:p w14:paraId="2B33A342" w14:textId="77777777" w:rsidR="005E391B" w:rsidRPr="00FD5432" w:rsidRDefault="005E391B" w:rsidP="005E391B">
      <w:pPr>
        <w:widowControl w:val="0"/>
        <w:numPr>
          <w:ilvl w:val="0"/>
          <w:numId w:val="1"/>
        </w:numPr>
        <w:tabs>
          <w:tab w:val="clear" w:pos="720"/>
          <w:tab w:val="left" w:pos="560"/>
          <w:tab w:val="num"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862"/>
        <w:rPr>
          <w:rFonts w:ascii="Avenir Book" w:eastAsia="Times New Roman" w:hAnsi="Avenir Book"/>
          <w:sz w:val="20"/>
        </w:rPr>
      </w:pPr>
      <w:r w:rsidRPr="00FD5432">
        <w:rPr>
          <w:rFonts w:ascii="Avenir Book" w:eastAsia="Times New Roman" w:hAnsi="Avenir Book"/>
          <w:sz w:val="20"/>
        </w:rPr>
        <w:t>Company Property</w:t>
      </w:r>
    </w:p>
    <w:p w14:paraId="770ADC89" w14:textId="77777777" w:rsidR="005E391B" w:rsidRPr="00FD5432" w:rsidRDefault="005E391B" w:rsidP="005E391B">
      <w:pPr>
        <w:widowControl w:val="0"/>
        <w:numPr>
          <w:ilvl w:val="0"/>
          <w:numId w:val="1"/>
        </w:numPr>
        <w:tabs>
          <w:tab w:val="clear" w:pos="720"/>
          <w:tab w:val="left" w:pos="560"/>
          <w:tab w:val="num"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862"/>
        <w:rPr>
          <w:rFonts w:ascii="Avenir Book" w:eastAsia="Times New Roman" w:hAnsi="Avenir Book"/>
          <w:sz w:val="20"/>
        </w:rPr>
      </w:pPr>
      <w:r w:rsidRPr="00FD5432">
        <w:rPr>
          <w:rFonts w:ascii="Avenir Book" w:eastAsia="Times New Roman" w:hAnsi="Avenir Book"/>
          <w:sz w:val="20"/>
        </w:rPr>
        <w:t>Lost Property</w:t>
      </w:r>
    </w:p>
    <w:p w14:paraId="76BB717F" w14:textId="77777777" w:rsidR="005E391B" w:rsidRPr="00FD5432" w:rsidRDefault="005E391B" w:rsidP="005E391B">
      <w:pPr>
        <w:widowControl w:val="0"/>
        <w:numPr>
          <w:ilvl w:val="0"/>
          <w:numId w:val="1"/>
        </w:numPr>
        <w:tabs>
          <w:tab w:val="clear" w:pos="720"/>
          <w:tab w:val="left" w:pos="560"/>
          <w:tab w:val="num"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862"/>
        <w:rPr>
          <w:rFonts w:ascii="Avenir Book" w:eastAsia="Times New Roman" w:hAnsi="Avenir Book"/>
          <w:sz w:val="20"/>
        </w:rPr>
      </w:pPr>
      <w:r w:rsidRPr="00FD5432">
        <w:rPr>
          <w:rFonts w:ascii="Avenir Book" w:eastAsia="Times New Roman" w:hAnsi="Avenir Book"/>
          <w:sz w:val="20"/>
        </w:rPr>
        <w:t>General Housekeeping</w:t>
      </w:r>
    </w:p>
    <w:p w14:paraId="0FFE0D8D" w14:textId="77777777" w:rsidR="005E391B" w:rsidRPr="00FD5432" w:rsidRDefault="005E391B" w:rsidP="005E391B">
      <w:pPr>
        <w:widowControl w:val="0"/>
        <w:numPr>
          <w:ilvl w:val="0"/>
          <w:numId w:val="1"/>
        </w:numPr>
        <w:tabs>
          <w:tab w:val="clear" w:pos="720"/>
          <w:tab w:val="left" w:pos="560"/>
          <w:tab w:val="num"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862"/>
        <w:rPr>
          <w:rFonts w:ascii="Avenir Book" w:eastAsia="Times New Roman" w:hAnsi="Avenir Book"/>
          <w:sz w:val="20"/>
        </w:rPr>
      </w:pPr>
      <w:r w:rsidRPr="00FD5432">
        <w:rPr>
          <w:rFonts w:ascii="Avenir Book" w:eastAsia="Times New Roman" w:hAnsi="Avenir Book"/>
          <w:sz w:val="20"/>
        </w:rPr>
        <w:t>Buying or Selling of Goods</w:t>
      </w:r>
    </w:p>
    <w:p w14:paraId="4C65646C" w14:textId="70363E14" w:rsidR="005E391B" w:rsidRPr="00FD5432" w:rsidRDefault="005E391B" w:rsidP="0040125B">
      <w:pPr>
        <w:widowControl w:val="0"/>
        <w:numPr>
          <w:ilvl w:val="0"/>
          <w:numId w:val="1"/>
        </w:numPr>
        <w:tabs>
          <w:tab w:val="clear" w:pos="720"/>
          <w:tab w:val="left" w:pos="560"/>
          <w:tab w:val="num"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862"/>
        <w:rPr>
          <w:rFonts w:ascii="Avenir Book" w:eastAsia="Times New Roman" w:hAnsi="Avenir Book"/>
          <w:sz w:val="20"/>
        </w:rPr>
      </w:pPr>
      <w:r w:rsidRPr="00FD5432">
        <w:rPr>
          <w:rFonts w:ascii="Avenir Book" w:eastAsia="Times New Roman" w:hAnsi="Avenir Book"/>
          <w:sz w:val="20"/>
        </w:rPr>
        <w:t>Collections</w:t>
      </w:r>
    </w:p>
    <w:p w14:paraId="68CA731A" w14:textId="77777777" w:rsidR="005E391B" w:rsidRPr="00FD5432" w:rsidRDefault="005E391B" w:rsidP="005E391B">
      <w:pPr>
        <w:widowControl w:val="0"/>
        <w:numPr>
          <w:ilvl w:val="0"/>
          <w:numId w:val="1"/>
        </w:numPr>
        <w:tabs>
          <w:tab w:val="clear" w:pos="720"/>
          <w:tab w:val="left" w:pos="560"/>
          <w:tab w:val="num"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862"/>
        <w:rPr>
          <w:rFonts w:ascii="Avenir Book" w:eastAsia="Times New Roman" w:hAnsi="Avenir Book"/>
          <w:sz w:val="20"/>
        </w:rPr>
      </w:pPr>
      <w:r w:rsidRPr="00FD5432">
        <w:rPr>
          <w:rFonts w:ascii="Avenir Book" w:eastAsia="Times New Roman" w:hAnsi="Avenir Book"/>
          <w:sz w:val="20"/>
        </w:rPr>
        <w:t>Theft</w:t>
      </w:r>
    </w:p>
    <w:p w14:paraId="39AE8D8E" w14:textId="77777777" w:rsidR="005E391B" w:rsidRPr="00FD5432" w:rsidRDefault="005E391B" w:rsidP="005E391B">
      <w:pPr>
        <w:widowControl w:val="0"/>
        <w:numPr>
          <w:ilvl w:val="0"/>
          <w:numId w:val="1"/>
        </w:numPr>
        <w:tabs>
          <w:tab w:val="clear" w:pos="720"/>
          <w:tab w:val="left" w:pos="560"/>
          <w:tab w:val="num"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862"/>
        <w:rPr>
          <w:rFonts w:ascii="Avenir Book" w:eastAsia="Times New Roman" w:hAnsi="Avenir Book"/>
          <w:sz w:val="20"/>
        </w:rPr>
      </w:pPr>
      <w:r w:rsidRPr="00FD5432">
        <w:rPr>
          <w:rFonts w:ascii="Avenir Book" w:eastAsia="Times New Roman" w:hAnsi="Avenir Book"/>
          <w:sz w:val="20"/>
        </w:rPr>
        <w:t>Searches</w:t>
      </w:r>
    </w:p>
    <w:p w14:paraId="787943A5" w14:textId="77777777" w:rsidR="005E391B" w:rsidRPr="00FD5432" w:rsidRDefault="005E391B" w:rsidP="005E391B">
      <w:pPr>
        <w:widowControl w:val="0"/>
        <w:numPr>
          <w:ilvl w:val="0"/>
          <w:numId w:val="1"/>
        </w:numPr>
        <w:tabs>
          <w:tab w:val="clear" w:pos="720"/>
          <w:tab w:val="left" w:pos="560"/>
          <w:tab w:val="num"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862"/>
        <w:rPr>
          <w:rFonts w:ascii="Avenir Book" w:eastAsia="Times New Roman" w:hAnsi="Avenir Book"/>
          <w:sz w:val="20"/>
        </w:rPr>
      </w:pPr>
      <w:r w:rsidRPr="00FD5432">
        <w:rPr>
          <w:rFonts w:ascii="Avenir Book" w:eastAsia="Times New Roman" w:hAnsi="Avenir Book"/>
          <w:sz w:val="20"/>
        </w:rPr>
        <w:t>Gifts/Favours/Loans</w:t>
      </w:r>
    </w:p>
    <w:p w14:paraId="5F250095" w14:textId="77777777" w:rsidR="005E391B" w:rsidRPr="00FD5432" w:rsidRDefault="005E391B" w:rsidP="005E391B">
      <w:pPr>
        <w:widowControl w:val="0"/>
        <w:numPr>
          <w:ilvl w:val="0"/>
          <w:numId w:val="1"/>
        </w:numPr>
        <w:tabs>
          <w:tab w:val="clear" w:pos="720"/>
          <w:tab w:val="left" w:pos="560"/>
          <w:tab w:val="num"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862"/>
        <w:rPr>
          <w:rFonts w:ascii="Avenir Book" w:eastAsia="Times New Roman" w:hAnsi="Avenir Book"/>
          <w:sz w:val="20"/>
        </w:rPr>
      </w:pPr>
      <w:r w:rsidRPr="00FD5432">
        <w:rPr>
          <w:rFonts w:ascii="Avenir Book" w:eastAsia="Times New Roman" w:hAnsi="Avenir Book"/>
          <w:sz w:val="20"/>
        </w:rPr>
        <w:t>Anti-Bribery Policy</w:t>
      </w:r>
    </w:p>
    <w:p w14:paraId="299446D9" w14:textId="77777777" w:rsidR="005E391B" w:rsidRPr="00FD5432" w:rsidRDefault="005E391B" w:rsidP="005E391B">
      <w:pPr>
        <w:widowControl w:val="0"/>
        <w:numPr>
          <w:ilvl w:val="0"/>
          <w:numId w:val="1"/>
        </w:numPr>
        <w:tabs>
          <w:tab w:val="clear" w:pos="720"/>
          <w:tab w:val="left" w:pos="560"/>
          <w:tab w:val="num"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862"/>
        <w:rPr>
          <w:rFonts w:ascii="Avenir Book" w:eastAsia="Times New Roman" w:hAnsi="Avenir Book"/>
          <w:sz w:val="20"/>
        </w:rPr>
      </w:pPr>
      <w:r w:rsidRPr="00FD5432">
        <w:rPr>
          <w:rFonts w:ascii="Avenir Book" w:eastAsia="Times New Roman" w:hAnsi="Avenir Book"/>
          <w:sz w:val="20"/>
        </w:rPr>
        <w:t>Modern Slavery Act</w:t>
      </w:r>
    </w:p>
    <w:p w14:paraId="386EA9D5" w14:textId="77777777" w:rsidR="005E391B" w:rsidRPr="00FD5432" w:rsidRDefault="005E391B" w:rsidP="005E391B">
      <w:pPr>
        <w:widowControl w:val="0"/>
        <w:numPr>
          <w:ilvl w:val="0"/>
          <w:numId w:val="1"/>
        </w:numPr>
        <w:tabs>
          <w:tab w:val="clear" w:pos="720"/>
          <w:tab w:val="left" w:pos="560"/>
          <w:tab w:val="num"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862"/>
        <w:rPr>
          <w:rFonts w:ascii="Avenir Book" w:eastAsia="Times New Roman" w:hAnsi="Avenir Book"/>
          <w:sz w:val="20"/>
        </w:rPr>
      </w:pPr>
      <w:r w:rsidRPr="00FD5432">
        <w:rPr>
          <w:rFonts w:ascii="Avenir Book" w:eastAsia="Times New Roman" w:hAnsi="Avenir Book"/>
          <w:sz w:val="20"/>
        </w:rPr>
        <w:t>Whistleblowing Policy</w:t>
      </w:r>
    </w:p>
    <w:p w14:paraId="0876104C" w14:textId="77777777" w:rsidR="005E391B" w:rsidRPr="00FD5432" w:rsidRDefault="005E391B" w:rsidP="005E391B">
      <w:pPr>
        <w:widowControl w:val="0"/>
        <w:numPr>
          <w:ilvl w:val="0"/>
          <w:numId w:val="1"/>
        </w:numPr>
        <w:tabs>
          <w:tab w:val="clear" w:pos="720"/>
          <w:tab w:val="left" w:pos="560"/>
          <w:tab w:val="num"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862"/>
        <w:rPr>
          <w:rFonts w:ascii="Avenir Book" w:eastAsia="Times New Roman" w:hAnsi="Avenir Book"/>
          <w:sz w:val="20"/>
        </w:rPr>
      </w:pPr>
      <w:r w:rsidRPr="00FD5432">
        <w:rPr>
          <w:rFonts w:ascii="Avenir Book" w:eastAsia="Times New Roman" w:hAnsi="Avenir Book"/>
          <w:sz w:val="20"/>
        </w:rPr>
        <w:t>Family Friendly Policies</w:t>
      </w:r>
    </w:p>
    <w:p w14:paraId="345BE4C3" w14:textId="77777777" w:rsidR="005E391B" w:rsidRPr="00FD5432" w:rsidRDefault="005E391B" w:rsidP="005E391B">
      <w:pPr>
        <w:widowControl w:val="0"/>
        <w:numPr>
          <w:ilvl w:val="0"/>
          <w:numId w:val="1"/>
        </w:numPr>
        <w:tabs>
          <w:tab w:val="clear" w:pos="720"/>
          <w:tab w:val="left" w:pos="560"/>
          <w:tab w:val="num"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862"/>
        <w:rPr>
          <w:rFonts w:ascii="Avenir Book" w:eastAsia="Times New Roman" w:hAnsi="Avenir Book"/>
          <w:sz w:val="20"/>
        </w:rPr>
      </w:pPr>
      <w:r w:rsidRPr="00FD5432">
        <w:rPr>
          <w:rFonts w:ascii="Avenir Book" w:eastAsia="Times New Roman" w:hAnsi="Avenir Book"/>
          <w:sz w:val="20"/>
        </w:rPr>
        <w:t>Bereavement/Compassionate Leave</w:t>
      </w:r>
    </w:p>
    <w:p w14:paraId="4463ECAC" w14:textId="77777777" w:rsidR="005E391B" w:rsidRPr="00FD5432" w:rsidRDefault="005E391B" w:rsidP="005E391B">
      <w:pPr>
        <w:widowControl w:val="0"/>
        <w:numPr>
          <w:ilvl w:val="0"/>
          <w:numId w:val="1"/>
        </w:numPr>
        <w:tabs>
          <w:tab w:val="clear" w:pos="720"/>
          <w:tab w:val="left" w:pos="560"/>
          <w:tab w:val="num"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862"/>
        <w:rPr>
          <w:rFonts w:ascii="Avenir Book" w:eastAsia="Times New Roman" w:hAnsi="Avenir Book"/>
          <w:sz w:val="20"/>
        </w:rPr>
      </w:pPr>
      <w:r w:rsidRPr="00FD5432">
        <w:rPr>
          <w:rFonts w:ascii="Avenir Book" w:eastAsia="Times New Roman" w:hAnsi="Avenir Book"/>
          <w:sz w:val="20"/>
        </w:rPr>
        <w:t>Jury or Court Service</w:t>
      </w:r>
    </w:p>
    <w:p w14:paraId="23D9CF62" w14:textId="77777777" w:rsidR="001E63BF" w:rsidRPr="00FD5432" w:rsidRDefault="001E63BF" w:rsidP="005E39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Book" w:eastAsia="Times New Roman" w:hAnsi="Avenir Book"/>
          <w:b/>
        </w:rPr>
      </w:pPr>
    </w:p>
    <w:p w14:paraId="56F2C291" w14:textId="77777777" w:rsidR="005E391B" w:rsidRPr="00FD5432" w:rsidRDefault="005E391B" w:rsidP="005E39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outlineLvl w:val="0"/>
        <w:rPr>
          <w:rFonts w:ascii="Avenir Book" w:eastAsia="Times New Roman" w:hAnsi="Avenir Book"/>
          <w:b/>
        </w:rPr>
      </w:pPr>
      <w:r w:rsidRPr="00FD5432">
        <w:rPr>
          <w:rFonts w:ascii="Avenir Book" w:eastAsia="Times New Roman" w:hAnsi="Avenir Book"/>
          <w:b/>
        </w:rPr>
        <w:t>Section 2 – Policies &amp; Procedures</w:t>
      </w:r>
    </w:p>
    <w:p w14:paraId="3A1F07C6" w14:textId="77777777" w:rsidR="005E391B" w:rsidRPr="00FD5432" w:rsidRDefault="005E391B" w:rsidP="005E39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rPr>
          <w:rFonts w:ascii="Avenir Book" w:eastAsia="Times New Roman" w:hAnsi="Avenir Book"/>
          <w:b/>
        </w:rPr>
      </w:pPr>
    </w:p>
    <w:p w14:paraId="5379FB43" w14:textId="77777777" w:rsidR="005E391B" w:rsidRPr="00FD5432" w:rsidRDefault="005E391B" w:rsidP="005E39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outlineLvl w:val="0"/>
        <w:rPr>
          <w:rFonts w:ascii="Avenir Book" w:eastAsia="Times New Roman" w:hAnsi="Avenir Book"/>
          <w:b/>
          <w:sz w:val="22"/>
        </w:rPr>
      </w:pPr>
      <w:r w:rsidRPr="00FD5432">
        <w:rPr>
          <w:rFonts w:ascii="Avenir Book" w:eastAsia="Times New Roman" w:hAnsi="Avenir Book"/>
          <w:b/>
          <w:sz w:val="22"/>
        </w:rPr>
        <w:t>Section 2(a) – Policies Attached to Staff Handbook (as appropriate)</w:t>
      </w:r>
    </w:p>
    <w:p w14:paraId="09A92C5C" w14:textId="77777777" w:rsidR="005E391B" w:rsidRPr="00FD5432" w:rsidRDefault="005E391B" w:rsidP="005E39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outlineLvl w:val="0"/>
        <w:rPr>
          <w:rFonts w:ascii="Avenir Book" w:eastAsia="Times New Roman" w:hAnsi="Avenir Book"/>
          <w:sz w:val="20"/>
        </w:rPr>
      </w:pPr>
      <w:r w:rsidRPr="00FD5432">
        <w:rPr>
          <w:rFonts w:ascii="Avenir Book" w:eastAsia="Times New Roman" w:hAnsi="Avenir Book"/>
          <w:b/>
          <w:sz w:val="22"/>
        </w:rPr>
        <w:t xml:space="preserve">  </w:t>
      </w:r>
      <w:proofErr w:type="spellStart"/>
      <w:r w:rsidRPr="00FD5432">
        <w:rPr>
          <w:rFonts w:ascii="Avenir Book" w:eastAsia="Times New Roman" w:hAnsi="Avenir Book"/>
          <w:sz w:val="20"/>
        </w:rPr>
        <w:t>i</w:t>
      </w:r>
      <w:proofErr w:type="spellEnd"/>
      <w:r w:rsidRPr="00FD5432">
        <w:rPr>
          <w:rFonts w:ascii="Avenir Book" w:eastAsia="Times New Roman" w:hAnsi="Avenir Book"/>
          <w:b/>
          <w:sz w:val="22"/>
        </w:rPr>
        <w:tab/>
      </w:r>
      <w:r w:rsidRPr="00FD5432">
        <w:rPr>
          <w:rFonts w:ascii="Avenir Book" w:eastAsia="Times New Roman" w:hAnsi="Avenir Book"/>
          <w:sz w:val="20"/>
        </w:rPr>
        <w:t xml:space="preserve">Alcohol &amp; Drug Policy </w:t>
      </w:r>
    </w:p>
    <w:p w14:paraId="3A1771EE" w14:textId="77777777" w:rsidR="005E391B" w:rsidRPr="00FD5432" w:rsidRDefault="005E391B" w:rsidP="005E39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outlineLvl w:val="0"/>
        <w:rPr>
          <w:rFonts w:ascii="Avenir Book" w:eastAsia="Times New Roman" w:hAnsi="Avenir Book"/>
          <w:sz w:val="20"/>
        </w:rPr>
      </w:pPr>
      <w:r w:rsidRPr="00FD5432">
        <w:rPr>
          <w:rFonts w:ascii="Avenir Book" w:eastAsia="Times New Roman" w:hAnsi="Avenir Book"/>
          <w:sz w:val="20"/>
        </w:rPr>
        <w:t xml:space="preserve">  ii</w:t>
      </w:r>
      <w:r w:rsidRPr="00FD5432">
        <w:rPr>
          <w:rFonts w:ascii="Avenir Book" w:eastAsia="Times New Roman" w:hAnsi="Avenir Book"/>
          <w:sz w:val="20"/>
        </w:rPr>
        <w:tab/>
        <w:t>Data Protection Policy</w:t>
      </w:r>
    </w:p>
    <w:p w14:paraId="307A8D41" w14:textId="77777777" w:rsidR="005E391B" w:rsidRPr="00FD5432" w:rsidRDefault="005E391B" w:rsidP="005E39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outlineLvl w:val="0"/>
        <w:rPr>
          <w:rFonts w:ascii="Avenir Book" w:eastAsia="Times New Roman" w:hAnsi="Avenir Book"/>
          <w:sz w:val="20"/>
        </w:rPr>
      </w:pPr>
      <w:r w:rsidRPr="00FA6257">
        <w:rPr>
          <w:rFonts w:ascii="Avenir Book" w:hAnsi="Avenir Book"/>
          <w:sz w:val="20"/>
        </w:rPr>
        <w:t xml:space="preserve"> iii</w:t>
      </w:r>
      <w:r w:rsidRPr="00FA6257">
        <w:rPr>
          <w:rFonts w:ascii="Avenir Book" w:hAnsi="Avenir Book"/>
          <w:sz w:val="20"/>
        </w:rPr>
        <w:tab/>
        <w:t>Driving on Company Business</w:t>
      </w:r>
    </w:p>
    <w:p w14:paraId="6889CFA0" w14:textId="77777777" w:rsidR="005E391B" w:rsidRPr="00FD5432" w:rsidRDefault="005E391B" w:rsidP="005E39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outlineLvl w:val="0"/>
        <w:rPr>
          <w:rFonts w:ascii="Avenir Book" w:eastAsia="Times New Roman" w:hAnsi="Avenir Book"/>
          <w:sz w:val="20"/>
        </w:rPr>
      </w:pPr>
      <w:r w:rsidRPr="00FD5432">
        <w:rPr>
          <w:rFonts w:ascii="Avenir Book" w:eastAsia="Times New Roman" w:hAnsi="Avenir Book"/>
          <w:sz w:val="20"/>
        </w:rPr>
        <w:t xml:space="preserve"> iv</w:t>
      </w:r>
      <w:r w:rsidRPr="00FD5432">
        <w:rPr>
          <w:rFonts w:ascii="Avenir Book" w:eastAsia="Times New Roman" w:hAnsi="Avenir Book"/>
          <w:sz w:val="20"/>
        </w:rPr>
        <w:tab/>
        <w:t>Equality &amp; Diversity Policy</w:t>
      </w:r>
    </w:p>
    <w:p w14:paraId="09EF253D" w14:textId="77777777" w:rsidR="005E391B" w:rsidRPr="00FD5432" w:rsidRDefault="005E391B" w:rsidP="005E39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outlineLvl w:val="0"/>
        <w:rPr>
          <w:rFonts w:ascii="Avenir Book" w:eastAsia="Times New Roman" w:hAnsi="Avenir Book"/>
          <w:sz w:val="20"/>
        </w:rPr>
      </w:pPr>
      <w:r w:rsidRPr="00FD5432">
        <w:rPr>
          <w:rFonts w:ascii="Avenir Book" w:eastAsia="Times New Roman" w:hAnsi="Avenir Book"/>
          <w:sz w:val="20"/>
        </w:rPr>
        <w:t xml:space="preserve">  v</w:t>
      </w:r>
      <w:r w:rsidRPr="00FD5432">
        <w:rPr>
          <w:rFonts w:ascii="Avenir Book" w:eastAsia="Times New Roman" w:hAnsi="Avenir Book"/>
          <w:sz w:val="20"/>
        </w:rPr>
        <w:tab/>
        <w:t>Harassment, Discrimination and Bullying Policy and Procedures</w:t>
      </w:r>
    </w:p>
    <w:p w14:paraId="44F98886" w14:textId="7626329C" w:rsidR="003E0E35" w:rsidRDefault="005E391B" w:rsidP="005E39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outlineLvl w:val="0"/>
        <w:rPr>
          <w:rFonts w:ascii="Avenir Book" w:hAnsi="Avenir Book"/>
          <w:b/>
          <w:sz w:val="20"/>
        </w:rPr>
      </w:pPr>
      <w:r w:rsidRPr="00FD5432">
        <w:rPr>
          <w:rFonts w:ascii="Avenir Book" w:eastAsia="Times New Roman" w:hAnsi="Avenir Book"/>
          <w:sz w:val="20"/>
        </w:rPr>
        <w:t xml:space="preserve"> vi       </w:t>
      </w:r>
      <w:r w:rsidR="003E0E35">
        <w:rPr>
          <w:rFonts w:ascii="Avenir Book" w:eastAsia="Times New Roman" w:hAnsi="Avenir Book"/>
          <w:sz w:val="20"/>
        </w:rPr>
        <w:tab/>
      </w:r>
      <w:r w:rsidRPr="00FD5432">
        <w:rPr>
          <w:rFonts w:ascii="Avenir Book" w:eastAsia="Times New Roman" w:hAnsi="Avenir Book"/>
          <w:sz w:val="20"/>
        </w:rPr>
        <w:t>Sickness Absence Policy and Reporting Procedure</w:t>
      </w:r>
      <w:r w:rsidRPr="00FA6257">
        <w:rPr>
          <w:rFonts w:ascii="Avenir Book" w:hAnsi="Avenir Book"/>
          <w:b/>
          <w:sz w:val="20"/>
        </w:rPr>
        <w:t xml:space="preserve"> </w:t>
      </w:r>
    </w:p>
    <w:p w14:paraId="36744F28" w14:textId="03932293" w:rsidR="005E391B" w:rsidRPr="003E0E35" w:rsidRDefault="003E0E35" w:rsidP="005E39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outlineLvl w:val="0"/>
        <w:rPr>
          <w:rFonts w:ascii="Avenir Book" w:eastAsia="Times New Roman" w:hAnsi="Avenir Book"/>
          <w:bCs/>
          <w:sz w:val="20"/>
        </w:rPr>
      </w:pPr>
      <w:r w:rsidRPr="003E0E35">
        <w:rPr>
          <w:rFonts w:ascii="Avenir Book" w:hAnsi="Avenir Book"/>
          <w:bCs/>
          <w:sz w:val="20"/>
        </w:rPr>
        <w:t>vii</w:t>
      </w:r>
      <w:r w:rsidRPr="003E0E35">
        <w:rPr>
          <w:rFonts w:ascii="Avenir Book" w:hAnsi="Avenir Book"/>
          <w:bCs/>
          <w:sz w:val="20"/>
        </w:rPr>
        <w:tab/>
        <w:t>Whistleblowing</w:t>
      </w:r>
      <w:r w:rsidR="005E391B" w:rsidRPr="003E0E35">
        <w:rPr>
          <w:rFonts w:ascii="Avenir Book" w:eastAsia="Times New Roman" w:hAnsi="Avenir Book"/>
          <w:bCs/>
          <w:sz w:val="20"/>
        </w:rPr>
        <w:tab/>
      </w:r>
      <w:r w:rsidR="005E391B" w:rsidRPr="003E0E35">
        <w:rPr>
          <w:rFonts w:ascii="Avenir Book" w:hAnsi="Avenir Book"/>
          <w:bCs/>
          <w:sz w:val="20"/>
        </w:rPr>
        <w:t xml:space="preserve"> </w:t>
      </w:r>
    </w:p>
    <w:p w14:paraId="270D7BA3" w14:textId="77777777" w:rsidR="005E391B" w:rsidRPr="00FA6257" w:rsidRDefault="005E391B" w:rsidP="005E391B">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Book" w:hAnsi="Avenir Book"/>
          <w:sz w:val="20"/>
        </w:rPr>
      </w:pPr>
    </w:p>
    <w:p w14:paraId="4B4CE857" w14:textId="77777777" w:rsidR="005E391B" w:rsidRPr="00FA6257" w:rsidRDefault="005E391B" w:rsidP="005E391B">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Book" w:hAnsi="Avenir Book"/>
          <w:sz w:val="20"/>
        </w:rPr>
      </w:pPr>
    </w:p>
    <w:p w14:paraId="607A406C" w14:textId="77777777" w:rsidR="005E391B" w:rsidRPr="00FD5432" w:rsidRDefault="005E391B" w:rsidP="005E391B">
      <w:pPr>
        <w:pStyle w:val="Style1"/>
        <w:ind w:left="567" w:hanging="567"/>
        <w:outlineLvl w:val="0"/>
        <w:rPr>
          <w:rFonts w:ascii="Avenir Book" w:hAnsi="Avenir Book"/>
          <w:sz w:val="22"/>
          <w:u w:val="none"/>
          <w:lang w:val="en-GB"/>
        </w:rPr>
      </w:pPr>
      <w:r w:rsidRPr="00FD5432">
        <w:rPr>
          <w:rFonts w:ascii="Avenir Book" w:hAnsi="Avenir Book"/>
          <w:sz w:val="22"/>
          <w:u w:val="none"/>
          <w:lang w:val="en-GB"/>
        </w:rPr>
        <w:t>Section 2(b) – Policies Available for Viewing</w:t>
      </w:r>
    </w:p>
    <w:p w14:paraId="4D0661E0" w14:textId="77777777" w:rsidR="005E391B" w:rsidRPr="00FD5432" w:rsidRDefault="005E391B" w:rsidP="005E391B">
      <w:pPr>
        <w:pStyle w:val="Style1"/>
        <w:ind w:left="567" w:hanging="567"/>
        <w:outlineLvl w:val="0"/>
        <w:rPr>
          <w:rFonts w:ascii="Avenir Book" w:hAnsi="Avenir Book"/>
          <w:sz w:val="22"/>
          <w:u w:val="none"/>
          <w:lang w:val="en-GB"/>
        </w:rPr>
      </w:pPr>
      <w:proofErr w:type="spellStart"/>
      <w:r w:rsidRPr="00FD5432">
        <w:rPr>
          <w:rFonts w:ascii="Avenir Book" w:hAnsi="Avenir Book"/>
          <w:b w:val="0"/>
          <w:sz w:val="20"/>
          <w:u w:val="none"/>
          <w:lang w:val="en-GB"/>
        </w:rPr>
        <w:t>i</w:t>
      </w:r>
      <w:proofErr w:type="spellEnd"/>
      <w:r w:rsidRPr="00FD5432">
        <w:rPr>
          <w:rFonts w:ascii="Avenir Book" w:hAnsi="Avenir Book"/>
          <w:b w:val="0"/>
          <w:sz w:val="20"/>
          <w:u w:val="none"/>
          <w:lang w:val="en-GB"/>
        </w:rPr>
        <w:tab/>
        <w:t xml:space="preserve">Anti-Bribery Policy </w:t>
      </w:r>
    </w:p>
    <w:p w14:paraId="08E5A4C5" w14:textId="77777777" w:rsidR="005E391B" w:rsidRPr="00FD5432" w:rsidRDefault="005E391B" w:rsidP="005E391B">
      <w:pPr>
        <w:pStyle w:val="Style1"/>
        <w:ind w:left="720" w:hanging="720"/>
        <w:rPr>
          <w:rFonts w:ascii="Avenir Book" w:hAnsi="Avenir Book"/>
          <w:b w:val="0"/>
          <w:sz w:val="20"/>
          <w:u w:val="none"/>
          <w:lang w:val="en-GB"/>
        </w:rPr>
      </w:pPr>
      <w:r w:rsidRPr="00FD5432">
        <w:rPr>
          <w:rFonts w:ascii="Avenir Book" w:hAnsi="Avenir Book"/>
          <w:b w:val="0"/>
          <w:sz w:val="20"/>
          <w:u w:val="none"/>
          <w:lang w:val="en-GB"/>
        </w:rPr>
        <w:t>ii</w:t>
      </w:r>
      <w:r w:rsidRPr="00FD5432">
        <w:rPr>
          <w:rFonts w:ascii="Avenir Book" w:hAnsi="Avenir Book"/>
          <w:b w:val="0"/>
          <w:sz w:val="20"/>
          <w:u w:val="none"/>
          <w:lang w:val="en-GB"/>
        </w:rPr>
        <w:tab/>
        <w:t>Ethical Policy</w:t>
      </w:r>
    </w:p>
    <w:p w14:paraId="6CEEDD99" w14:textId="77777777" w:rsidR="005E391B" w:rsidRPr="00FD5432" w:rsidRDefault="005E391B" w:rsidP="005E391B">
      <w:pPr>
        <w:pStyle w:val="Style1"/>
        <w:ind w:left="720" w:hanging="720"/>
        <w:rPr>
          <w:rFonts w:ascii="Avenir Book" w:hAnsi="Avenir Book"/>
          <w:b w:val="0"/>
          <w:sz w:val="20"/>
          <w:u w:val="none"/>
          <w:lang w:val="en-GB"/>
        </w:rPr>
      </w:pPr>
      <w:r w:rsidRPr="00FD5432">
        <w:rPr>
          <w:rFonts w:ascii="Avenir Book" w:hAnsi="Avenir Book"/>
          <w:b w:val="0"/>
          <w:sz w:val="20"/>
          <w:u w:val="none"/>
          <w:lang w:val="en-GB"/>
        </w:rPr>
        <w:t>iii</w:t>
      </w:r>
      <w:r w:rsidRPr="00FD5432">
        <w:rPr>
          <w:rFonts w:ascii="Avenir Book" w:hAnsi="Avenir Book"/>
          <w:b w:val="0"/>
          <w:sz w:val="20"/>
          <w:u w:val="none"/>
          <w:lang w:val="en-GB"/>
        </w:rPr>
        <w:tab/>
        <w:t>Family Friendly Policies &amp; Procedures</w:t>
      </w:r>
    </w:p>
    <w:p w14:paraId="4CA51E28" w14:textId="77777777" w:rsidR="00327734" w:rsidRPr="00FD5432" w:rsidRDefault="00327734" w:rsidP="00327734">
      <w:pPr>
        <w:pStyle w:val="Style1"/>
        <w:ind w:left="567" w:hanging="567"/>
        <w:rPr>
          <w:rFonts w:ascii="Avenir Book" w:hAnsi="Avenir Book"/>
          <w:b w:val="0"/>
          <w:sz w:val="22"/>
          <w:u w:val="none"/>
          <w:lang w:val="en-GB"/>
        </w:rPr>
      </w:pPr>
    </w:p>
    <w:p w14:paraId="236F3FF8" w14:textId="77777777" w:rsidR="0059213A" w:rsidRPr="00FD5432" w:rsidRDefault="0059213A" w:rsidP="00327734">
      <w:pPr>
        <w:pStyle w:val="Style1"/>
        <w:ind w:left="567" w:hanging="567"/>
        <w:rPr>
          <w:rFonts w:ascii="Avenir Book" w:hAnsi="Avenir Book"/>
          <w:b w:val="0"/>
          <w:sz w:val="22"/>
          <w:u w:val="none"/>
          <w:lang w:val="en-GB"/>
        </w:rPr>
      </w:pPr>
    </w:p>
    <w:p w14:paraId="46FFF611" w14:textId="77777777" w:rsidR="0059213A" w:rsidRPr="00FD5432" w:rsidRDefault="0059213A" w:rsidP="0059213A">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Avenir Book" w:eastAsia="Times New Roman" w:hAnsi="Avenir Book"/>
          <w:b/>
        </w:rPr>
      </w:pPr>
      <w:r w:rsidRPr="00FD5432">
        <w:rPr>
          <w:rFonts w:ascii="Avenir Book" w:eastAsia="Times New Roman" w:hAnsi="Avenir Book"/>
          <w:b/>
        </w:rPr>
        <w:t>Section 3 – Grievance &amp; Disciplinary Policy &amp; Procedure</w:t>
      </w:r>
    </w:p>
    <w:p w14:paraId="648FCD74" w14:textId="77777777" w:rsidR="0059213A" w:rsidRPr="00FD5432" w:rsidRDefault="0059213A" w:rsidP="0059213A">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Book" w:eastAsia="Times New Roman" w:hAnsi="Avenir Book"/>
          <w:b/>
        </w:rPr>
      </w:pPr>
    </w:p>
    <w:p w14:paraId="7BC9CED4" w14:textId="77777777" w:rsidR="0059213A" w:rsidRPr="00FD5432" w:rsidRDefault="0059213A" w:rsidP="0059213A">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Book" w:eastAsia="Times New Roman" w:hAnsi="Avenir Book"/>
          <w:sz w:val="20"/>
        </w:rPr>
      </w:pPr>
      <w:proofErr w:type="spellStart"/>
      <w:r w:rsidRPr="00FD5432">
        <w:rPr>
          <w:rFonts w:ascii="Avenir Book" w:eastAsia="Times New Roman" w:hAnsi="Avenir Book"/>
        </w:rPr>
        <w:t>i</w:t>
      </w:r>
      <w:proofErr w:type="spellEnd"/>
      <w:r w:rsidRPr="00FD5432">
        <w:rPr>
          <w:rFonts w:ascii="Avenir Book" w:eastAsia="Times New Roman" w:hAnsi="Avenir Book"/>
        </w:rPr>
        <w:t xml:space="preserve">.   </w:t>
      </w:r>
      <w:r w:rsidRPr="00FD5432">
        <w:rPr>
          <w:rFonts w:ascii="Avenir Book" w:eastAsia="Times New Roman" w:hAnsi="Avenir Book"/>
        </w:rPr>
        <w:tab/>
      </w:r>
      <w:r w:rsidRPr="00FD5432">
        <w:rPr>
          <w:rFonts w:ascii="Avenir Book" w:eastAsia="Times New Roman" w:hAnsi="Avenir Book"/>
          <w:sz w:val="20"/>
        </w:rPr>
        <w:t>Grievance Policy and Procedure</w:t>
      </w:r>
    </w:p>
    <w:p w14:paraId="0810863E" w14:textId="77777777" w:rsidR="0059213A" w:rsidRDefault="0059213A" w:rsidP="0059213A">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Book" w:eastAsia="Times New Roman" w:hAnsi="Avenir Book"/>
          <w:sz w:val="20"/>
        </w:rPr>
      </w:pPr>
      <w:r w:rsidRPr="00FD5432">
        <w:rPr>
          <w:rFonts w:ascii="Avenir Book" w:eastAsia="Times New Roman" w:hAnsi="Avenir Book"/>
          <w:sz w:val="20"/>
        </w:rPr>
        <w:t xml:space="preserve">ii.       </w:t>
      </w:r>
      <w:r w:rsidRPr="00FD5432">
        <w:rPr>
          <w:rFonts w:ascii="Avenir Book" w:eastAsia="Times New Roman" w:hAnsi="Avenir Book"/>
          <w:sz w:val="20"/>
        </w:rPr>
        <w:tab/>
        <w:t>Disciplinary Policy and Procedure</w:t>
      </w:r>
    </w:p>
    <w:p w14:paraId="6626F4FA" w14:textId="6BA8D7DB" w:rsidR="00611080" w:rsidRPr="00FD5432" w:rsidRDefault="00611080" w:rsidP="0059213A">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Book" w:eastAsia="Times New Roman" w:hAnsi="Avenir Book"/>
          <w:sz w:val="20"/>
        </w:rPr>
      </w:pPr>
      <w:r>
        <w:rPr>
          <w:rFonts w:ascii="Avenir Book" w:eastAsia="Times New Roman" w:hAnsi="Avenir Book"/>
          <w:sz w:val="20"/>
        </w:rPr>
        <w:t>iii.</w:t>
      </w:r>
      <w:r>
        <w:rPr>
          <w:rFonts w:ascii="Avenir Book" w:eastAsia="Times New Roman" w:hAnsi="Avenir Book"/>
          <w:sz w:val="20"/>
        </w:rPr>
        <w:tab/>
        <w:t>Flexible Working Policy</w:t>
      </w:r>
    </w:p>
    <w:p w14:paraId="7582B06E" w14:textId="77777777" w:rsidR="00327734" w:rsidRPr="00FD5432" w:rsidRDefault="00327734" w:rsidP="00327734">
      <w:pPr>
        <w:rPr>
          <w:rFonts w:ascii="Avenir Book" w:eastAsia="Times New Roman" w:hAnsi="Avenir Book"/>
          <w:b/>
        </w:rPr>
      </w:pPr>
    </w:p>
    <w:p w14:paraId="3DF010D1" w14:textId="77777777" w:rsidR="0059213A" w:rsidRPr="00FD5432" w:rsidRDefault="0059213A" w:rsidP="00327734">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Book" w:eastAsia="Times New Roman" w:hAnsi="Avenir Book"/>
          <w:b/>
        </w:rPr>
      </w:pPr>
    </w:p>
    <w:p w14:paraId="25E0EEB8" w14:textId="77777777" w:rsidR="0059213A" w:rsidRPr="00FD5432" w:rsidRDefault="0059213A" w:rsidP="00327734">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Book" w:eastAsia="Times New Roman" w:hAnsi="Avenir Book"/>
          <w:b/>
        </w:rPr>
      </w:pPr>
    </w:p>
    <w:p w14:paraId="267094B1" w14:textId="77777777" w:rsidR="00327734" w:rsidRPr="00FD5432" w:rsidRDefault="00327734" w:rsidP="005A26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0"/>
        <w:rPr>
          <w:rFonts w:ascii="Avenir Book" w:eastAsia="Times New Roman" w:hAnsi="Avenir Book"/>
          <w:b/>
          <w:sz w:val="32"/>
          <w:szCs w:val="32"/>
          <w:u w:val="single"/>
        </w:rPr>
      </w:pPr>
      <w:r w:rsidRPr="00FD5432">
        <w:rPr>
          <w:rFonts w:ascii="Avenir Book" w:eastAsia="Times New Roman" w:hAnsi="Avenir Book"/>
          <w:b/>
          <w:sz w:val="32"/>
          <w:szCs w:val="32"/>
          <w:u w:val="single"/>
        </w:rPr>
        <w:t>SECTION ONE</w:t>
      </w:r>
    </w:p>
    <w:p w14:paraId="4804FFE0" w14:textId="77777777" w:rsidR="00327734" w:rsidRPr="00FD5432"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venir Book" w:eastAsia="Times New Roman" w:hAnsi="Avenir Book"/>
          <w:b/>
          <w:sz w:val="32"/>
          <w:szCs w:val="32"/>
          <w:u w:val="single"/>
        </w:rPr>
      </w:pPr>
    </w:p>
    <w:p w14:paraId="02D90959" w14:textId="5475A8CF" w:rsidR="00327734" w:rsidRPr="00FD5432" w:rsidRDefault="0046249E" w:rsidP="005A26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0"/>
        <w:rPr>
          <w:rFonts w:ascii="Avenir Book" w:eastAsia="Times New Roman" w:hAnsi="Avenir Book"/>
          <w:b/>
          <w:sz w:val="32"/>
          <w:szCs w:val="32"/>
          <w:u w:val="single"/>
        </w:rPr>
      </w:pPr>
      <w:r w:rsidRPr="00FD5432">
        <w:rPr>
          <w:rFonts w:ascii="Avenir Book" w:eastAsia="Times New Roman" w:hAnsi="Avenir Book"/>
          <w:b/>
          <w:sz w:val="32"/>
          <w:szCs w:val="32"/>
          <w:u w:val="single"/>
        </w:rPr>
        <w:t>YOUR</w:t>
      </w:r>
      <w:r w:rsidR="00327734" w:rsidRPr="00FD5432">
        <w:rPr>
          <w:rFonts w:ascii="Avenir Book" w:eastAsia="Times New Roman" w:hAnsi="Avenir Book"/>
          <w:b/>
          <w:sz w:val="32"/>
          <w:szCs w:val="32"/>
          <w:u w:val="single"/>
        </w:rPr>
        <w:t xml:space="preserve"> EMPLOYMENT</w:t>
      </w:r>
      <w:r w:rsidRPr="00FD5432">
        <w:rPr>
          <w:rFonts w:ascii="Avenir Book" w:eastAsia="Times New Roman" w:hAnsi="Avenir Book"/>
          <w:b/>
          <w:sz w:val="32"/>
          <w:szCs w:val="32"/>
          <w:u w:val="single"/>
        </w:rPr>
        <w:t xml:space="preserve"> – SUPPORTING INFORMATION</w:t>
      </w:r>
    </w:p>
    <w:p w14:paraId="5B484E0F" w14:textId="77777777" w:rsidR="00327734" w:rsidRPr="00FD5432"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Book" w:eastAsia="Times New Roman" w:hAnsi="Avenir Book"/>
        </w:rPr>
      </w:pPr>
      <w:r w:rsidRPr="00FD5432">
        <w:rPr>
          <w:rFonts w:ascii="Avenir Book" w:eastAsia="Times New Roman" w:hAnsi="Avenir Book"/>
        </w:rPr>
        <w:t xml:space="preserve">                        </w:t>
      </w:r>
    </w:p>
    <w:p w14:paraId="273CD410" w14:textId="36509647" w:rsidR="00327734" w:rsidRPr="00FD5432"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Book" w:eastAsia="Times New Roman" w:hAnsi="Avenir Book"/>
        </w:rPr>
      </w:pPr>
      <w:r w:rsidRPr="00FD5432">
        <w:rPr>
          <w:rFonts w:ascii="Avenir Book" w:eastAsia="Times New Roman" w:hAnsi="Avenir Book"/>
        </w:rPr>
        <w:t xml:space="preserve"> </w:t>
      </w:r>
    </w:p>
    <w:p w14:paraId="63A04141" w14:textId="4EBBABEA" w:rsidR="00327734" w:rsidRPr="00FD5432" w:rsidRDefault="00327734" w:rsidP="005A26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Avenir Book" w:hAnsi="Avenir Book" w:cs="Arial"/>
          <w:b/>
          <w:bCs/>
          <w:szCs w:val="22"/>
          <w:u w:val="single"/>
        </w:rPr>
      </w:pPr>
      <w:r w:rsidRPr="00FD5432">
        <w:rPr>
          <w:rFonts w:ascii="Avenir Book" w:hAnsi="Avenir Book" w:cs="Arial"/>
          <w:b/>
          <w:bCs/>
          <w:szCs w:val="22"/>
          <w:u w:val="single"/>
        </w:rPr>
        <w:t xml:space="preserve">1. </w:t>
      </w:r>
      <w:r w:rsidR="0046249E" w:rsidRPr="00FD5432">
        <w:rPr>
          <w:rFonts w:ascii="Avenir Book" w:hAnsi="Avenir Book" w:cs="Arial"/>
          <w:b/>
          <w:bCs/>
          <w:szCs w:val="22"/>
          <w:u w:val="single"/>
        </w:rPr>
        <w:t>INTRODUCTION</w:t>
      </w:r>
    </w:p>
    <w:p w14:paraId="15F4337B" w14:textId="77777777" w:rsidR="00327734" w:rsidRPr="00FD5432"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Book" w:hAnsi="Avenir Book" w:cs="Helvetica"/>
          <w:sz w:val="20"/>
          <w:szCs w:val="24"/>
          <w:u w:val="single"/>
        </w:rPr>
      </w:pPr>
      <w:r w:rsidRPr="00FD5432">
        <w:rPr>
          <w:rFonts w:ascii="Avenir Book" w:hAnsi="Avenir Book" w:cs="Arial"/>
          <w:b/>
          <w:bCs/>
          <w:sz w:val="32"/>
          <w:szCs w:val="32"/>
          <w:u w:val="single"/>
        </w:rPr>
        <w:t xml:space="preserve"> </w:t>
      </w:r>
    </w:p>
    <w:p w14:paraId="15C473AA" w14:textId="6F0F1A4C" w:rsidR="00327734" w:rsidRPr="00FD5432"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hAnsi="Avenir Book" w:cs="Helvetica"/>
          <w:sz w:val="20"/>
          <w:szCs w:val="24"/>
        </w:rPr>
      </w:pPr>
      <w:r w:rsidRPr="00FD5432">
        <w:rPr>
          <w:rFonts w:ascii="Avenir Book" w:hAnsi="Avenir Book" w:cs="Arial"/>
          <w:sz w:val="20"/>
          <w:szCs w:val="22"/>
        </w:rPr>
        <w:t xml:space="preserve">You will find that whilst the Company has certain obligations to you, you also have certain obligations to the Company. Therefore, before signing the Receipt/Acceptance Form attached to this </w:t>
      </w:r>
      <w:r w:rsidR="0046249E" w:rsidRPr="00FD5432">
        <w:rPr>
          <w:rFonts w:ascii="Avenir Book" w:hAnsi="Avenir Book" w:cs="Arial"/>
          <w:sz w:val="20"/>
          <w:szCs w:val="22"/>
        </w:rPr>
        <w:t>document,</w:t>
      </w:r>
      <w:r w:rsidRPr="00FD5432">
        <w:rPr>
          <w:rFonts w:ascii="Avenir Book" w:hAnsi="Avenir Book" w:cs="Arial"/>
          <w:sz w:val="20"/>
          <w:szCs w:val="22"/>
        </w:rPr>
        <w:t xml:space="preserve"> and thus accepting its </w:t>
      </w:r>
      <w:r w:rsidR="0046249E" w:rsidRPr="00FD5432">
        <w:rPr>
          <w:rFonts w:ascii="Avenir Book" w:hAnsi="Avenir Book" w:cs="Arial"/>
          <w:sz w:val="20"/>
          <w:szCs w:val="22"/>
        </w:rPr>
        <w:t>contents</w:t>
      </w:r>
      <w:r w:rsidRPr="00FD5432">
        <w:rPr>
          <w:rFonts w:ascii="Avenir Book" w:hAnsi="Avenir Book" w:cs="Arial"/>
          <w:sz w:val="20"/>
          <w:szCs w:val="22"/>
        </w:rPr>
        <w:t xml:space="preserve">, you must read, and understand fully, the contents of your Written Statement and this Staff Handbook. </w:t>
      </w:r>
    </w:p>
    <w:p w14:paraId="2C95F249" w14:textId="77777777" w:rsidR="00327734" w:rsidRPr="00FD5432"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hAnsi="Avenir Book" w:cs="Helvetica"/>
          <w:sz w:val="20"/>
          <w:szCs w:val="24"/>
        </w:rPr>
      </w:pPr>
      <w:r w:rsidRPr="00FD5432">
        <w:rPr>
          <w:rFonts w:ascii="Avenir Book" w:hAnsi="Avenir Book" w:cs="Arial"/>
          <w:sz w:val="20"/>
          <w:szCs w:val="22"/>
        </w:rPr>
        <w:t xml:space="preserve"> </w:t>
      </w:r>
    </w:p>
    <w:p w14:paraId="0F7CB6D6" w14:textId="77777777" w:rsidR="00327734" w:rsidRPr="00FD5432"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hAnsi="Avenir Book" w:cs="Arial"/>
          <w:sz w:val="20"/>
          <w:szCs w:val="22"/>
        </w:rPr>
      </w:pPr>
      <w:r w:rsidRPr="00FD5432">
        <w:rPr>
          <w:rFonts w:ascii="Avenir Book" w:hAnsi="Avenir Book" w:cs="Arial"/>
          <w:sz w:val="20"/>
          <w:szCs w:val="22"/>
        </w:rPr>
        <w:t>If you have any problems in this respect, please do not hesitate to discuss them with your Line Manager or a Director of the Company.</w:t>
      </w:r>
    </w:p>
    <w:p w14:paraId="3E7EDAD4" w14:textId="77777777" w:rsidR="00327734" w:rsidRPr="00FD5432"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hAnsi="Avenir Book" w:cs="Helvetica"/>
          <w:sz w:val="20"/>
          <w:szCs w:val="24"/>
        </w:rPr>
      </w:pPr>
      <w:r w:rsidRPr="00FD5432">
        <w:rPr>
          <w:rFonts w:ascii="Avenir Book" w:hAnsi="Avenir Book" w:cs="Arial"/>
          <w:sz w:val="20"/>
          <w:szCs w:val="22"/>
        </w:rPr>
        <w:t xml:space="preserve"> </w:t>
      </w:r>
    </w:p>
    <w:p w14:paraId="239DBB81" w14:textId="77777777" w:rsidR="00327734" w:rsidRPr="00FD5432"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hAnsi="Avenir Book" w:cs="Arial"/>
          <w:sz w:val="20"/>
          <w:szCs w:val="22"/>
        </w:rPr>
      </w:pPr>
      <w:r w:rsidRPr="00FD5432">
        <w:rPr>
          <w:rFonts w:ascii="Avenir Book" w:hAnsi="Avenir Book" w:cs="Arial"/>
          <w:sz w:val="20"/>
          <w:szCs w:val="22"/>
        </w:rPr>
        <w:t xml:space="preserve">Your Written Statement shows the details contained on your personnel file.  You are asked to notify the Accounts Administration clerk promptly of any changes.  Without your help these records soon become out of date. </w:t>
      </w:r>
    </w:p>
    <w:p w14:paraId="752EF816" w14:textId="0614A0F1" w:rsidR="00327734" w:rsidRPr="00FD5432"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hAnsi="Avenir Book" w:cs="Helvetica"/>
          <w:sz w:val="20"/>
          <w:szCs w:val="24"/>
        </w:rPr>
      </w:pPr>
      <w:r w:rsidRPr="00FD5432">
        <w:rPr>
          <w:rFonts w:ascii="Avenir Book" w:hAnsi="Avenir Book" w:cs="Arial"/>
          <w:sz w:val="20"/>
          <w:szCs w:val="22"/>
        </w:rPr>
        <w:t xml:space="preserve"> </w:t>
      </w:r>
      <w:r w:rsidRPr="00FA6257">
        <w:rPr>
          <w:rFonts w:ascii="Avenir Book" w:hAnsi="Avenir Book"/>
          <w:sz w:val="20"/>
        </w:rPr>
        <w:cr/>
        <w:t xml:space="preserve">This Handbook should be read in conjunction with your Written Statement, which </w:t>
      </w:r>
      <w:r w:rsidR="0046249E" w:rsidRPr="00FA6257">
        <w:rPr>
          <w:rFonts w:ascii="Avenir Book" w:hAnsi="Avenir Book"/>
          <w:sz w:val="20"/>
        </w:rPr>
        <w:t>is</w:t>
      </w:r>
      <w:r w:rsidRPr="00FA6257">
        <w:rPr>
          <w:rFonts w:ascii="Avenir Book" w:hAnsi="Avenir Book"/>
          <w:sz w:val="20"/>
        </w:rPr>
        <w:t xml:space="preserve"> your Contract of Employment.</w:t>
      </w:r>
    </w:p>
    <w:p w14:paraId="25F054FC" w14:textId="77777777" w:rsidR="00327734" w:rsidRPr="00FD5432"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hAnsi="Avenir Book" w:cs="Arial"/>
          <w:sz w:val="20"/>
          <w:szCs w:val="22"/>
        </w:rPr>
      </w:pPr>
      <w:r w:rsidRPr="00FA6257">
        <w:rPr>
          <w:rFonts w:ascii="Avenir Book" w:hAnsi="Avenir Book"/>
          <w:sz w:val="20"/>
        </w:rPr>
        <w:cr/>
      </w:r>
      <w:r w:rsidRPr="00FD5432">
        <w:rPr>
          <w:rFonts w:ascii="Avenir Book" w:hAnsi="Avenir Book" w:cs="Arial"/>
          <w:sz w:val="20"/>
          <w:szCs w:val="22"/>
        </w:rPr>
        <w:t>It is important to ensure that pleasant and harmonious working conditions are provided for every employee, and strenuous efforts will continually be made to improve Company standards. Your assistance in this direction will always be appreciated.</w:t>
      </w:r>
    </w:p>
    <w:p w14:paraId="63042A53" w14:textId="77777777" w:rsidR="00327734" w:rsidRPr="00FD5432"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hAnsi="Avenir Book" w:cs="Arial"/>
          <w:sz w:val="20"/>
          <w:szCs w:val="22"/>
        </w:rPr>
      </w:pPr>
    </w:p>
    <w:p w14:paraId="07E18B57" w14:textId="77777777" w:rsidR="00327734" w:rsidRPr="00FA6257" w:rsidRDefault="00327734" w:rsidP="005A26D6">
      <w:pPr>
        <w:jc w:val="both"/>
        <w:outlineLvl w:val="0"/>
        <w:rPr>
          <w:rFonts w:ascii="Avenir Book" w:hAnsi="Avenir Book"/>
          <w:szCs w:val="22"/>
        </w:rPr>
      </w:pPr>
      <w:r w:rsidRPr="00FD5432">
        <w:rPr>
          <w:rFonts w:ascii="Avenir Book" w:eastAsia="Times New Roman" w:hAnsi="Avenir Book"/>
          <w:b/>
          <w:szCs w:val="22"/>
          <w:u w:val="single"/>
        </w:rPr>
        <w:t>2. EQUALITY AND DIVERSITY POLICY STATEMENT</w:t>
      </w:r>
    </w:p>
    <w:p w14:paraId="72AB3F9A" w14:textId="77777777" w:rsidR="00327734" w:rsidRPr="00FD5432"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szCs w:val="24"/>
        </w:rPr>
      </w:pPr>
    </w:p>
    <w:p w14:paraId="4300BE72" w14:textId="5C4F39C5" w:rsidR="00A922C2" w:rsidRPr="00FD5432" w:rsidRDefault="00B85011" w:rsidP="246AAE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rPr>
      </w:pPr>
      <w:r w:rsidRPr="00FD5432">
        <w:rPr>
          <w:rFonts w:ascii="Avenir Book" w:eastAsia="Times New Roman" w:hAnsi="Avenir Book"/>
          <w:sz w:val="20"/>
        </w:rPr>
        <w:t xml:space="preserve">Broad Oak Properties Ltd is committed to working towards eliminating unlawful discrimination, harassment or victimisation on the grounds of each of the nine protected characteristics outlined in the Equality Act 2010, thereby promoting an environment where all individuals feel valued, safe, included and respected. </w:t>
      </w:r>
    </w:p>
    <w:p w14:paraId="0E96EDD7" w14:textId="0B76847B" w:rsidR="00A922C2" w:rsidRPr="00FD5432" w:rsidRDefault="00A922C2"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rPr>
      </w:pPr>
      <w:r w:rsidRPr="00FD5432">
        <w:rPr>
          <w:rFonts w:ascii="Avenir Book" w:eastAsia="Times New Roman" w:hAnsi="Avenir Book"/>
          <w:sz w:val="20"/>
        </w:rPr>
        <w:t xml:space="preserve">A full copy of the Equality and Diversity Policy can be found in </w:t>
      </w:r>
      <w:r w:rsidR="00D57923" w:rsidRPr="00FD5432">
        <w:rPr>
          <w:rFonts w:ascii="Avenir Book" w:eastAsia="Times New Roman" w:hAnsi="Avenir Book"/>
          <w:sz w:val="20"/>
        </w:rPr>
        <w:t>Section 2(a)iv</w:t>
      </w:r>
      <w:r w:rsidR="00F54C99">
        <w:rPr>
          <w:rFonts w:ascii="Avenir Book" w:eastAsia="Times New Roman" w:hAnsi="Avenir Book"/>
          <w:sz w:val="20"/>
        </w:rPr>
        <w:t>.</w:t>
      </w:r>
    </w:p>
    <w:p w14:paraId="453AAB4C" w14:textId="77777777" w:rsidR="00327734" w:rsidRPr="00FD5432"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rPr>
      </w:pPr>
    </w:p>
    <w:p w14:paraId="76CA6968" w14:textId="11B5F3AE" w:rsidR="00327734" w:rsidRPr="00FD5432"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rPr>
      </w:pPr>
      <w:r w:rsidRPr="00FD5432">
        <w:rPr>
          <w:rFonts w:ascii="Avenir Book" w:eastAsia="Times New Roman" w:hAnsi="Avenir Book"/>
          <w:sz w:val="20"/>
        </w:rPr>
        <w:t>These principles apply equally to full-time workers, part-time workers, casual workers or agency workers and the Company commit to ensuring that any agencies responsible for recruitment and all private contractors working on Company premises will be made aware of this statement and the Harassment, Discrimination and Bullying Policy.</w:t>
      </w:r>
      <w:r w:rsidR="00727EF7" w:rsidRPr="00FD5432">
        <w:rPr>
          <w:rFonts w:ascii="Avenir Book" w:eastAsia="Times New Roman" w:hAnsi="Avenir Book"/>
          <w:sz w:val="20"/>
        </w:rPr>
        <w:t xml:space="preserve"> </w:t>
      </w:r>
      <w:r w:rsidRPr="00FD5432">
        <w:rPr>
          <w:rFonts w:ascii="Avenir Book" w:eastAsia="Times New Roman" w:hAnsi="Avenir Book"/>
          <w:sz w:val="20"/>
        </w:rPr>
        <w:t>A copy of this Policy will also be made known to all applicants for employment and all such applications will receive fair and equal treatment and be considered solely on their ability to do the job. Advertisements for vacancies will not be confined to areas or media sources which provide only, or mainly, applicants of a particular group.</w:t>
      </w:r>
    </w:p>
    <w:p w14:paraId="4E3AC313" w14:textId="77777777" w:rsidR="00327734" w:rsidRPr="00FD5432"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rPr>
      </w:pPr>
    </w:p>
    <w:p w14:paraId="3F5A9954" w14:textId="77777777" w:rsidR="00327734" w:rsidRPr="00FD5432" w:rsidRDefault="00327734" w:rsidP="005A26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outlineLvl w:val="0"/>
        <w:rPr>
          <w:rFonts w:ascii="Avenir Book" w:eastAsia="Times New Roman" w:hAnsi="Avenir Book"/>
          <w:sz w:val="20"/>
        </w:rPr>
      </w:pPr>
      <w:r w:rsidRPr="00FD5432">
        <w:rPr>
          <w:rFonts w:ascii="Avenir Book" w:eastAsia="Times New Roman" w:hAnsi="Avenir Book"/>
          <w:sz w:val="20"/>
        </w:rPr>
        <w:t>Selection for employment, promotion, training or any other benefit will be on the basis of aptitude and ability.</w:t>
      </w:r>
    </w:p>
    <w:p w14:paraId="11B8F4CC" w14:textId="77777777" w:rsidR="00327734" w:rsidRPr="00FD5432"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rPr>
      </w:pPr>
    </w:p>
    <w:p w14:paraId="7F94024F" w14:textId="142381EF" w:rsidR="00327734" w:rsidRPr="00FD5432" w:rsidRDefault="00327734" w:rsidP="246AAE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rPr>
      </w:pPr>
      <w:r w:rsidRPr="00FD5432">
        <w:rPr>
          <w:rFonts w:ascii="Avenir Book" w:eastAsia="Times New Roman" w:hAnsi="Avenir Book"/>
          <w:sz w:val="20"/>
        </w:rPr>
        <w:t xml:space="preserve">If any employee considers that he or she is suffering from unequal treatment on grounds </w:t>
      </w:r>
      <w:r w:rsidR="00FA6257" w:rsidRPr="00FA6257">
        <w:rPr>
          <w:rFonts w:ascii="Avenir Book" w:eastAsia="Times New Roman" w:hAnsi="Avenir Book"/>
          <w:sz w:val="20"/>
        </w:rPr>
        <w:t xml:space="preserve">of </w:t>
      </w:r>
      <w:r w:rsidR="00FA6257" w:rsidRPr="00FA6257">
        <w:rPr>
          <w:rFonts w:ascii="Avenir Book" w:hAnsi="Avenir Book"/>
          <w:sz w:val="20"/>
        </w:rPr>
        <w:t>any</w:t>
      </w:r>
      <w:r w:rsidR="00B85011" w:rsidRPr="00FA6257">
        <w:rPr>
          <w:rFonts w:ascii="Avenir Book" w:hAnsi="Avenir Book"/>
          <w:sz w:val="20"/>
        </w:rPr>
        <w:t xml:space="preserve"> protected characteristic</w:t>
      </w:r>
      <w:r w:rsidRPr="00FD5432">
        <w:rPr>
          <w:rFonts w:ascii="Avenir Book" w:eastAsia="Times New Roman" w:hAnsi="Avenir Book"/>
          <w:sz w:val="20"/>
        </w:rPr>
        <w:t xml:space="preserve">, </w:t>
      </w:r>
      <w:r w:rsidR="00524513" w:rsidRPr="00FD5432">
        <w:rPr>
          <w:rFonts w:ascii="Avenir Book" w:eastAsia="Times New Roman" w:hAnsi="Avenir Book"/>
          <w:sz w:val="20"/>
        </w:rPr>
        <w:t>they</w:t>
      </w:r>
      <w:r w:rsidRPr="00FD5432">
        <w:rPr>
          <w:rFonts w:ascii="Avenir Book" w:eastAsia="Times New Roman" w:hAnsi="Avenir Book"/>
          <w:sz w:val="20"/>
        </w:rPr>
        <w:t xml:space="preserve"> may make a complaint, which will be dealt with through the Grievance Procedure, as part of the Harassment, Discrimination and Bullying Policy, Section 2(a)</w:t>
      </w:r>
      <w:proofErr w:type="spellStart"/>
      <w:r w:rsidRPr="00FD5432">
        <w:rPr>
          <w:rFonts w:ascii="Avenir Book" w:eastAsia="Times New Roman" w:hAnsi="Avenir Book"/>
          <w:sz w:val="20"/>
        </w:rPr>
        <w:t>i</w:t>
      </w:r>
      <w:proofErr w:type="spellEnd"/>
      <w:r w:rsidRPr="00FD5432">
        <w:rPr>
          <w:rFonts w:ascii="Avenir Book" w:eastAsia="Times New Roman" w:hAnsi="Avenir Book"/>
          <w:sz w:val="20"/>
        </w:rPr>
        <w:t>.</w:t>
      </w:r>
    </w:p>
    <w:p w14:paraId="6C29867C" w14:textId="77777777" w:rsidR="00327734" w:rsidRPr="00FD5432"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rPr>
      </w:pPr>
    </w:p>
    <w:p w14:paraId="10193192" w14:textId="77777777" w:rsidR="00327734" w:rsidRPr="00FD5432" w:rsidRDefault="00327734" w:rsidP="005A26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outlineLvl w:val="0"/>
        <w:rPr>
          <w:rFonts w:ascii="Avenir Book" w:eastAsia="Times New Roman" w:hAnsi="Avenir Book"/>
          <w:b/>
          <w:sz w:val="20"/>
          <w:u w:val="single"/>
        </w:rPr>
      </w:pPr>
      <w:r w:rsidRPr="00FD5432">
        <w:rPr>
          <w:rFonts w:ascii="Avenir Book" w:eastAsia="Times New Roman" w:hAnsi="Avenir Book"/>
          <w:sz w:val="20"/>
        </w:rPr>
        <w:t>Any breach of the equality and diversity policy will be regarded as misconduct and could lead to disciplinary proceedings.</w:t>
      </w:r>
    </w:p>
    <w:p w14:paraId="6429DBCC" w14:textId="77777777" w:rsidR="00327734" w:rsidRPr="00FA6257" w:rsidRDefault="00327734" w:rsidP="00327734">
      <w:pPr>
        <w:jc w:val="both"/>
        <w:rPr>
          <w:rFonts w:ascii="Avenir Book" w:hAnsi="Avenir Book"/>
          <w:b/>
          <w:sz w:val="22"/>
          <w:szCs w:val="22"/>
          <w:u w:val="single"/>
        </w:rPr>
      </w:pPr>
    </w:p>
    <w:p w14:paraId="34E205E4" w14:textId="77777777" w:rsidR="00327734" w:rsidRPr="00FA6257" w:rsidRDefault="00327734" w:rsidP="005A26D6">
      <w:pPr>
        <w:jc w:val="both"/>
        <w:outlineLvl w:val="0"/>
        <w:rPr>
          <w:rFonts w:ascii="Avenir Book" w:hAnsi="Avenir Book"/>
          <w:b/>
          <w:szCs w:val="22"/>
          <w:u w:val="single"/>
        </w:rPr>
      </w:pPr>
      <w:r w:rsidRPr="00FA6257">
        <w:rPr>
          <w:rFonts w:ascii="Avenir Book" w:hAnsi="Avenir Book"/>
          <w:b/>
          <w:szCs w:val="22"/>
          <w:u w:val="single"/>
        </w:rPr>
        <w:t>3. HEALTH AND SAFETY</w:t>
      </w:r>
    </w:p>
    <w:p w14:paraId="5E08BB11" w14:textId="77777777" w:rsidR="00327734" w:rsidRPr="00FA6257" w:rsidRDefault="00327734" w:rsidP="00327734">
      <w:pPr>
        <w:ind w:left="720" w:hanging="720"/>
        <w:jc w:val="both"/>
        <w:rPr>
          <w:rFonts w:ascii="Avenir Book" w:hAnsi="Avenir Book"/>
          <w:b/>
          <w:sz w:val="20"/>
          <w:szCs w:val="24"/>
          <w:u w:val="single"/>
        </w:rPr>
      </w:pPr>
    </w:p>
    <w:p w14:paraId="0FFD60B5" w14:textId="5002C386" w:rsidR="00327734" w:rsidRPr="00FA6257" w:rsidRDefault="00327734" w:rsidP="00327734">
      <w:pPr>
        <w:jc w:val="both"/>
        <w:rPr>
          <w:rFonts w:ascii="Avenir Book" w:hAnsi="Avenir Book"/>
          <w:sz w:val="20"/>
        </w:rPr>
      </w:pPr>
      <w:r w:rsidRPr="00FA6257">
        <w:rPr>
          <w:rFonts w:ascii="Avenir Book" w:hAnsi="Avenir Book"/>
          <w:sz w:val="20"/>
        </w:rPr>
        <w:t xml:space="preserve">Health and safety </w:t>
      </w:r>
      <w:r w:rsidR="00EF3A16" w:rsidRPr="00FA6257">
        <w:rPr>
          <w:rFonts w:ascii="Avenir Book" w:hAnsi="Avenir Book"/>
          <w:sz w:val="20"/>
        </w:rPr>
        <w:t>are</w:t>
      </w:r>
      <w:r w:rsidRPr="00FA6257">
        <w:rPr>
          <w:rFonts w:ascii="Avenir Book" w:hAnsi="Avenir Book"/>
          <w:sz w:val="20"/>
        </w:rPr>
        <w:t xml:space="preserve"> a responsibility that the Company takes very </w:t>
      </w:r>
      <w:r w:rsidR="00631E27" w:rsidRPr="00FA6257">
        <w:rPr>
          <w:rFonts w:ascii="Avenir Book" w:hAnsi="Avenir Book"/>
          <w:sz w:val="20"/>
        </w:rPr>
        <w:t>seriously,</w:t>
      </w:r>
      <w:r w:rsidRPr="00FA6257">
        <w:rPr>
          <w:rFonts w:ascii="Avenir Book" w:hAnsi="Avenir Book"/>
          <w:sz w:val="20"/>
        </w:rPr>
        <w:t xml:space="preserve"> and all members of staff are required to adhere at all times to the Health and Safety Policy, </w:t>
      </w:r>
      <w:r w:rsidR="004F4327" w:rsidRPr="00FA6257">
        <w:rPr>
          <w:rFonts w:ascii="Avenir Book" w:hAnsi="Avenir Book"/>
          <w:sz w:val="20"/>
        </w:rPr>
        <w:t>which has been made available to you for viewing.</w:t>
      </w:r>
      <w:r w:rsidR="00C8194B" w:rsidRPr="00FA6257">
        <w:rPr>
          <w:rFonts w:ascii="Avenir Book" w:hAnsi="Avenir Book"/>
          <w:sz w:val="20"/>
        </w:rPr>
        <w:t xml:space="preserve"> </w:t>
      </w:r>
      <w:r w:rsidRPr="00FA6257">
        <w:rPr>
          <w:rFonts w:ascii="Avenir Book" w:hAnsi="Avenir Book"/>
          <w:sz w:val="20"/>
        </w:rPr>
        <w:t xml:space="preserve">A </w:t>
      </w:r>
      <w:r w:rsidR="004F4327" w:rsidRPr="00FA6257">
        <w:rPr>
          <w:rFonts w:ascii="Avenir Book" w:hAnsi="Avenir Book"/>
          <w:sz w:val="20"/>
        </w:rPr>
        <w:t xml:space="preserve">further </w:t>
      </w:r>
      <w:r w:rsidRPr="00FA6257">
        <w:rPr>
          <w:rFonts w:ascii="Avenir Book" w:hAnsi="Avenir Book"/>
          <w:sz w:val="20"/>
        </w:rPr>
        <w:t xml:space="preserve">copy is also </w:t>
      </w:r>
      <w:r w:rsidR="00BB7C1D" w:rsidRPr="00FA6257">
        <w:rPr>
          <w:rFonts w:ascii="Avenir Book" w:hAnsi="Avenir Book"/>
          <w:sz w:val="20"/>
        </w:rPr>
        <w:t>available in Reception</w:t>
      </w:r>
      <w:r w:rsidRPr="00FA6257">
        <w:rPr>
          <w:rFonts w:ascii="Avenir Book" w:hAnsi="Avenir Book"/>
          <w:sz w:val="20"/>
        </w:rPr>
        <w:t xml:space="preserve">.   </w:t>
      </w:r>
    </w:p>
    <w:p w14:paraId="0673B7F4" w14:textId="77777777" w:rsidR="00327734" w:rsidRPr="00FA6257" w:rsidRDefault="00327734" w:rsidP="00327734">
      <w:pPr>
        <w:jc w:val="both"/>
        <w:rPr>
          <w:rFonts w:ascii="Avenir Book" w:hAnsi="Avenir Book"/>
          <w:sz w:val="20"/>
        </w:rPr>
      </w:pPr>
    </w:p>
    <w:p w14:paraId="2064C7F6" w14:textId="491BE87D" w:rsidR="00327734" w:rsidRPr="00FA6257" w:rsidRDefault="00327734" w:rsidP="00327734">
      <w:pPr>
        <w:jc w:val="both"/>
        <w:rPr>
          <w:rFonts w:ascii="Avenir Book" w:hAnsi="Avenir Book"/>
          <w:sz w:val="20"/>
        </w:rPr>
      </w:pPr>
      <w:r w:rsidRPr="00FA6257">
        <w:rPr>
          <w:rFonts w:ascii="Avenir Book" w:hAnsi="Avenir Book"/>
          <w:sz w:val="20"/>
        </w:rPr>
        <w:t>However, health and safety is also the responsibility of all members of staff. All staff are expected to work in a safe manner at all times and to be vigilant to the working practices of others.</w:t>
      </w:r>
      <w:r w:rsidR="00C8194B" w:rsidRPr="00FA6257">
        <w:rPr>
          <w:rFonts w:ascii="Avenir Book" w:hAnsi="Avenir Book"/>
          <w:sz w:val="20"/>
        </w:rPr>
        <w:t xml:space="preserve"> </w:t>
      </w:r>
      <w:r w:rsidRPr="00FA6257">
        <w:rPr>
          <w:rFonts w:ascii="Avenir Book" w:hAnsi="Avenir Book"/>
          <w:sz w:val="20"/>
        </w:rPr>
        <w:t xml:space="preserve">Any breaches of the Health and Safety Policy should be brought to the attention of </w:t>
      </w:r>
      <w:r w:rsidR="00BB7C1D" w:rsidRPr="00FA6257">
        <w:rPr>
          <w:rFonts w:ascii="Avenir Book" w:hAnsi="Avenir Book"/>
          <w:sz w:val="20"/>
        </w:rPr>
        <w:t>your line manager</w:t>
      </w:r>
      <w:r w:rsidRPr="00FA6257">
        <w:rPr>
          <w:rFonts w:ascii="Avenir Book" w:hAnsi="Avenir Book"/>
          <w:sz w:val="20"/>
        </w:rPr>
        <w:t xml:space="preserve"> as soon as they are discovered.</w:t>
      </w:r>
    </w:p>
    <w:p w14:paraId="5557E44F" w14:textId="77777777" w:rsidR="00327734" w:rsidRPr="00FA6257" w:rsidRDefault="00327734" w:rsidP="00327734">
      <w:pPr>
        <w:jc w:val="both"/>
        <w:rPr>
          <w:rFonts w:ascii="Avenir Book" w:hAnsi="Avenir Book"/>
          <w:sz w:val="20"/>
        </w:rPr>
      </w:pPr>
    </w:p>
    <w:p w14:paraId="27DE9087" w14:textId="5BA57C1F" w:rsidR="00327734" w:rsidRPr="00FA6257" w:rsidRDefault="00327734" w:rsidP="00327734">
      <w:pPr>
        <w:jc w:val="both"/>
        <w:rPr>
          <w:rFonts w:ascii="Avenir Book" w:hAnsi="Avenir Book"/>
          <w:sz w:val="20"/>
        </w:rPr>
      </w:pPr>
      <w:r w:rsidRPr="00FA6257">
        <w:rPr>
          <w:rFonts w:ascii="Avenir Book" w:hAnsi="Avenir Book"/>
          <w:sz w:val="20"/>
        </w:rPr>
        <w:t xml:space="preserve">Protective clothing and other equipment which may be issued for your protection because of the nature of your job must be worn and correctly used, as shown, at all appropriate times. Failure to do so could be a contravention of your health </w:t>
      </w:r>
      <w:r w:rsidRPr="00FA6257">
        <w:rPr>
          <w:rFonts w:ascii="Avenir Book" w:hAnsi="Avenir Book"/>
          <w:sz w:val="20"/>
        </w:rPr>
        <w:lastRenderedPageBreak/>
        <w:t>and safety responsibilities.</w:t>
      </w:r>
      <w:r w:rsidR="00023C74" w:rsidRPr="00FA6257">
        <w:rPr>
          <w:rFonts w:ascii="Avenir Book" w:hAnsi="Avenir Book"/>
          <w:sz w:val="20"/>
        </w:rPr>
        <w:t xml:space="preserve"> </w:t>
      </w:r>
      <w:r w:rsidRPr="00FA6257">
        <w:rPr>
          <w:rFonts w:ascii="Avenir Book" w:hAnsi="Avenir Book"/>
          <w:sz w:val="20"/>
        </w:rPr>
        <w:t>Failure to wear and use protective clothing and other equipment will be classed as a disciplinary offence.</w:t>
      </w:r>
    </w:p>
    <w:p w14:paraId="205B5F1D" w14:textId="77777777" w:rsidR="00327734" w:rsidRPr="00FA6257" w:rsidRDefault="00327734" w:rsidP="00327734">
      <w:pPr>
        <w:jc w:val="both"/>
        <w:rPr>
          <w:rFonts w:ascii="Avenir Book" w:hAnsi="Avenir Book"/>
          <w:sz w:val="20"/>
        </w:rPr>
      </w:pPr>
    </w:p>
    <w:p w14:paraId="6C5CADBB" w14:textId="77777777" w:rsidR="00327734" w:rsidRPr="00FA6257" w:rsidRDefault="00327734" w:rsidP="005A26D6">
      <w:pPr>
        <w:jc w:val="both"/>
        <w:outlineLvl w:val="0"/>
        <w:rPr>
          <w:rFonts w:ascii="Avenir Book" w:hAnsi="Avenir Book"/>
          <w:sz w:val="20"/>
        </w:rPr>
      </w:pPr>
      <w:r w:rsidRPr="00FA6257">
        <w:rPr>
          <w:rFonts w:ascii="Avenir Book" w:hAnsi="Avenir Book"/>
          <w:sz w:val="20"/>
        </w:rPr>
        <w:t>Further details of the protective clothing can be found in paragraph 30 of this Handbook.</w:t>
      </w:r>
    </w:p>
    <w:p w14:paraId="3A81C2BD" w14:textId="77777777" w:rsidR="00327734" w:rsidRPr="00FA6257" w:rsidRDefault="00327734" w:rsidP="00327734">
      <w:pPr>
        <w:jc w:val="both"/>
        <w:rPr>
          <w:rFonts w:ascii="Avenir Book" w:hAnsi="Avenir Book"/>
          <w:sz w:val="20"/>
        </w:rPr>
      </w:pPr>
    </w:p>
    <w:p w14:paraId="1F18A467" w14:textId="6D7C76D6" w:rsidR="00327734" w:rsidRDefault="00327734" w:rsidP="00327734">
      <w:pPr>
        <w:jc w:val="both"/>
        <w:rPr>
          <w:rFonts w:ascii="Avenir Book" w:hAnsi="Avenir Book"/>
          <w:sz w:val="20"/>
        </w:rPr>
      </w:pPr>
      <w:r w:rsidRPr="00FA6257">
        <w:rPr>
          <w:rFonts w:ascii="Avenir Book" w:hAnsi="Avenir Book"/>
          <w:sz w:val="20"/>
        </w:rPr>
        <w:t xml:space="preserve">Any accident, incident, injury or dangerous occurrence which takes place on Company premises or on any other premises during Company working time, including any incident whilst driving, must be reported to </w:t>
      </w:r>
      <w:r w:rsidR="007A06DA" w:rsidRPr="00FA6257">
        <w:rPr>
          <w:rFonts w:ascii="Avenir Book" w:hAnsi="Avenir Book"/>
          <w:sz w:val="20"/>
        </w:rPr>
        <w:t>your line manager</w:t>
      </w:r>
      <w:r w:rsidR="007A02F3" w:rsidRPr="00FA6257">
        <w:rPr>
          <w:rFonts w:ascii="Avenir Book" w:hAnsi="Avenir Book"/>
          <w:sz w:val="20"/>
        </w:rPr>
        <w:t xml:space="preserve"> or </w:t>
      </w:r>
      <w:r w:rsidRPr="00FA6257">
        <w:rPr>
          <w:rFonts w:ascii="Avenir Book" w:hAnsi="Avenir Book"/>
          <w:sz w:val="20"/>
        </w:rPr>
        <w:t xml:space="preserve">a Director immediately and an entry made as soon as possible in the Accident </w:t>
      </w:r>
      <w:r w:rsidR="007A02F3" w:rsidRPr="00FA6257">
        <w:rPr>
          <w:rFonts w:ascii="Avenir Book" w:hAnsi="Avenir Book"/>
          <w:sz w:val="20"/>
        </w:rPr>
        <w:t>Book</w:t>
      </w:r>
      <w:r w:rsidRPr="00FA6257">
        <w:rPr>
          <w:rFonts w:ascii="Avenir Book" w:hAnsi="Avenir Book"/>
          <w:sz w:val="20"/>
        </w:rPr>
        <w:t>,</w:t>
      </w:r>
      <w:r w:rsidR="007A02F3" w:rsidRPr="00FA6257">
        <w:rPr>
          <w:rFonts w:ascii="Avenir Book" w:hAnsi="Avenir Book"/>
          <w:sz w:val="20"/>
        </w:rPr>
        <w:t xml:space="preserve"> which is available from the office. </w:t>
      </w:r>
      <w:r w:rsidRPr="00FA6257">
        <w:rPr>
          <w:rFonts w:ascii="Avenir Book" w:hAnsi="Avenir Book"/>
          <w:sz w:val="20"/>
        </w:rPr>
        <w:t>A First Aid Kit is availabl</w:t>
      </w:r>
      <w:r w:rsidR="007A02F3" w:rsidRPr="00FA6257">
        <w:rPr>
          <w:rFonts w:ascii="Avenir Book" w:hAnsi="Avenir Book"/>
          <w:sz w:val="20"/>
        </w:rPr>
        <w:t>e in every vehicle and in Reception.</w:t>
      </w:r>
    </w:p>
    <w:p w14:paraId="6322AB38" w14:textId="77777777" w:rsidR="008827C2" w:rsidRDefault="008827C2" w:rsidP="00327734">
      <w:pPr>
        <w:jc w:val="both"/>
        <w:rPr>
          <w:rFonts w:ascii="Avenir Book" w:hAnsi="Avenir Book"/>
          <w:sz w:val="20"/>
        </w:rPr>
      </w:pPr>
    </w:p>
    <w:p w14:paraId="0D03DC3C" w14:textId="0336C3E7" w:rsidR="008827C2" w:rsidRPr="00234B9E" w:rsidRDefault="008827C2" w:rsidP="00234B9E">
      <w:pPr>
        <w:jc w:val="both"/>
        <w:outlineLvl w:val="0"/>
        <w:rPr>
          <w:rFonts w:ascii="Avenir Book" w:hAnsi="Avenir Book"/>
          <w:b/>
          <w:sz w:val="26"/>
          <w:szCs w:val="24"/>
          <w:u w:val="single"/>
        </w:rPr>
      </w:pPr>
      <w:r w:rsidRPr="00234B9E">
        <w:rPr>
          <w:rFonts w:ascii="Avenir Book" w:hAnsi="Avenir Book"/>
          <w:b/>
          <w:sz w:val="26"/>
          <w:szCs w:val="24"/>
          <w:u w:val="single"/>
        </w:rPr>
        <w:t>4. Working Time Regulations</w:t>
      </w:r>
    </w:p>
    <w:p w14:paraId="461F7D00" w14:textId="77777777" w:rsidR="008827C2" w:rsidRPr="008827C2" w:rsidRDefault="008827C2" w:rsidP="008827C2">
      <w:pPr>
        <w:jc w:val="both"/>
        <w:rPr>
          <w:rFonts w:ascii="Avenir Book" w:hAnsi="Avenir Book"/>
          <w:b/>
          <w:bCs/>
          <w:sz w:val="20"/>
        </w:rPr>
      </w:pPr>
    </w:p>
    <w:p w14:paraId="68249FF8" w14:textId="77777777" w:rsidR="008827C2" w:rsidRDefault="008827C2" w:rsidP="008827C2">
      <w:pPr>
        <w:jc w:val="both"/>
        <w:rPr>
          <w:rFonts w:ascii="Avenir Book" w:hAnsi="Avenir Book"/>
          <w:sz w:val="20"/>
        </w:rPr>
      </w:pPr>
      <w:r w:rsidRPr="008827C2">
        <w:rPr>
          <w:rFonts w:ascii="Avenir Book" w:hAnsi="Avenir Book"/>
          <w:sz w:val="20"/>
        </w:rPr>
        <w:t>The Organisation complies with the Working Time Regulations 1998, which govern working hours, rest breaks and rest periods.</w:t>
      </w:r>
    </w:p>
    <w:p w14:paraId="0EA52BAC" w14:textId="77777777" w:rsidR="008827C2" w:rsidRPr="008827C2" w:rsidRDefault="008827C2" w:rsidP="008827C2">
      <w:pPr>
        <w:jc w:val="both"/>
        <w:rPr>
          <w:rFonts w:ascii="Avenir Book" w:hAnsi="Avenir Book"/>
          <w:sz w:val="20"/>
        </w:rPr>
      </w:pPr>
    </w:p>
    <w:p w14:paraId="6019D372" w14:textId="77777777" w:rsidR="008827C2" w:rsidRDefault="008827C2" w:rsidP="008827C2">
      <w:pPr>
        <w:jc w:val="both"/>
        <w:rPr>
          <w:rFonts w:ascii="Avenir Book" w:hAnsi="Avenir Book"/>
          <w:sz w:val="20"/>
        </w:rPr>
      </w:pPr>
      <w:r w:rsidRPr="008827C2">
        <w:rPr>
          <w:rFonts w:ascii="Avenir Book" w:hAnsi="Avenir Book"/>
          <w:sz w:val="20"/>
        </w:rPr>
        <w:t>Under these Regulations, employees should not normally be required to work more than an average of 48 hours per week, calculated over a rolling 17-week reference period. However, due to the nature of the business, employees may be required to work in excess of this limit where operational needs require it.</w:t>
      </w:r>
    </w:p>
    <w:p w14:paraId="6ACBD666" w14:textId="77777777" w:rsidR="008827C2" w:rsidRPr="008827C2" w:rsidRDefault="008827C2" w:rsidP="008827C2">
      <w:pPr>
        <w:jc w:val="both"/>
        <w:rPr>
          <w:rFonts w:ascii="Avenir Book" w:hAnsi="Avenir Book"/>
          <w:sz w:val="20"/>
        </w:rPr>
      </w:pPr>
    </w:p>
    <w:p w14:paraId="59D19AE6" w14:textId="77777777" w:rsidR="008827C2" w:rsidRDefault="008827C2" w:rsidP="008827C2">
      <w:pPr>
        <w:jc w:val="both"/>
        <w:rPr>
          <w:rFonts w:ascii="Avenir Book" w:hAnsi="Avenir Book"/>
          <w:sz w:val="20"/>
        </w:rPr>
      </w:pPr>
      <w:r w:rsidRPr="008827C2">
        <w:rPr>
          <w:rFonts w:ascii="Avenir Book" w:hAnsi="Avenir Book"/>
          <w:sz w:val="20"/>
        </w:rPr>
        <w:t>At the point of induction, employees are provided with the option to sign an opt-out agreement to work more than the 48-hour weekly average limit. This opt-out is voluntary and is not a condition of employment.</w:t>
      </w:r>
    </w:p>
    <w:p w14:paraId="47B548E5" w14:textId="77777777" w:rsidR="008827C2" w:rsidRPr="008827C2" w:rsidRDefault="008827C2" w:rsidP="008827C2">
      <w:pPr>
        <w:jc w:val="both"/>
        <w:rPr>
          <w:rFonts w:ascii="Avenir Book" w:hAnsi="Avenir Book"/>
          <w:sz w:val="20"/>
        </w:rPr>
      </w:pPr>
    </w:p>
    <w:p w14:paraId="59304544" w14:textId="77777777" w:rsidR="008827C2" w:rsidRDefault="008827C2" w:rsidP="008827C2">
      <w:pPr>
        <w:jc w:val="both"/>
        <w:rPr>
          <w:rFonts w:ascii="Avenir Book" w:hAnsi="Avenir Book"/>
          <w:sz w:val="20"/>
        </w:rPr>
      </w:pPr>
      <w:r w:rsidRPr="008827C2">
        <w:rPr>
          <w:rFonts w:ascii="Avenir Book" w:hAnsi="Avenir Book"/>
          <w:sz w:val="20"/>
        </w:rPr>
        <w:t>Where an opt-out has been signed, employees may withdraw from it at any time by providing a minimum of three months’ written notice.</w:t>
      </w:r>
    </w:p>
    <w:p w14:paraId="124FFFC6" w14:textId="77777777" w:rsidR="008827C2" w:rsidRPr="008827C2" w:rsidRDefault="008827C2" w:rsidP="008827C2">
      <w:pPr>
        <w:jc w:val="both"/>
        <w:rPr>
          <w:rFonts w:ascii="Avenir Book" w:hAnsi="Avenir Book"/>
          <w:sz w:val="20"/>
        </w:rPr>
      </w:pPr>
    </w:p>
    <w:p w14:paraId="2BDE2822" w14:textId="77777777" w:rsidR="008827C2" w:rsidRPr="008827C2" w:rsidRDefault="008827C2" w:rsidP="008827C2">
      <w:pPr>
        <w:jc w:val="both"/>
        <w:rPr>
          <w:rFonts w:ascii="Avenir Book" w:hAnsi="Avenir Book"/>
          <w:sz w:val="20"/>
        </w:rPr>
      </w:pPr>
      <w:r w:rsidRPr="008827C2">
        <w:rPr>
          <w:rFonts w:ascii="Avenir Book" w:hAnsi="Avenir Book"/>
          <w:sz w:val="20"/>
        </w:rPr>
        <w:t>Further information regarding working time, rest breaks and related entitlements is available on request.</w:t>
      </w:r>
    </w:p>
    <w:p w14:paraId="2179F246" w14:textId="77777777" w:rsidR="008827C2" w:rsidRPr="00FA6257" w:rsidRDefault="008827C2" w:rsidP="00327734">
      <w:pPr>
        <w:jc w:val="both"/>
        <w:rPr>
          <w:rFonts w:ascii="Avenir Book" w:hAnsi="Avenir Book"/>
          <w:sz w:val="20"/>
        </w:rPr>
      </w:pPr>
    </w:p>
    <w:p w14:paraId="0F67D1CC" w14:textId="77777777" w:rsidR="00327734" w:rsidRPr="00FA6257" w:rsidRDefault="00327734" w:rsidP="00327734">
      <w:pPr>
        <w:jc w:val="both"/>
        <w:rPr>
          <w:rFonts w:ascii="Avenir Book" w:hAnsi="Avenir Book"/>
          <w:sz w:val="20"/>
        </w:rPr>
      </w:pPr>
    </w:p>
    <w:p w14:paraId="1CE83270" w14:textId="3F621FD9" w:rsidR="00327734" w:rsidRPr="00FD5432" w:rsidRDefault="00B47DBF" w:rsidP="00234B9E">
      <w:pPr>
        <w:jc w:val="both"/>
        <w:rPr>
          <w:rFonts w:ascii="Avenir Book" w:eastAsia="Times New Roman" w:hAnsi="Avenir Book"/>
          <w:b/>
          <w:szCs w:val="22"/>
          <w:u w:val="single"/>
        </w:rPr>
      </w:pPr>
      <w:r>
        <w:rPr>
          <w:rFonts w:ascii="Avenir Book" w:eastAsia="Times New Roman" w:hAnsi="Avenir Book"/>
          <w:b/>
          <w:szCs w:val="22"/>
          <w:u w:val="single"/>
        </w:rPr>
        <w:t>5</w:t>
      </w:r>
      <w:r w:rsidR="00327734" w:rsidRPr="00FD5432">
        <w:rPr>
          <w:rFonts w:ascii="Avenir Book" w:eastAsia="Times New Roman" w:hAnsi="Avenir Book"/>
          <w:b/>
          <w:szCs w:val="22"/>
          <w:u w:val="single"/>
        </w:rPr>
        <w:t>. ETHICAL POLICY</w:t>
      </w:r>
    </w:p>
    <w:p w14:paraId="12E3B66D" w14:textId="77777777" w:rsidR="00327734" w:rsidRPr="00FD5432"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b/>
          <w:sz w:val="20"/>
          <w:szCs w:val="22"/>
          <w:u w:val="single"/>
        </w:rPr>
      </w:pPr>
    </w:p>
    <w:p w14:paraId="44DA2EDE" w14:textId="5AE7DF62" w:rsidR="00327734" w:rsidRPr="00FA6257" w:rsidRDefault="00327734" w:rsidP="00327734">
      <w:pPr>
        <w:jc w:val="both"/>
        <w:rPr>
          <w:rFonts w:ascii="Avenir Book" w:hAnsi="Avenir Book"/>
          <w:sz w:val="20"/>
        </w:rPr>
      </w:pPr>
      <w:r w:rsidRPr="00FD5432">
        <w:rPr>
          <w:rFonts w:ascii="Avenir Book" w:eastAsia="Times New Roman" w:hAnsi="Avenir Book"/>
          <w:sz w:val="20"/>
          <w:szCs w:val="22"/>
        </w:rPr>
        <w:t xml:space="preserve">The Company’s goal is to maintain the highest standards of ethics, professionalism and business conduct, and to ensure that it </w:t>
      </w:r>
      <w:r w:rsidRPr="00FA6257">
        <w:rPr>
          <w:rFonts w:ascii="Avenir Book" w:hAnsi="Avenir Book" w:cs="Arial"/>
          <w:sz w:val="20"/>
        </w:rPr>
        <w:t xml:space="preserve">acts in strict compliance with the law at all times.  Consequently, we have a vigorous Ethical Policy that all staff should adhere to at all times. </w:t>
      </w:r>
      <w:r w:rsidRPr="00FA6257">
        <w:rPr>
          <w:rFonts w:ascii="Avenir Book" w:hAnsi="Avenir Book"/>
          <w:sz w:val="20"/>
        </w:rPr>
        <w:t>A copy of the Ethical Policy</w:t>
      </w:r>
      <w:r w:rsidR="009A2C91" w:rsidRPr="00FA6257">
        <w:rPr>
          <w:rFonts w:ascii="Avenir Book" w:hAnsi="Avenir Book"/>
          <w:sz w:val="20"/>
        </w:rPr>
        <w:t>, Section 2(b)ii,</w:t>
      </w:r>
      <w:r w:rsidRPr="00FA6257">
        <w:rPr>
          <w:rFonts w:ascii="Avenir Book" w:hAnsi="Avenir Book"/>
          <w:sz w:val="20"/>
        </w:rPr>
        <w:t xml:space="preserve"> is available for viewing fro</w:t>
      </w:r>
      <w:r w:rsidR="007A02F3" w:rsidRPr="00FA6257">
        <w:rPr>
          <w:rFonts w:ascii="Avenir Book" w:hAnsi="Avenir Book"/>
          <w:sz w:val="20"/>
        </w:rPr>
        <w:t xml:space="preserve">m the office </w:t>
      </w:r>
      <w:r w:rsidRPr="00FA6257">
        <w:rPr>
          <w:rFonts w:ascii="Avenir Book" w:hAnsi="Avenir Book"/>
          <w:sz w:val="20"/>
        </w:rPr>
        <w:t>at any time.  Further copies can be requested if required.</w:t>
      </w:r>
    </w:p>
    <w:p w14:paraId="20866DE7" w14:textId="77777777" w:rsidR="00327734" w:rsidRPr="00FD5432"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rPr>
      </w:pPr>
    </w:p>
    <w:p w14:paraId="2186FA9E" w14:textId="0B2A24AE" w:rsidR="00327734" w:rsidRPr="00FD5432" w:rsidRDefault="00B47DBF" w:rsidP="005A26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outlineLvl w:val="0"/>
        <w:rPr>
          <w:rFonts w:ascii="Avenir Book" w:eastAsia="Times New Roman" w:hAnsi="Avenir Book"/>
          <w:b/>
          <w:szCs w:val="22"/>
          <w:u w:val="single"/>
        </w:rPr>
      </w:pPr>
      <w:r>
        <w:rPr>
          <w:rFonts w:ascii="Avenir Book" w:eastAsia="Times New Roman" w:hAnsi="Avenir Book"/>
          <w:b/>
          <w:szCs w:val="22"/>
          <w:u w:val="single"/>
        </w:rPr>
        <w:t>6</w:t>
      </w:r>
      <w:r w:rsidR="00327734" w:rsidRPr="00FD5432">
        <w:rPr>
          <w:rFonts w:ascii="Avenir Book" w:eastAsia="Times New Roman" w:hAnsi="Avenir Book"/>
          <w:b/>
          <w:szCs w:val="22"/>
          <w:u w:val="single"/>
        </w:rPr>
        <w:t xml:space="preserve">. </w:t>
      </w:r>
      <w:r w:rsidR="00514F53" w:rsidRPr="00FD5432">
        <w:rPr>
          <w:rFonts w:ascii="Avenir Book" w:eastAsia="Times New Roman" w:hAnsi="Avenir Book"/>
          <w:b/>
          <w:szCs w:val="22"/>
          <w:u w:val="single"/>
        </w:rPr>
        <w:t>PAY</w:t>
      </w:r>
    </w:p>
    <w:p w14:paraId="524940A9" w14:textId="77777777" w:rsidR="00327734" w:rsidRPr="00FD5432"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b/>
          <w:sz w:val="20"/>
          <w:u w:val="single"/>
        </w:rPr>
      </w:pPr>
    </w:p>
    <w:p w14:paraId="5A93ABDC" w14:textId="77777777" w:rsidR="00514F53" w:rsidRPr="00FD5432" w:rsidRDefault="00514F53"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b/>
          <w:bCs/>
          <w:sz w:val="20"/>
          <w:u w:val="single"/>
        </w:rPr>
      </w:pPr>
      <w:r w:rsidRPr="00FD5432">
        <w:rPr>
          <w:rFonts w:ascii="Avenir Book" w:eastAsia="Times New Roman" w:hAnsi="Avenir Book"/>
          <w:b/>
          <w:bCs/>
          <w:sz w:val="20"/>
          <w:u w:val="single"/>
        </w:rPr>
        <w:t>Payslips</w:t>
      </w:r>
    </w:p>
    <w:p w14:paraId="139BFC6A" w14:textId="0C71A552" w:rsidR="00327734" w:rsidRPr="00FD5432" w:rsidRDefault="00327734" w:rsidP="00164D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rPr>
      </w:pPr>
      <w:r w:rsidRPr="00FD5432">
        <w:rPr>
          <w:rFonts w:ascii="Avenir Book" w:eastAsia="Times New Roman" w:hAnsi="Avenir Book"/>
          <w:sz w:val="20"/>
        </w:rPr>
        <w:t>You will receive a payslip showing how the total amount of your pay has been calculated and any deductions that have been made. If you have any queries concerning your pay these should be raised with your line manager at the earliest opportunity.</w:t>
      </w:r>
    </w:p>
    <w:p w14:paraId="622F2D85" w14:textId="77777777" w:rsidR="00327734" w:rsidRPr="00FD5432" w:rsidRDefault="00327734" w:rsidP="00164D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b/>
          <w:sz w:val="20"/>
          <w:u w:val="single"/>
        </w:rPr>
      </w:pPr>
    </w:p>
    <w:p w14:paraId="46F23E4D" w14:textId="77777777" w:rsidR="00327734" w:rsidRPr="00FD5432" w:rsidRDefault="00327734" w:rsidP="00164D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rPr>
      </w:pPr>
      <w:r w:rsidRPr="00FD5432">
        <w:rPr>
          <w:rFonts w:ascii="Avenir Book" w:eastAsia="Times New Roman" w:hAnsi="Avenir Book"/>
          <w:sz w:val="20"/>
        </w:rPr>
        <w:t>At the end of each tax year you will be given a form P60 showing the total pay that you have received during the year, and the amount of deductions for income tax and national insurance.</w:t>
      </w:r>
    </w:p>
    <w:p w14:paraId="564CFAE5" w14:textId="77777777" w:rsidR="00327734" w:rsidRPr="00FD5432" w:rsidRDefault="00327734" w:rsidP="00164D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rPr>
      </w:pPr>
    </w:p>
    <w:p w14:paraId="523F6805" w14:textId="582C88B2" w:rsidR="00327734" w:rsidRPr="00FD5432" w:rsidRDefault="00327734" w:rsidP="00164D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rPr>
      </w:pPr>
      <w:r w:rsidRPr="00FD5432">
        <w:rPr>
          <w:rFonts w:ascii="Avenir Book" w:eastAsia="Times New Roman" w:hAnsi="Avenir Book"/>
          <w:sz w:val="20"/>
        </w:rPr>
        <w:t>It is your responsibility to ensure that both of these documents are retained safely as you may need to produce them</w:t>
      </w:r>
      <w:r w:rsidR="00F17B89" w:rsidRPr="00FD5432">
        <w:rPr>
          <w:rFonts w:ascii="Avenir Book" w:eastAsia="Times New Roman" w:hAnsi="Avenir Book"/>
          <w:sz w:val="20"/>
        </w:rPr>
        <w:t>.</w:t>
      </w:r>
      <w:r w:rsidRPr="00FD5432">
        <w:rPr>
          <w:rFonts w:ascii="Avenir Book" w:eastAsia="Times New Roman" w:hAnsi="Avenir Book"/>
          <w:sz w:val="20"/>
        </w:rPr>
        <w:t xml:space="preserve"> </w:t>
      </w:r>
    </w:p>
    <w:p w14:paraId="5D76ECF8" w14:textId="77777777" w:rsidR="00AB417C" w:rsidRPr="00FD5432" w:rsidRDefault="00AB417C" w:rsidP="00164D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outlineLvl w:val="0"/>
        <w:rPr>
          <w:rFonts w:ascii="Avenir Book" w:eastAsia="Times New Roman" w:hAnsi="Avenir Book"/>
          <w:b/>
          <w:sz w:val="20"/>
          <w:u w:val="single"/>
        </w:rPr>
      </w:pPr>
    </w:p>
    <w:p w14:paraId="30374E25" w14:textId="057ABB94" w:rsidR="00AB417C" w:rsidRPr="00FD5432" w:rsidRDefault="00AB417C" w:rsidP="00164D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outlineLvl w:val="0"/>
        <w:rPr>
          <w:rFonts w:ascii="Avenir Book" w:eastAsia="Times New Roman" w:hAnsi="Avenir Book"/>
          <w:b/>
          <w:sz w:val="20"/>
          <w:u w:val="single"/>
        </w:rPr>
      </w:pPr>
      <w:r w:rsidRPr="00FD5432">
        <w:rPr>
          <w:rFonts w:ascii="Avenir Book" w:eastAsia="Times New Roman" w:hAnsi="Avenir Book"/>
          <w:b/>
          <w:sz w:val="20"/>
          <w:u w:val="single"/>
        </w:rPr>
        <w:t>Timesheets</w:t>
      </w:r>
    </w:p>
    <w:p w14:paraId="5B7F6625" w14:textId="5F02B369" w:rsidR="00AB417C" w:rsidRPr="00FD5432" w:rsidRDefault="00327734" w:rsidP="00164D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rPr>
      </w:pPr>
      <w:r w:rsidRPr="00FD5432">
        <w:rPr>
          <w:rFonts w:ascii="Avenir Book" w:eastAsia="Times New Roman" w:hAnsi="Avenir Book"/>
          <w:sz w:val="20"/>
        </w:rPr>
        <w:t>All hours worked must be recorded by means of the normal Company time recording system</w:t>
      </w:r>
      <w:r w:rsidR="00816F13" w:rsidRPr="00FD5432">
        <w:rPr>
          <w:rFonts w:ascii="Avenir Book" w:eastAsia="Times New Roman" w:hAnsi="Avenir Book"/>
          <w:sz w:val="20"/>
        </w:rPr>
        <w:t xml:space="preserve"> which is in the form of timesheets.</w:t>
      </w:r>
      <w:r w:rsidR="00F87495" w:rsidRPr="00FD5432">
        <w:rPr>
          <w:rFonts w:ascii="Avenir Book" w:eastAsia="Times New Roman" w:hAnsi="Avenir Book"/>
          <w:sz w:val="20"/>
        </w:rPr>
        <w:t xml:space="preserve"> </w:t>
      </w:r>
      <w:r w:rsidR="00AB417C" w:rsidRPr="00FD5432">
        <w:rPr>
          <w:rFonts w:ascii="Avenir Book" w:eastAsia="Times New Roman" w:hAnsi="Avenir Book"/>
          <w:sz w:val="20"/>
        </w:rPr>
        <w:t xml:space="preserve">All timesheets should be sent to </w:t>
      </w:r>
      <w:hyperlink r:id="rId13" w:history="1">
        <w:r w:rsidR="00413230" w:rsidRPr="00FD5432">
          <w:rPr>
            <w:rStyle w:val="Hyperlink"/>
            <w:rFonts w:ascii="Avenir Book" w:eastAsia="Times New Roman" w:hAnsi="Avenir Book"/>
            <w:color w:val="auto"/>
            <w:sz w:val="20"/>
          </w:rPr>
          <w:t>timesheets@broadoakproperties.com</w:t>
        </w:r>
      </w:hyperlink>
      <w:r w:rsidR="00413230" w:rsidRPr="00FD5432">
        <w:rPr>
          <w:rFonts w:ascii="Avenir Book" w:eastAsia="Times New Roman" w:hAnsi="Avenir Book"/>
          <w:sz w:val="20"/>
        </w:rPr>
        <w:t xml:space="preserve"> no</w:t>
      </w:r>
      <w:r w:rsidR="00AB417C" w:rsidRPr="00FD5432">
        <w:rPr>
          <w:rFonts w:ascii="Avenir Book" w:eastAsia="Times New Roman" w:hAnsi="Avenir Book"/>
          <w:sz w:val="20"/>
        </w:rPr>
        <w:t xml:space="preserve"> later tha</w:t>
      </w:r>
      <w:r w:rsidR="00413230" w:rsidRPr="00FD5432">
        <w:rPr>
          <w:rFonts w:ascii="Avenir Book" w:eastAsia="Times New Roman" w:hAnsi="Avenir Book"/>
          <w:sz w:val="20"/>
        </w:rPr>
        <w:t>n</w:t>
      </w:r>
      <w:r w:rsidR="00AB417C" w:rsidRPr="00FD5432">
        <w:rPr>
          <w:rFonts w:ascii="Avenir Book" w:eastAsia="Times New Roman" w:hAnsi="Avenir Book"/>
          <w:sz w:val="20"/>
        </w:rPr>
        <w:t xml:space="preserve"> 10am on a Monday morning.  </w:t>
      </w:r>
    </w:p>
    <w:p w14:paraId="417E7BF9" w14:textId="77777777" w:rsidR="00AB417C" w:rsidRPr="00FD5432" w:rsidRDefault="00AB417C" w:rsidP="00164D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rPr>
      </w:pPr>
    </w:p>
    <w:p w14:paraId="2C66D3D4" w14:textId="12074E00" w:rsidR="00AB417C" w:rsidRPr="00FD5432" w:rsidRDefault="00AB417C" w:rsidP="00164D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rPr>
      </w:pPr>
      <w:r w:rsidRPr="00FD5432">
        <w:rPr>
          <w:rFonts w:ascii="Avenir Book" w:eastAsia="Times New Roman" w:hAnsi="Avenir Book"/>
          <w:sz w:val="20"/>
        </w:rPr>
        <w:t>If you prefer to bring your invoices / timesheets into the office, could you please put into the grey letter box at the bottom of the stairs on the window</w:t>
      </w:r>
      <w:r w:rsidR="005037F0" w:rsidRPr="00FD5432">
        <w:rPr>
          <w:rFonts w:ascii="Avenir Book" w:eastAsia="Times New Roman" w:hAnsi="Avenir Book"/>
          <w:sz w:val="20"/>
        </w:rPr>
        <w:t>s</w:t>
      </w:r>
      <w:r w:rsidRPr="00FD5432">
        <w:rPr>
          <w:rFonts w:ascii="Avenir Book" w:eastAsia="Times New Roman" w:hAnsi="Avenir Book"/>
          <w:sz w:val="20"/>
        </w:rPr>
        <w:t>ill. I will need both the properties sheet, (where you have worked), and the top management sheet, where this applies.</w:t>
      </w:r>
    </w:p>
    <w:p w14:paraId="7FD933B8" w14:textId="77777777" w:rsidR="00AB417C" w:rsidRPr="00FD5432" w:rsidRDefault="00AB417C" w:rsidP="00164D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rPr>
      </w:pPr>
    </w:p>
    <w:p w14:paraId="4AA21387" w14:textId="18718D06" w:rsidR="00AB417C" w:rsidRPr="00FD5432" w:rsidRDefault="00AB417C" w:rsidP="00164D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rPr>
      </w:pPr>
      <w:r w:rsidRPr="00FD5432">
        <w:rPr>
          <w:rFonts w:ascii="Avenir Book" w:eastAsia="Times New Roman" w:hAnsi="Avenir Book"/>
          <w:sz w:val="20"/>
        </w:rPr>
        <w:t xml:space="preserve">In the event that you are unable to submit the timesheets to me by the 10am deadline, it is your responsibility to ensure you make alternative arrangements. If there is a reason that you can’t send your timesheet / invoice for this </w:t>
      </w:r>
      <w:r w:rsidR="0053190D" w:rsidRPr="00FD5432">
        <w:rPr>
          <w:rFonts w:ascii="Avenir Book" w:eastAsia="Times New Roman" w:hAnsi="Avenir Book"/>
          <w:sz w:val="20"/>
        </w:rPr>
        <w:t>time,</w:t>
      </w:r>
      <w:r w:rsidRPr="00FD5432">
        <w:rPr>
          <w:rFonts w:ascii="Avenir Book" w:eastAsia="Times New Roman" w:hAnsi="Avenir Book"/>
          <w:sz w:val="20"/>
        </w:rPr>
        <w:t xml:space="preserve"> then please let me know before the deadline. </w:t>
      </w:r>
    </w:p>
    <w:p w14:paraId="46D3FB48" w14:textId="77777777" w:rsidR="00AB417C" w:rsidRPr="00FD5432" w:rsidRDefault="00AB417C" w:rsidP="00164D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rPr>
      </w:pPr>
    </w:p>
    <w:p w14:paraId="4D5BDFCF" w14:textId="21837C40" w:rsidR="00AB417C" w:rsidRPr="00FD5432" w:rsidRDefault="00AB417C" w:rsidP="00164D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rPr>
      </w:pPr>
      <w:r w:rsidRPr="00FD5432">
        <w:rPr>
          <w:rFonts w:ascii="Avenir Book" w:eastAsia="Times New Roman" w:hAnsi="Avenir Book"/>
          <w:sz w:val="20"/>
        </w:rPr>
        <w:t xml:space="preserve">Failure to submit your </w:t>
      </w:r>
      <w:r w:rsidR="0053190D" w:rsidRPr="00FD5432">
        <w:rPr>
          <w:rFonts w:ascii="Avenir Book" w:eastAsia="Times New Roman" w:hAnsi="Avenir Book"/>
          <w:sz w:val="20"/>
        </w:rPr>
        <w:t>timesheet</w:t>
      </w:r>
      <w:r w:rsidRPr="00FD5432">
        <w:rPr>
          <w:rFonts w:ascii="Avenir Book" w:eastAsia="Times New Roman" w:hAnsi="Avenir Book"/>
          <w:sz w:val="20"/>
        </w:rPr>
        <w:t xml:space="preserve"> by 10am on a Monday </w:t>
      </w:r>
      <w:r w:rsidR="0053190D" w:rsidRPr="00FD5432">
        <w:rPr>
          <w:rFonts w:ascii="Avenir Book" w:eastAsia="Times New Roman" w:hAnsi="Avenir Book"/>
          <w:sz w:val="20"/>
        </w:rPr>
        <w:t xml:space="preserve">will </w:t>
      </w:r>
      <w:r w:rsidRPr="00FD5432">
        <w:rPr>
          <w:rFonts w:ascii="Avenir Book" w:eastAsia="Times New Roman" w:hAnsi="Avenir Book"/>
          <w:sz w:val="20"/>
        </w:rPr>
        <w:t>mean that your payment will be delayed to the following week.</w:t>
      </w:r>
    </w:p>
    <w:p w14:paraId="58A5DC31" w14:textId="77777777" w:rsidR="00AB417C" w:rsidRPr="00FD5432" w:rsidRDefault="00AB417C" w:rsidP="00164D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rPr>
      </w:pPr>
    </w:p>
    <w:p w14:paraId="6DFD3564" w14:textId="275C1608" w:rsidR="00AB417C" w:rsidRPr="00FD5432" w:rsidRDefault="00AB417C" w:rsidP="00164D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rPr>
      </w:pPr>
      <w:r w:rsidRPr="00FD5432">
        <w:rPr>
          <w:rFonts w:ascii="Avenir Book" w:eastAsia="Times New Roman" w:hAnsi="Avenir Book"/>
          <w:sz w:val="20"/>
        </w:rPr>
        <w:t>If you are using a Broad Oak vehicle, please note the registration number and day on your invoice / timesheet.</w:t>
      </w:r>
    </w:p>
    <w:p w14:paraId="12C60607" w14:textId="51E1FB35" w:rsidR="00564A64" w:rsidRPr="00FD5432" w:rsidRDefault="00564A64" w:rsidP="00164D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rPr>
      </w:pPr>
    </w:p>
    <w:p w14:paraId="1C91323D" w14:textId="6D5C12F5" w:rsidR="00564A64" w:rsidRPr="00FD5432" w:rsidRDefault="00564A64" w:rsidP="00FD54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rPr>
      </w:pPr>
      <w:r w:rsidRPr="00FD5432">
        <w:rPr>
          <w:rFonts w:ascii="Avenir Book" w:eastAsia="Times New Roman" w:hAnsi="Avenir Book"/>
          <w:sz w:val="20"/>
        </w:rPr>
        <w:t xml:space="preserve">Employees who use a company vehicle (including passengers) </w:t>
      </w:r>
      <w:bookmarkStart w:id="0" w:name="_Hlk99724164"/>
      <w:r w:rsidRPr="00FD5432">
        <w:rPr>
          <w:rFonts w:ascii="Avenir Book" w:eastAsia="Times New Roman" w:hAnsi="Avenir Book"/>
          <w:sz w:val="20"/>
        </w:rPr>
        <w:t xml:space="preserve">will be paid for their working hours in accordance with the report produced by the vehicle tracker data. However, we still ask that you continue to complete your weekly timesheet as normal, once these are received by the accounts team, your timesheets will be compared against the tracker data and </w:t>
      </w:r>
      <w:r w:rsidRPr="00FD5432">
        <w:rPr>
          <w:rFonts w:ascii="Avenir Book" w:eastAsia="Times New Roman" w:hAnsi="Avenir Book"/>
          <w:sz w:val="20"/>
        </w:rPr>
        <w:lastRenderedPageBreak/>
        <w:t xml:space="preserve">where necessary amended accordingly. </w:t>
      </w:r>
      <w:bookmarkEnd w:id="0"/>
    </w:p>
    <w:p w14:paraId="0941192B" w14:textId="77777777" w:rsidR="00564A64" w:rsidRPr="00FD5432" w:rsidRDefault="00564A64" w:rsidP="00FD54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rPr>
      </w:pPr>
    </w:p>
    <w:p w14:paraId="216F3348" w14:textId="0BF7F006" w:rsidR="00564A64" w:rsidRPr="00FD5432" w:rsidRDefault="00564A64" w:rsidP="00FD54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rPr>
      </w:pPr>
      <w:r w:rsidRPr="00FD5432">
        <w:rPr>
          <w:rFonts w:ascii="Avenir Book" w:eastAsia="Times New Roman" w:hAnsi="Avenir Book"/>
          <w:sz w:val="20"/>
        </w:rPr>
        <w:t>If an amendment is necessary, you will be notified by your Line Manager and you will be given the opportunity to discuss this with your Line Manager if you feel the tracker report is not an accurate reflection of you working hours for that week. Please note that you are required to continue to deduct any lunch breaks or travel as usual.</w:t>
      </w:r>
    </w:p>
    <w:p w14:paraId="420F0E86" w14:textId="77777777" w:rsidR="00564A64" w:rsidRPr="00FD5432" w:rsidRDefault="00564A64" w:rsidP="00FD54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rPr>
      </w:pPr>
    </w:p>
    <w:p w14:paraId="656EF0BA" w14:textId="56ACFB74" w:rsidR="00564A64" w:rsidRDefault="00564A64" w:rsidP="00164D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rPr>
      </w:pPr>
      <w:r w:rsidRPr="00FD5432">
        <w:rPr>
          <w:rFonts w:ascii="Avenir Book" w:eastAsia="Times New Roman" w:hAnsi="Avenir Book"/>
          <w:sz w:val="20"/>
        </w:rPr>
        <w:t>Vehicle tracking technologies were introduced in the Broad Oak fleet for the purpose of improving efficiency and service delivery to our customers. Furthermore, this demonstrates a reasonable attitude to the management of our assets and resources whilst providing a duty of care to all vehicle users.</w:t>
      </w:r>
    </w:p>
    <w:p w14:paraId="72E59F80" w14:textId="77777777" w:rsidR="002D7FDF" w:rsidRPr="00FD5432" w:rsidRDefault="002D7FDF" w:rsidP="00164D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rPr>
      </w:pPr>
    </w:p>
    <w:p w14:paraId="3B6BFD8D" w14:textId="77777777" w:rsidR="00327734" w:rsidRPr="00FD5432"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b/>
          <w:sz w:val="20"/>
          <w:u w:val="single"/>
        </w:rPr>
      </w:pPr>
    </w:p>
    <w:p w14:paraId="2AAF8285" w14:textId="635C64C9" w:rsidR="00D81FCF" w:rsidRPr="00FD5432" w:rsidRDefault="00D81FCF"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b/>
          <w:sz w:val="20"/>
          <w:u w:val="single"/>
        </w:rPr>
      </w:pPr>
      <w:r w:rsidRPr="00FD5432">
        <w:rPr>
          <w:rFonts w:ascii="Avenir Book" w:eastAsia="Times New Roman" w:hAnsi="Avenir Book"/>
          <w:b/>
          <w:sz w:val="20"/>
          <w:u w:val="single"/>
        </w:rPr>
        <w:t>Bank Holiday Working</w:t>
      </w:r>
    </w:p>
    <w:p w14:paraId="6A9365CF" w14:textId="1B2E6E0A" w:rsidR="00D81FCF" w:rsidRPr="00FD5432" w:rsidRDefault="004F4327"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rPr>
      </w:pPr>
      <w:r w:rsidRPr="00FD5432">
        <w:rPr>
          <w:rFonts w:ascii="Avenir Book" w:eastAsia="Times New Roman" w:hAnsi="Avenir Book"/>
          <w:sz w:val="20"/>
        </w:rPr>
        <w:t xml:space="preserve">Bank Holiday working is </w:t>
      </w:r>
      <w:r w:rsidR="00E005AE" w:rsidRPr="00FD5432">
        <w:rPr>
          <w:rFonts w:ascii="Avenir Book" w:eastAsia="Times New Roman" w:hAnsi="Avenir Book"/>
          <w:sz w:val="20"/>
        </w:rPr>
        <w:t>often available, but not a right or compulsory. If a Bank Holiday is worked</w:t>
      </w:r>
      <w:r w:rsidR="006F00B6" w:rsidRPr="00FD5432">
        <w:rPr>
          <w:rFonts w:ascii="Avenir Book" w:eastAsia="Times New Roman" w:hAnsi="Avenir Book"/>
          <w:sz w:val="20"/>
        </w:rPr>
        <w:t>,</w:t>
      </w:r>
      <w:r w:rsidR="00E005AE" w:rsidRPr="00FD5432">
        <w:rPr>
          <w:rFonts w:ascii="Avenir Book" w:eastAsia="Times New Roman" w:hAnsi="Avenir Book"/>
          <w:sz w:val="20"/>
        </w:rPr>
        <w:t xml:space="preserve"> this will </w:t>
      </w:r>
      <w:r w:rsidRPr="00FD5432">
        <w:rPr>
          <w:rFonts w:ascii="Avenir Book" w:eastAsia="Times New Roman" w:hAnsi="Avenir Book"/>
          <w:sz w:val="20"/>
        </w:rPr>
        <w:t xml:space="preserve">normally </w:t>
      </w:r>
      <w:r w:rsidR="00E005AE" w:rsidRPr="00FD5432">
        <w:rPr>
          <w:rFonts w:ascii="Avenir Book" w:eastAsia="Times New Roman" w:hAnsi="Avenir Book"/>
          <w:sz w:val="20"/>
        </w:rPr>
        <w:t>be recompensed by means of Time in Lieu.</w:t>
      </w:r>
    </w:p>
    <w:p w14:paraId="141C9E57" w14:textId="77777777" w:rsidR="00327734" w:rsidRPr="00FD5432"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b/>
          <w:sz w:val="20"/>
          <w:szCs w:val="24"/>
          <w:u w:val="single"/>
        </w:rPr>
      </w:pPr>
    </w:p>
    <w:p w14:paraId="535FAE8A" w14:textId="75992BA0" w:rsidR="00327734" w:rsidRPr="00FD5432" w:rsidRDefault="00B47DBF" w:rsidP="005A26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Avenir Book" w:eastAsia="Times New Roman" w:hAnsi="Avenir Book"/>
          <w:b/>
          <w:u w:val="single"/>
        </w:rPr>
      </w:pPr>
      <w:r>
        <w:rPr>
          <w:rFonts w:ascii="Avenir Book" w:eastAsia="Times New Roman" w:hAnsi="Avenir Book"/>
          <w:b/>
          <w:u w:val="single"/>
        </w:rPr>
        <w:t>7</w:t>
      </w:r>
      <w:r w:rsidR="00327734" w:rsidRPr="00FD5432">
        <w:rPr>
          <w:rFonts w:ascii="Avenir Book" w:eastAsia="Times New Roman" w:hAnsi="Avenir Book"/>
          <w:b/>
          <w:u w:val="single"/>
        </w:rPr>
        <w:t>.  APPRAISALS:</w:t>
      </w:r>
    </w:p>
    <w:p w14:paraId="18B7CADD" w14:textId="77777777" w:rsidR="00327734" w:rsidRPr="00FD5432"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Book" w:eastAsia="Times New Roman" w:hAnsi="Avenir Book"/>
          <w:b/>
          <w:u w:val="single"/>
        </w:rPr>
      </w:pPr>
    </w:p>
    <w:p w14:paraId="5DEE34E2" w14:textId="6D1733A6" w:rsidR="00327734" w:rsidRPr="00FD5432"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Book" w:eastAsia="Times New Roman" w:hAnsi="Avenir Book"/>
          <w:sz w:val="20"/>
        </w:rPr>
      </w:pPr>
      <w:r w:rsidRPr="00FD5432">
        <w:rPr>
          <w:rFonts w:ascii="Avenir Book" w:eastAsia="Times New Roman" w:hAnsi="Avenir Book"/>
          <w:sz w:val="20"/>
        </w:rPr>
        <w:t xml:space="preserve">The Company </w:t>
      </w:r>
      <w:r w:rsidR="003F2DA2" w:rsidRPr="00FD5432">
        <w:rPr>
          <w:rFonts w:ascii="Avenir Book" w:eastAsia="Times New Roman" w:hAnsi="Avenir Book"/>
          <w:sz w:val="20"/>
        </w:rPr>
        <w:t>may operate</w:t>
      </w:r>
      <w:r w:rsidRPr="00FD5432">
        <w:rPr>
          <w:rFonts w:ascii="Avenir Book" w:eastAsia="Times New Roman" w:hAnsi="Avenir Book"/>
          <w:sz w:val="20"/>
        </w:rPr>
        <w:t xml:space="preserve"> a staff appraisal scheme for the purpose of continuous monitoring of the performance of certain members of staff.</w:t>
      </w:r>
    </w:p>
    <w:p w14:paraId="166FAF93" w14:textId="77777777" w:rsidR="00327734" w:rsidRPr="00FD5432"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Book" w:eastAsia="Times New Roman" w:hAnsi="Avenir Book"/>
          <w:sz w:val="20"/>
        </w:rPr>
      </w:pPr>
    </w:p>
    <w:p w14:paraId="55AF5C57" w14:textId="77777777" w:rsidR="00327734" w:rsidRPr="00FD5432"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Book" w:eastAsia="Times New Roman" w:hAnsi="Avenir Book"/>
          <w:sz w:val="20"/>
        </w:rPr>
      </w:pPr>
      <w:r w:rsidRPr="00FD5432">
        <w:rPr>
          <w:rFonts w:ascii="Avenir Book" w:eastAsia="Times New Roman" w:hAnsi="Avenir Book"/>
          <w:sz w:val="20"/>
        </w:rPr>
        <w:t>The staff appraisal scheme not only looks to maximising the effectiveness of these individuals for the benefit of the Company, but also to help them achieve their full potential and to assist them to maximise their strengths and overcome any possible weaknesses.</w:t>
      </w:r>
    </w:p>
    <w:p w14:paraId="43764973" w14:textId="77777777" w:rsidR="00327734" w:rsidRPr="00FD5432"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Book" w:eastAsia="Times New Roman" w:hAnsi="Avenir Book"/>
          <w:sz w:val="20"/>
        </w:rPr>
      </w:pPr>
    </w:p>
    <w:p w14:paraId="2BECA46F" w14:textId="77777777" w:rsidR="00327734" w:rsidRPr="00FD5432" w:rsidRDefault="00327734" w:rsidP="005A26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Avenir Book" w:eastAsia="Times New Roman" w:hAnsi="Avenir Book"/>
          <w:sz w:val="20"/>
        </w:rPr>
      </w:pPr>
      <w:r w:rsidRPr="00FD5432">
        <w:rPr>
          <w:rFonts w:ascii="Avenir Book" w:eastAsia="Times New Roman" w:hAnsi="Avenir Book"/>
          <w:sz w:val="20"/>
        </w:rPr>
        <w:t>Details of the Company appraisal scheme are available from a Director.</w:t>
      </w:r>
    </w:p>
    <w:p w14:paraId="34D28535" w14:textId="77777777" w:rsidR="00327734" w:rsidRPr="00FD5432"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Cambria" w:hAnsi="Avenir Book" w:cs="Arial"/>
          <w:b/>
          <w:bCs/>
          <w:sz w:val="20"/>
        </w:rPr>
      </w:pPr>
    </w:p>
    <w:p w14:paraId="28585519" w14:textId="71A0948A" w:rsidR="00327734" w:rsidRPr="00FD5432" w:rsidRDefault="00B47DBF" w:rsidP="005A26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outlineLvl w:val="0"/>
        <w:rPr>
          <w:rFonts w:ascii="Avenir Book" w:eastAsia="Times New Roman" w:hAnsi="Avenir Book"/>
          <w:szCs w:val="22"/>
        </w:rPr>
      </w:pPr>
      <w:r>
        <w:rPr>
          <w:rFonts w:ascii="Avenir Book" w:eastAsia="Times New Roman" w:hAnsi="Avenir Book"/>
          <w:b/>
          <w:szCs w:val="22"/>
          <w:u w:val="single"/>
        </w:rPr>
        <w:t>8</w:t>
      </w:r>
      <w:r w:rsidR="00327734" w:rsidRPr="00FD5432">
        <w:rPr>
          <w:rFonts w:ascii="Avenir Book" w:eastAsia="Times New Roman" w:hAnsi="Avenir Book"/>
          <w:b/>
          <w:szCs w:val="22"/>
          <w:u w:val="single"/>
        </w:rPr>
        <w:t>. HOLIDAYS</w:t>
      </w:r>
    </w:p>
    <w:p w14:paraId="5FC5769F" w14:textId="77777777" w:rsidR="00327734" w:rsidRPr="00FD5432"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b/>
          <w:sz w:val="20"/>
          <w:szCs w:val="24"/>
          <w:u w:val="single"/>
        </w:rPr>
      </w:pPr>
    </w:p>
    <w:p w14:paraId="3564AA19" w14:textId="79DE7C12" w:rsidR="00327734" w:rsidRPr="00FD5432" w:rsidRDefault="005A26D6"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rPr>
      </w:pPr>
      <w:r w:rsidRPr="00FD5432">
        <w:rPr>
          <w:rFonts w:ascii="Avenir Book" w:eastAsia="Times New Roman" w:hAnsi="Avenir Book"/>
          <w:sz w:val="20"/>
        </w:rPr>
        <w:t>Broad Oak Properties Ltd</w:t>
      </w:r>
      <w:r w:rsidR="00327734" w:rsidRPr="00FD5432">
        <w:rPr>
          <w:rFonts w:ascii="Avenir Book" w:eastAsia="Times New Roman" w:hAnsi="Avenir Book"/>
          <w:sz w:val="20"/>
        </w:rPr>
        <w:t xml:space="preserve"> is firmly committed to ensuring that all its employees have reliable access to holidays and to all the personal, family and social benefits, which go with them.  Entitlement to holiday is therefore a contractual right for all employees, as outlined below.  </w:t>
      </w:r>
    </w:p>
    <w:p w14:paraId="71DE4FFB" w14:textId="77777777" w:rsidR="00327734" w:rsidRPr="00FD5432"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rPr>
      </w:pPr>
    </w:p>
    <w:p w14:paraId="7475C822" w14:textId="7E03AAA1" w:rsidR="00327734" w:rsidRPr="00FD5432" w:rsidRDefault="00B85011"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rPr>
      </w:pPr>
      <w:r w:rsidRPr="00FD5432">
        <w:rPr>
          <w:rFonts w:ascii="Avenir Book" w:eastAsia="Times New Roman" w:hAnsi="Avenir Book"/>
          <w:sz w:val="20"/>
        </w:rPr>
        <w:t xml:space="preserve">The timing of all holiday is subject to approval of the Operations Manager in order to ensure that workloads can be properly managed. </w:t>
      </w:r>
    </w:p>
    <w:p w14:paraId="6DB5EB88" w14:textId="77777777" w:rsidR="0090621C" w:rsidRPr="00FD5432" w:rsidRDefault="0090621C"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rPr>
      </w:pPr>
    </w:p>
    <w:p w14:paraId="658BA4AE" w14:textId="77777777" w:rsidR="00327734" w:rsidRPr="00FD5432" w:rsidRDefault="00327734" w:rsidP="005A26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outlineLvl w:val="0"/>
        <w:rPr>
          <w:rFonts w:ascii="Avenir Book" w:eastAsia="Times New Roman" w:hAnsi="Avenir Book"/>
          <w:sz w:val="20"/>
        </w:rPr>
      </w:pPr>
      <w:r w:rsidRPr="00FD5432">
        <w:rPr>
          <w:rFonts w:ascii="Avenir Book" w:eastAsia="Times New Roman" w:hAnsi="Avenir Book"/>
          <w:sz w:val="20"/>
        </w:rPr>
        <w:t>The holiday year runs from 1</w:t>
      </w:r>
      <w:r w:rsidRPr="00FD5432">
        <w:rPr>
          <w:rFonts w:ascii="Avenir Book" w:eastAsia="Times New Roman" w:hAnsi="Avenir Book"/>
          <w:sz w:val="20"/>
          <w:vertAlign w:val="superscript"/>
        </w:rPr>
        <w:t>st</w:t>
      </w:r>
      <w:r w:rsidRPr="00FD5432">
        <w:rPr>
          <w:rFonts w:ascii="Avenir Book" w:eastAsia="Times New Roman" w:hAnsi="Avenir Book"/>
          <w:sz w:val="20"/>
        </w:rPr>
        <w:t xml:space="preserve"> January – 31</w:t>
      </w:r>
      <w:r w:rsidRPr="00FD5432">
        <w:rPr>
          <w:rFonts w:ascii="Avenir Book" w:eastAsia="Times New Roman" w:hAnsi="Avenir Book"/>
          <w:sz w:val="20"/>
          <w:vertAlign w:val="superscript"/>
        </w:rPr>
        <w:t>st</w:t>
      </w:r>
      <w:r w:rsidRPr="00FD5432">
        <w:rPr>
          <w:rFonts w:ascii="Avenir Book" w:eastAsia="Times New Roman" w:hAnsi="Avenir Book"/>
          <w:sz w:val="20"/>
        </w:rPr>
        <w:t xml:space="preserve"> December.</w:t>
      </w:r>
    </w:p>
    <w:p w14:paraId="551633DB" w14:textId="77777777" w:rsidR="0073610F" w:rsidRPr="00FD5432" w:rsidRDefault="0073610F" w:rsidP="005A26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outlineLvl w:val="0"/>
        <w:rPr>
          <w:rFonts w:ascii="Avenir Book" w:eastAsia="Times New Roman" w:hAnsi="Avenir Book"/>
          <w:sz w:val="20"/>
        </w:rPr>
      </w:pPr>
    </w:p>
    <w:p w14:paraId="7B31ABA8" w14:textId="77777777" w:rsidR="0073610F" w:rsidRPr="0005473E" w:rsidRDefault="0073610F" w:rsidP="007361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rPr>
      </w:pPr>
      <w:r w:rsidRPr="0005473E">
        <w:rPr>
          <w:rFonts w:ascii="Avenir Book" w:eastAsia="Times New Roman" w:hAnsi="Avenir Book"/>
          <w:sz w:val="20"/>
        </w:rPr>
        <w:t>Effective from 1st January 2024, annual leave entitlement will be 22 days, in addition to the 8 standard UK bank holidays.</w:t>
      </w:r>
    </w:p>
    <w:p w14:paraId="3B9340EC" w14:textId="77777777" w:rsidR="0073610F" w:rsidRPr="0005473E" w:rsidRDefault="0073610F" w:rsidP="007361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rPr>
      </w:pPr>
    </w:p>
    <w:p w14:paraId="6B506084" w14:textId="1B2E5F00" w:rsidR="0073610F" w:rsidRPr="00FD5432" w:rsidRDefault="0073610F" w:rsidP="007361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outlineLvl w:val="0"/>
        <w:rPr>
          <w:rFonts w:ascii="Avenir Book" w:eastAsia="Times New Roman" w:hAnsi="Avenir Book"/>
          <w:sz w:val="20"/>
        </w:rPr>
      </w:pPr>
      <w:r w:rsidRPr="0005473E">
        <w:rPr>
          <w:rFonts w:ascii="Avenir Book" w:eastAsia="Times New Roman" w:hAnsi="Avenir Book"/>
          <w:sz w:val="20"/>
        </w:rPr>
        <w:t xml:space="preserve">Each year, a minimum of 3 and maximum of 5 days of your holiday entitlement will be allocated for use during the Christmas and New Year period. </w:t>
      </w:r>
      <w:r w:rsidRPr="0005473E">
        <w:rPr>
          <w:rFonts w:ascii="Avenir Book" w:hAnsi="Avenir Book"/>
          <w:color w:val="000000"/>
          <w:sz w:val="20"/>
        </w:rPr>
        <w:t>The specific dates during this period when leave will be required will vary annually and will be communicated well in advance to facilitate your planning.</w:t>
      </w:r>
    </w:p>
    <w:p w14:paraId="39398971" w14:textId="77777777" w:rsidR="00327734" w:rsidRPr="00FA6257"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hAnsi="Avenir Book"/>
          <w:sz w:val="20"/>
        </w:rPr>
      </w:pPr>
      <w:r w:rsidRPr="00FD5432">
        <w:rPr>
          <w:rFonts w:ascii="Avenir Book" w:eastAsia="Times New Roman" w:hAnsi="Avenir Book"/>
          <w:sz w:val="20"/>
        </w:rPr>
        <w:t xml:space="preserve"> </w:t>
      </w:r>
    </w:p>
    <w:p w14:paraId="6F5A92E8" w14:textId="73AAFE0E" w:rsidR="00327734" w:rsidRPr="00FA6257" w:rsidRDefault="00327734" w:rsidP="005A26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outlineLvl w:val="0"/>
        <w:rPr>
          <w:rFonts w:ascii="Avenir Book" w:hAnsi="Avenir Book"/>
          <w:sz w:val="20"/>
        </w:rPr>
      </w:pPr>
      <w:r w:rsidRPr="00FA6257">
        <w:rPr>
          <w:rFonts w:ascii="Avenir Book" w:hAnsi="Avenir Book"/>
          <w:sz w:val="20"/>
        </w:rPr>
        <w:t>Your annual leave entitlement is as shown in your Written Statement of Terms and Conditions of Employment</w:t>
      </w:r>
      <w:r w:rsidR="00B85011" w:rsidRPr="00FA6257">
        <w:rPr>
          <w:rFonts w:ascii="Avenir Book" w:hAnsi="Avenir Book"/>
          <w:sz w:val="20"/>
        </w:rPr>
        <w:t xml:space="preserve"> and is inclusive of statutory Bank Holidays.</w:t>
      </w:r>
    </w:p>
    <w:p w14:paraId="00C2CCD7" w14:textId="77777777" w:rsidR="00327734" w:rsidRPr="00FA6257"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hAnsi="Avenir Book"/>
          <w:sz w:val="20"/>
        </w:rPr>
      </w:pPr>
    </w:p>
    <w:p w14:paraId="4C38FFA3" w14:textId="60272263" w:rsidR="00327734" w:rsidRPr="00FA6257"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hAnsi="Avenir Book"/>
          <w:sz w:val="20"/>
        </w:rPr>
      </w:pPr>
      <w:r w:rsidRPr="00FA6257">
        <w:rPr>
          <w:rFonts w:ascii="Avenir Book" w:hAnsi="Avenir Book"/>
          <w:sz w:val="20"/>
        </w:rPr>
        <w:t>Any employee joining the Company part-way through a holiday year will receive paid leave calculated on a pro-rata basis. Any employee leaving the business part-way through a holiday year will be paid any outstanding holidays, accrued at the rate appropriate to their entitlement.</w:t>
      </w:r>
    </w:p>
    <w:p w14:paraId="41B3FE83" w14:textId="77777777" w:rsidR="00327734" w:rsidRPr="00FD5432"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rPr>
      </w:pPr>
    </w:p>
    <w:p w14:paraId="3137B4EB" w14:textId="77777777" w:rsidR="00327734" w:rsidRPr="00FD5432" w:rsidRDefault="00327734" w:rsidP="00327734">
      <w:pPr>
        <w:pStyle w:val="BodyText"/>
        <w:jc w:val="both"/>
        <w:rPr>
          <w:rFonts w:ascii="Avenir Book" w:hAnsi="Avenir Book"/>
          <w:sz w:val="20"/>
          <w:lang w:val="en-GB"/>
        </w:rPr>
      </w:pPr>
      <w:r w:rsidRPr="00FD5432">
        <w:rPr>
          <w:rFonts w:ascii="Avenir Book" w:hAnsi="Avenir Book"/>
          <w:sz w:val="20"/>
          <w:lang w:val="en-GB"/>
        </w:rPr>
        <w:t>Part-time workers’ holidays are calculated on a pro-rata basis, according to the amount of hours/days worked each week/month.</w:t>
      </w:r>
    </w:p>
    <w:p w14:paraId="4124603B" w14:textId="77777777" w:rsidR="00327734" w:rsidRPr="00FA6257" w:rsidRDefault="00327734" w:rsidP="00327734">
      <w:pPr>
        <w:jc w:val="both"/>
        <w:rPr>
          <w:rFonts w:ascii="Avenir Book" w:hAnsi="Avenir Book"/>
          <w:sz w:val="20"/>
        </w:rPr>
      </w:pPr>
    </w:p>
    <w:p w14:paraId="2B8C8E80" w14:textId="2A801634" w:rsidR="00327734" w:rsidRPr="00A07FB1"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rPr>
      </w:pPr>
      <w:r w:rsidRPr="00FD5432">
        <w:rPr>
          <w:rFonts w:ascii="Avenir Book" w:eastAsia="Times New Roman" w:hAnsi="Avenir Book"/>
          <w:sz w:val="20"/>
        </w:rPr>
        <w:t>Any holiday entitlement not taken by the end of the holiday year (31</w:t>
      </w:r>
      <w:r w:rsidRPr="00FD5432">
        <w:rPr>
          <w:rFonts w:ascii="Avenir Book" w:eastAsia="Times New Roman" w:hAnsi="Avenir Book"/>
          <w:sz w:val="20"/>
          <w:vertAlign w:val="superscript"/>
        </w:rPr>
        <w:t>st</w:t>
      </w:r>
      <w:r w:rsidRPr="00FD5432">
        <w:rPr>
          <w:rFonts w:ascii="Avenir Book" w:eastAsia="Times New Roman" w:hAnsi="Avenir Book"/>
          <w:sz w:val="20"/>
        </w:rPr>
        <w:t xml:space="preserve"> December) is normally forfeited, unless specific </w:t>
      </w:r>
      <w:r w:rsidRPr="00A07FB1">
        <w:rPr>
          <w:rFonts w:ascii="Avenir Book" w:eastAsia="Times New Roman" w:hAnsi="Avenir Book"/>
          <w:sz w:val="20"/>
        </w:rPr>
        <w:t>agreement to carry over a</w:t>
      </w:r>
      <w:r w:rsidR="006414FC" w:rsidRPr="00A07FB1">
        <w:rPr>
          <w:rFonts w:ascii="Avenir Book" w:eastAsia="Times New Roman" w:hAnsi="Avenir Book"/>
          <w:sz w:val="20"/>
        </w:rPr>
        <w:t xml:space="preserve">ny days </w:t>
      </w:r>
      <w:r w:rsidRPr="00A07FB1">
        <w:rPr>
          <w:rFonts w:ascii="Avenir Book" w:eastAsia="Times New Roman" w:hAnsi="Avenir Book"/>
          <w:sz w:val="20"/>
        </w:rPr>
        <w:t xml:space="preserve">to a new holiday year has been agreed with </w:t>
      </w:r>
      <w:r w:rsidR="00542668" w:rsidRPr="00A07FB1">
        <w:rPr>
          <w:rFonts w:ascii="Avenir Book" w:eastAsia="Times New Roman" w:hAnsi="Avenir Book"/>
          <w:sz w:val="20"/>
        </w:rPr>
        <w:t xml:space="preserve">your Line Manager.  </w:t>
      </w:r>
    </w:p>
    <w:p w14:paraId="2968106B" w14:textId="77777777" w:rsidR="00D5072F" w:rsidRPr="00A07FB1" w:rsidRDefault="00D5072F"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rPr>
      </w:pPr>
    </w:p>
    <w:p w14:paraId="02106050" w14:textId="4E6E156F" w:rsidR="00D5072F" w:rsidRPr="00FD5432" w:rsidRDefault="00D5072F"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rPr>
      </w:pPr>
      <w:bookmarkStart w:id="1" w:name="_Hlk161664317"/>
      <w:r w:rsidRPr="00A07FB1">
        <w:rPr>
          <w:rFonts w:ascii="Avenir Book" w:eastAsia="Times New Roman" w:hAnsi="Avenir Book"/>
          <w:sz w:val="20"/>
        </w:rPr>
        <w:t>Your holiday pay will be calculated by working out your normal basic pay, plus the average amount of any additional payment  of overtime that Holiday Year that form a normal part of your weekly or monthly pay.</w:t>
      </w:r>
    </w:p>
    <w:bookmarkEnd w:id="1"/>
    <w:p w14:paraId="4A43A0E3" w14:textId="77777777" w:rsidR="00327734" w:rsidRPr="00FD5432"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rPr>
      </w:pPr>
    </w:p>
    <w:p w14:paraId="354507EF" w14:textId="5DDD374A" w:rsidR="007A3067" w:rsidRPr="00FD5432" w:rsidRDefault="007A3067" w:rsidP="007A30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rPr>
      </w:pPr>
      <w:r w:rsidRPr="00FD5432">
        <w:rPr>
          <w:rFonts w:ascii="Avenir Book" w:eastAsia="Times New Roman" w:hAnsi="Avenir Book"/>
          <w:sz w:val="20"/>
        </w:rPr>
        <w:t>The usual statutory holidays are:</w:t>
      </w:r>
    </w:p>
    <w:p w14:paraId="2D86E5E4" w14:textId="77777777" w:rsidR="0090621C" w:rsidRPr="00FD5432" w:rsidRDefault="0090621C" w:rsidP="007A30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rPr>
      </w:pPr>
    </w:p>
    <w:p w14:paraId="34A4AC81" w14:textId="77777777" w:rsidR="007A3067" w:rsidRPr="00FD5432" w:rsidRDefault="007A3067" w:rsidP="007A30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rPr>
      </w:pPr>
      <w:r w:rsidRPr="00FD5432">
        <w:rPr>
          <w:rFonts w:ascii="Avenir Book" w:eastAsia="Times New Roman" w:hAnsi="Avenir Book"/>
          <w:sz w:val="20"/>
        </w:rPr>
        <w:t>New Years Day</w:t>
      </w:r>
    </w:p>
    <w:p w14:paraId="2C7A9C78" w14:textId="77777777" w:rsidR="007A3067" w:rsidRPr="00FD5432" w:rsidRDefault="007A3067" w:rsidP="007A30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rPr>
      </w:pPr>
      <w:r w:rsidRPr="00FD5432">
        <w:rPr>
          <w:rFonts w:ascii="Avenir Book" w:eastAsia="Times New Roman" w:hAnsi="Avenir Book"/>
          <w:sz w:val="20"/>
        </w:rPr>
        <w:t>Good Friday</w:t>
      </w:r>
    </w:p>
    <w:p w14:paraId="76D165A2" w14:textId="77777777" w:rsidR="007A3067" w:rsidRPr="00FD5432" w:rsidRDefault="007A3067" w:rsidP="007A30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rPr>
      </w:pPr>
      <w:r w:rsidRPr="00FD5432">
        <w:rPr>
          <w:rFonts w:ascii="Avenir Book" w:eastAsia="Times New Roman" w:hAnsi="Avenir Book"/>
          <w:sz w:val="20"/>
        </w:rPr>
        <w:t>Easter Monday</w:t>
      </w:r>
    </w:p>
    <w:p w14:paraId="5A34E0FA" w14:textId="77777777" w:rsidR="007A3067" w:rsidRPr="00FD5432" w:rsidRDefault="007A3067" w:rsidP="007A30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rPr>
      </w:pPr>
      <w:r w:rsidRPr="00FD5432">
        <w:rPr>
          <w:rFonts w:ascii="Avenir Book" w:eastAsia="Times New Roman" w:hAnsi="Avenir Book"/>
          <w:sz w:val="20"/>
        </w:rPr>
        <w:t>May Day</w:t>
      </w:r>
    </w:p>
    <w:p w14:paraId="39A7AAAA" w14:textId="77777777" w:rsidR="007A3067" w:rsidRPr="00FD5432" w:rsidRDefault="007A3067" w:rsidP="007A30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rPr>
      </w:pPr>
      <w:r w:rsidRPr="00FD5432">
        <w:rPr>
          <w:rFonts w:ascii="Avenir Book" w:eastAsia="Times New Roman" w:hAnsi="Avenir Book"/>
          <w:sz w:val="20"/>
        </w:rPr>
        <w:t xml:space="preserve">Spring Bank Holiday </w:t>
      </w:r>
    </w:p>
    <w:p w14:paraId="704B1F69" w14:textId="77777777" w:rsidR="007A3067" w:rsidRPr="00FD5432" w:rsidRDefault="007A3067" w:rsidP="007A30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rPr>
      </w:pPr>
      <w:r w:rsidRPr="00FD5432">
        <w:rPr>
          <w:rFonts w:ascii="Avenir Book" w:eastAsia="Times New Roman" w:hAnsi="Avenir Book"/>
          <w:sz w:val="20"/>
        </w:rPr>
        <w:t>Autumn Bank Holiday</w:t>
      </w:r>
    </w:p>
    <w:p w14:paraId="0D00EF51" w14:textId="77777777" w:rsidR="007A3067" w:rsidRPr="00FD5432" w:rsidRDefault="007A3067" w:rsidP="007A30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rPr>
      </w:pPr>
      <w:r w:rsidRPr="00FD5432">
        <w:rPr>
          <w:rFonts w:ascii="Avenir Book" w:eastAsia="Times New Roman" w:hAnsi="Avenir Book"/>
          <w:sz w:val="20"/>
        </w:rPr>
        <w:t xml:space="preserve">Christmas Day </w:t>
      </w:r>
    </w:p>
    <w:p w14:paraId="77E9A6C0" w14:textId="77777777" w:rsidR="007A3067" w:rsidRPr="00FD5432" w:rsidRDefault="007A3067" w:rsidP="007A30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rPr>
      </w:pPr>
      <w:r w:rsidRPr="00FD5432">
        <w:rPr>
          <w:rFonts w:ascii="Avenir Book" w:eastAsia="Times New Roman" w:hAnsi="Avenir Book"/>
          <w:sz w:val="20"/>
        </w:rPr>
        <w:lastRenderedPageBreak/>
        <w:t>Boxing Day</w:t>
      </w:r>
    </w:p>
    <w:p w14:paraId="59AF1A05" w14:textId="77777777" w:rsidR="007A3067" w:rsidRPr="00FD5432" w:rsidRDefault="007A3067" w:rsidP="007A30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rPr>
      </w:pPr>
    </w:p>
    <w:p w14:paraId="2D861ED7" w14:textId="77777777" w:rsidR="007A3067" w:rsidRPr="00FD5432" w:rsidRDefault="007A3067" w:rsidP="007C3F40">
      <w:pPr>
        <w:widowControl w:val="0"/>
        <w:numPr>
          <w:ilvl w:val="0"/>
          <w:numId w:val="2"/>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rPr>
      </w:pPr>
      <w:r w:rsidRPr="00FD5432">
        <w:rPr>
          <w:rFonts w:ascii="Avenir Book" w:eastAsia="Times New Roman" w:hAnsi="Avenir Book"/>
          <w:sz w:val="20"/>
        </w:rPr>
        <w:t>Agreed alternatives may be taken in lieu of any of the above named days.</w:t>
      </w:r>
    </w:p>
    <w:p w14:paraId="48547552" w14:textId="77777777" w:rsidR="00327734" w:rsidRPr="00FD5432" w:rsidRDefault="00327734" w:rsidP="007C3F40">
      <w:pPr>
        <w:widowControl w:val="0"/>
        <w:numPr>
          <w:ilvl w:val="0"/>
          <w:numId w:val="2"/>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rPr>
      </w:pPr>
      <w:r w:rsidRPr="00FD5432">
        <w:rPr>
          <w:rFonts w:ascii="Avenir Book" w:eastAsia="Times New Roman" w:hAnsi="Avenir Book"/>
          <w:sz w:val="20"/>
        </w:rPr>
        <w:t>All holidays will be paid as per the details in your Written Statement of Terms and Conditions of Employment.</w:t>
      </w:r>
    </w:p>
    <w:p w14:paraId="6B25A3BB" w14:textId="0B99808B" w:rsidR="00327734" w:rsidRPr="00FD5432" w:rsidRDefault="00327734" w:rsidP="007C3F40">
      <w:pPr>
        <w:widowControl w:val="0"/>
        <w:numPr>
          <w:ilvl w:val="0"/>
          <w:numId w:val="3"/>
        </w:numPr>
        <w:tabs>
          <w:tab w:val="clear" w:pos="357"/>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352"/>
        <w:jc w:val="both"/>
        <w:rPr>
          <w:rFonts w:ascii="Avenir Book" w:eastAsia="Times New Roman" w:hAnsi="Avenir Book"/>
          <w:sz w:val="20"/>
        </w:rPr>
      </w:pPr>
      <w:r w:rsidRPr="00FD5432">
        <w:rPr>
          <w:rFonts w:ascii="Avenir Book" w:eastAsia="Times New Roman" w:hAnsi="Avenir Book"/>
          <w:sz w:val="20"/>
        </w:rPr>
        <w:t xml:space="preserve">Holidays must be requested by the holiday request </w:t>
      </w:r>
      <w:r w:rsidR="00330630" w:rsidRPr="00FD5432">
        <w:rPr>
          <w:rFonts w:ascii="Avenir Book" w:eastAsia="Times New Roman" w:hAnsi="Avenir Book"/>
          <w:sz w:val="20"/>
        </w:rPr>
        <w:t>form and</w:t>
      </w:r>
      <w:r w:rsidRPr="00FD5432">
        <w:rPr>
          <w:rFonts w:ascii="Avenir Book" w:eastAsia="Times New Roman" w:hAnsi="Avenir Book"/>
          <w:sz w:val="20"/>
        </w:rPr>
        <w:t xml:space="preserve"> submitted to </w:t>
      </w:r>
      <w:r w:rsidR="0045248E" w:rsidRPr="00FD5432">
        <w:rPr>
          <w:rFonts w:ascii="Avenir Book" w:eastAsia="Times New Roman" w:hAnsi="Avenir Book"/>
          <w:sz w:val="20"/>
        </w:rPr>
        <w:t>your manager for approval.</w:t>
      </w:r>
      <w:r w:rsidR="000676E3" w:rsidRPr="00FD5432">
        <w:rPr>
          <w:rFonts w:ascii="Avenir Book" w:eastAsia="Times New Roman" w:hAnsi="Avenir Book"/>
          <w:sz w:val="20"/>
        </w:rPr>
        <w:t xml:space="preserve">  </w:t>
      </w:r>
    </w:p>
    <w:p w14:paraId="1E071EB8" w14:textId="77777777" w:rsidR="00327734" w:rsidRPr="00FD5432" w:rsidRDefault="00327734" w:rsidP="007C3F40">
      <w:pPr>
        <w:widowControl w:val="0"/>
        <w:numPr>
          <w:ilvl w:val="0"/>
          <w:numId w:val="3"/>
        </w:numPr>
        <w:tabs>
          <w:tab w:val="clear" w:pos="357"/>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352"/>
        <w:jc w:val="both"/>
        <w:rPr>
          <w:rFonts w:ascii="Avenir Book" w:eastAsia="Times New Roman" w:hAnsi="Avenir Book"/>
          <w:sz w:val="20"/>
        </w:rPr>
      </w:pPr>
      <w:r w:rsidRPr="00FD5432">
        <w:rPr>
          <w:rFonts w:ascii="Avenir Book" w:eastAsia="Times New Roman" w:hAnsi="Avenir Book"/>
          <w:sz w:val="20"/>
        </w:rPr>
        <w:t xml:space="preserve">All holidays taken must be at a mutually convenient time to both yourself and the business. </w:t>
      </w:r>
    </w:p>
    <w:p w14:paraId="12322DF9" w14:textId="77777777" w:rsidR="00327734" w:rsidRPr="00FD5432" w:rsidRDefault="00327734" w:rsidP="007C3F40">
      <w:pPr>
        <w:widowControl w:val="0"/>
        <w:numPr>
          <w:ilvl w:val="0"/>
          <w:numId w:val="3"/>
        </w:numPr>
        <w:tabs>
          <w:tab w:val="clear" w:pos="357"/>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rPr>
      </w:pPr>
      <w:r w:rsidRPr="00FD5432">
        <w:rPr>
          <w:rFonts w:ascii="Avenir Book" w:eastAsia="Times New Roman" w:hAnsi="Avenir Book"/>
          <w:sz w:val="20"/>
        </w:rPr>
        <w:t xml:space="preserve">   You should not book any holidays until agreement has been obtained. </w:t>
      </w:r>
    </w:p>
    <w:p w14:paraId="2A1A549E" w14:textId="0CFB4F4B" w:rsidR="00327734" w:rsidRPr="00FD5432" w:rsidRDefault="00327734" w:rsidP="007C3F40">
      <w:pPr>
        <w:widowControl w:val="0"/>
        <w:numPr>
          <w:ilvl w:val="0"/>
          <w:numId w:val="2"/>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rPr>
      </w:pPr>
      <w:r w:rsidRPr="00FD5432">
        <w:rPr>
          <w:rFonts w:ascii="Avenir Book" w:eastAsia="Times New Roman" w:hAnsi="Avenir Book"/>
          <w:sz w:val="20"/>
        </w:rPr>
        <w:t>Holidays will normally be allocated on a “first-come, first-served” basis.  A holiday planner is available for you to see whic</w:t>
      </w:r>
      <w:r w:rsidR="00C90DF6" w:rsidRPr="00FD5432">
        <w:rPr>
          <w:rFonts w:ascii="Avenir Book" w:eastAsia="Times New Roman" w:hAnsi="Avenir Book"/>
          <w:sz w:val="20"/>
        </w:rPr>
        <w:t>h holiday periods are available on the Broad Oak computer system.</w:t>
      </w:r>
    </w:p>
    <w:p w14:paraId="1213FA72" w14:textId="3CCD41C9" w:rsidR="00327734" w:rsidRPr="00FD5432" w:rsidRDefault="00327734" w:rsidP="007C3F40">
      <w:pPr>
        <w:widowControl w:val="0"/>
        <w:numPr>
          <w:ilvl w:val="0"/>
          <w:numId w:val="2"/>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rPr>
      </w:pPr>
      <w:r w:rsidRPr="00FD5432">
        <w:rPr>
          <w:rFonts w:ascii="Avenir Book" w:eastAsia="Times New Roman" w:hAnsi="Avenir Book"/>
          <w:sz w:val="20"/>
        </w:rPr>
        <w:t xml:space="preserve">You will not normally be granted more than two consecutive working weeks’ </w:t>
      </w:r>
      <w:r w:rsidR="0045248E" w:rsidRPr="00FD5432">
        <w:rPr>
          <w:rFonts w:ascii="Avenir Book" w:eastAsia="Times New Roman" w:hAnsi="Avenir Book"/>
          <w:sz w:val="20"/>
        </w:rPr>
        <w:t>holidays</w:t>
      </w:r>
      <w:r w:rsidRPr="00FD5432">
        <w:rPr>
          <w:rFonts w:ascii="Avenir Book" w:eastAsia="Times New Roman" w:hAnsi="Avenir Book"/>
          <w:sz w:val="20"/>
        </w:rPr>
        <w:t xml:space="preserve">, except in exceptional circumstances which may be agreed with </w:t>
      </w:r>
      <w:r w:rsidR="000676E3" w:rsidRPr="00FD5432">
        <w:rPr>
          <w:rFonts w:ascii="Avenir Book" w:eastAsia="Times New Roman" w:hAnsi="Avenir Book"/>
          <w:sz w:val="20"/>
        </w:rPr>
        <w:t>your Line Manager.</w:t>
      </w:r>
    </w:p>
    <w:p w14:paraId="237B938D" w14:textId="2FBFF206" w:rsidR="00327734" w:rsidRPr="00FD5432" w:rsidRDefault="0060361F" w:rsidP="007C3F40">
      <w:pPr>
        <w:widowControl w:val="0"/>
        <w:numPr>
          <w:ilvl w:val="0"/>
          <w:numId w:val="4"/>
        </w:numPr>
        <w:tabs>
          <w:tab w:val="clear" w:pos="357"/>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349"/>
        <w:jc w:val="both"/>
        <w:rPr>
          <w:rFonts w:ascii="Avenir Book" w:eastAsia="Times New Roman" w:hAnsi="Avenir Book"/>
          <w:sz w:val="20"/>
        </w:rPr>
      </w:pPr>
      <w:r>
        <w:rPr>
          <w:rFonts w:ascii="Avenir Book" w:eastAsia="Times New Roman" w:hAnsi="Avenir Book"/>
          <w:sz w:val="20"/>
        </w:rPr>
        <w:t xml:space="preserve">A </w:t>
      </w:r>
      <w:r w:rsidR="00D5072F">
        <w:rPr>
          <w:rFonts w:ascii="Avenir Book" w:eastAsia="Times New Roman" w:hAnsi="Avenir Book"/>
          <w:sz w:val="20"/>
        </w:rPr>
        <w:t xml:space="preserve">minimum of 3 and </w:t>
      </w:r>
      <w:r>
        <w:rPr>
          <w:rFonts w:ascii="Avenir Book" w:eastAsia="Times New Roman" w:hAnsi="Avenir Book"/>
          <w:sz w:val="20"/>
        </w:rPr>
        <w:t>maximum of 5</w:t>
      </w:r>
      <w:r w:rsidR="00327734" w:rsidRPr="00FD5432">
        <w:rPr>
          <w:rFonts w:ascii="Avenir Book" w:eastAsia="Times New Roman" w:hAnsi="Avenir Book"/>
          <w:sz w:val="20"/>
        </w:rPr>
        <w:t xml:space="preserve"> days must be retained to cover the Christmas/New Year period.  </w:t>
      </w:r>
    </w:p>
    <w:p w14:paraId="56D83B2C" w14:textId="77777777" w:rsidR="00327734" w:rsidRPr="00A07FB1" w:rsidRDefault="00327734" w:rsidP="007C3F40">
      <w:pPr>
        <w:widowControl w:val="0"/>
        <w:numPr>
          <w:ilvl w:val="0"/>
          <w:numId w:val="4"/>
        </w:numPr>
        <w:tabs>
          <w:tab w:val="clear" w:pos="357"/>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349"/>
        <w:jc w:val="both"/>
        <w:rPr>
          <w:rFonts w:ascii="Avenir Book" w:eastAsia="Times New Roman" w:hAnsi="Avenir Book"/>
          <w:sz w:val="20"/>
        </w:rPr>
      </w:pPr>
      <w:r w:rsidRPr="00FD5432">
        <w:rPr>
          <w:rFonts w:ascii="Avenir Book" w:eastAsia="Cambria" w:hAnsi="Avenir Book" w:cs="Arial"/>
          <w:sz w:val="20"/>
        </w:rPr>
        <w:t xml:space="preserve">Employees may be allowed to take holidays that amount to more than their accrued entitlement, at management discretion.  Any employee leaving the business who has been allowed to do so will have the </w:t>
      </w:r>
      <w:r w:rsidRPr="00A07FB1">
        <w:rPr>
          <w:rFonts w:ascii="Avenir Book" w:eastAsia="Cambria" w:hAnsi="Avenir Book" w:cs="Arial"/>
          <w:sz w:val="20"/>
        </w:rPr>
        <w:t>amount of overpaid holiday pay deducted from their final salary.</w:t>
      </w:r>
    </w:p>
    <w:p w14:paraId="4062F49B" w14:textId="77777777" w:rsidR="00327734" w:rsidRPr="00A07FB1" w:rsidRDefault="00327734" w:rsidP="007C3F40">
      <w:pPr>
        <w:widowControl w:val="0"/>
        <w:numPr>
          <w:ilvl w:val="0"/>
          <w:numId w:val="5"/>
        </w:numPr>
        <w:tabs>
          <w:tab w:val="clear" w:pos="357"/>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rPr>
      </w:pPr>
      <w:r w:rsidRPr="00A07FB1">
        <w:rPr>
          <w:rFonts w:ascii="Avenir Book" w:eastAsia="Times New Roman" w:hAnsi="Avenir Book"/>
          <w:sz w:val="20"/>
        </w:rPr>
        <w:t xml:space="preserve"> All holiday authorisation is subject to final approval by a Director.</w:t>
      </w:r>
    </w:p>
    <w:p w14:paraId="39D6786D" w14:textId="43071D0A" w:rsidR="00D242A6" w:rsidRPr="00A07FB1" w:rsidRDefault="00D242A6" w:rsidP="007C3F40">
      <w:pPr>
        <w:widowControl w:val="0"/>
        <w:numPr>
          <w:ilvl w:val="0"/>
          <w:numId w:val="5"/>
        </w:numPr>
        <w:tabs>
          <w:tab w:val="clear" w:pos="357"/>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rPr>
      </w:pPr>
      <w:bookmarkStart w:id="2" w:name="_Hlk161664771"/>
      <w:r w:rsidRPr="00A07FB1">
        <w:rPr>
          <w:rFonts w:ascii="Avenir Book" w:eastAsia="Times New Roman" w:hAnsi="Avenir Book"/>
          <w:sz w:val="20"/>
        </w:rPr>
        <w:t xml:space="preserve">Holiday continues to accrue during periods of family leave. </w:t>
      </w:r>
    </w:p>
    <w:bookmarkEnd w:id="2"/>
    <w:p w14:paraId="787D0CAC" w14:textId="77777777" w:rsidR="00327734" w:rsidRPr="00FD5432" w:rsidRDefault="00327734" w:rsidP="00327734">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szCs w:val="24"/>
        </w:rPr>
      </w:pPr>
    </w:p>
    <w:p w14:paraId="705C2D40" w14:textId="23AADFC9" w:rsidR="00327734" w:rsidRPr="00FD5432" w:rsidRDefault="00B47DBF" w:rsidP="005A26D6">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outlineLvl w:val="0"/>
        <w:rPr>
          <w:rFonts w:ascii="Avenir Book" w:eastAsia="Times New Roman" w:hAnsi="Avenir Book"/>
          <w:szCs w:val="22"/>
        </w:rPr>
      </w:pPr>
      <w:r>
        <w:rPr>
          <w:rFonts w:ascii="Avenir Book" w:eastAsia="Times New Roman" w:hAnsi="Avenir Book"/>
          <w:b/>
          <w:szCs w:val="22"/>
          <w:u w:val="single"/>
        </w:rPr>
        <w:t>9</w:t>
      </w:r>
      <w:r w:rsidR="00327734" w:rsidRPr="00FD5432">
        <w:rPr>
          <w:rFonts w:ascii="Avenir Book" w:eastAsia="Times New Roman" w:hAnsi="Avenir Book"/>
          <w:b/>
          <w:szCs w:val="22"/>
          <w:u w:val="single"/>
        </w:rPr>
        <w:t>. ABSENCE DUE TO SICKNESS</w:t>
      </w:r>
    </w:p>
    <w:p w14:paraId="1B40D961" w14:textId="77777777" w:rsidR="00327734" w:rsidRPr="00FD5432"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szCs w:val="24"/>
          <w:u w:color="800080"/>
        </w:rPr>
      </w:pPr>
    </w:p>
    <w:p w14:paraId="21E00BB9" w14:textId="77777777" w:rsidR="00327734" w:rsidRPr="00FD5432"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u w:color="800080"/>
        </w:rPr>
      </w:pPr>
      <w:r w:rsidRPr="00FD5432">
        <w:rPr>
          <w:rFonts w:ascii="Avenir Book" w:eastAsia="Times New Roman" w:hAnsi="Avenir Book"/>
          <w:sz w:val="20"/>
          <w:u w:color="800080"/>
        </w:rPr>
        <w:t xml:space="preserve">The Company understands that any of its employees may, on occasion, fall ill or in other ways become unfit for work. The Company is committed to extending every support and consideration to any of its employees who are absent from work due to sickness. At the same time, the Company recognises that any absence inevitably passes an additional burden of work onto colleagues remaining at work. </w:t>
      </w:r>
    </w:p>
    <w:p w14:paraId="2B2E7580" w14:textId="77777777" w:rsidR="00327734" w:rsidRPr="00FD5432"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u w:color="800080"/>
        </w:rPr>
      </w:pPr>
    </w:p>
    <w:p w14:paraId="305E794E" w14:textId="77777777" w:rsidR="00327734" w:rsidRPr="00FD5432"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u w:color="800080"/>
        </w:rPr>
      </w:pPr>
      <w:r w:rsidRPr="00FD5432">
        <w:rPr>
          <w:rFonts w:ascii="Avenir Book" w:eastAsia="Times New Roman" w:hAnsi="Avenir Book"/>
          <w:sz w:val="20"/>
          <w:u w:color="800080"/>
        </w:rPr>
        <w:t>For that reason, all absence, including sickness, has to be actively managed in the interests of all employees and the Company. Similarly, the Company believes that all its employees will want to recognise the duty that they have</w:t>
      </w:r>
      <w:r w:rsidR="005F011C" w:rsidRPr="00FD5432">
        <w:rPr>
          <w:rFonts w:ascii="Avenir Book" w:eastAsia="Times New Roman" w:hAnsi="Avenir Book"/>
          <w:sz w:val="20"/>
          <w:u w:color="800080"/>
        </w:rPr>
        <w:t>,</w:t>
      </w:r>
      <w:r w:rsidRPr="00FD5432">
        <w:rPr>
          <w:rFonts w:ascii="Avenir Book" w:eastAsia="Times New Roman" w:hAnsi="Avenir Book"/>
          <w:sz w:val="20"/>
          <w:u w:color="800080"/>
        </w:rPr>
        <w:t xml:space="preserve"> to both the Company and their colleagues, to return fit for work at the earliest opportunity. </w:t>
      </w:r>
    </w:p>
    <w:p w14:paraId="33607BF4" w14:textId="77777777" w:rsidR="00327734" w:rsidRPr="00FD5432"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u w:color="800080"/>
        </w:rPr>
      </w:pPr>
    </w:p>
    <w:p w14:paraId="17801895" w14:textId="77777777" w:rsidR="00327734" w:rsidRPr="00FD5432"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u w:color="800080"/>
        </w:rPr>
      </w:pPr>
      <w:r w:rsidRPr="00FD5432">
        <w:rPr>
          <w:rFonts w:ascii="Avenir Book" w:eastAsia="Times New Roman" w:hAnsi="Avenir Book"/>
          <w:sz w:val="20"/>
          <w:u w:color="800080"/>
        </w:rPr>
        <w:t xml:space="preserve">To assist with this aim it is essential that employees engage with the Company on questions surrounding fitness for work in confidence, openly and in good faith.  </w:t>
      </w:r>
    </w:p>
    <w:p w14:paraId="283BD6E9" w14:textId="77777777" w:rsidR="00327734" w:rsidRPr="00FD5432"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u w:color="800080"/>
        </w:rPr>
      </w:pPr>
    </w:p>
    <w:p w14:paraId="1AB066C3" w14:textId="77777777" w:rsidR="00327734" w:rsidRPr="00FD5432" w:rsidRDefault="00327734" w:rsidP="005A26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outlineLvl w:val="0"/>
        <w:rPr>
          <w:rFonts w:ascii="Avenir Book" w:eastAsia="Times New Roman" w:hAnsi="Avenir Book"/>
          <w:sz w:val="20"/>
          <w:u w:color="800080"/>
        </w:rPr>
      </w:pPr>
      <w:r w:rsidRPr="00FD5432">
        <w:rPr>
          <w:rFonts w:ascii="Avenir Book" w:eastAsia="Times New Roman" w:hAnsi="Avenir Book"/>
          <w:sz w:val="20"/>
          <w:u w:color="800080"/>
        </w:rPr>
        <w:t>You will receive Company sick pay as per the details in your Written Statement of Terms and Conditions of Employment.</w:t>
      </w:r>
    </w:p>
    <w:p w14:paraId="7C631091" w14:textId="77777777" w:rsidR="00327734" w:rsidRPr="00FD5432"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u w:color="800080"/>
        </w:rPr>
      </w:pPr>
    </w:p>
    <w:p w14:paraId="7F7F80AF" w14:textId="76E3D7B6" w:rsidR="00327734" w:rsidRPr="00FD5432"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u w:color="800080"/>
        </w:rPr>
      </w:pPr>
      <w:r w:rsidRPr="00FD5432">
        <w:rPr>
          <w:rFonts w:ascii="Avenir Book" w:eastAsia="Times New Roman" w:hAnsi="Avenir Book"/>
          <w:sz w:val="20"/>
          <w:u w:color="800080"/>
        </w:rPr>
        <w:t>All employees will receive a Return to Work Interview before returning to work following any sickness absence. Any information given to the Company regarding illness will be treated in the strictest confidence.</w:t>
      </w:r>
    </w:p>
    <w:p w14:paraId="5978BD12" w14:textId="77777777" w:rsidR="00327734" w:rsidRPr="00FD5432"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u w:color="800080"/>
        </w:rPr>
      </w:pPr>
    </w:p>
    <w:p w14:paraId="07FA535A" w14:textId="1F767445" w:rsidR="00327734" w:rsidRPr="00FD5432" w:rsidRDefault="00327734" w:rsidP="005A26D6">
      <w:pPr>
        <w:pStyle w:val="BodyText"/>
        <w:jc w:val="both"/>
        <w:outlineLvl w:val="0"/>
        <w:rPr>
          <w:rFonts w:ascii="Avenir Book" w:hAnsi="Avenir Book"/>
          <w:sz w:val="20"/>
          <w:lang w:val="en-GB"/>
        </w:rPr>
      </w:pPr>
      <w:r w:rsidRPr="00FD5432">
        <w:rPr>
          <w:rFonts w:ascii="Avenir Book" w:hAnsi="Avenir Book"/>
          <w:sz w:val="20"/>
          <w:lang w:val="en-GB"/>
        </w:rPr>
        <w:t>The procedure for reporting sickness is detailed in the Sickness Absence Reporting Policy and Procedure in Section 2(a)</w:t>
      </w:r>
      <w:r w:rsidR="009A2C91" w:rsidRPr="00FD5432">
        <w:rPr>
          <w:rFonts w:ascii="Avenir Book" w:hAnsi="Avenir Book"/>
          <w:sz w:val="20"/>
          <w:lang w:val="en-GB"/>
        </w:rPr>
        <w:t>v</w:t>
      </w:r>
      <w:r w:rsidR="00A71735" w:rsidRPr="00FD5432">
        <w:rPr>
          <w:rFonts w:ascii="Avenir Book" w:hAnsi="Avenir Book"/>
          <w:sz w:val="20"/>
          <w:lang w:val="en-GB"/>
        </w:rPr>
        <w:t>i.</w:t>
      </w:r>
    </w:p>
    <w:p w14:paraId="295C682E" w14:textId="77777777" w:rsidR="00327734" w:rsidRPr="00FD5432" w:rsidRDefault="00327734" w:rsidP="00327734">
      <w:pPr>
        <w:pStyle w:val="BodyText"/>
        <w:jc w:val="both"/>
        <w:rPr>
          <w:rFonts w:ascii="Avenir Book" w:hAnsi="Avenir Book"/>
          <w:sz w:val="20"/>
          <w:lang w:val="en-GB"/>
        </w:rPr>
      </w:pPr>
    </w:p>
    <w:p w14:paraId="3D9EAC1F" w14:textId="09B50909" w:rsidR="004F4327" w:rsidRPr="00FD5432" w:rsidRDefault="00B47DBF" w:rsidP="004F43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b/>
          <w:szCs w:val="22"/>
          <w:u w:val="single"/>
        </w:rPr>
      </w:pPr>
      <w:r>
        <w:rPr>
          <w:rFonts w:ascii="Avenir Book" w:eastAsia="Times New Roman" w:hAnsi="Avenir Book"/>
          <w:b/>
          <w:szCs w:val="22"/>
          <w:u w:val="single"/>
        </w:rPr>
        <w:t>10</w:t>
      </w:r>
      <w:r w:rsidR="004F4327" w:rsidRPr="00FD5432">
        <w:rPr>
          <w:rFonts w:ascii="Avenir Book" w:eastAsia="Times New Roman" w:hAnsi="Avenir Book"/>
          <w:b/>
          <w:szCs w:val="22"/>
          <w:u w:val="single"/>
        </w:rPr>
        <w:t>. CLOCKING ON/OFF PROCEDURE:</w:t>
      </w:r>
    </w:p>
    <w:p w14:paraId="0B3E0526" w14:textId="77777777" w:rsidR="004F4327" w:rsidRPr="00FD5432" w:rsidRDefault="004F4327" w:rsidP="004F43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u w:color="800080"/>
        </w:rPr>
      </w:pPr>
    </w:p>
    <w:p w14:paraId="65582BCA" w14:textId="77777777" w:rsidR="004F4327" w:rsidRPr="00FD5432" w:rsidRDefault="004F4327" w:rsidP="00992D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u w:color="800080"/>
        </w:rPr>
      </w:pPr>
      <w:r w:rsidRPr="00FD5432">
        <w:rPr>
          <w:rFonts w:ascii="Avenir Book" w:eastAsia="Times New Roman" w:hAnsi="Avenir Book"/>
          <w:sz w:val="20"/>
          <w:u w:color="800080"/>
        </w:rPr>
        <w:t>If your normal Company time recording system is by a clocking on/off system, then all hours worked must be recorded by this system.</w:t>
      </w:r>
    </w:p>
    <w:p w14:paraId="0294CBF0" w14:textId="77777777" w:rsidR="004F4327" w:rsidRPr="00FD5432" w:rsidRDefault="004F4327" w:rsidP="00992D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u w:color="800080"/>
        </w:rPr>
      </w:pPr>
    </w:p>
    <w:p w14:paraId="21606AB7" w14:textId="3AC2AE9B" w:rsidR="004F4327" w:rsidRPr="00FD5432" w:rsidRDefault="004F4327" w:rsidP="00992D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u w:color="800080"/>
        </w:rPr>
      </w:pPr>
      <w:r w:rsidRPr="00FD5432">
        <w:rPr>
          <w:rFonts w:ascii="Avenir Book" w:eastAsia="Times New Roman" w:hAnsi="Avenir Book"/>
          <w:sz w:val="20"/>
          <w:u w:color="800080"/>
        </w:rPr>
        <w:t xml:space="preserve">Clocking-on/off on behalf of another member of </w:t>
      </w:r>
      <w:r w:rsidR="00BA554D" w:rsidRPr="00FD5432">
        <w:rPr>
          <w:rFonts w:ascii="Avenir Book" w:eastAsia="Times New Roman" w:hAnsi="Avenir Book"/>
          <w:sz w:val="20"/>
          <w:u w:color="800080"/>
        </w:rPr>
        <w:t>staff or</w:t>
      </w:r>
      <w:r w:rsidRPr="00FD5432">
        <w:rPr>
          <w:rFonts w:ascii="Avenir Book" w:eastAsia="Times New Roman" w:hAnsi="Avenir Book"/>
          <w:sz w:val="20"/>
          <w:u w:color="800080"/>
        </w:rPr>
        <w:t xml:space="preserve"> asking another member of staff to clock-on/off on your behalf will be classed as gross misconduct and may result in summary dismissal. </w:t>
      </w:r>
    </w:p>
    <w:p w14:paraId="59B13DDC" w14:textId="77777777" w:rsidR="00BA554D" w:rsidRPr="00FD5432" w:rsidRDefault="00BA554D" w:rsidP="00992D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u w:color="800080"/>
        </w:rPr>
      </w:pPr>
    </w:p>
    <w:p w14:paraId="373A11FD" w14:textId="05DA1B46" w:rsidR="004F4327" w:rsidRPr="00FA6257" w:rsidRDefault="004F4327" w:rsidP="004F4327">
      <w:pPr>
        <w:jc w:val="both"/>
        <w:outlineLvl w:val="0"/>
        <w:rPr>
          <w:rFonts w:ascii="Avenir Book" w:hAnsi="Avenir Book"/>
          <w:b/>
          <w:szCs w:val="22"/>
          <w:u w:val="single"/>
        </w:rPr>
      </w:pPr>
      <w:r w:rsidRPr="00FA6257">
        <w:rPr>
          <w:rFonts w:ascii="Avenir Book" w:hAnsi="Avenir Book"/>
          <w:b/>
          <w:szCs w:val="22"/>
          <w:u w:val="single"/>
        </w:rPr>
        <w:t>1</w:t>
      </w:r>
      <w:r w:rsidR="00B47DBF">
        <w:rPr>
          <w:rFonts w:ascii="Avenir Book" w:hAnsi="Avenir Book"/>
          <w:b/>
          <w:szCs w:val="22"/>
          <w:u w:val="single"/>
        </w:rPr>
        <w:t>1</w:t>
      </w:r>
      <w:r w:rsidRPr="00FA6257">
        <w:rPr>
          <w:rFonts w:ascii="Avenir Book" w:hAnsi="Avenir Book"/>
          <w:b/>
          <w:szCs w:val="22"/>
          <w:u w:val="single"/>
        </w:rPr>
        <w:t xml:space="preserve">. LATENESS </w:t>
      </w:r>
    </w:p>
    <w:p w14:paraId="49D0EE0D" w14:textId="77777777" w:rsidR="004F4327" w:rsidRPr="00FA6257" w:rsidRDefault="004F4327" w:rsidP="004F4327">
      <w:pPr>
        <w:jc w:val="both"/>
        <w:rPr>
          <w:rFonts w:ascii="Avenir Book" w:hAnsi="Avenir Book"/>
          <w:b/>
          <w:sz w:val="20"/>
          <w:szCs w:val="24"/>
          <w:u w:val="single"/>
        </w:rPr>
      </w:pPr>
    </w:p>
    <w:p w14:paraId="6F494C13" w14:textId="7F04C8C4" w:rsidR="004F4327" w:rsidRPr="00FA6257" w:rsidRDefault="004F4327" w:rsidP="004F4327">
      <w:pPr>
        <w:jc w:val="both"/>
        <w:rPr>
          <w:rFonts w:ascii="Avenir Book" w:hAnsi="Avenir Book"/>
          <w:sz w:val="20"/>
        </w:rPr>
      </w:pPr>
      <w:r w:rsidRPr="00FA6257">
        <w:rPr>
          <w:rFonts w:ascii="Avenir Book" w:hAnsi="Avenir Book"/>
          <w:sz w:val="20"/>
        </w:rPr>
        <w:t>Each member of staff is required to be at their workstation and ready to start work at the commencement of their shift.  Lateness will also apply to both tea breaks and lunch breaks and the time that you actually start work, not the time that you arrive in the building/on site.</w:t>
      </w:r>
      <w:r w:rsidR="00081BA1" w:rsidRPr="00FA6257">
        <w:rPr>
          <w:rFonts w:ascii="Avenir Book" w:hAnsi="Avenir Book"/>
          <w:sz w:val="20"/>
        </w:rPr>
        <w:t xml:space="preserve"> If your normal means of registering your attendance at work is by means of a clocking on/off system, then this must be used on each and every occasion.</w:t>
      </w:r>
    </w:p>
    <w:p w14:paraId="69F86F8F" w14:textId="77777777" w:rsidR="004F4327" w:rsidRPr="00FA6257" w:rsidRDefault="004F4327" w:rsidP="004F4327">
      <w:pPr>
        <w:jc w:val="both"/>
        <w:rPr>
          <w:rFonts w:ascii="Avenir Book" w:hAnsi="Avenir Book"/>
          <w:sz w:val="20"/>
        </w:rPr>
      </w:pPr>
    </w:p>
    <w:p w14:paraId="7ADCA81F" w14:textId="77777777" w:rsidR="004F4327" w:rsidRPr="00FA6257" w:rsidRDefault="004F4327" w:rsidP="004F4327">
      <w:pPr>
        <w:jc w:val="both"/>
        <w:rPr>
          <w:rFonts w:ascii="Avenir Book" w:hAnsi="Avenir Book"/>
          <w:sz w:val="20"/>
        </w:rPr>
      </w:pPr>
      <w:r w:rsidRPr="00FA6257">
        <w:rPr>
          <w:rFonts w:ascii="Avenir Book" w:hAnsi="Avenir Book"/>
          <w:sz w:val="20"/>
        </w:rPr>
        <w:t>If you arrive for work more than one hour late, without having previously notified your manager, other arrangements may have been made to cover your duties and you may be sent home for the remainder of your shift, without pay.</w:t>
      </w:r>
    </w:p>
    <w:p w14:paraId="7E2AB208" w14:textId="77777777" w:rsidR="004F4327" w:rsidRPr="00FA6257" w:rsidRDefault="004F4327" w:rsidP="004F4327">
      <w:pPr>
        <w:jc w:val="both"/>
        <w:rPr>
          <w:rFonts w:ascii="Avenir Book" w:hAnsi="Avenir Book"/>
          <w:strike/>
          <w:sz w:val="20"/>
        </w:rPr>
      </w:pPr>
    </w:p>
    <w:p w14:paraId="46FCD803" w14:textId="3CBDD83B" w:rsidR="004F4327" w:rsidRPr="00FA6257" w:rsidRDefault="004F4327" w:rsidP="004F4327">
      <w:pPr>
        <w:jc w:val="both"/>
        <w:rPr>
          <w:rFonts w:ascii="Avenir Book" w:hAnsi="Avenir Book"/>
          <w:sz w:val="20"/>
        </w:rPr>
      </w:pPr>
      <w:r w:rsidRPr="00FA6257">
        <w:rPr>
          <w:rFonts w:ascii="Avenir Book" w:hAnsi="Avenir Book"/>
          <w:sz w:val="20"/>
        </w:rPr>
        <w:t xml:space="preserve">It is each </w:t>
      </w:r>
      <w:r w:rsidR="00BA554D" w:rsidRPr="00FA6257">
        <w:rPr>
          <w:rFonts w:ascii="Avenir Book" w:hAnsi="Avenir Book"/>
          <w:sz w:val="20"/>
        </w:rPr>
        <w:t>individual’s</w:t>
      </w:r>
      <w:r w:rsidRPr="00FA6257">
        <w:rPr>
          <w:rFonts w:ascii="Avenir Book" w:hAnsi="Avenir Book"/>
          <w:sz w:val="20"/>
        </w:rPr>
        <w:t xml:space="preserve"> responsibility to ensure that they monitor and use their time carefully, e.g. asking for other work if your job has come to a standstill.</w:t>
      </w:r>
    </w:p>
    <w:p w14:paraId="6CF7D5B6" w14:textId="77777777" w:rsidR="004F4327" w:rsidRPr="00FA6257" w:rsidRDefault="004F4327" w:rsidP="004F4327">
      <w:pPr>
        <w:jc w:val="both"/>
        <w:rPr>
          <w:rFonts w:ascii="Avenir Book" w:hAnsi="Avenir Book"/>
          <w:sz w:val="20"/>
        </w:rPr>
      </w:pPr>
    </w:p>
    <w:p w14:paraId="29F45F9A" w14:textId="27715E60" w:rsidR="00327734" w:rsidRPr="00FD5432" w:rsidRDefault="00A94782" w:rsidP="005A26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Avenir Book" w:eastAsia="Cambria" w:hAnsi="Avenir Book" w:cs="Helvetica"/>
          <w:szCs w:val="24"/>
          <w:u w:val="single"/>
        </w:rPr>
      </w:pPr>
      <w:r w:rsidRPr="00FD5432">
        <w:rPr>
          <w:rFonts w:ascii="Avenir Book" w:eastAsia="Cambria" w:hAnsi="Avenir Book" w:cs="Arial"/>
          <w:b/>
          <w:bCs/>
          <w:szCs w:val="22"/>
          <w:u w:val="single"/>
        </w:rPr>
        <w:t>1</w:t>
      </w:r>
      <w:r w:rsidR="00B47DBF">
        <w:rPr>
          <w:rFonts w:ascii="Avenir Book" w:eastAsia="Cambria" w:hAnsi="Avenir Book" w:cs="Arial"/>
          <w:b/>
          <w:bCs/>
          <w:szCs w:val="22"/>
          <w:u w:val="single"/>
        </w:rPr>
        <w:t>2</w:t>
      </w:r>
      <w:r w:rsidR="00327734" w:rsidRPr="00FD5432">
        <w:rPr>
          <w:rFonts w:ascii="Avenir Book" w:eastAsia="Cambria" w:hAnsi="Avenir Book" w:cs="Arial"/>
          <w:b/>
          <w:bCs/>
          <w:szCs w:val="22"/>
          <w:u w:val="single"/>
        </w:rPr>
        <w:t>. UNAUTHORISED ABSENCE</w:t>
      </w:r>
    </w:p>
    <w:p w14:paraId="1F046D7D" w14:textId="77777777" w:rsidR="00327734" w:rsidRPr="00FD5432"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Book" w:eastAsia="Cambria" w:hAnsi="Avenir Book" w:cs="Helvetica"/>
          <w:szCs w:val="24"/>
        </w:rPr>
      </w:pPr>
      <w:r w:rsidRPr="00FD5432">
        <w:rPr>
          <w:rFonts w:ascii="Avenir Book" w:eastAsia="Cambria" w:hAnsi="Avenir Book" w:cs="Arial"/>
          <w:sz w:val="20"/>
        </w:rPr>
        <w:t xml:space="preserve"> </w:t>
      </w:r>
    </w:p>
    <w:p w14:paraId="16724C81" w14:textId="35D747CC" w:rsidR="00327734" w:rsidRPr="00FD5432" w:rsidRDefault="00327734" w:rsidP="00FD54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Cambria" w:hAnsi="Avenir Book" w:cs="Arial"/>
          <w:sz w:val="20"/>
        </w:rPr>
      </w:pPr>
      <w:r w:rsidRPr="00FD5432">
        <w:rPr>
          <w:rFonts w:ascii="Avenir Book" w:eastAsia="Cambria" w:hAnsi="Avenir Book" w:cs="Arial"/>
          <w:sz w:val="20"/>
        </w:rPr>
        <w:t xml:space="preserve">All absence must be notified to your line manager as soon as possible on the first day of absence, or before, as per the procedure contained in the Sickness Absence Policy and Procedure in </w:t>
      </w:r>
      <w:r w:rsidR="00D57923" w:rsidRPr="00FD5432">
        <w:rPr>
          <w:rFonts w:ascii="Avenir Book" w:eastAsia="Cambria" w:hAnsi="Avenir Book" w:cs="Arial"/>
          <w:sz w:val="20"/>
        </w:rPr>
        <w:t>Section 2(a)vi</w:t>
      </w:r>
      <w:r w:rsidRPr="00FD5432">
        <w:rPr>
          <w:rFonts w:ascii="Avenir Book" w:eastAsia="Cambria" w:hAnsi="Avenir Book" w:cs="Arial"/>
          <w:sz w:val="20"/>
        </w:rPr>
        <w:t xml:space="preserve"> </w:t>
      </w:r>
    </w:p>
    <w:p w14:paraId="725BA8B5" w14:textId="77777777" w:rsidR="00D57923" w:rsidRPr="00FD5432" w:rsidRDefault="00D57923" w:rsidP="00FD54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Cambria" w:hAnsi="Avenir Book" w:cs="Arial"/>
          <w:sz w:val="20"/>
        </w:rPr>
      </w:pPr>
    </w:p>
    <w:p w14:paraId="39EDAE9B" w14:textId="77777777" w:rsidR="00327734" w:rsidRPr="00FD5432" w:rsidRDefault="00327734" w:rsidP="00FD54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Cambria" w:hAnsi="Avenir Book" w:cs="Arial"/>
          <w:sz w:val="20"/>
        </w:rPr>
      </w:pPr>
      <w:r w:rsidRPr="00FD5432">
        <w:rPr>
          <w:rFonts w:ascii="Avenir Book" w:eastAsia="Cambria" w:hAnsi="Avenir Book" w:cs="Arial"/>
          <w:sz w:val="20"/>
        </w:rPr>
        <w:t xml:space="preserve">Any absence not notified to, or authorised by, the Company is not acceptable and any member of staff not reporting for </w:t>
      </w:r>
      <w:r w:rsidRPr="00FD5432">
        <w:rPr>
          <w:rFonts w:ascii="Avenir Book" w:eastAsia="Cambria" w:hAnsi="Avenir Book" w:cs="Arial"/>
          <w:sz w:val="20"/>
        </w:rPr>
        <w:lastRenderedPageBreak/>
        <w:t xml:space="preserve">work or notifying the Company that they are unable to do so, will be subject to an investigation that may result in disciplinary action, which could include dismissal. </w:t>
      </w:r>
    </w:p>
    <w:p w14:paraId="6E503D8F" w14:textId="77777777" w:rsidR="00327734" w:rsidRPr="00FA6257" w:rsidRDefault="00327734" w:rsidP="00FD5432">
      <w:pPr>
        <w:jc w:val="both"/>
        <w:rPr>
          <w:rFonts w:ascii="Avenir Book" w:hAnsi="Avenir Book"/>
          <w:sz w:val="20"/>
        </w:rPr>
      </w:pPr>
    </w:p>
    <w:p w14:paraId="17567B35" w14:textId="45AA1976" w:rsidR="00327734" w:rsidRPr="00FA6257" w:rsidRDefault="00327734" w:rsidP="00FD5432">
      <w:pPr>
        <w:jc w:val="both"/>
        <w:rPr>
          <w:rFonts w:ascii="Avenir Book" w:hAnsi="Avenir Book"/>
          <w:sz w:val="20"/>
        </w:rPr>
      </w:pPr>
      <w:r w:rsidRPr="00FA6257">
        <w:rPr>
          <w:rFonts w:ascii="Avenir Book" w:hAnsi="Avenir Book"/>
          <w:sz w:val="20"/>
        </w:rPr>
        <w:t xml:space="preserve">All members of staff are required to carry out their work as scheduled according to their work rota. No time should be taken out of the scheduled working day for personal reasons unless authorised by management, or due to sickness.  </w:t>
      </w:r>
    </w:p>
    <w:p w14:paraId="6BC1553A" w14:textId="77777777" w:rsidR="00327734" w:rsidRPr="00FA6257" w:rsidRDefault="00327734" w:rsidP="00FD5432">
      <w:pPr>
        <w:jc w:val="both"/>
        <w:rPr>
          <w:rFonts w:ascii="Avenir Book" w:hAnsi="Avenir Book"/>
          <w:sz w:val="20"/>
        </w:rPr>
      </w:pPr>
    </w:p>
    <w:p w14:paraId="72EF7C04" w14:textId="77777777" w:rsidR="00327734" w:rsidRPr="00FA6257" w:rsidRDefault="00327734" w:rsidP="00FD5432">
      <w:pPr>
        <w:jc w:val="both"/>
        <w:rPr>
          <w:rFonts w:ascii="Avenir Book" w:hAnsi="Avenir Book"/>
          <w:sz w:val="20"/>
        </w:rPr>
      </w:pPr>
      <w:r w:rsidRPr="00FA6257">
        <w:rPr>
          <w:rFonts w:ascii="Avenir Book" w:hAnsi="Avenir Book"/>
          <w:sz w:val="20"/>
        </w:rPr>
        <w:t>Any time taken out of the scheduled working day without authorisation will be classed as unauthorised absence and could lead to disciplinary action being taken.</w:t>
      </w:r>
    </w:p>
    <w:p w14:paraId="68759FA9" w14:textId="77777777" w:rsidR="005F011C" w:rsidRPr="00FA6257" w:rsidRDefault="005F011C" w:rsidP="00327734">
      <w:pPr>
        <w:jc w:val="both"/>
        <w:rPr>
          <w:rFonts w:ascii="Avenir Book" w:hAnsi="Avenir Book"/>
          <w:b/>
          <w:szCs w:val="22"/>
          <w:u w:val="single"/>
        </w:rPr>
      </w:pPr>
    </w:p>
    <w:p w14:paraId="4A86F099" w14:textId="4651C249" w:rsidR="00327734" w:rsidRPr="00FD5432" w:rsidRDefault="00327734" w:rsidP="005A26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outlineLvl w:val="0"/>
        <w:rPr>
          <w:rFonts w:ascii="Avenir Book" w:eastAsia="Times New Roman" w:hAnsi="Avenir Book"/>
          <w:b/>
          <w:szCs w:val="22"/>
          <w:u w:val="single"/>
        </w:rPr>
      </w:pPr>
      <w:r w:rsidRPr="00FD5432">
        <w:rPr>
          <w:rFonts w:ascii="Avenir Book" w:eastAsia="Times New Roman" w:hAnsi="Avenir Book"/>
          <w:b/>
          <w:szCs w:val="22"/>
          <w:u w:val="single"/>
        </w:rPr>
        <w:t>1</w:t>
      </w:r>
      <w:r w:rsidR="00B47DBF">
        <w:rPr>
          <w:rFonts w:ascii="Avenir Book" w:eastAsia="Times New Roman" w:hAnsi="Avenir Book"/>
          <w:b/>
          <w:szCs w:val="22"/>
          <w:u w:val="single"/>
        </w:rPr>
        <w:t>3</w:t>
      </w:r>
      <w:r w:rsidRPr="00FD5432">
        <w:rPr>
          <w:rFonts w:ascii="Avenir Book" w:eastAsia="Times New Roman" w:hAnsi="Avenir Book"/>
          <w:b/>
          <w:szCs w:val="22"/>
          <w:u w:val="single"/>
        </w:rPr>
        <w:t>.  BAD WEATHER POLICY</w:t>
      </w:r>
    </w:p>
    <w:p w14:paraId="35C90A01" w14:textId="77777777" w:rsidR="00327734" w:rsidRPr="00FD5432"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b/>
          <w:szCs w:val="22"/>
          <w:u w:val="single"/>
        </w:rPr>
      </w:pPr>
    </w:p>
    <w:p w14:paraId="7C919BD4" w14:textId="2E572F94" w:rsidR="00327734" w:rsidRPr="00FA6257" w:rsidRDefault="00327734" w:rsidP="00FD5432">
      <w:pPr>
        <w:jc w:val="both"/>
        <w:rPr>
          <w:rFonts w:ascii="Avenir Book" w:hAnsi="Avenir Book"/>
          <w:sz w:val="20"/>
        </w:rPr>
      </w:pPr>
      <w:r w:rsidRPr="00FA6257">
        <w:rPr>
          <w:rFonts w:ascii="Avenir Book" w:hAnsi="Avenir Book"/>
          <w:sz w:val="20"/>
        </w:rPr>
        <w:t>In the event of severe weather co</w:t>
      </w:r>
      <w:r w:rsidR="005F011C" w:rsidRPr="00FA6257">
        <w:rPr>
          <w:rFonts w:ascii="Avenir Book" w:hAnsi="Avenir Book"/>
          <w:sz w:val="20"/>
        </w:rPr>
        <w:t>nditions which could adversely a</w:t>
      </w:r>
      <w:r w:rsidRPr="00FA6257">
        <w:rPr>
          <w:rFonts w:ascii="Avenir Book" w:hAnsi="Avenir Book"/>
          <w:sz w:val="20"/>
        </w:rPr>
        <w:t>ffect your ability to get into work, e.g. heavy snow falls, flooding, or severe weather warnings, all members of staff are expected to make a genuine effort to report for work at the recognised start time. This may entail having to make special arrangements to ensure that you can attend work each day.</w:t>
      </w:r>
    </w:p>
    <w:p w14:paraId="7914218D" w14:textId="77777777" w:rsidR="00327734" w:rsidRPr="00FA6257" w:rsidRDefault="00327734" w:rsidP="00FD5432">
      <w:pPr>
        <w:jc w:val="both"/>
        <w:rPr>
          <w:rFonts w:ascii="Avenir Book" w:hAnsi="Avenir Book"/>
          <w:sz w:val="20"/>
        </w:rPr>
      </w:pPr>
    </w:p>
    <w:p w14:paraId="14582313" w14:textId="77777777" w:rsidR="00327734" w:rsidRPr="00FA6257" w:rsidRDefault="00327734" w:rsidP="00FD5432">
      <w:pPr>
        <w:jc w:val="both"/>
        <w:rPr>
          <w:rFonts w:ascii="Avenir Book" w:hAnsi="Avenir Book"/>
          <w:sz w:val="20"/>
        </w:rPr>
      </w:pPr>
      <w:r w:rsidRPr="00FA6257">
        <w:rPr>
          <w:rFonts w:ascii="Avenir Book" w:hAnsi="Avenir Book"/>
          <w:sz w:val="20"/>
        </w:rPr>
        <w:t>If you are unable to arrive at work on time, or unable to get into work at all, you must ring the office at the very earliest opportunity.</w:t>
      </w:r>
    </w:p>
    <w:p w14:paraId="14464554" w14:textId="17E8163B" w:rsidR="00327734" w:rsidRPr="00FD5432" w:rsidRDefault="00327734" w:rsidP="00FD5432">
      <w:pPr>
        <w:spacing w:before="100" w:beforeAutospacing="1" w:after="100" w:afterAutospacing="1"/>
        <w:jc w:val="both"/>
        <w:rPr>
          <w:rFonts w:ascii="Avenir Book" w:eastAsiaTheme="minorHAnsi" w:hAnsi="Avenir Book"/>
          <w:sz w:val="20"/>
        </w:rPr>
      </w:pPr>
      <w:r w:rsidRPr="00FD5432">
        <w:rPr>
          <w:rFonts w:ascii="Avenir Book" w:eastAsiaTheme="minorHAnsi" w:hAnsi="Avenir Book"/>
          <w:sz w:val="20"/>
        </w:rPr>
        <w:t xml:space="preserve">In the event of staff arriving late, and </w:t>
      </w:r>
      <w:r w:rsidR="002D6777" w:rsidRPr="00FD5432">
        <w:rPr>
          <w:rFonts w:ascii="Avenir Book" w:eastAsiaTheme="minorHAnsi" w:hAnsi="Avenir Book"/>
          <w:sz w:val="20"/>
        </w:rPr>
        <w:t>your Line Manager</w:t>
      </w:r>
      <w:r w:rsidRPr="00FD5432">
        <w:rPr>
          <w:rFonts w:ascii="Avenir Book" w:eastAsiaTheme="minorHAnsi" w:hAnsi="Avenir Book"/>
          <w:sz w:val="20"/>
        </w:rPr>
        <w:t xml:space="preserve"> is satisfied that every effort has been made to arrive on time, the member of staff will not be paid for the time that they were absent but the lateness will not be included in any disciplinary process for lateness.</w:t>
      </w:r>
    </w:p>
    <w:p w14:paraId="66DE6E8C" w14:textId="02DBC0E4" w:rsidR="00327734" w:rsidRPr="00FD5432" w:rsidRDefault="00327734" w:rsidP="00FD5432">
      <w:pPr>
        <w:spacing w:before="100" w:beforeAutospacing="1" w:after="100" w:afterAutospacing="1"/>
        <w:jc w:val="both"/>
        <w:rPr>
          <w:rFonts w:ascii="Avenir Book" w:eastAsiaTheme="minorHAnsi" w:hAnsi="Avenir Book"/>
          <w:sz w:val="20"/>
        </w:rPr>
      </w:pPr>
      <w:r w:rsidRPr="00FD5432">
        <w:rPr>
          <w:rFonts w:ascii="Avenir Book" w:eastAsiaTheme="minorHAnsi" w:hAnsi="Avenir Book"/>
          <w:sz w:val="20"/>
        </w:rPr>
        <w:t xml:space="preserve">If you are unable to report for work on subsequent days, it is at the discretion of </w:t>
      </w:r>
      <w:r w:rsidR="002D6777" w:rsidRPr="00FD5432">
        <w:rPr>
          <w:rFonts w:ascii="Avenir Book" w:eastAsiaTheme="minorHAnsi" w:hAnsi="Avenir Book"/>
          <w:sz w:val="20"/>
        </w:rPr>
        <w:t xml:space="preserve">your Line Manager </w:t>
      </w:r>
      <w:r w:rsidRPr="00FD5432">
        <w:rPr>
          <w:rFonts w:ascii="Avenir Book" w:eastAsiaTheme="minorHAnsi" w:hAnsi="Avenir Book"/>
          <w:sz w:val="20"/>
        </w:rPr>
        <w:t>to grant either annual leave, unpaid leave or, in exceptional circumstances, paid leave may be granted.</w:t>
      </w:r>
    </w:p>
    <w:p w14:paraId="66B02EF2" w14:textId="77777777" w:rsidR="00BA554D" w:rsidRDefault="00327734" w:rsidP="00FD54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Cambria" w:hAnsi="Avenir Book" w:cs="Arial"/>
          <w:sz w:val="20"/>
        </w:rPr>
      </w:pPr>
      <w:r w:rsidRPr="00FD5432">
        <w:rPr>
          <w:rFonts w:ascii="Avenir Book" w:eastAsia="Cambria" w:hAnsi="Avenir Book" w:cs="Arial"/>
          <w:sz w:val="20"/>
        </w:rPr>
        <w:t xml:space="preserve">If you request to leave work early due to deteriorating weather conditions </w:t>
      </w:r>
      <w:r w:rsidR="002D6777" w:rsidRPr="00FD5432">
        <w:rPr>
          <w:rFonts w:ascii="Avenir Book" w:eastAsia="Cambria" w:hAnsi="Avenir Book" w:cs="Arial"/>
          <w:sz w:val="20"/>
        </w:rPr>
        <w:t>your Line Manager</w:t>
      </w:r>
      <w:r w:rsidRPr="00FD5432">
        <w:rPr>
          <w:rFonts w:ascii="Avenir Book" w:eastAsia="Cambria" w:hAnsi="Avenir Book" w:cs="Arial"/>
          <w:sz w:val="20"/>
        </w:rPr>
        <w:t xml:space="preserve"> will make a decision</w:t>
      </w:r>
      <w:r w:rsidR="005F011C" w:rsidRPr="00FD5432">
        <w:rPr>
          <w:rFonts w:ascii="Avenir Book" w:eastAsia="Cambria" w:hAnsi="Avenir Book" w:cs="Arial"/>
          <w:sz w:val="20"/>
        </w:rPr>
        <w:t>,</w:t>
      </w:r>
      <w:r w:rsidRPr="00FD5432">
        <w:rPr>
          <w:rFonts w:ascii="Avenir Book" w:eastAsia="Cambria" w:hAnsi="Avenir Book" w:cs="Arial"/>
          <w:sz w:val="20"/>
        </w:rPr>
        <w:t xml:space="preserve"> depending on the conditions at the time.  If it is agreed that you may leave early, you will not be paid for any time not worked.</w:t>
      </w:r>
    </w:p>
    <w:p w14:paraId="27024534" w14:textId="77777777" w:rsidR="00164D23" w:rsidRPr="00FD5432" w:rsidRDefault="00164D23" w:rsidP="00FD54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Book" w:eastAsia="Cambria" w:hAnsi="Avenir Book" w:cs="Arial"/>
          <w:sz w:val="20"/>
        </w:rPr>
      </w:pPr>
    </w:p>
    <w:p w14:paraId="53C337A2" w14:textId="49DBBDF7" w:rsidR="00327734" w:rsidRPr="00FD5432" w:rsidRDefault="00327734" w:rsidP="001E63BF">
      <w:pPr>
        <w:spacing w:after="360"/>
        <w:rPr>
          <w:rFonts w:ascii="Avenir Book" w:eastAsia="Times New Roman" w:hAnsi="Avenir Book"/>
          <w:sz w:val="20"/>
          <w:szCs w:val="24"/>
        </w:rPr>
      </w:pPr>
      <w:r w:rsidRPr="00FD5432">
        <w:rPr>
          <w:rFonts w:ascii="Avenir Book" w:eastAsia="Times New Roman" w:hAnsi="Avenir Book"/>
          <w:b/>
          <w:szCs w:val="22"/>
          <w:u w:val="single"/>
        </w:rPr>
        <w:t>1</w:t>
      </w:r>
      <w:r w:rsidR="00B47DBF">
        <w:rPr>
          <w:rFonts w:ascii="Avenir Book" w:eastAsia="Times New Roman" w:hAnsi="Avenir Book"/>
          <w:b/>
          <w:szCs w:val="22"/>
          <w:u w:val="single"/>
        </w:rPr>
        <w:t>4</w:t>
      </w:r>
      <w:r w:rsidRPr="00FD5432">
        <w:rPr>
          <w:rFonts w:ascii="Avenir Book" w:eastAsia="Times New Roman" w:hAnsi="Avenir Book"/>
          <w:b/>
          <w:szCs w:val="22"/>
          <w:u w:val="single"/>
        </w:rPr>
        <w:t>. MEDICAL APPOINTMENTS</w:t>
      </w:r>
    </w:p>
    <w:p w14:paraId="033A1D1E" w14:textId="3E485943" w:rsidR="00327734" w:rsidRPr="00FD5432"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rPr>
      </w:pPr>
      <w:r w:rsidRPr="00FD5432">
        <w:rPr>
          <w:rFonts w:ascii="Avenir Book" w:eastAsia="Times New Roman" w:hAnsi="Avenir Book"/>
          <w:sz w:val="20"/>
        </w:rPr>
        <w:t xml:space="preserve">Appointments with doctors, dentists and other medical practitioners should be made outside of your normal hours of work whenever possible. If this is not possible then they should be made so as to cause the minimum disruption to your normal working day, </w:t>
      </w:r>
      <w:r w:rsidR="00631E27" w:rsidRPr="00FD5432">
        <w:rPr>
          <w:rFonts w:ascii="Avenir Book" w:eastAsia="Times New Roman" w:hAnsi="Avenir Book"/>
          <w:sz w:val="20"/>
        </w:rPr>
        <w:t>e.g.</w:t>
      </w:r>
      <w:r w:rsidRPr="00FD5432">
        <w:rPr>
          <w:rFonts w:ascii="Avenir Book" w:eastAsia="Times New Roman" w:hAnsi="Avenir Book"/>
          <w:sz w:val="20"/>
        </w:rPr>
        <w:t xml:space="preserve"> first thing in the morning, last thing in the evening or added to lunchtime.</w:t>
      </w:r>
    </w:p>
    <w:p w14:paraId="677BC483" w14:textId="77777777" w:rsidR="00327734" w:rsidRPr="00FD5432"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rPr>
      </w:pPr>
    </w:p>
    <w:p w14:paraId="122ED3C6" w14:textId="62495998" w:rsidR="00327734" w:rsidRPr="00FD5432" w:rsidRDefault="00327734" w:rsidP="00327734">
      <w:pPr>
        <w:jc w:val="both"/>
        <w:rPr>
          <w:rFonts w:ascii="Avenir Book" w:eastAsia="Times New Roman" w:hAnsi="Avenir Book"/>
          <w:sz w:val="20"/>
        </w:rPr>
      </w:pPr>
      <w:r w:rsidRPr="00FD5432">
        <w:rPr>
          <w:rFonts w:ascii="Avenir Book" w:eastAsia="Times New Roman" w:hAnsi="Avenir Book"/>
          <w:sz w:val="20"/>
        </w:rPr>
        <w:t xml:space="preserve">Time off work to attend non-emergency appointments must be authorised in advance by </w:t>
      </w:r>
      <w:r w:rsidR="002D6777" w:rsidRPr="00FD5432">
        <w:rPr>
          <w:rFonts w:ascii="Avenir Book" w:eastAsia="Times New Roman" w:hAnsi="Avenir Book"/>
          <w:sz w:val="20"/>
        </w:rPr>
        <w:t>your Line Manager</w:t>
      </w:r>
      <w:r w:rsidR="001E1809" w:rsidRPr="00FD5432">
        <w:rPr>
          <w:rFonts w:ascii="Avenir Book" w:eastAsia="Times New Roman" w:hAnsi="Avenir Book"/>
          <w:sz w:val="20"/>
        </w:rPr>
        <w:t xml:space="preserve">. </w:t>
      </w:r>
      <w:r w:rsidRPr="00FD5432">
        <w:rPr>
          <w:rFonts w:ascii="Avenir Book" w:eastAsia="Times New Roman" w:hAnsi="Avenir Book"/>
          <w:sz w:val="20"/>
        </w:rPr>
        <w:t xml:space="preserve">Any payment of salary during attendance at medical appointments (with the exception of pregnancy related appointments) is made entirely at the discretion of the Company and is not a legal entitlement. </w:t>
      </w:r>
    </w:p>
    <w:p w14:paraId="297F18EA" w14:textId="77777777" w:rsidR="00327734" w:rsidRPr="00FD5432" w:rsidRDefault="00327734" w:rsidP="00327734">
      <w:pPr>
        <w:jc w:val="both"/>
        <w:rPr>
          <w:rFonts w:ascii="Avenir Book" w:eastAsia="Times New Roman" w:hAnsi="Avenir Book"/>
          <w:sz w:val="20"/>
        </w:rPr>
      </w:pPr>
    </w:p>
    <w:p w14:paraId="0BEB9583" w14:textId="77777777" w:rsidR="00327734" w:rsidRPr="00FD5432" w:rsidRDefault="00327734" w:rsidP="00327734">
      <w:pPr>
        <w:jc w:val="both"/>
        <w:rPr>
          <w:rFonts w:ascii="Avenir Book" w:eastAsia="Times New Roman" w:hAnsi="Avenir Book"/>
          <w:sz w:val="20"/>
        </w:rPr>
      </w:pPr>
      <w:r w:rsidRPr="00FD5432">
        <w:rPr>
          <w:rFonts w:ascii="Avenir Book" w:eastAsia="Times New Roman" w:hAnsi="Avenir Book"/>
          <w:sz w:val="20"/>
        </w:rPr>
        <w:t>You may be requested by management to show appointment cards/letters for any appointments that are scheduled during working time.</w:t>
      </w:r>
    </w:p>
    <w:p w14:paraId="5814E6EC" w14:textId="77777777" w:rsidR="008C5CD2" w:rsidRPr="00FD5432" w:rsidRDefault="008C5CD2" w:rsidP="005A26D6">
      <w:pPr>
        <w:tabs>
          <w:tab w:val="left" w:pos="709"/>
        </w:tabs>
        <w:jc w:val="both"/>
        <w:outlineLvl w:val="0"/>
        <w:rPr>
          <w:rFonts w:ascii="Avenir Book" w:eastAsia="Times New Roman" w:hAnsi="Avenir Book"/>
          <w:b/>
          <w:szCs w:val="22"/>
          <w:u w:val="single"/>
        </w:rPr>
      </w:pPr>
    </w:p>
    <w:p w14:paraId="67D38786" w14:textId="20156A15" w:rsidR="00327734" w:rsidRPr="00FD5432" w:rsidRDefault="00327734" w:rsidP="005A26D6">
      <w:pPr>
        <w:tabs>
          <w:tab w:val="left" w:pos="709"/>
        </w:tabs>
        <w:jc w:val="both"/>
        <w:outlineLvl w:val="0"/>
        <w:rPr>
          <w:rFonts w:ascii="Avenir Book" w:eastAsia="Times New Roman" w:hAnsi="Avenir Book"/>
          <w:szCs w:val="22"/>
        </w:rPr>
      </w:pPr>
      <w:r w:rsidRPr="00FD5432">
        <w:rPr>
          <w:rFonts w:ascii="Avenir Book" w:eastAsia="Times New Roman" w:hAnsi="Avenir Book"/>
          <w:b/>
          <w:szCs w:val="22"/>
          <w:u w:val="single"/>
        </w:rPr>
        <w:t>1</w:t>
      </w:r>
      <w:r w:rsidR="00B47DBF">
        <w:rPr>
          <w:rFonts w:ascii="Avenir Book" w:eastAsia="Times New Roman" w:hAnsi="Avenir Book"/>
          <w:b/>
          <w:szCs w:val="22"/>
          <w:u w:val="single"/>
        </w:rPr>
        <w:t>5</w:t>
      </w:r>
      <w:r w:rsidRPr="00FD5432">
        <w:rPr>
          <w:rFonts w:ascii="Avenir Book" w:eastAsia="Times New Roman" w:hAnsi="Avenir Book"/>
          <w:b/>
          <w:szCs w:val="22"/>
          <w:u w:val="single"/>
        </w:rPr>
        <w:t xml:space="preserve">. ALCOHOL AND DRUGS </w:t>
      </w:r>
    </w:p>
    <w:p w14:paraId="3902FDB7" w14:textId="77777777" w:rsidR="00327734" w:rsidRPr="00FD5432"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b/>
          <w:sz w:val="20"/>
          <w:szCs w:val="24"/>
          <w:u w:val="single"/>
        </w:rPr>
      </w:pPr>
    </w:p>
    <w:p w14:paraId="42CC2DBF" w14:textId="77777777" w:rsidR="00327734" w:rsidRPr="00FA6257" w:rsidRDefault="00327734" w:rsidP="00327734">
      <w:pPr>
        <w:rPr>
          <w:rFonts w:ascii="Avenir Book" w:hAnsi="Avenir Book"/>
          <w:sz w:val="20"/>
        </w:rPr>
      </w:pPr>
      <w:r w:rsidRPr="00FA6257">
        <w:rPr>
          <w:rFonts w:ascii="Avenir Book" w:hAnsi="Avenir Book"/>
          <w:sz w:val="20"/>
        </w:rPr>
        <w:t xml:space="preserve">All members of staff are aware that alcohol consumption, even in small quantities, and drug use will seriously affect performance at work and safety of judgement. </w:t>
      </w:r>
      <w:r w:rsidRPr="00FD5432">
        <w:rPr>
          <w:rFonts w:ascii="Avenir Book" w:eastAsia="Times New Roman" w:hAnsi="Avenir Book"/>
          <w:sz w:val="20"/>
        </w:rPr>
        <w:t xml:space="preserve">The use of unauthorised alcohol or illegal drugs during working hours will </w:t>
      </w:r>
      <w:r w:rsidRPr="00FD5432">
        <w:rPr>
          <w:rFonts w:ascii="Avenir Book" w:eastAsia="Times New Roman" w:hAnsi="Avenir Book"/>
          <w:b/>
          <w:sz w:val="20"/>
        </w:rPr>
        <w:t>not</w:t>
      </w:r>
      <w:r w:rsidRPr="00FD5432">
        <w:rPr>
          <w:rFonts w:ascii="Avenir Book" w:eastAsia="Times New Roman" w:hAnsi="Avenir Book"/>
          <w:sz w:val="20"/>
        </w:rPr>
        <w:t xml:space="preserve"> be tolerated.</w:t>
      </w:r>
    </w:p>
    <w:p w14:paraId="2E03D12E" w14:textId="77777777" w:rsidR="00327734" w:rsidRPr="00FD5432"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rPr>
      </w:pPr>
    </w:p>
    <w:p w14:paraId="637C8E8D" w14:textId="162629AC" w:rsidR="00327734"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rPr>
      </w:pPr>
      <w:r w:rsidRPr="00FD5432">
        <w:rPr>
          <w:rFonts w:ascii="Avenir Book" w:eastAsia="Times New Roman" w:hAnsi="Avenir Book"/>
          <w:sz w:val="20"/>
        </w:rPr>
        <w:t xml:space="preserve">All members of staff should therefore make themselves fully aware of the contents of the Alcohol &amp; Drugs </w:t>
      </w:r>
      <w:r w:rsidR="00D57923" w:rsidRPr="00FD5432">
        <w:rPr>
          <w:rFonts w:ascii="Avenir Book" w:eastAsia="Times New Roman" w:hAnsi="Avenir Book"/>
          <w:sz w:val="20"/>
        </w:rPr>
        <w:t>Policy, Section 2(a)</w:t>
      </w:r>
      <w:proofErr w:type="spellStart"/>
      <w:r w:rsidR="00D57923" w:rsidRPr="00FD5432">
        <w:rPr>
          <w:rFonts w:ascii="Avenir Book" w:eastAsia="Times New Roman" w:hAnsi="Avenir Book"/>
          <w:sz w:val="20"/>
        </w:rPr>
        <w:t>i</w:t>
      </w:r>
      <w:proofErr w:type="spellEnd"/>
      <w:r w:rsidRPr="00FD5432">
        <w:rPr>
          <w:rFonts w:ascii="Avenir Book" w:eastAsia="Times New Roman" w:hAnsi="Avenir Book"/>
          <w:sz w:val="20"/>
        </w:rPr>
        <w:t xml:space="preserve"> and abide by the rules and regulations contained therein at all times.</w:t>
      </w:r>
    </w:p>
    <w:p w14:paraId="1FB5E055" w14:textId="77777777" w:rsidR="00A80E92" w:rsidRDefault="00A80E92"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rPr>
      </w:pPr>
    </w:p>
    <w:p w14:paraId="18BD731E" w14:textId="34F54B63" w:rsidR="00A80E92" w:rsidRPr="00FD5432" w:rsidRDefault="00A80E92"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rPr>
      </w:pPr>
      <w:r w:rsidRPr="00FD5432">
        <w:rPr>
          <w:rFonts w:ascii="Avenir Book" w:eastAsia="Times New Roman" w:hAnsi="Avenir Book"/>
          <w:sz w:val="20"/>
        </w:rPr>
        <w:t xml:space="preserve">Please note that our Company Policy uses the England and Wales legal drink/drive level of 0.35 mg/l </w:t>
      </w:r>
      <w:proofErr w:type="spellStart"/>
      <w:r w:rsidRPr="00FD5432">
        <w:rPr>
          <w:rFonts w:ascii="Avenir Book" w:eastAsia="Times New Roman" w:hAnsi="Avenir Book"/>
          <w:sz w:val="20"/>
        </w:rPr>
        <w:t>BrAC</w:t>
      </w:r>
      <w:proofErr w:type="spellEnd"/>
      <w:r w:rsidRPr="00FD5432">
        <w:rPr>
          <w:rFonts w:ascii="Avenir Book" w:eastAsia="Times New Roman" w:hAnsi="Avenir Book"/>
          <w:sz w:val="20"/>
        </w:rPr>
        <w:t xml:space="preserve"> [can also be displayed as 35 µg/100ml] in Breath. The legal drink/drive limit in Scotland is 0.22 mg/l </w:t>
      </w:r>
      <w:proofErr w:type="spellStart"/>
      <w:r w:rsidRPr="00FD5432">
        <w:rPr>
          <w:rFonts w:ascii="Avenir Book" w:eastAsia="Times New Roman" w:hAnsi="Avenir Book"/>
          <w:sz w:val="20"/>
        </w:rPr>
        <w:t>BrAC</w:t>
      </w:r>
      <w:proofErr w:type="spellEnd"/>
      <w:r w:rsidRPr="00FD5432">
        <w:rPr>
          <w:rFonts w:ascii="Avenir Book" w:eastAsia="Times New Roman" w:hAnsi="Avenir Book"/>
          <w:sz w:val="20"/>
        </w:rPr>
        <w:t xml:space="preserve"> [can also be displayed as 22 µg/100ml]. You must abide by the law at all times. If you are found to be in excess of the legal drink drive limit for the Country in which you are operating and therefore have been found to have broken the law, then you will face disciplinary procedures.</w:t>
      </w:r>
    </w:p>
    <w:p w14:paraId="3C75A3F2" w14:textId="77777777" w:rsidR="00327734" w:rsidRPr="00FD5432"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rPr>
      </w:pPr>
    </w:p>
    <w:p w14:paraId="503F5ABD" w14:textId="290A528D" w:rsidR="00BA554D" w:rsidRPr="00FD5432" w:rsidRDefault="00327734" w:rsidP="001E63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Book" w:eastAsia="Times New Roman" w:hAnsi="Avenir Book"/>
          <w:sz w:val="20"/>
        </w:rPr>
      </w:pPr>
      <w:r w:rsidRPr="00FD5432">
        <w:rPr>
          <w:rFonts w:ascii="Avenir Book" w:eastAsia="Cambria" w:hAnsi="Avenir Book" w:cs="Arial"/>
          <w:sz w:val="20"/>
        </w:rPr>
        <w:t xml:space="preserve">Employees who feel that they have a problem with drugs or alcohol are encouraged to come forward and seek assistance in confidence. </w:t>
      </w:r>
    </w:p>
    <w:p w14:paraId="6D1C8402" w14:textId="77777777" w:rsidR="00327734" w:rsidRPr="00FD5432"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b/>
          <w:sz w:val="20"/>
          <w:u w:val="single"/>
        </w:rPr>
      </w:pPr>
    </w:p>
    <w:p w14:paraId="7A012DBE" w14:textId="6131BFEF" w:rsidR="00327734" w:rsidRPr="00FD5432" w:rsidRDefault="00327734" w:rsidP="005A26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outlineLvl w:val="0"/>
        <w:rPr>
          <w:rFonts w:ascii="Avenir Book" w:eastAsia="Times New Roman" w:hAnsi="Avenir Book"/>
          <w:b/>
          <w:szCs w:val="22"/>
          <w:u w:val="single"/>
        </w:rPr>
      </w:pPr>
      <w:r w:rsidRPr="00FD5432">
        <w:rPr>
          <w:rFonts w:ascii="Avenir Book" w:eastAsia="Times New Roman" w:hAnsi="Avenir Book"/>
          <w:b/>
          <w:szCs w:val="22"/>
          <w:u w:val="single"/>
        </w:rPr>
        <w:t>1</w:t>
      </w:r>
      <w:r w:rsidR="00B47DBF">
        <w:rPr>
          <w:rFonts w:ascii="Avenir Book" w:eastAsia="Times New Roman" w:hAnsi="Avenir Book"/>
          <w:b/>
          <w:szCs w:val="22"/>
          <w:u w:val="single"/>
        </w:rPr>
        <w:t>6</w:t>
      </w:r>
      <w:r w:rsidRPr="00FD5432">
        <w:rPr>
          <w:rFonts w:ascii="Avenir Book" w:eastAsia="Times New Roman" w:hAnsi="Avenir Book"/>
          <w:b/>
          <w:szCs w:val="22"/>
          <w:u w:val="single"/>
        </w:rPr>
        <w:t xml:space="preserve">. SMOKE-FREE POLICY </w:t>
      </w:r>
    </w:p>
    <w:p w14:paraId="1A44DD51" w14:textId="77777777" w:rsidR="00327734" w:rsidRPr="00FD5432"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b/>
          <w:sz w:val="20"/>
          <w:szCs w:val="24"/>
          <w:u w:val="single" w:color="008080"/>
        </w:rPr>
      </w:pPr>
    </w:p>
    <w:p w14:paraId="5EEB39AD" w14:textId="6BB097F1" w:rsidR="00327734" w:rsidRPr="00FD5432" w:rsidRDefault="005A26D6"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u w:color="008080"/>
        </w:rPr>
      </w:pPr>
      <w:r w:rsidRPr="00FD5432">
        <w:rPr>
          <w:rFonts w:ascii="Avenir Book" w:eastAsia="Times New Roman" w:hAnsi="Avenir Book"/>
          <w:sz w:val="20"/>
          <w:u w:color="008080"/>
        </w:rPr>
        <w:t>Broad Oak Properties Ltd</w:t>
      </w:r>
      <w:r w:rsidR="00327734" w:rsidRPr="00FD5432">
        <w:rPr>
          <w:rFonts w:ascii="Avenir Book" w:eastAsia="Times New Roman" w:hAnsi="Avenir Book"/>
          <w:sz w:val="20"/>
          <w:u w:color="008080"/>
        </w:rPr>
        <w:t xml:space="preserve"> operates a strict no-smoking policy. This means that all employees, customers and visitors will be prohibited from smoking on Company premises, other than the designated smoking area.</w:t>
      </w:r>
      <w:r w:rsidR="005C41C5" w:rsidRPr="00FD5432">
        <w:rPr>
          <w:rFonts w:ascii="Avenir Book" w:eastAsia="Times New Roman" w:hAnsi="Avenir Book"/>
          <w:sz w:val="20"/>
          <w:u w:color="008080"/>
        </w:rPr>
        <w:t xml:space="preserve"> </w:t>
      </w:r>
      <w:r w:rsidR="00327734" w:rsidRPr="00FD5432">
        <w:rPr>
          <w:rFonts w:ascii="Avenir Book" w:eastAsia="Times New Roman" w:hAnsi="Avenir Book"/>
          <w:sz w:val="20"/>
          <w:u w:color="008080"/>
        </w:rPr>
        <w:t xml:space="preserve">This includes Company vehicles. This policy also applies to the use of e-cigs.  </w:t>
      </w:r>
    </w:p>
    <w:p w14:paraId="0110861B" w14:textId="77777777" w:rsidR="00327734" w:rsidRPr="00FD5432"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u w:color="008080"/>
        </w:rPr>
      </w:pPr>
    </w:p>
    <w:p w14:paraId="71F56EA1" w14:textId="5854C531" w:rsidR="00327734" w:rsidRPr="00FD5432"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u w:color="008080"/>
        </w:rPr>
      </w:pPr>
      <w:r w:rsidRPr="00FD5432">
        <w:rPr>
          <w:rFonts w:ascii="Avenir Book" w:eastAsia="Times New Roman" w:hAnsi="Avenir Book"/>
          <w:sz w:val="20"/>
          <w:u w:color="008080"/>
        </w:rPr>
        <w:t>It is important for all employees to adhere to the No-Smoking policy. Any breach of the policy will result in disciplinary action. Those who do not comply with the smoke free law may also be liable to a fixed penalty fine and possible criminal prosecution.</w:t>
      </w:r>
    </w:p>
    <w:p w14:paraId="38A0BDC3" w14:textId="77777777" w:rsidR="00327734" w:rsidRPr="00FD5432"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u w:color="008080"/>
        </w:rPr>
      </w:pPr>
    </w:p>
    <w:p w14:paraId="099CB5D7" w14:textId="43695EAB" w:rsidR="00327734" w:rsidRPr="00FD5432" w:rsidRDefault="001E63BF" w:rsidP="005A26D6">
      <w:pPr>
        <w:jc w:val="both"/>
        <w:outlineLvl w:val="0"/>
        <w:rPr>
          <w:rFonts w:ascii="Avenir Book" w:hAnsi="Avenir Book"/>
          <w:b/>
          <w:szCs w:val="22"/>
          <w:u w:val="thick"/>
        </w:rPr>
      </w:pPr>
      <w:r w:rsidRPr="00FD5432">
        <w:rPr>
          <w:rFonts w:ascii="Avenir Book" w:hAnsi="Avenir Book"/>
          <w:b/>
          <w:szCs w:val="22"/>
          <w:u w:val="thick"/>
        </w:rPr>
        <w:t>1</w:t>
      </w:r>
      <w:r w:rsidR="00B47DBF">
        <w:rPr>
          <w:rFonts w:ascii="Avenir Book" w:hAnsi="Avenir Book"/>
          <w:b/>
          <w:szCs w:val="22"/>
          <w:u w:val="thick"/>
        </w:rPr>
        <w:t>7</w:t>
      </w:r>
      <w:r w:rsidR="00327734" w:rsidRPr="00FD5432">
        <w:rPr>
          <w:rFonts w:ascii="Avenir Book" w:hAnsi="Avenir Book"/>
          <w:b/>
          <w:szCs w:val="22"/>
          <w:u w:val="thick"/>
        </w:rPr>
        <w:t>. DATA PROTECTION</w:t>
      </w:r>
    </w:p>
    <w:p w14:paraId="5BF89DF8" w14:textId="77777777" w:rsidR="00327734" w:rsidRPr="00FD5432"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szCs w:val="22"/>
          <w:u w:color="800080"/>
        </w:rPr>
      </w:pPr>
    </w:p>
    <w:p w14:paraId="6BD11B04" w14:textId="77777777" w:rsidR="00327734" w:rsidRPr="00FD5432"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u w:color="800080"/>
        </w:rPr>
      </w:pPr>
      <w:r w:rsidRPr="00FD5432">
        <w:rPr>
          <w:rFonts w:ascii="Avenir Book" w:eastAsia="Times New Roman" w:hAnsi="Avenir Book"/>
          <w:sz w:val="20"/>
          <w:u w:color="800080"/>
        </w:rPr>
        <w:t xml:space="preserve">During the course of your employment you may from time to time be in the possession of private and confidential information about clients, suppliers, colleagues and others.  </w:t>
      </w:r>
    </w:p>
    <w:p w14:paraId="5006662F" w14:textId="77777777" w:rsidR="00327734" w:rsidRPr="00FD5432"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u w:color="800080"/>
        </w:rPr>
      </w:pPr>
    </w:p>
    <w:p w14:paraId="208AEB1F" w14:textId="5E8F7EEB" w:rsidR="00327734" w:rsidRPr="00FD5432"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u w:color="800080"/>
        </w:rPr>
      </w:pPr>
      <w:r w:rsidRPr="00FD5432">
        <w:rPr>
          <w:rFonts w:ascii="Avenir Book" w:eastAsia="Times New Roman" w:hAnsi="Avenir Book"/>
          <w:sz w:val="20"/>
          <w:u w:color="800080"/>
        </w:rPr>
        <w:t xml:space="preserve">This information is governed by the Data Protection Act 1998 and it is a legal requirement that you comply with the Act.   </w:t>
      </w:r>
      <w:r w:rsidR="005A26D6" w:rsidRPr="00FD5432">
        <w:rPr>
          <w:rFonts w:ascii="Avenir Book" w:eastAsia="Times New Roman" w:hAnsi="Avenir Book"/>
          <w:sz w:val="20"/>
          <w:u w:color="800080"/>
        </w:rPr>
        <w:t>Broad Oak Properties Ltd</w:t>
      </w:r>
      <w:r w:rsidRPr="00FD5432">
        <w:rPr>
          <w:rFonts w:ascii="Avenir Book" w:eastAsia="Times New Roman" w:hAnsi="Avenir Book"/>
          <w:sz w:val="20"/>
          <w:u w:color="800080"/>
        </w:rPr>
        <w:t xml:space="preserve"> has a Data Protection Policy, as per </w:t>
      </w:r>
      <w:r w:rsidR="00D57923" w:rsidRPr="00FD5432">
        <w:rPr>
          <w:rFonts w:ascii="Avenir Book" w:eastAsia="Times New Roman" w:hAnsi="Avenir Book"/>
          <w:sz w:val="20"/>
          <w:u w:color="800080"/>
        </w:rPr>
        <w:t>Section 2(a)ii</w:t>
      </w:r>
      <w:r w:rsidRPr="00FD5432">
        <w:rPr>
          <w:rFonts w:ascii="Avenir Book" w:eastAsia="Times New Roman" w:hAnsi="Avenir Book"/>
          <w:sz w:val="20"/>
          <w:u w:color="800080"/>
        </w:rPr>
        <w:t xml:space="preserve">, </w:t>
      </w:r>
      <w:r w:rsidRPr="00FA6257">
        <w:rPr>
          <w:rFonts w:ascii="Avenir Book" w:hAnsi="Avenir Book"/>
          <w:sz w:val="20"/>
        </w:rPr>
        <w:t xml:space="preserve">a copy of which is attached to this Staff Handbook. </w:t>
      </w:r>
      <w:r w:rsidRPr="00FD5432">
        <w:rPr>
          <w:rFonts w:ascii="Avenir Book" w:eastAsia="Times New Roman" w:hAnsi="Avenir Book"/>
          <w:sz w:val="20"/>
          <w:u w:color="800080"/>
        </w:rPr>
        <w:t>You must abide by this Policy at all times. If you have any queries or questions concerning this Policy, you should speak to the Company’s Data Protection Officer, immediately.</w:t>
      </w:r>
    </w:p>
    <w:p w14:paraId="4979A2AE" w14:textId="77777777" w:rsidR="004F4327" w:rsidRPr="00FD5432" w:rsidRDefault="004F4327" w:rsidP="005A26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outlineLvl w:val="0"/>
        <w:rPr>
          <w:rFonts w:ascii="Avenir Book" w:eastAsia="Times New Roman" w:hAnsi="Avenir Book"/>
          <w:b/>
          <w:szCs w:val="22"/>
          <w:u w:val="single"/>
        </w:rPr>
      </w:pPr>
    </w:p>
    <w:p w14:paraId="5E883515" w14:textId="0614CB22" w:rsidR="00327734" w:rsidRPr="00FD5432" w:rsidRDefault="001E63BF" w:rsidP="005A26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outlineLvl w:val="0"/>
        <w:rPr>
          <w:rFonts w:ascii="Avenir Book" w:eastAsia="Times New Roman" w:hAnsi="Avenir Book"/>
          <w:sz w:val="20"/>
          <w:u w:color="800080"/>
        </w:rPr>
      </w:pPr>
      <w:r w:rsidRPr="00FD5432">
        <w:rPr>
          <w:rFonts w:ascii="Avenir Book" w:eastAsia="Times New Roman" w:hAnsi="Avenir Book"/>
          <w:b/>
          <w:szCs w:val="22"/>
          <w:u w:val="single"/>
        </w:rPr>
        <w:t>1</w:t>
      </w:r>
      <w:r w:rsidR="00B47DBF">
        <w:rPr>
          <w:rFonts w:ascii="Avenir Book" w:eastAsia="Times New Roman" w:hAnsi="Avenir Book"/>
          <w:b/>
          <w:szCs w:val="22"/>
          <w:u w:val="single"/>
        </w:rPr>
        <w:t>8</w:t>
      </w:r>
      <w:r w:rsidR="00327734" w:rsidRPr="00FD5432">
        <w:rPr>
          <w:rFonts w:ascii="Avenir Book" w:eastAsia="Times New Roman" w:hAnsi="Avenir Book"/>
          <w:b/>
          <w:szCs w:val="22"/>
          <w:u w:val="single"/>
        </w:rPr>
        <w:t>. CONFIDENTIALITY</w:t>
      </w:r>
    </w:p>
    <w:p w14:paraId="2A69475D" w14:textId="77777777" w:rsidR="00327734" w:rsidRPr="00FD5432"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b/>
          <w:sz w:val="20"/>
          <w:szCs w:val="24"/>
          <w:u w:val="single"/>
        </w:rPr>
      </w:pPr>
    </w:p>
    <w:p w14:paraId="23E3815F" w14:textId="54D326AB" w:rsidR="00327734" w:rsidRPr="00FD5432" w:rsidRDefault="00327734" w:rsidP="00327734">
      <w:pPr>
        <w:pStyle w:val="BodyText"/>
        <w:jc w:val="both"/>
        <w:rPr>
          <w:rFonts w:ascii="Avenir Book" w:hAnsi="Avenir Book"/>
          <w:sz w:val="20"/>
          <w:lang w:val="en-GB"/>
        </w:rPr>
      </w:pPr>
      <w:r w:rsidRPr="00FD5432">
        <w:rPr>
          <w:rFonts w:ascii="Avenir Book" w:hAnsi="Avenir Book"/>
          <w:sz w:val="20"/>
          <w:lang w:val="en-GB"/>
        </w:rPr>
        <w:t xml:space="preserve">The nature of the business of </w:t>
      </w:r>
      <w:r w:rsidR="005A26D6" w:rsidRPr="00FD5432">
        <w:rPr>
          <w:rFonts w:ascii="Avenir Book" w:hAnsi="Avenir Book"/>
          <w:sz w:val="20"/>
          <w:lang w:val="en-GB"/>
        </w:rPr>
        <w:t>Broad Oak Properties Ltd</w:t>
      </w:r>
      <w:r w:rsidRPr="00FD5432">
        <w:rPr>
          <w:rFonts w:ascii="Avenir Book" w:hAnsi="Avenir Book"/>
          <w:sz w:val="20"/>
          <w:lang w:val="en-GB"/>
        </w:rPr>
        <w:t xml:space="preserve"> means that confidential information is often provided by its client</w:t>
      </w:r>
      <w:r w:rsidR="005F011C" w:rsidRPr="00FD5432">
        <w:rPr>
          <w:rFonts w:ascii="Avenir Book" w:hAnsi="Avenir Book"/>
          <w:sz w:val="20"/>
          <w:lang w:val="en-GB"/>
        </w:rPr>
        <w:t>s.  It is essential that client</w:t>
      </w:r>
      <w:r w:rsidRPr="00FD5432">
        <w:rPr>
          <w:rFonts w:ascii="Avenir Book" w:hAnsi="Avenir Book"/>
          <w:sz w:val="20"/>
          <w:lang w:val="en-GB"/>
        </w:rPr>
        <w:t xml:space="preserve">s have confidence that this information is safe within the Company.  </w:t>
      </w:r>
    </w:p>
    <w:p w14:paraId="69E6D108" w14:textId="77777777" w:rsidR="00327734" w:rsidRPr="00FD5432" w:rsidRDefault="00327734" w:rsidP="00327734">
      <w:pPr>
        <w:pStyle w:val="BodyText"/>
        <w:jc w:val="both"/>
        <w:rPr>
          <w:rFonts w:ascii="Avenir Book" w:hAnsi="Avenir Book"/>
          <w:sz w:val="20"/>
          <w:lang w:val="en-GB"/>
        </w:rPr>
      </w:pPr>
    </w:p>
    <w:p w14:paraId="56EE1099" w14:textId="063A6B8F" w:rsidR="00327734" w:rsidRPr="00FD5432" w:rsidRDefault="00327734" w:rsidP="00327734">
      <w:pPr>
        <w:pStyle w:val="BodyText"/>
        <w:jc w:val="both"/>
        <w:rPr>
          <w:rFonts w:ascii="Avenir Book" w:hAnsi="Avenir Book"/>
          <w:sz w:val="20"/>
          <w:lang w:val="en-GB"/>
        </w:rPr>
      </w:pPr>
      <w:r w:rsidRPr="00FD5432">
        <w:rPr>
          <w:rFonts w:ascii="Avenir Book" w:hAnsi="Avenir Book"/>
          <w:sz w:val="20"/>
          <w:lang w:val="en-GB"/>
        </w:rPr>
        <w:t xml:space="preserve">The employee will not, therefore, at any time either during or following employment with </w:t>
      </w:r>
      <w:r w:rsidR="005A26D6" w:rsidRPr="00FD5432">
        <w:rPr>
          <w:rFonts w:ascii="Avenir Book" w:hAnsi="Avenir Book"/>
          <w:sz w:val="20"/>
          <w:lang w:val="en-GB"/>
        </w:rPr>
        <w:t>Broad Oak Properties Ltd</w:t>
      </w:r>
      <w:r w:rsidRPr="00FD5432">
        <w:rPr>
          <w:rFonts w:ascii="Avenir Book" w:hAnsi="Avenir Book"/>
          <w:sz w:val="20"/>
          <w:lang w:val="en-GB"/>
        </w:rPr>
        <w:t>, divulge any confidential information about the Company, or its clients, to any third party.</w:t>
      </w:r>
    </w:p>
    <w:p w14:paraId="05FF9E9E" w14:textId="77777777" w:rsidR="00327734" w:rsidRPr="00FD5432" w:rsidRDefault="00327734" w:rsidP="00327734">
      <w:pPr>
        <w:pStyle w:val="BodyText"/>
        <w:jc w:val="both"/>
        <w:rPr>
          <w:rFonts w:ascii="Avenir Book" w:hAnsi="Avenir Book"/>
          <w:sz w:val="20"/>
          <w:lang w:val="en-GB"/>
        </w:rPr>
      </w:pPr>
    </w:p>
    <w:p w14:paraId="3A74CF7E" w14:textId="77777777" w:rsidR="00327734" w:rsidRPr="00FD5432" w:rsidRDefault="00327734" w:rsidP="00327734">
      <w:pPr>
        <w:pStyle w:val="BodyText"/>
        <w:jc w:val="both"/>
        <w:rPr>
          <w:rFonts w:ascii="Avenir Book" w:hAnsi="Avenir Book"/>
          <w:sz w:val="20"/>
          <w:lang w:val="en-GB"/>
        </w:rPr>
      </w:pPr>
      <w:r w:rsidRPr="00FD5432">
        <w:rPr>
          <w:rFonts w:ascii="Avenir Book" w:hAnsi="Avenir Book"/>
          <w:sz w:val="20"/>
          <w:lang w:val="en-GB"/>
        </w:rPr>
        <w:t>Any breach of confidentiality whilst in employment will be taken very seriously and dealt with under the Disciplinary Procedure, as per Section 3(ii).  Breach of confidentiality may be classed as Gross Misconduct and could lead to summary dismissal. Any breach of confidentiality after an employee has left the Company may be subject to legal proceedings.</w:t>
      </w:r>
    </w:p>
    <w:p w14:paraId="2E48E22D" w14:textId="77777777" w:rsidR="00327734" w:rsidRPr="00FD5432"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u w:color="800080"/>
        </w:rPr>
      </w:pPr>
    </w:p>
    <w:p w14:paraId="3D19A42D" w14:textId="44B8DC08" w:rsidR="00327734" w:rsidRPr="00FD5432"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u w:color="800080"/>
        </w:rPr>
      </w:pPr>
      <w:r w:rsidRPr="00FD5432">
        <w:rPr>
          <w:rFonts w:ascii="Avenir Book" w:eastAsia="Times New Roman" w:hAnsi="Avenir Book"/>
          <w:sz w:val="20"/>
          <w:u w:color="800080"/>
        </w:rPr>
        <w:t xml:space="preserve">If it is necessary to remove any documents, discs, equipment, </w:t>
      </w:r>
      <w:r w:rsidR="00631E27" w:rsidRPr="00FD5432">
        <w:rPr>
          <w:rFonts w:ascii="Avenir Book" w:eastAsia="Times New Roman" w:hAnsi="Avenir Book"/>
          <w:sz w:val="20"/>
          <w:u w:color="800080"/>
        </w:rPr>
        <w:t>etc.</w:t>
      </w:r>
      <w:r w:rsidRPr="00FD5432">
        <w:rPr>
          <w:rFonts w:ascii="Avenir Book" w:eastAsia="Times New Roman" w:hAnsi="Avenir Book"/>
          <w:sz w:val="20"/>
          <w:u w:color="800080"/>
        </w:rPr>
        <w:t xml:space="preserve"> from your office base it is essential that they are kept safely at all times and returned to the office as soon as possible after use.  </w:t>
      </w:r>
    </w:p>
    <w:p w14:paraId="1BBC254C" w14:textId="77777777" w:rsidR="00327734" w:rsidRPr="00FD5432"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u w:color="800080"/>
        </w:rPr>
      </w:pPr>
    </w:p>
    <w:p w14:paraId="1BEF8B03" w14:textId="6106EA1D" w:rsidR="00327734" w:rsidRPr="00FD5432"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u w:color="800080"/>
        </w:rPr>
      </w:pPr>
      <w:r w:rsidRPr="00FD5432">
        <w:rPr>
          <w:rFonts w:ascii="Avenir Book" w:eastAsia="Times New Roman" w:hAnsi="Avenir Book"/>
          <w:sz w:val="20"/>
          <w:u w:color="800080"/>
        </w:rPr>
        <w:t xml:space="preserve">Any documentation whatsoever belonging to </w:t>
      </w:r>
      <w:r w:rsidR="005A26D6" w:rsidRPr="00FD5432">
        <w:rPr>
          <w:rFonts w:ascii="Avenir Book" w:eastAsia="Times New Roman" w:hAnsi="Avenir Book"/>
          <w:sz w:val="20"/>
          <w:u w:color="800080"/>
        </w:rPr>
        <w:t>Broad Oak Properties Ltd</w:t>
      </w:r>
      <w:r w:rsidRPr="00FD5432">
        <w:rPr>
          <w:rFonts w:ascii="Avenir Book" w:eastAsia="Times New Roman" w:hAnsi="Avenir Book"/>
          <w:sz w:val="20"/>
          <w:u w:color="800080"/>
        </w:rPr>
        <w:t xml:space="preserve"> held at the time of termination of contract must be returned to the office before payment of final salary will be released.</w:t>
      </w:r>
    </w:p>
    <w:p w14:paraId="4FB4A09F" w14:textId="77777777" w:rsidR="00327734" w:rsidRPr="00FD5432"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szCs w:val="24"/>
          <w:u w:color="800080"/>
        </w:rPr>
      </w:pPr>
    </w:p>
    <w:p w14:paraId="36EE4BF0" w14:textId="28FAC412" w:rsidR="00327734" w:rsidRPr="00FD5432" w:rsidRDefault="001E63BF" w:rsidP="005A26D6">
      <w:pPr>
        <w:pStyle w:val="Style1"/>
        <w:jc w:val="both"/>
        <w:outlineLvl w:val="0"/>
        <w:rPr>
          <w:rFonts w:ascii="Avenir Book" w:hAnsi="Avenir Book"/>
          <w:sz w:val="24"/>
          <w:szCs w:val="22"/>
          <w:lang w:val="en-GB"/>
        </w:rPr>
      </w:pPr>
      <w:r w:rsidRPr="00FD5432">
        <w:rPr>
          <w:rFonts w:ascii="Avenir Book" w:hAnsi="Avenir Book"/>
          <w:sz w:val="24"/>
          <w:szCs w:val="22"/>
          <w:lang w:val="en-GB"/>
        </w:rPr>
        <w:t>1</w:t>
      </w:r>
      <w:r w:rsidR="00B47DBF">
        <w:rPr>
          <w:rFonts w:ascii="Avenir Book" w:hAnsi="Avenir Book"/>
          <w:sz w:val="24"/>
          <w:szCs w:val="22"/>
          <w:lang w:val="en-GB"/>
        </w:rPr>
        <w:t>9</w:t>
      </w:r>
      <w:r w:rsidR="00327734" w:rsidRPr="00FD5432">
        <w:rPr>
          <w:rFonts w:ascii="Avenir Book" w:hAnsi="Avenir Book"/>
          <w:sz w:val="24"/>
          <w:szCs w:val="22"/>
          <w:lang w:val="en-GB"/>
        </w:rPr>
        <w:t>. STATEMENTS TO THE MEDIA</w:t>
      </w:r>
    </w:p>
    <w:p w14:paraId="6EE4120C" w14:textId="77777777" w:rsidR="00327734" w:rsidRPr="00FD5432" w:rsidRDefault="00327734" w:rsidP="00327734">
      <w:pPr>
        <w:pStyle w:val="Style1"/>
        <w:jc w:val="both"/>
        <w:rPr>
          <w:rFonts w:ascii="Avenir Book" w:hAnsi="Avenir Book"/>
          <w:sz w:val="20"/>
          <w:szCs w:val="24"/>
          <w:lang w:val="en-GB"/>
        </w:rPr>
      </w:pPr>
    </w:p>
    <w:p w14:paraId="3E954AB9" w14:textId="33C06286" w:rsidR="00327734" w:rsidRPr="00FD5432" w:rsidRDefault="00327734" w:rsidP="00327734">
      <w:pPr>
        <w:pStyle w:val="Style1"/>
        <w:jc w:val="both"/>
        <w:rPr>
          <w:rFonts w:ascii="Avenir Book" w:hAnsi="Avenir Book"/>
          <w:b w:val="0"/>
          <w:sz w:val="20"/>
          <w:u w:val="none"/>
          <w:lang w:val="en-GB"/>
        </w:rPr>
      </w:pPr>
      <w:r w:rsidRPr="00FD5432">
        <w:rPr>
          <w:rFonts w:ascii="Avenir Book" w:hAnsi="Avenir Book"/>
          <w:b w:val="0"/>
          <w:sz w:val="20"/>
          <w:u w:val="none"/>
          <w:lang w:val="en-GB"/>
        </w:rPr>
        <w:t>Any member of staff, who is approached by the press for any statement or comment connected to the business of the Company in any way, should obtain sanction from a Director before making any such statement or comment. Any adverse comments made in the press against the Company will be classed as Gross Misconduct and may result in dismissal.</w:t>
      </w:r>
    </w:p>
    <w:p w14:paraId="0060787F" w14:textId="77777777" w:rsidR="00327734" w:rsidRPr="00FD5432" w:rsidRDefault="00327734" w:rsidP="00327734">
      <w:pPr>
        <w:pStyle w:val="Style1"/>
        <w:jc w:val="both"/>
        <w:rPr>
          <w:rFonts w:ascii="Avenir Book" w:hAnsi="Avenir Book"/>
          <w:b w:val="0"/>
          <w:sz w:val="20"/>
          <w:u w:val="none"/>
          <w:lang w:val="en-GB"/>
        </w:rPr>
      </w:pPr>
    </w:p>
    <w:p w14:paraId="38955645" w14:textId="6D6E2B80" w:rsidR="00327734" w:rsidRPr="00FD5432" w:rsidRDefault="00B47DBF" w:rsidP="005A26D6">
      <w:pPr>
        <w:pStyle w:val="Style1"/>
        <w:jc w:val="both"/>
        <w:outlineLvl w:val="0"/>
        <w:rPr>
          <w:rFonts w:ascii="Avenir Book" w:hAnsi="Avenir Book"/>
          <w:sz w:val="24"/>
          <w:szCs w:val="24"/>
          <w:lang w:val="en-GB"/>
        </w:rPr>
      </w:pPr>
      <w:r>
        <w:rPr>
          <w:rFonts w:ascii="Avenir Book" w:hAnsi="Avenir Book"/>
          <w:sz w:val="24"/>
          <w:szCs w:val="24"/>
          <w:lang w:val="en-GB"/>
        </w:rPr>
        <w:t>20</w:t>
      </w:r>
      <w:r w:rsidR="00327734" w:rsidRPr="00FD5432">
        <w:rPr>
          <w:rFonts w:ascii="Avenir Book" w:hAnsi="Avenir Book"/>
          <w:sz w:val="24"/>
          <w:szCs w:val="24"/>
          <w:lang w:val="en-GB"/>
        </w:rPr>
        <w:t>. SOCIAL MEDIA</w:t>
      </w:r>
    </w:p>
    <w:p w14:paraId="541B5C87" w14:textId="77777777" w:rsidR="00327734" w:rsidRPr="00FD5432" w:rsidRDefault="00327734" w:rsidP="00327734">
      <w:pPr>
        <w:pStyle w:val="Style1"/>
        <w:jc w:val="both"/>
        <w:rPr>
          <w:rFonts w:ascii="Avenir Book" w:hAnsi="Avenir Book"/>
          <w:sz w:val="24"/>
          <w:szCs w:val="24"/>
          <w:lang w:val="en-GB"/>
        </w:rPr>
      </w:pPr>
    </w:p>
    <w:p w14:paraId="18328442" w14:textId="7690878B" w:rsidR="003B3AFE" w:rsidRPr="00FA6257" w:rsidRDefault="003B3AFE" w:rsidP="00FD54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Cambria" w:hAnsi="Avenir Book" w:cs="Arial"/>
          <w:sz w:val="20"/>
        </w:rPr>
      </w:pPr>
      <w:r w:rsidRPr="00FA6257">
        <w:rPr>
          <w:rFonts w:ascii="Avenir Book" w:eastAsia="Cambria" w:hAnsi="Avenir Book" w:cs="Arial"/>
          <w:sz w:val="20"/>
        </w:rPr>
        <w:t xml:space="preserve">Use of social networking sites, such as Facebook, Twitter, etc is not allowed by any member of staff during working hours. You may use your personal internet device to access social networking sites during your official break periods.  </w:t>
      </w:r>
    </w:p>
    <w:p w14:paraId="65088B00" w14:textId="77777777" w:rsidR="003B3AFE" w:rsidRPr="00FA6257" w:rsidRDefault="003B3AFE" w:rsidP="00FD54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Cambria" w:hAnsi="Avenir Book" w:cs="Arial"/>
          <w:sz w:val="20"/>
        </w:rPr>
      </w:pPr>
    </w:p>
    <w:p w14:paraId="13C97397" w14:textId="21ACC9AC" w:rsidR="003B3AFE" w:rsidRPr="00FA6257" w:rsidRDefault="003B3AFE" w:rsidP="00FD54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Cambria" w:hAnsi="Avenir Book" w:cs="Arial"/>
          <w:sz w:val="20"/>
        </w:rPr>
      </w:pPr>
      <w:r w:rsidRPr="00FA6257">
        <w:rPr>
          <w:rFonts w:ascii="Avenir Book" w:eastAsia="Cambria" w:hAnsi="Avenir Book" w:cs="Arial"/>
          <w:sz w:val="20"/>
        </w:rPr>
        <w:t xml:space="preserve">In addition, members of staff should be aware of confidentiality and the reputation of the Company and any associated professional bodies when making personal use of social networking sites. You should think carefully before accepting as “friends” business associates, colleagues, customers or suppliers and if you do have business associates, colleagues, customers or suppliers as “friends” then you should ensure that your input is appropriate and cannot breach any rules of confidentiality or bring the Company and any associated professional bodies into disrepute in any way.  </w:t>
      </w:r>
    </w:p>
    <w:p w14:paraId="3264339C" w14:textId="77777777" w:rsidR="003B3AFE" w:rsidRPr="00FA6257" w:rsidRDefault="003B3AFE" w:rsidP="00FD54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Cambria" w:hAnsi="Avenir Book" w:cs="Arial"/>
          <w:sz w:val="20"/>
        </w:rPr>
      </w:pPr>
    </w:p>
    <w:p w14:paraId="491CB3A6" w14:textId="7CC18DCB" w:rsidR="003B3AFE" w:rsidRPr="00FD5432" w:rsidRDefault="003B3AFE" w:rsidP="00FD54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cs="Arial"/>
          <w:sz w:val="20"/>
        </w:rPr>
      </w:pPr>
      <w:r w:rsidRPr="00FA6257">
        <w:rPr>
          <w:rFonts w:ascii="Avenir Book" w:eastAsia="Cambria" w:hAnsi="Avenir Book" w:cs="Arial"/>
          <w:sz w:val="20"/>
        </w:rPr>
        <w:t xml:space="preserve">Members of staff who knowingly post abusive, inappropriate or confidential information about the Company or colleagues within the Company, will be in breach of the Company Confidentiality Policy and classed as having committed Gross Misconduct. This is a very serious offence and will be dealt with </w:t>
      </w:r>
      <w:r w:rsidRPr="00FD5432">
        <w:rPr>
          <w:rFonts w:ascii="Avenir Book" w:eastAsia="Times New Roman" w:hAnsi="Avenir Book" w:cs="Arial"/>
          <w:sz w:val="20"/>
        </w:rPr>
        <w:t xml:space="preserve">under the Disciplinary Procedure detailed in the Staff Handbook.  </w:t>
      </w:r>
    </w:p>
    <w:p w14:paraId="6D24C82F" w14:textId="77777777" w:rsidR="003B3AFE" w:rsidRPr="00FA6257" w:rsidRDefault="003B3AFE" w:rsidP="00FD54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Cambria" w:hAnsi="Avenir Book" w:cs="Arial"/>
          <w:sz w:val="20"/>
        </w:rPr>
      </w:pPr>
    </w:p>
    <w:p w14:paraId="3720ADF5" w14:textId="77777777" w:rsidR="003B3AFE" w:rsidRPr="00FA6257" w:rsidRDefault="003B3AFE" w:rsidP="00FD54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Cambria" w:hAnsi="Avenir Book" w:cs="Arial"/>
          <w:sz w:val="20"/>
        </w:rPr>
      </w:pPr>
      <w:r w:rsidRPr="00FA6257">
        <w:rPr>
          <w:rFonts w:ascii="Avenir Book" w:eastAsia="Cambria" w:hAnsi="Avenir Book" w:cs="Arial"/>
          <w:sz w:val="20"/>
        </w:rPr>
        <w:t>Members of staff should also ensure that their family or friends do not post abusive, inappropriate or confidential information about the Company, as such behaviour may be subject to legal action.</w:t>
      </w:r>
    </w:p>
    <w:p w14:paraId="7BBE65A5" w14:textId="77777777" w:rsidR="003B3AFE" w:rsidRPr="00FA6257" w:rsidRDefault="003B3AFE" w:rsidP="00FD54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Cambria" w:hAnsi="Arial" w:cs="Arial"/>
          <w:sz w:val="20"/>
        </w:rPr>
      </w:pPr>
    </w:p>
    <w:p w14:paraId="524E5C62" w14:textId="28699B6F" w:rsidR="003B3AFE" w:rsidRPr="00FA6257" w:rsidRDefault="003B3AFE" w:rsidP="00FD54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Cambria" w:hAnsi="Avenir Book" w:cs="Arial"/>
          <w:sz w:val="20"/>
        </w:rPr>
      </w:pPr>
      <w:r w:rsidRPr="00FA6257">
        <w:rPr>
          <w:rFonts w:ascii="Avenir Book" w:eastAsia="Cambria" w:hAnsi="Avenir Book" w:cs="Arial"/>
          <w:sz w:val="20"/>
        </w:rPr>
        <w:t>Managers should not accept anyone outside of the management team as “friends” on any social networking site. Broad Oak Properties Ltd has its own Facebook page and all members of staff are encouraged to use this site as a means of linking up with the Company.</w:t>
      </w:r>
    </w:p>
    <w:p w14:paraId="48E841F4" w14:textId="77777777" w:rsidR="00B85011" w:rsidRPr="00FA6257" w:rsidRDefault="00B85011" w:rsidP="00FD54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Cambria" w:hAnsi="Avenir Book" w:cs="Arial"/>
          <w:sz w:val="20"/>
        </w:rPr>
      </w:pPr>
    </w:p>
    <w:p w14:paraId="6C95F2E8" w14:textId="12448BA4" w:rsidR="00327734" w:rsidRPr="00FD5432" w:rsidRDefault="00327734" w:rsidP="00FD54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outlineLvl w:val="0"/>
        <w:rPr>
          <w:rFonts w:ascii="Avenir Book" w:eastAsia="Times New Roman" w:hAnsi="Avenir Book"/>
          <w:b/>
          <w:szCs w:val="22"/>
          <w:u w:val="single"/>
        </w:rPr>
      </w:pPr>
      <w:r w:rsidRPr="00FD5432">
        <w:rPr>
          <w:rFonts w:ascii="Avenir Book" w:eastAsia="Times New Roman" w:hAnsi="Avenir Book"/>
          <w:b/>
          <w:szCs w:val="22"/>
          <w:u w:val="single"/>
        </w:rPr>
        <w:t>2</w:t>
      </w:r>
      <w:r w:rsidR="00B47DBF">
        <w:rPr>
          <w:rFonts w:ascii="Avenir Book" w:eastAsia="Times New Roman" w:hAnsi="Avenir Book"/>
          <w:b/>
          <w:szCs w:val="22"/>
          <w:u w:val="single"/>
        </w:rPr>
        <w:t>1</w:t>
      </w:r>
      <w:r w:rsidRPr="00FD5432">
        <w:rPr>
          <w:rFonts w:ascii="Avenir Book" w:eastAsia="Times New Roman" w:hAnsi="Avenir Book"/>
          <w:b/>
          <w:szCs w:val="22"/>
          <w:u w:val="single"/>
        </w:rPr>
        <w:t>. COMMUNICATIONS/NOTICE BOARD</w:t>
      </w:r>
    </w:p>
    <w:p w14:paraId="4F949ED3" w14:textId="77777777" w:rsidR="00327734" w:rsidRPr="00FD5432" w:rsidRDefault="00327734" w:rsidP="00FD54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b/>
          <w:szCs w:val="22"/>
          <w:u w:val="single"/>
        </w:rPr>
      </w:pPr>
    </w:p>
    <w:p w14:paraId="139DD7E7" w14:textId="767CC05F" w:rsidR="00327734" w:rsidRPr="00FD5432" w:rsidRDefault="00327734" w:rsidP="00FD54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szCs w:val="22"/>
        </w:rPr>
      </w:pPr>
      <w:r w:rsidRPr="00FD5432">
        <w:rPr>
          <w:rFonts w:ascii="Avenir Book" w:eastAsia="Times New Roman" w:hAnsi="Avenir Book"/>
          <w:sz w:val="20"/>
          <w:szCs w:val="22"/>
        </w:rPr>
        <w:t>The Company endeavours to maintain excellent communication with its staff and will post any items of interest on to the Company notice board. If you wish to promote any particular item of interest to other employees then you should use the notice board, with prior permission of management.</w:t>
      </w:r>
    </w:p>
    <w:p w14:paraId="297064D4" w14:textId="77777777" w:rsidR="00327734" w:rsidRPr="00FD5432" w:rsidRDefault="00327734" w:rsidP="00FD54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rPr>
      </w:pPr>
    </w:p>
    <w:p w14:paraId="35B37238" w14:textId="29E11E3F" w:rsidR="00327734" w:rsidRPr="00FD5432" w:rsidRDefault="00327734" w:rsidP="005A26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Avenir Book" w:eastAsia="Times New Roman" w:hAnsi="Avenir Book"/>
          <w:b/>
          <w:szCs w:val="22"/>
          <w:u w:val="single"/>
        </w:rPr>
      </w:pPr>
      <w:r w:rsidRPr="00FD5432">
        <w:rPr>
          <w:rFonts w:ascii="Avenir Book" w:eastAsia="Times New Roman" w:hAnsi="Avenir Book"/>
          <w:b/>
          <w:szCs w:val="22"/>
          <w:u w:val="single"/>
        </w:rPr>
        <w:t>2</w:t>
      </w:r>
      <w:r w:rsidR="00B47DBF">
        <w:rPr>
          <w:rFonts w:ascii="Avenir Book" w:eastAsia="Times New Roman" w:hAnsi="Avenir Book"/>
          <w:b/>
          <w:szCs w:val="22"/>
          <w:u w:val="single"/>
        </w:rPr>
        <w:t>2</w:t>
      </w:r>
      <w:r w:rsidRPr="00FD5432">
        <w:rPr>
          <w:rFonts w:ascii="Avenir Book" w:eastAsia="Times New Roman" w:hAnsi="Avenir Book"/>
          <w:b/>
          <w:szCs w:val="22"/>
          <w:u w:val="single"/>
        </w:rPr>
        <w:t xml:space="preserve">. CONDUCT </w:t>
      </w:r>
    </w:p>
    <w:p w14:paraId="40319D18" w14:textId="77777777" w:rsidR="00327734" w:rsidRPr="00FD5432"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Book" w:eastAsia="Times New Roman" w:hAnsi="Avenir Book"/>
          <w:b/>
          <w:szCs w:val="22"/>
          <w:u w:val="single"/>
        </w:rPr>
      </w:pPr>
      <w:r w:rsidRPr="00FD5432">
        <w:rPr>
          <w:rFonts w:ascii="Avenir Book" w:eastAsia="Times New Roman" w:hAnsi="Avenir Book"/>
          <w:b/>
          <w:szCs w:val="22"/>
          <w:u w:val="single"/>
        </w:rPr>
        <w:t xml:space="preserve">  </w:t>
      </w:r>
    </w:p>
    <w:p w14:paraId="4A6477E3" w14:textId="77777777" w:rsidR="00327734" w:rsidRPr="00FD5432" w:rsidRDefault="00327734" w:rsidP="00FD54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rPr>
      </w:pPr>
      <w:r w:rsidRPr="00FD5432">
        <w:rPr>
          <w:rFonts w:ascii="Avenir Book" w:eastAsia="Times New Roman" w:hAnsi="Avenir Book"/>
          <w:sz w:val="20"/>
        </w:rPr>
        <w:t xml:space="preserve">All employees are expected to present a professional image of the Company during working hours and to act whole-heartedly in the interests of the Company at all times.  </w:t>
      </w:r>
    </w:p>
    <w:p w14:paraId="0B5814F6" w14:textId="77777777" w:rsidR="00327734" w:rsidRPr="00FD5432" w:rsidRDefault="00327734" w:rsidP="00FD54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rPr>
      </w:pPr>
    </w:p>
    <w:p w14:paraId="4D28DE82" w14:textId="77777777" w:rsidR="00327734" w:rsidRPr="00FD5432" w:rsidRDefault="00327734" w:rsidP="00FD54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rPr>
      </w:pPr>
      <w:r w:rsidRPr="00FD5432">
        <w:rPr>
          <w:rFonts w:ascii="Avenir Book" w:eastAsia="Times New Roman" w:hAnsi="Avenir Book"/>
          <w:sz w:val="20"/>
        </w:rPr>
        <w:t>This includes representing the Company’s policy on Equal Opportunities as per clause 2 of this Staff Handbook when working and at any time that they may represent the Company outside of their office premises. This includes representing the Company at any social or corporate event.</w:t>
      </w:r>
    </w:p>
    <w:p w14:paraId="33ED0375" w14:textId="77777777" w:rsidR="00327734" w:rsidRPr="00FA6257" w:rsidRDefault="00327734" w:rsidP="00AB3CE8">
      <w:pPr>
        <w:pStyle w:val="rhanumbering0"/>
        <w:numPr>
          <w:ilvl w:val="0"/>
          <w:numId w:val="0"/>
        </w:numPr>
        <w:jc w:val="both"/>
        <w:rPr>
          <w:rFonts w:ascii="Avenir Book" w:hAnsi="Avenir Book"/>
          <w:sz w:val="20"/>
        </w:rPr>
      </w:pPr>
    </w:p>
    <w:p w14:paraId="372FE01F" w14:textId="3CBACC3D" w:rsidR="00CD2B00" w:rsidRPr="00FA6257" w:rsidRDefault="00327734" w:rsidP="00AB3CE8">
      <w:pPr>
        <w:pStyle w:val="rhanumbering0"/>
        <w:numPr>
          <w:ilvl w:val="0"/>
          <w:numId w:val="0"/>
        </w:numPr>
        <w:tabs>
          <w:tab w:val="left" w:pos="720"/>
        </w:tabs>
        <w:jc w:val="both"/>
        <w:rPr>
          <w:rFonts w:ascii="Avenir Book" w:hAnsi="Avenir Book"/>
          <w:sz w:val="20"/>
        </w:rPr>
      </w:pPr>
      <w:r w:rsidRPr="00FA6257">
        <w:rPr>
          <w:rFonts w:ascii="Avenir Book" w:hAnsi="Avenir Book"/>
          <w:sz w:val="20"/>
        </w:rPr>
        <w:t>Tidiness and courtesy are also of the utmost importance.</w:t>
      </w:r>
      <w:r w:rsidR="00B46528" w:rsidRPr="00FA6257">
        <w:rPr>
          <w:rFonts w:ascii="Avenir Book" w:hAnsi="Avenir Book"/>
          <w:sz w:val="20"/>
        </w:rPr>
        <w:t xml:space="preserve">  </w:t>
      </w:r>
      <w:r w:rsidRPr="00FA6257">
        <w:rPr>
          <w:rFonts w:ascii="Avenir Book" w:hAnsi="Avenir Book"/>
          <w:sz w:val="20"/>
        </w:rPr>
        <w:t>The company’s reputation is determined by the impression its employees create.</w:t>
      </w:r>
      <w:r w:rsidR="00B46528" w:rsidRPr="00FA6257">
        <w:rPr>
          <w:rFonts w:ascii="Avenir Book" w:hAnsi="Avenir Book"/>
          <w:sz w:val="20"/>
        </w:rPr>
        <w:t xml:space="preserve"> </w:t>
      </w:r>
      <w:r w:rsidR="00CD2B00" w:rsidRPr="00FA6257">
        <w:rPr>
          <w:rFonts w:ascii="Avenir Book" w:hAnsi="Avenir Book"/>
          <w:sz w:val="20"/>
        </w:rPr>
        <w:t xml:space="preserve">We expect all employees to adhere to the standards that are detailed in the Team Members Pack with regards to working practices and the standard of work that is acceptable.  </w:t>
      </w:r>
    </w:p>
    <w:p w14:paraId="75BE8DF9" w14:textId="3A4E2B1B" w:rsidR="00327734" w:rsidRPr="00FA6257" w:rsidRDefault="00D900B4" w:rsidP="00AB3CE8">
      <w:pPr>
        <w:pStyle w:val="rhanumbering0"/>
        <w:numPr>
          <w:ilvl w:val="0"/>
          <w:numId w:val="0"/>
        </w:numPr>
        <w:jc w:val="both"/>
        <w:rPr>
          <w:rFonts w:ascii="Avenir Book" w:hAnsi="Avenir Book"/>
          <w:sz w:val="20"/>
        </w:rPr>
      </w:pPr>
      <w:r w:rsidRPr="00FA6257">
        <w:rPr>
          <w:rFonts w:ascii="Avenir Book" w:hAnsi="Avenir Book"/>
          <w:sz w:val="20"/>
        </w:rPr>
        <w:t xml:space="preserve"> </w:t>
      </w:r>
    </w:p>
    <w:p w14:paraId="2A5981A5" w14:textId="473027C7" w:rsidR="00327734" w:rsidRPr="00FA6257" w:rsidRDefault="00327734" w:rsidP="00AB3CE8">
      <w:pPr>
        <w:pStyle w:val="rhanumbering0"/>
        <w:numPr>
          <w:ilvl w:val="0"/>
          <w:numId w:val="0"/>
        </w:numPr>
        <w:jc w:val="both"/>
        <w:rPr>
          <w:rFonts w:ascii="Avenir Book" w:hAnsi="Avenir Book"/>
          <w:sz w:val="20"/>
        </w:rPr>
      </w:pPr>
      <w:r w:rsidRPr="00FA6257">
        <w:rPr>
          <w:rFonts w:ascii="Avenir Book" w:hAnsi="Avenir Book"/>
          <w:sz w:val="20"/>
        </w:rPr>
        <w:t>The Company also maintains a policy of “minimum waste”, which is essential to the cost-effective and efficient running of the Company’s business.</w:t>
      </w:r>
      <w:r w:rsidR="00B46528" w:rsidRPr="00FA6257">
        <w:rPr>
          <w:rFonts w:ascii="Avenir Book" w:hAnsi="Avenir Book"/>
          <w:sz w:val="20"/>
        </w:rPr>
        <w:t xml:space="preserve"> </w:t>
      </w:r>
      <w:r w:rsidRPr="00FA6257">
        <w:rPr>
          <w:rFonts w:ascii="Avenir Book" w:hAnsi="Avenir Book"/>
          <w:sz w:val="20"/>
        </w:rPr>
        <w:t>To this effect you should take extra care during your normal duties by avoiding unnecessary or extravagant use of services, time, energy, etc, e.g. by turning off any unnecessary lighting and heating, keeping doors closed whenever possible during cold weather.</w:t>
      </w:r>
    </w:p>
    <w:p w14:paraId="46CF57E7" w14:textId="77777777" w:rsidR="00327734" w:rsidRPr="00FA6257" w:rsidRDefault="00327734" w:rsidP="00AB3C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hAnsi="Avenir Book"/>
          <w:sz w:val="20"/>
        </w:rPr>
      </w:pPr>
    </w:p>
    <w:p w14:paraId="1B6C2544" w14:textId="77777777" w:rsidR="00327734" w:rsidRPr="00FD5432" w:rsidRDefault="00327734" w:rsidP="00AB3C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szCs w:val="32"/>
        </w:rPr>
      </w:pPr>
      <w:r w:rsidRPr="00FA6257">
        <w:rPr>
          <w:rFonts w:ascii="Avenir Book" w:hAnsi="Avenir Book"/>
          <w:sz w:val="20"/>
        </w:rPr>
        <w:t xml:space="preserve">Any conduct detrimental to the interests of the company, its relations with the public, customers, or suppliers, or damaging to its public image, </w:t>
      </w:r>
      <w:r w:rsidRPr="00FD5432">
        <w:rPr>
          <w:rFonts w:ascii="Avenir Book" w:eastAsia="Times New Roman" w:hAnsi="Avenir Book"/>
          <w:sz w:val="20"/>
        </w:rPr>
        <w:t>will be taken very seriously and will render an employee liable to an investigatory hearing which could result in disciplinary action being taken.</w:t>
      </w:r>
      <w:r w:rsidRPr="00FD5432">
        <w:rPr>
          <w:rFonts w:ascii="Avenir Book" w:eastAsia="Times New Roman" w:hAnsi="Avenir Book"/>
          <w:sz w:val="20"/>
          <w:szCs w:val="32"/>
        </w:rPr>
        <w:t xml:space="preserve"> </w:t>
      </w:r>
    </w:p>
    <w:p w14:paraId="741DAFD9" w14:textId="77777777" w:rsidR="009C1847" w:rsidRPr="00FA6257" w:rsidRDefault="009C1847" w:rsidP="00327734">
      <w:pPr>
        <w:tabs>
          <w:tab w:val="left" w:pos="709"/>
        </w:tabs>
        <w:jc w:val="both"/>
        <w:rPr>
          <w:rFonts w:ascii="Avenir Book" w:hAnsi="Avenir Book"/>
          <w:sz w:val="20"/>
        </w:rPr>
      </w:pPr>
    </w:p>
    <w:p w14:paraId="550BCD0C" w14:textId="37F34371" w:rsidR="00327734" w:rsidRPr="00FD5432" w:rsidRDefault="001E63BF" w:rsidP="005A26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outlineLvl w:val="0"/>
        <w:rPr>
          <w:rFonts w:ascii="Avenir Book" w:eastAsia="Times New Roman" w:hAnsi="Avenir Book"/>
          <w:b/>
          <w:szCs w:val="22"/>
        </w:rPr>
      </w:pPr>
      <w:r w:rsidRPr="00FD5432">
        <w:rPr>
          <w:rFonts w:ascii="Avenir Book" w:eastAsia="Times New Roman" w:hAnsi="Avenir Book"/>
          <w:b/>
          <w:szCs w:val="22"/>
          <w:u w:val="single"/>
        </w:rPr>
        <w:t>2</w:t>
      </w:r>
      <w:r w:rsidR="00B47DBF">
        <w:rPr>
          <w:rFonts w:ascii="Avenir Book" w:eastAsia="Times New Roman" w:hAnsi="Avenir Book"/>
          <w:b/>
          <w:szCs w:val="22"/>
          <w:u w:val="single"/>
        </w:rPr>
        <w:t>3</w:t>
      </w:r>
      <w:r w:rsidR="00327734" w:rsidRPr="00FD5432">
        <w:rPr>
          <w:rFonts w:ascii="Avenir Book" w:eastAsia="Times New Roman" w:hAnsi="Avenir Book"/>
          <w:b/>
          <w:szCs w:val="22"/>
          <w:u w:val="single"/>
        </w:rPr>
        <w:t xml:space="preserve">. INTERNET AND E-MAIL </w:t>
      </w:r>
    </w:p>
    <w:p w14:paraId="40C618E8" w14:textId="77777777" w:rsidR="00327734" w:rsidRPr="00FD5432"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b/>
          <w:sz w:val="20"/>
          <w:szCs w:val="24"/>
          <w:u w:val="single"/>
        </w:rPr>
      </w:pPr>
    </w:p>
    <w:p w14:paraId="0AB64411" w14:textId="1D72C5C0" w:rsidR="00327734" w:rsidRPr="00FD5432"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rPr>
      </w:pPr>
      <w:r w:rsidRPr="00FD5432">
        <w:rPr>
          <w:rFonts w:ascii="Avenir Book" w:eastAsia="Times New Roman" w:hAnsi="Avenir Book"/>
          <w:sz w:val="20"/>
        </w:rPr>
        <w:t xml:space="preserve">The Company recognises that use of the internet and e-mail system is integral to some employees’ duties. However, certain rules must apply when using both the internet and e-mail system, in order to protect both the Company and the user.  </w:t>
      </w:r>
    </w:p>
    <w:p w14:paraId="0D5DF41B" w14:textId="77777777" w:rsidR="00327734" w:rsidRPr="00FD5432"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rPr>
      </w:pPr>
    </w:p>
    <w:p w14:paraId="28C5C987" w14:textId="0DE6D8C5" w:rsidR="0057164C" w:rsidRPr="00FD5432"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rPr>
      </w:pPr>
      <w:r w:rsidRPr="00FD5432">
        <w:rPr>
          <w:rFonts w:ascii="Avenir Book" w:eastAsia="Times New Roman" w:hAnsi="Avenir Book"/>
          <w:sz w:val="20"/>
        </w:rPr>
        <w:t>These rules are detailed in Section 2(a)v</w:t>
      </w:r>
      <w:r w:rsidR="0057164C" w:rsidRPr="00FD5432">
        <w:rPr>
          <w:rFonts w:ascii="Avenir Book" w:eastAsia="Times New Roman" w:hAnsi="Avenir Book"/>
          <w:sz w:val="20"/>
        </w:rPr>
        <w:t>iii</w:t>
      </w:r>
      <w:r w:rsidRPr="00FD5432">
        <w:rPr>
          <w:rFonts w:ascii="Avenir Book" w:eastAsia="Times New Roman" w:hAnsi="Avenir Book"/>
          <w:sz w:val="20"/>
        </w:rPr>
        <w:t>.</w:t>
      </w:r>
    </w:p>
    <w:p w14:paraId="5D7934AE" w14:textId="77777777" w:rsidR="0057164C" w:rsidRPr="00FD5432" w:rsidRDefault="0057164C"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rPr>
      </w:pPr>
    </w:p>
    <w:p w14:paraId="686A5E90" w14:textId="7E5D0AFD" w:rsidR="00327734" w:rsidRPr="00FD5432"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rPr>
      </w:pPr>
      <w:r w:rsidRPr="00FD5432">
        <w:rPr>
          <w:rFonts w:ascii="Avenir Book" w:eastAsia="Times New Roman" w:hAnsi="Avenir Book"/>
          <w:sz w:val="20"/>
        </w:rPr>
        <w:t>Any misuse or abuse of the internet and e-mail system will be taken very seriously and will be dealt with under the Disciplinary Procedure.</w:t>
      </w:r>
    </w:p>
    <w:p w14:paraId="1BF52B1D" w14:textId="77777777" w:rsidR="00327734" w:rsidRPr="00FD5432"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b/>
          <w:szCs w:val="22"/>
          <w:u w:val="single"/>
        </w:rPr>
      </w:pPr>
    </w:p>
    <w:p w14:paraId="2783A9F7" w14:textId="63162BC9" w:rsidR="00327734" w:rsidRPr="00FD5432" w:rsidRDefault="001E63BF" w:rsidP="005A26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outlineLvl w:val="0"/>
        <w:rPr>
          <w:rFonts w:ascii="Avenir Book" w:eastAsia="Times New Roman" w:hAnsi="Avenir Book"/>
          <w:b/>
          <w:szCs w:val="22"/>
          <w:u w:val="single"/>
        </w:rPr>
      </w:pPr>
      <w:r w:rsidRPr="00FD5432">
        <w:rPr>
          <w:rFonts w:ascii="Avenir Book" w:eastAsia="Times New Roman" w:hAnsi="Avenir Book"/>
          <w:b/>
          <w:szCs w:val="22"/>
          <w:u w:val="single"/>
        </w:rPr>
        <w:t>2</w:t>
      </w:r>
      <w:r w:rsidR="00B47DBF">
        <w:rPr>
          <w:rFonts w:ascii="Avenir Book" w:eastAsia="Times New Roman" w:hAnsi="Avenir Book"/>
          <w:b/>
          <w:szCs w:val="22"/>
          <w:u w:val="single"/>
        </w:rPr>
        <w:t>4</w:t>
      </w:r>
      <w:r w:rsidR="00327734" w:rsidRPr="00FD5432">
        <w:rPr>
          <w:rFonts w:ascii="Avenir Book" w:eastAsia="Times New Roman" w:hAnsi="Avenir Book"/>
          <w:b/>
          <w:szCs w:val="22"/>
          <w:u w:val="single"/>
        </w:rPr>
        <w:t>. OFFICE EQUIPMENT AND TELEPHONES</w:t>
      </w:r>
    </w:p>
    <w:p w14:paraId="011C2594" w14:textId="77777777" w:rsidR="00327734" w:rsidRPr="00FD5432"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b/>
          <w:sz w:val="20"/>
          <w:u w:val="single" w:color="800080"/>
        </w:rPr>
      </w:pPr>
    </w:p>
    <w:p w14:paraId="2FDA3EC3" w14:textId="57192307" w:rsidR="00327734" w:rsidRPr="00FD5432"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u w:color="800080"/>
        </w:rPr>
      </w:pPr>
      <w:r w:rsidRPr="00FD5432">
        <w:rPr>
          <w:rFonts w:ascii="Avenir Book" w:eastAsia="Times New Roman" w:hAnsi="Avenir Book"/>
          <w:sz w:val="20"/>
          <w:u w:color="800080"/>
        </w:rPr>
        <w:t xml:space="preserve">All items of office equipment are provided for use in connection with the Company’s business. They should not be used for personal or private purposes without the knowledge and agreement of </w:t>
      </w:r>
      <w:r w:rsidR="004C26CA" w:rsidRPr="00FD5432">
        <w:rPr>
          <w:rFonts w:ascii="Avenir Book" w:eastAsia="Times New Roman" w:hAnsi="Avenir Book"/>
          <w:sz w:val="20"/>
          <w:u w:color="800080"/>
        </w:rPr>
        <w:t>your Line Manager.</w:t>
      </w:r>
    </w:p>
    <w:p w14:paraId="62A687D2" w14:textId="77777777" w:rsidR="00327734" w:rsidRPr="00FD5432"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u w:color="800080"/>
        </w:rPr>
      </w:pPr>
    </w:p>
    <w:p w14:paraId="0B9BF1C3" w14:textId="032171DA" w:rsidR="00906E44" w:rsidRPr="00FD5432" w:rsidRDefault="00327734" w:rsidP="00906E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outlineLvl w:val="0"/>
        <w:rPr>
          <w:rFonts w:ascii="Avenir Book" w:eastAsia="Times New Roman" w:hAnsi="Avenir Book"/>
          <w:sz w:val="20"/>
          <w:u w:color="800080"/>
        </w:rPr>
      </w:pPr>
      <w:r w:rsidRPr="00FD5432">
        <w:rPr>
          <w:rFonts w:ascii="Avenir Book" w:eastAsia="Times New Roman" w:hAnsi="Avenir Book"/>
          <w:sz w:val="20"/>
          <w:u w:color="800080"/>
        </w:rPr>
        <w:t xml:space="preserve">Office telephones are essential for the running of our business. They should not be used for personal use, other than in the case of emergency and with prior permission of management. </w:t>
      </w:r>
      <w:r w:rsidR="00906E44" w:rsidRPr="00FD5432">
        <w:rPr>
          <w:rFonts w:ascii="Avenir Book" w:eastAsia="Times New Roman" w:hAnsi="Avenir Book"/>
          <w:sz w:val="20"/>
          <w:u w:color="800080"/>
        </w:rPr>
        <w:t>The Company is ultimately responsible for all business communications but subject to that will, so far as possible and appropriate, respect your privacy and autonomy. The Company may monitor your business communications for business reasons. The telephone system in place has a facility for you to record your call in the event that you feel you need to.</w:t>
      </w:r>
    </w:p>
    <w:p w14:paraId="2F030E47" w14:textId="77777777" w:rsidR="00327734" w:rsidRPr="00FD5432"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u w:color="800080"/>
        </w:rPr>
      </w:pPr>
    </w:p>
    <w:p w14:paraId="23479788" w14:textId="77777777" w:rsidR="00327734" w:rsidRPr="00FD5432" w:rsidRDefault="00327734" w:rsidP="005A26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outlineLvl w:val="0"/>
        <w:rPr>
          <w:rFonts w:ascii="Avenir Book" w:eastAsia="Times New Roman" w:hAnsi="Avenir Book"/>
          <w:sz w:val="20"/>
          <w:u w:color="800080"/>
        </w:rPr>
      </w:pPr>
      <w:r w:rsidRPr="00FD5432">
        <w:rPr>
          <w:rFonts w:ascii="Avenir Book" w:eastAsia="Times New Roman" w:hAnsi="Avenir Book"/>
          <w:sz w:val="20"/>
          <w:u w:color="800080"/>
        </w:rPr>
        <w:t>Misuse of, or intentional damage to, any item of office equipment will be dealt with under the Disciplinary Procedure.</w:t>
      </w:r>
    </w:p>
    <w:p w14:paraId="2C7205DC" w14:textId="77777777" w:rsidR="00F006C5" w:rsidRPr="00FD5432" w:rsidRDefault="00F006C5"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u w:color="800080"/>
        </w:rPr>
      </w:pPr>
    </w:p>
    <w:p w14:paraId="7DCBA51D" w14:textId="77777777" w:rsidR="009C1847" w:rsidRPr="00FD5432"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u w:color="800080"/>
        </w:rPr>
      </w:pPr>
      <w:r w:rsidRPr="00FD5432">
        <w:rPr>
          <w:rFonts w:ascii="Avenir Book" w:eastAsia="Times New Roman" w:hAnsi="Avenir Book"/>
          <w:sz w:val="20"/>
          <w:u w:color="800080"/>
        </w:rPr>
        <w:t xml:space="preserve">Any item of equipment provided by </w:t>
      </w:r>
      <w:r w:rsidR="005A26D6" w:rsidRPr="00FD5432">
        <w:rPr>
          <w:rFonts w:ascii="Avenir Book" w:eastAsia="Times New Roman" w:hAnsi="Avenir Book"/>
          <w:sz w:val="20"/>
          <w:u w:color="800080"/>
        </w:rPr>
        <w:t>Broad Oak Properties Ltd</w:t>
      </w:r>
      <w:r w:rsidRPr="00FD5432">
        <w:rPr>
          <w:rFonts w:ascii="Avenir Book" w:eastAsia="Times New Roman" w:hAnsi="Avenir Book"/>
          <w:sz w:val="20"/>
          <w:u w:color="800080"/>
        </w:rPr>
        <w:t xml:space="preserve"> to enable you to carry out your duties off Company premises, must be kept safe and secure at all times. </w:t>
      </w:r>
    </w:p>
    <w:p w14:paraId="24D2DB46" w14:textId="77777777" w:rsidR="00081BA1" w:rsidRPr="00FD5432" w:rsidRDefault="00081BA1"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u w:color="800080"/>
        </w:rPr>
      </w:pPr>
    </w:p>
    <w:p w14:paraId="0815C326" w14:textId="088A3570" w:rsidR="00327734" w:rsidRPr="00FD5432"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u w:color="800080"/>
        </w:rPr>
      </w:pPr>
      <w:r w:rsidRPr="00FD5432">
        <w:rPr>
          <w:rFonts w:ascii="Avenir Book" w:eastAsia="Times New Roman" w:hAnsi="Avenir Book"/>
          <w:sz w:val="20"/>
          <w:u w:color="800080"/>
        </w:rPr>
        <w:t>If your employment is terminated, any such equipment should be returned to the office in good working order before your final salary payment will be made.</w:t>
      </w:r>
    </w:p>
    <w:p w14:paraId="45EC311E" w14:textId="77777777" w:rsidR="00327734" w:rsidRPr="00FD5432"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u w:color="800080"/>
        </w:rPr>
      </w:pPr>
    </w:p>
    <w:p w14:paraId="11251B1A" w14:textId="77777777" w:rsidR="00327734" w:rsidRPr="00FD5432"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u w:color="800080"/>
        </w:rPr>
      </w:pPr>
      <w:r w:rsidRPr="00FD5432">
        <w:rPr>
          <w:rFonts w:ascii="Avenir Book" w:eastAsia="Times New Roman" w:hAnsi="Avenir Book"/>
          <w:sz w:val="20"/>
          <w:u w:color="800080"/>
        </w:rPr>
        <w:t xml:space="preserve">Personal laptops and </w:t>
      </w:r>
      <w:proofErr w:type="spellStart"/>
      <w:r w:rsidRPr="00FD5432">
        <w:rPr>
          <w:rFonts w:ascii="Avenir Book" w:eastAsia="Times New Roman" w:hAnsi="Avenir Book"/>
          <w:sz w:val="20"/>
          <w:u w:color="800080"/>
        </w:rPr>
        <w:t>i</w:t>
      </w:r>
      <w:proofErr w:type="spellEnd"/>
      <w:r w:rsidRPr="00FD5432">
        <w:rPr>
          <w:rFonts w:ascii="Avenir Book" w:eastAsia="Times New Roman" w:hAnsi="Avenir Book"/>
          <w:sz w:val="20"/>
          <w:u w:color="800080"/>
        </w:rPr>
        <w:t>-pads are not allowed in the office and should not be used during working hours unless previously agreed with management.</w:t>
      </w:r>
    </w:p>
    <w:p w14:paraId="12F847F3" w14:textId="77777777" w:rsidR="00F006C5" w:rsidRPr="00FD5432" w:rsidRDefault="00F006C5" w:rsidP="005A26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s>
        <w:autoSpaceDE w:val="0"/>
        <w:autoSpaceDN w:val="0"/>
        <w:adjustRightInd w:val="0"/>
        <w:jc w:val="both"/>
        <w:outlineLvl w:val="0"/>
        <w:rPr>
          <w:rFonts w:ascii="Avenir Book" w:hAnsi="Avenir Book" w:cs="Arial"/>
          <w:b/>
          <w:bCs/>
          <w:szCs w:val="22"/>
          <w:u w:val="single"/>
        </w:rPr>
      </w:pPr>
    </w:p>
    <w:p w14:paraId="5E018793" w14:textId="1ADD37CB" w:rsidR="00327734" w:rsidRPr="00FD5432" w:rsidRDefault="001E63BF" w:rsidP="005A26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s>
        <w:autoSpaceDE w:val="0"/>
        <w:autoSpaceDN w:val="0"/>
        <w:adjustRightInd w:val="0"/>
        <w:jc w:val="both"/>
        <w:outlineLvl w:val="0"/>
        <w:rPr>
          <w:rFonts w:ascii="Avenir Book" w:hAnsi="Avenir Book" w:cs="Helvetica"/>
          <w:szCs w:val="22"/>
          <w:u w:val="single"/>
        </w:rPr>
      </w:pPr>
      <w:r w:rsidRPr="00FD5432">
        <w:rPr>
          <w:rFonts w:ascii="Avenir Book" w:hAnsi="Avenir Book" w:cs="Arial"/>
          <w:b/>
          <w:bCs/>
          <w:szCs w:val="22"/>
          <w:u w:val="single"/>
        </w:rPr>
        <w:t>2</w:t>
      </w:r>
      <w:r w:rsidR="00B47DBF">
        <w:rPr>
          <w:rFonts w:ascii="Avenir Book" w:hAnsi="Avenir Book" w:cs="Arial"/>
          <w:b/>
          <w:bCs/>
          <w:szCs w:val="22"/>
          <w:u w:val="single"/>
        </w:rPr>
        <w:t>5</w:t>
      </w:r>
      <w:r w:rsidR="00327734" w:rsidRPr="00FD5432">
        <w:rPr>
          <w:rFonts w:ascii="Avenir Book" w:hAnsi="Avenir Book" w:cs="Arial"/>
          <w:b/>
          <w:bCs/>
          <w:szCs w:val="22"/>
          <w:u w:val="single"/>
        </w:rPr>
        <w:t xml:space="preserve">. DRIVING ON COMPANY BUSINESS </w:t>
      </w:r>
    </w:p>
    <w:p w14:paraId="1CABD7E4" w14:textId="77777777" w:rsidR="009C1847" w:rsidRPr="00FD5432" w:rsidRDefault="009C1847"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hAnsi="Avenir Book" w:cs="Arial"/>
          <w:sz w:val="22"/>
          <w:szCs w:val="22"/>
        </w:rPr>
      </w:pPr>
    </w:p>
    <w:p w14:paraId="51A902C8" w14:textId="78F759B2" w:rsidR="00327734" w:rsidRPr="00FD5432"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hAnsi="Avenir Book" w:cs="Helvetica"/>
          <w:sz w:val="20"/>
          <w:szCs w:val="24"/>
        </w:rPr>
      </w:pPr>
      <w:r w:rsidRPr="00FA6257">
        <w:rPr>
          <w:rFonts w:ascii="Avenir Book" w:hAnsi="Avenir Book" w:cs="Arial"/>
          <w:bCs/>
          <w:sz w:val="20"/>
        </w:rPr>
        <w:t xml:space="preserve">Any employee driving on Company business, must make themselves fully aware of the Driving on Company Business Policy, </w:t>
      </w:r>
      <w:r w:rsidR="00D57923" w:rsidRPr="00FA6257">
        <w:rPr>
          <w:rFonts w:ascii="Avenir Book" w:hAnsi="Avenir Book" w:cs="Arial"/>
          <w:bCs/>
          <w:sz w:val="20"/>
        </w:rPr>
        <w:t>Section 2(a)i</w:t>
      </w:r>
      <w:r w:rsidRPr="00FA6257">
        <w:rPr>
          <w:rFonts w:ascii="Avenir Book" w:hAnsi="Avenir Book" w:cs="Arial"/>
          <w:bCs/>
          <w:sz w:val="20"/>
        </w:rPr>
        <w:t>ii, which includes the Company policy on the use of Mobile Phones, and must adhere to these Policies at all times. Failure to do so will inevitably lead to an investigatory hearing and disciplinary action may result.</w:t>
      </w:r>
    </w:p>
    <w:p w14:paraId="2D578E3B" w14:textId="77777777" w:rsidR="00F006C5" w:rsidRPr="00FA6257" w:rsidRDefault="00F006C5" w:rsidP="005A26D6">
      <w:pPr>
        <w:tabs>
          <w:tab w:val="left" w:pos="709"/>
        </w:tabs>
        <w:jc w:val="both"/>
        <w:outlineLvl w:val="0"/>
        <w:rPr>
          <w:rFonts w:ascii="Avenir Book" w:hAnsi="Avenir Book"/>
          <w:b/>
          <w:szCs w:val="22"/>
          <w:u w:val="single"/>
        </w:rPr>
      </w:pPr>
    </w:p>
    <w:p w14:paraId="1C92EB06" w14:textId="54AD16F8" w:rsidR="00327734" w:rsidRPr="00FA6257" w:rsidRDefault="001E63BF" w:rsidP="00F54C99">
      <w:pPr>
        <w:tabs>
          <w:tab w:val="left" w:pos="709"/>
        </w:tabs>
        <w:outlineLvl w:val="0"/>
        <w:rPr>
          <w:rFonts w:ascii="Avenir Book" w:hAnsi="Avenir Book"/>
          <w:b/>
          <w:u w:val="single"/>
        </w:rPr>
      </w:pPr>
      <w:r w:rsidRPr="00FA6257">
        <w:rPr>
          <w:rFonts w:ascii="Avenir Book" w:hAnsi="Avenir Book"/>
          <w:b/>
          <w:szCs w:val="22"/>
          <w:u w:val="single"/>
        </w:rPr>
        <w:t>2</w:t>
      </w:r>
      <w:r w:rsidR="00B47DBF">
        <w:rPr>
          <w:rFonts w:ascii="Avenir Book" w:hAnsi="Avenir Book"/>
          <w:b/>
          <w:szCs w:val="22"/>
          <w:u w:val="single"/>
        </w:rPr>
        <w:t>6</w:t>
      </w:r>
      <w:r w:rsidR="00327734" w:rsidRPr="00FA6257">
        <w:rPr>
          <w:rFonts w:ascii="Avenir Book" w:hAnsi="Avenir Book"/>
          <w:b/>
          <w:szCs w:val="22"/>
          <w:u w:val="single"/>
        </w:rPr>
        <w:t>. EMPLOYEES’ PROPERTY</w:t>
      </w:r>
      <w:r w:rsidR="00327734" w:rsidRPr="00FA6257">
        <w:rPr>
          <w:rFonts w:ascii="Avenir Book" w:hAnsi="Avenir Book"/>
          <w:b/>
          <w:u w:val="single"/>
        </w:rPr>
        <w:cr/>
      </w:r>
    </w:p>
    <w:p w14:paraId="4B4F0F82" w14:textId="77777777" w:rsidR="00327734" w:rsidRPr="00FA6257" w:rsidRDefault="00327734" w:rsidP="00327734">
      <w:pPr>
        <w:tabs>
          <w:tab w:val="left" w:pos="709"/>
        </w:tabs>
        <w:jc w:val="both"/>
        <w:rPr>
          <w:rFonts w:ascii="Avenir Book" w:hAnsi="Avenir Book"/>
          <w:sz w:val="20"/>
        </w:rPr>
      </w:pPr>
      <w:r w:rsidRPr="00FA6257">
        <w:rPr>
          <w:rFonts w:ascii="Avenir Book" w:hAnsi="Avenir Book"/>
          <w:sz w:val="20"/>
        </w:rPr>
        <w:t xml:space="preserve">The Company does not accept liability for any damage to, or loss of, employee’s private property whilst on Company premises, or on site or travelling whilst on Company business.  </w:t>
      </w:r>
    </w:p>
    <w:p w14:paraId="3312CF43" w14:textId="77777777" w:rsidR="00327734" w:rsidRPr="00FA6257" w:rsidRDefault="00327734" w:rsidP="00327734">
      <w:pPr>
        <w:tabs>
          <w:tab w:val="left" w:pos="709"/>
        </w:tabs>
        <w:jc w:val="both"/>
        <w:rPr>
          <w:rFonts w:ascii="Avenir Book" w:hAnsi="Avenir Book"/>
          <w:sz w:val="20"/>
        </w:rPr>
      </w:pPr>
    </w:p>
    <w:p w14:paraId="73A5F96E" w14:textId="77777777" w:rsidR="00327734" w:rsidRPr="00FA6257" w:rsidRDefault="00327734" w:rsidP="00327734">
      <w:pPr>
        <w:tabs>
          <w:tab w:val="left" w:pos="709"/>
        </w:tabs>
        <w:jc w:val="both"/>
        <w:rPr>
          <w:rFonts w:ascii="Avenir Book" w:hAnsi="Avenir Book"/>
          <w:sz w:val="20"/>
        </w:rPr>
      </w:pPr>
      <w:r w:rsidRPr="00FA6257">
        <w:rPr>
          <w:rFonts w:ascii="Avenir Book" w:hAnsi="Avenir Book"/>
          <w:sz w:val="20"/>
        </w:rPr>
        <w:lastRenderedPageBreak/>
        <w:t xml:space="preserve">We therefore recommend that valuable personal property should not be brought onto Company premises at any time, but if this cannot be avoided then employees should make every effort to ensure that their property remains safe.  </w:t>
      </w:r>
    </w:p>
    <w:p w14:paraId="415EE4BA" w14:textId="77777777" w:rsidR="00327734" w:rsidRPr="00FA6257" w:rsidRDefault="00327734" w:rsidP="00327734">
      <w:pPr>
        <w:tabs>
          <w:tab w:val="left" w:pos="709"/>
        </w:tabs>
        <w:jc w:val="both"/>
        <w:rPr>
          <w:rFonts w:ascii="Avenir Book" w:hAnsi="Avenir Book"/>
          <w:sz w:val="20"/>
        </w:rPr>
      </w:pPr>
    </w:p>
    <w:p w14:paraId="70797F78" w14:textId="77777777" w:rsidR="00327734" w:rsidRPr="00FA6257" w:rsidRDefault="00327734" w:rsidP="005A26D6">
      <w:pPr>
        <w:tabs>
          <w:tab w:val="left" w:pos="709"/>
        </w:tabs>
        <w:jc w:val="both"/>
        <w:outlineLvl w:val="0"/>
        <w:rPr>
          <w:rFonts w:ascii="Avenir Book" w:hAnsi="Avenir Book"/>
          <w:sz w:val="20"/>
        </w:rPr>
      </w:pPr>
      <w:r w:rsidRPr="00FA6257">
        <w:rPr>
          <w:rFonts w:ascii="Avenir Book" w:hAnsi="Avenir Book"/>
          <w:sz w:val="20"/>
        </w:rPr>
        <w:t>You should not leave any valuable personal property on Company premises overnight.</w:t>
      </w:r>
    </w:p>
    <w:p w14:paraId="6B8798B9" w14:textId="77777777" w:rsidR="00081BA1" w:rsidRPr="00FA6257" w:rsidRDefault="00081BA1" w:rsidP="005A26D6">
      <w:pPr>
        <w:tabs>
          <w:tab w:val="left" w:pos="709"/>
        </w:tabs>
        <w:jc w:val="both"/>
        <w:outlineLvl w:val="0"/>
        <w:rPr>
          <w:rFonts w:ascii="Avenir Book" w:hAnsi="Avenir Book"/>
          <w:sz w:val="20"/>
        </w:rPr>
      </w:pPr>
    </w:p>
    <w:p w14:paraId="73DE488B" w14:textId="1B13FB6B" w:rsidR="00081BA1" w:rsidRPr="00FA6257" w:rsidRDefault="001E63BF" w:rsidP="00081BA1">
      <w:pPr>
        <w:tabs>
          <w:tab w:val="left" w:pos="709"/>
        </w:tabs>
        <w:jc w:val="both"/>
        <w:rPr>
          <w:rFonts w:ascii="Avenir Book" w:hAnsi="Avenir Book"/>
          <w:b/>
          <w:szCs w:val="24"/>
          <w:u w:val="single"/>
        </w:rPr>
      </w:pPr>
      <w:r w:rsidRPr="00FA6257">
        <w:rPr>
          <w:rFonts w:ascii="Avenir Book" w:hAnsi="Avenir Book"/>
          <w:b/>
          <w:szCs w:val="24"/>
          <w:u w:val="single"/>
        </w:rPr>
        <w:t>2</w:t>
      </w:r>
      <w:r w:rsidR="00B47DBF">
        <w:rPr>
          <w:rFonts w:ascii="Avenir Book" w:hAnsi="Avenir Book"/>
          <w:b/>
          <w:szCs w:val="24"/>
          <w:u w:val="single"/>
        </w:rPr>
        <w:t>7</w:t>
      </w:r>
      <w:r w:rsidR="00A94782" w:rsidRPr="00FA6257">
        <w:rPr>
          <w:rFonts w:ascii="Avenir Book" w:hAnsi="Avenir Book"/>
          <w:b/>
          <w:szCs w:val="24"/>
          <w:u w:val="single"/>
        </w:rPr>
        <w:t xml:space="preserve">. </w:t>
      </w:r>
      <w:r w:rsidR="00081BA1" w:rsidRPr="00FA6257">
        <w:rPr>
          <w:rFonts w:ascii="Avenir Book" w:hAnsi="Avenir Book"/>
          <w:b/>
          <w:szCs w:val="24"/>
          <w:u w:val="single"/>
        </w:rPr>
        <w:t>EMPLOYEES</w:t>
      </w:r>
      <w:r w:rsidR="00A94782" w:rsidRPr="00FA6257">
        <w:rPr>
          <w:rFonts w:ascii="Avenir Book" w:hAnsi="Avenir Book"/>
          <w:b/>
          <w:szCs w:val="24"/>
          <w:u w:val="single"/>
        </w:rPr>
        <w:t>’</w:t>
      </w:r>
      <w:r w:rsidR="00081BA1" w:rsidRPr="00FA6257">
        <w:rPr>
          <w:rFonts w:ascii="Avenir Book" w:hAnsi="Avenir Book"/>
          <w:b/>
          <w:szCs w:val="24"/>
          <w:u w:val="single"/>
        </w:rPr>
        <w:t xml:space="preserve"> TOOLS</w:t>
      </w:r>
    </w:p>
    <w:p w14:paraId="3191EE8A" w14:textId="77777777" w:rsidR="00081BA1" w:rsidRPr="00FA6257" w:rsidRDefault="00081BA1" w:rsidP="00081BA1">
      <w:pPr>
        <w:rPr>
          <w:rFonts w:ascii="Symbol" w:hAnsi="Symbol"/>
          <w:sz w:val="22"/>
          <w:szCs w:val="22"/>
        </w:rPr>
      </w:pPr>
    </w:p>
    <w:p w14:paraId="4678E94B" w14:textId="77777777" w:rsidR="00081BA1" w:rsidRPr="00FA6257" w:rsidRDefault="00081BA1" w:rsidP="00FD5432">
      <w:pPr>
        <w:jc w:val="both"/>
        <w:rPr>
          <w:rFonts w:ascii="Avenir Book" w:hAnsi="Avenir Book"/>
          <w:sz w:val="20"/>
        </w:rPr>
      </w:pPr>
      <w:r w:rsidRPr="00FA6257">
        <w:rPr>
          <w:rFonts w:ascii="Avenir Book" w:hAnsi="Avenir Book"/>
          <w:sz w:val="20"/>
        </w:rPr>
        <w:t>Broad Oak Properties Ltd will be legally liable for loss of your own Tools when they are being loaded upon, carried by, unloaded from or temporarily stored in the ordinary course of transit (including while overnight) in your usual company vehicle, up to a limit of £5000.00.</w:t>
      </w:r>
    </w:p>
    <w:p w14:paraId="279AAED3" w14:textId="77777777" w:rsidR="00081BA1" w:rsidRPr="00FA6257" w:rsidRDefault="00081BA1" w:rsidP="00FD5432">
      <w:pPr>
        <w:jc w:val="both"/>
        <w:rPr>
          <w:rFonts w:ascii="Avenir Book" w:hAnsi="Avenir Book"/>
          <w:sz w:val="20"/>
        </w:rPr>
      </w:pPr>
    </w:p>
    <w:p w14:paraId="7431A08D" w14:textId="77777777" w:rsidR="00081BA1" w:rsidRPr="00FA6257" w:rsidRDefault="00081BA1" w:rsidP="00FD5432">
      <w:pPr>
        <w:jc w:val="both"/>
        <w:rPr>
          <w:rFonts w:ascii="Avenir Book" w:hAnsi="Avenir Book"/>
          <w:sz w:val="20"/>
        </w:rPr>
      </w:pPr>
      <w:r w:rsidRPr="00FA6257">
        <w:rPr>
          <w:rFonts w:ascii="Avenir Book" w:hAnsi="Avenir Book"/>
          <w:sz w:val="20"/>
        </w:rPr>
        <w:t xml:space="preserve">Any single item with a replacement value in excess of £1000.00 that you intend to carry or store overnight in your usual company vehicle must be notified to Broad Oak Properties Ltd for onward referral to the Insurance Company before we will be held responsible for any loss. The same applies to Hi-Tech equipment. </w:t>
      </w:r>
    </w:p>
    <w:p w14:paraId="2EE94180" w14:textId="77777777" w:rsidR="00081BA1" w:rsidRPr="00FA6257" w:rsidRDefault="00081BA1" w:rsidP="00FD5432">
      <w:pPr>
        <w:jc w:val="both"/>
        <w:rPr>
          <w:rFonts w:ascii="Avenir Book" w:hAnsi="Avenir Book"/>
          <w:sz w:val="20"/>
        </w:rPr>
      </w:pPr>
    </w:p>
    <w:p w14:paraId="4582A424" w14:textId="77777777" w:rsidR="00081BA1" w:rsidRPr="00FA6257" w:rsidRDefault="00081BA1" w:rsidP="00FD5432">
      <w:pPr>
        <w:jc w:val="both"/>
        <w:rPr>
          <w:rFonts w:ascii="Avenir Book" w:hAnsi="Avenir Book"/>
          <w:sz w:val="20"/>
        </w:rPr>
      </w:pPr>
      <w:r w:rsidRPr="00FA6257">
        <w:rPr>
          <w:rFonts w:ascii="Avenir Book" w:hAnsi="Avenir Book"/>
          <w:sz w:val="20"/>
        </w:rPr>
        <w:t>We will only be liable for loss resulting from theft when your Tools are contained within the back of the vehicle and out of sight and when all windows, doors and other openings are closed properly, fastened and securely locked. Any immobiliser and/or alarm fitted to the vehicle must be set in operation and all keys removed from the vehicle.</w:t>
      </w:r>
    </w:p>
    <w:p w14:paraId="3FDFCE59" w14:textId="77777777" w:rsidR="00081BA1" w:rsidRPr="00FA6257" w:rsidRDefault="00081BA1" w:rsidP="00FD5432">
      <w:pPr>
        <w:jc w:val="both"/>
        <w:rPr>
          <w:rFonts w:ascii="Avenir Book" w:hAnsi="Avenir Book"/>
          <w:sz w:val="20"/>
        </w:rPr>
      </w:pPr>
    </w:p>
    <w:p w14:paraId="41C334BE" w14:textId="38F7CA90" w:rsidR="00CE32FA" w:rsidRPr="00FA6257" w:rsidRDefault="00081BA1" w:rsidP="00FD5432">
      <w:pPr>
        <w:jc w:val="both"/>
        <w:rPr>
          <w:rFonts w:ascii="Avenir Book" w:hAnsi="Avenir Book"/>
          <w:sz w:val="20"/>
        </w:rPr>
      </w:pPr>
      <w:r w:rsidRPr="00FA6257">
        <w:rPr>
          <w:rFonts w:ascii="Avenir Book" w:hAnsi="Avenir Book"/>
          <w:sz w:val="20"/>
        </w:rPr>
        <w:t>Proof of purchase will be required for any claims for loss of Tools owned by the Employee.</w:t>
      </w:r>
    </w:p>
    <w:p w14:paraId="1522BFBF" w14:textId="77777777" w:rsidR="002D56BF" w:rsidRPr="00FA6257" w:rsidRDefault="002D56BF" w:rsidP="00FD5432">
      <w:pPr>
        <w:jc w:val="both"/>
        <w:rPr>
          <w:rFonts w:ascii="Avenir Book" w:hAnsi="Avenir Book"/>
          <w:b/>
          <w:szCs w:val="22"/>
          <w:u w:val="single"/>
        </w:rPr>
      </w:pPr>
    </w:p>
    <w:p w14:paraId="131FC0F1" w14:textId="008B65D8" w:rsidR="00327734" w:rsidRPr="00FA6257" w:rsidRDefault="001E63BF" w:rsidP="00AB3CE8">
      <w:pPr>
        <w:tabs>
          <w:tab w:val="left" w:pos="709"/>
        </w:tabs>
        <w:jc w:val="both"/>
        <w:outlineLvl w:val="0"/>
        <w:rPr>
          <w:rFonts w:ascii="Avenir Book" w:hAnsi="Avenir Book"/>
          <w:b/>
          <w:szCs w:val="22"/>
          <w:u w:val="single"/>
        </w:rPr>
      </w:pPr>
      <w:r w:rsidRPr="00FA6257">
        <w:rPr>
          <w:rFonts w:ascii="Avenir Book" w:hAnsi="Avenir Book"/>
          <w:b/>
          <w:szCs w:val="22"/>
          <w:u w:val="single"/>
        </w:rPr>
        <w:t>2</w:t>
      </w:r>
      <w:r w:rsidR="00B47DBF">
        <w:rPr>
          <w:rFonts w:ascii="Avenir Book" w:hAnsi="Avenir Book"/>
          <w:b/>
          <w:szCs w:val="22"/>
          <w:u w:val="single"/>
        </w:rPr>
        <w:t>8</w:t>
      </w:r>
      <w:r w:rsidR="00327734" w:rsidRPr="00FA6257">
        <w:rPr>
          <w:rFonts w:ascii="Avenir Book" w:hAnsi="Avenir Book"/>
          <w:b/>
          <w:szCs w:val="22"/>
          <w:u w:val="single"/>
        </w:rPr>
        <w:t>. COMPANY PROPERTY</w:t>
      </w:r>
    </w:p>
    <w:p w14:paraId="4439942C" w14:textId="77777777" w:rsidR="00327734" w:rsidRPr="00FA6257" w:rsidRDefault="00327734" w:rsidP="00AB3CE8">
      <w:pPr>
        <w:tabs>
          <w:tab w:val="left" w:pos="709"/>
        </w:tabs>
        <w:jc w:val="both"/>
        <w:rPr>
          <w:rFonts w:ascii="Avenir Book" w:hAnsi="Avenir Book"/>
          <w:b/>
          <w:sz w:val="20"/>
          <w:szCs w:val="24"/>
          <w:u w:val="single"/>
        </w:rPr>
      </w:pPr>
    </w:p>
    <w:p w14:paraId="6FF645C8" w14:textId="77777777" w:rsidR="00327734" w:rsidRPr="00FA6257" w:rsidRDefault="00327734" w:rsidP="00AB3CE8">
      <w:pPr>
        <w:tabs>
          <w:tab w:val="left" w:pos="709"/>
        </w:tabs>
        <w:jc w:val="both"/>
        <w:rPr>
          <w:rFonts w:ascii="Avenir Book" w:hAnsi="Avenir Book"/>
          <w:sz w:val="20"/>
        </w:rPr>
      </w:pPr>
      <w:r w:rsidRPr="00FA6257">
        <w:rPr>
          <w:rFonts w:ascii="Avenir Book" w:hAnsi="Avenir Book"/>
          <w:sz w:val="20"/>
        </w:rPr>
        <w:t xml:space="preserve">Any property belonging to the Company, e.g. vehicles, machines, equipment and stock, should be handled with care and must not be removed from Company premises without prior authorisations.  </w:t>
      </w:r>
    </w:p>
    <w:p w14:paraId="55DFF5C7" w14:textId="77777777" w:rsidR="00327734" w:rsidRPr="00FA6257" w:rsidRDefault="00327734" w:rsidP="00AB3CE8">
      <w:pPr>
        <w:tabs>
          <w:tab w:val="left" w:pos="709"/>
        </w:tabs>
        <w:jc w:val="both"/>
        <w:rPr>
          <w:rFonts w:ascii="Avenir Book" w:hAnsi="Avenir Book"/>
          <w:sz w:val="20"/>
        </w:rPr>
      </w:pPr>
    </w:p>
    <w:p w14:paraId="0BE4B155" w14:textId="084118E6" w:rsidR="00327734" w:rsidRPr="00FA6257" w:rsidRDefault="00327734" w:rsidP="00AB3CE8">
      <w:pPr>
        <w:tabs>
          <w:tab w:val="left" w:pos="709"/>
        </w:tabs>
        <w:jc w:val="both"/>
        <w:rPr>
          <w:rFonts w:ascii="Avenir Book" w:hAnsi="Avenir Book"/>
          <w:sz w:val="20"/>
        </w:rPr>
      </w:pPr>
      <w:r w:rsidRPr="00FA6257">
        <w:rPr>
          <w:rFonts w:ascii="Avenir Book" w:hAnsi="Avenir Book"/>
          <w:sz w:val="20"/>
        </w:rPr>
        <w:t>Any damage to Company vehicles, stock or property that is the result of carelessness, negligence or deliberate vandalism will render you liable for either the full or part cost of repair or replacement. It could also lead to disciplinary action being taken against you.</w:t>
      </w:r>
    </w:p>
    <w:p w14:paraId="5F73BBC8" w14:textId="77777777" w:rsidR="00327734" w:rsidRPr="00FA6257" w:rsidRDefault="00327734" w:rsidP="00AB3CE8">
      <w:pPr>
        <w:tabs>
          <w:tab w:val="left" w:pos="709"/>
        </w:tabs>
        <w:jc w:val="both"/>
        <w:rPr>
          <w:rFonts w:ascii="Avenir Book" w:hAnsi="Avenir Book"/>
          <w:sz w:val="20"/>
        </w:rPr>
      </w:pPr>
    </w:p>
    <w:p w14:paraId="75F7C071" w14:textId="77777777" w:rsidR="00327734" w:rsidRPr="00FA6257" w:rsidRDefault="00327734" w:rsidP="00AB3CE8">
      <w:pPr>
        <w:tabs>
          <w:tab w:val="left" w:pos="709"/>
        </w:tabs>
        <w:jc w:val="both"/>
        <w:rPr>
          <w:rFonts w:ascii="Avenir Book" w:hAnsi="Avenir Book"/>
          <w:sz w:val="22"/>
        </w:rPr>
      </w:pPr>
      <w:r w:rsidRPr="00FA6257">
        <w:rPr>
          <w:rFonts w:ascii="Avenir Book" w:hAnsi="Avenir Book"/>
          <w:sz w:val="20"/>
        </w:rPr>
        <w:t>All Company property must be returned immediately upon request of the Company and immediately upon termination of employment</w:t>
      </w:r>
      <w:r w:rsidRPr="00FA6257">
        <w:rPr>
          <w:rFonts w:ascii="Avenir Book" w:hAnsi="Avenir Book"/>
          <w:sz w:val="22"/>
        </w:rPr>
        <w:t xml:space="preserve">. </w:t>
      </w:r>
    </w:p>
    <w:p w14:paraId="3C9EB89F" w14:textId="77777777" w:rsidR="00327734" w:rsidRPr="00FA6257" w:rsidRDefault="00327734" w:rsidP="00AB3CE8">
      <w:pPr>
        <w:tabs>
          <w:tab w:val="left" w:pos="709"/>
        </w:tabs>
        <w:jc w:val="both"/>
        <w:rPr>
          <w:rFonts w:ascii="Avenir Book" w:hAnsi="Avenir Book"/>
          <w:sz w:val="22"/>
        </w:rPr>
      </w:pPr>
    </w:p>
    <w:p w14:paraId="301D721F" w14:textId="77777777" w:rsidR="00327734" w:rsidRPr="00FA6257" w:rsidRDefault="00327734" w:rsidP="00AB3CE8">
      <w:pPr>
        <w:tabs>
          <w:tab w:val="left" w:pos="709"/>
        </w:tabs>
        <w:jc w:val="both"/>
        <w:rPr>
          <w:rFonts w:ascii="Avenir Book" w:hAnsi="Avenir Book"/>
          <w:sz w:val="20"/>
        </w:rPr>
      </w:pPr>
      <w:r w:rsidRPr="00FA6257">
        <w:rPr>
          <w:rFonts w:ascii="Avenir Book" w:hAnsi="Avenir Book"/>
          <w:sz w:val="20"/>
        </w:rPr>
        <w:t>The cost of any items of Company property not returned on termination of employment will be deducted from any monies due to you.</w:t>
      </w:r>
    </w:p>
    <w:p w14:paraId="74AFD83D" w14:textId="77777777" w:rsidR="00327734" w:rsidRPr="00FA6257" w:rsidRDefault="00327734" w:rsidP="00AB3CE8">
      <w:pPr>
        <w:tabs>
          <w:tab w:val="left" w:pos="709"/>
        </w:tabs>
        <w:jc w:val="both"/>
        <w:rPr>
          <w:rFonts w:ascii="Avenir Book" w:hAnsi="Avenir Book"/>
          <w:sz w:val="22"/>
        </w:rPr>
      </w:pPr>
      <w:r w:rsidRPr="00FA6257">
        <w:rPr>
          <w:rFonts w:ascii="Avenir Book" w:hAnsi="Avenir Book"/>
          <w:sz w:val="22"/>
        </w:rPr>
        <w:t xml:space="preserve"> </w:t>
      </w:r>
    </w:p>
    <w:p w14:paraId="19079938" w14:textId="2DED357F" w:rsidR="00327734" w:rsidRPr="00FA6257" w:rsidRDefault="00327734" w:rsidP="00AB3CE8">
      <w:pPr>
        <w:tabs>
          <w:tab w:val="left" w:pos="709"/>
        </w:tabs>
        <w:jc w:val="both"/>
        <w:rPr>
          <w:rFonts w:ascii="Avenir Book" w:hAnsi="Avenir Book"/>
          <w:sz w:val="20"/>
        </w:rPr>
      </w:pPr>
      <w:r w:rsidRPr="00FA6257">
        <w:rPr>
          <w:rFonts w:ascii="Avenir Book" w:hAnsi="Avenir Book"/>
          <w:sz w:val="20"/>
        </w:rPr>
        <w:t xml:space="preserve">Such property might be e.g. equipment, discs and software, telephones, tools, documents, specifications, correspondence, reports, records, credit cards, keys, passes, lists of clients and customers, address lists, address books, files, books. </w:t>
      </w:r>
      <w:r w:rsidRPr="00FA6257">
        <w:rPr>
          <w:rFonts w:ascii="Avenir Book" w:hAnsi="Avenir Book"/>
          <w:b/>
          <w:sz w:val="20"/>
        </w:rPr>
        <w:t>This list is not exhaustive</w:t>
      </w:r>
      <w:r w:rsidRPr="00FA6257">
        <w:rPr>
          <w:rFonts w:ascii="Avenir Book" w:hAnsi="Avenir Book"/>
          <w:sz w:val="20"/>
        </w:rPr>
        <w:t>.</w:t>
      </w:r>
    </w:p>
    <w:p w14:paraId="1D587756" w14:textId="77777777" w:rsidR="00081BA1" w:rsidRPr="00FA6257" w:rsidRDefault="00081BA1" w:rsidP="00AB3CE8">
      <w:pPr>
        <w:tabs>
          <w:tab w:val="left" w:pos="709"/>
        </w:tabs>
        <w:jc w:val="both"/>
        <w:outlineLvl w:val="0"/>
        <w:rPr>
          <w:rFonts w:ascii="Avenir Book" w:hAnsi="Avenir Book"/>
          <w:b/>
          <w:szCs w:val="22"/>
          <w:u w:val="single"/>
        </w:rPr>
      </w:pPr>
    </w:p>
    <w:p w14:paraId="65E432CA" w14:textId="5D392E2A" w:rsidR="00327734" w:rsidRPr="00FA6257" w:rsidRDefault="001E63BF" w:rsidP="00655863">
      <w:pPr>
        <w:tabs>
          <w:tab w:val="left" w:pos="709"/>
        </w:tabs>
        <w:outlineLvl w:val="0"/>
        <w:rPr>
          <w:rFonts w:ascii="Avenir Book" w:hAnsi="Avenir Book"/>
        </w:rPr>
      </w:pPr>
      <w:r w:rsidRPr="00FA6257">
        <w:rPr>
          <w:rFonts w:ascii="Avenir Book" w:hAnsi="Avenir Book"/>
          <w:b/>
          <w:szCs w:val="22"/>
          <w:u w:val="single"/>
        </w:rPr>
        <w:t>2</w:t>
      </w:r>
      <w:r w:rsidR="00B47DBF">
        <w:rPr>
          <w:rFonts w:ascii="Avenir Book" w:hAnsi="Avenir Book"/>
          <w:b/>
          <w:szCs w:val="22"/>
          <w:u w:val="single"/>
        </w:rPr>
        <w:t>9</w:t>
      </w:r>
      <w:r w:rsidR="00327734" w:rsidRPr="00FA6257">
        <w:rPr>
          <w:rFonts w:ascii="Avenir Book" w:hAnsi="Avenir Book"/>
          <w:b/>
          <w:szCs w:val="22"/>
          <w:u w:val="single"/>
        </w:rPr>
        <w:t>. LOST PROPERTY</w:t>
      </w:r>
      <w:r w:rsidR="00327734" w:rsidRPr="00FA6257">
        <w:rPr>
          <w:rFonts w:ascii="Avenir Book" w:hAnsi="Avenir Book"/>
          <w:b/>
          <w:u w:val="single"/>
        </w:rPr>
        <w:cr/>
      </w:r>
    </w:p>
    <w:p w14:paraId="7E7D5C66" w14:textId="5FCE2AD3" w:rsidR="00327734" w:rsidRPr="00FA6257" w:rsidRDefault="00327734" w:rsidP="00AB3CE8">
      <w:pPr>
        <w:tabs>
          <w:tab w:val="left" w:pos="709"/>
        </w:tabs>
        <w:jc w:val="both"/>
        <w:rPr>
          <w:rFonts w:ascii="Avenir Book" w:hAnsi="Avenir Book"/>
          <w:sz w:val="20"/>
        </w:rPr>
      </w:pPr>
      <w:r w:rsidRPr="00FA6257">
        <w:rPr>
          <w:rFonts w:ascii="Avenir Book" w:hAnsi="Avenir Book"/>
          <w:sz w:val="20"/>
        </w:rPr>
        <w:t xml:space="preserve">Any item of lost property discovered should be handed to </w:t>
      </w:r>
      <w:r w:rsidR="004C26CA" w:rsidRPr="00FA6257">
        <w:rPr>
          <w:rFonts w:ascii="Avenir Book" w:hAnsi="Avenir Book"/>
          <w:sz w:val="20"/>
        </w:rPr>
        <w:t>your</w:t>
      </w:r>
      <w:r w:rsidRPr="00FA6257">
        <w:rPr>
          <w:rFonts w:ascii="Avenir Book" w:hAnsi="Avenir Book"/>
          <w:sz w:val="20"/>
        </w:rPr>
        <w:t xml:space="preserve"> line manager immediately.</w:t>
      </w:r>
    </w:p>
    <w:p w14:paraId="16332D04" w14:textId="77777777" w:rsidR="00081BA1" w:rsidRPr="00FA6257" w:rsidRDefault="00081BA1" w:rsidP="00AB3CE8">
      <w:pPr>
        <w:tabs>
          <w:tab w:val="left" w:pos="709"/>
        </w:tabs>
        <w:jc w:val="both"/>
        <w:rPr>
          <w:rFonts w:ascii="Avenir Book" w:hAnsi="Avenir Book"/>
          <w:sz w:val="20"/>
        </w:rPr>
      </w:pPr>
    </w:p>
    <w:p w14:paraId="15AFA84C" w14:textId="690DD75E" w:rsidR="009C1847" w:rsidRPr="00FA6257" w:rsidRDefault="00B47DBF" w:rsidP="00AB3C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outlineLvl w:val="0"/>
        <w:rPr>
          <w:rFonts w:ascii="Avenir Book" w:hAnsi="Avenir Book" w:cs="Arial"/>
          <w:b/>
          <w:bCs/>
          <w:szCs w:val="22"/>
          <w:u w:val="single"/>
        </w:rPr>
      </w:pPr>
      <w:r>
        <w:rPr>
          <w:rFonts w:ascii="Avenir Book" w:hAnsi="Avenir Book" w:cs="Arial"/>
          <w:b/>
          <w:bCs/>
          <w:szCs w:val="22"/>
          <w:u w:val="single"/>
        </w:rPr>
        <w:t>30</w:t>
      </w:r>
      <w:r w:rsidR="009C1847" w:rsidRPr="00FA6257">
        <w:rPr>
          <w:rFonts w:ascii="Avenir Book" w:hAnsi="Avenir Book" w:cs="Arial"/>
          <w:b/>
          <w:bCs/>
          <w:szCs w:val="22"/>
          <w:u w:val="single"/>
        </w:rPr>
        <w:t>.  GENERAL HOUSEKEEPING</w:t>
      </w:r>
    </w:p>
    <w:p w14:paraId="0ED81E57" w14:textId="77777777" w:rsidR="009C1847" w:rsidRPr="00FD5432" w:rsidRDefault="009C1847" w:rsidP="00AB3C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b/>
          <w:sz w:val="20"/>
          <w:szCs w:val="24"/>
          <w:u w:val="single" w:color="800080"/>
        </w:rPr>
      </w:pPr>
    </w:p>
    <w:p w14:paraId="1410A1F6" w14:textId="77777777" w:rsidR="009C1847" w:rsidRPr="00FA6257" w:rsidRDefault="009C1847" w:rsidP="00AB3CE8">
      <w:pPr>
        <w:tabs>
          <w:tab w:val="left" w:pos="709"/>
        </w:tabs>
        <w:jc w:val="both"/>
        <w:rPr>
          <w:rFonts w:ascii="Avenir Book" w:hAnsi="Avenir Book"/>
          <w:sz w:val="20"/>
        </w:rPr>
      </w:pPr>
      <w:r w:rsidRPr="00FA6257">
        <w:rPr>
          <w:rFonts w:ascii="Avenir Book" w:hAnsi="Avenir Book"/>
          <w:sz w:val="20"/>
        </w:rPr>
        <w:t xml:space="preserve">All members of staff are responsible for keeping their immediate working environment clean, tidy and safe at all times and it is essential, both from the point of view of safety and appearance, that this is done.  </w:t>
      </w:r>
    </w:p>
    <w:p w14:paraId="5D22103D" w14:textId="77777777" w:rsidR="009C1847" w:rsidRPr="00FA6257" w:rsidRDefault="009C1847" w:rsidP="00AB3CE8">
      <w:pPr>
        <w:tabs>
          <w:tab w:val="left" w:pos="709"/>
        </w:tabs>
        <w:jc w:val="both"/>
        <w:rPr>
          <w:rFonts w:ascii="Avenir Book" w:hAnsi="Avenir Book"/>
          <w:sz w:val="20"/>
        </w:rPr>
      </w:pPr>
    </w:p>
    <w:p w14:paraId="7ED5E500" w14:textId="77777777" w:rsidR="009C1847" w:rsidRPr="00FA6257" w:rsidRDefault="009C1847" w:rsidP="00AB3CE8">
      <w:pPr>
        <w:tabs>
          <w:tab w:val="left" w:pos="709"/>
        </w:tabs>
        <w:jc w:val="both"/>
        <w:rPr>
          <w:rFonts w:ascii="Avenir Book" w:hAnsi="Avenir Book"/>
          <w:sz w:val="20"/>
        </w:rPr>
      </w:pPr>
      <w:r w:rsidRPr="00FA6257">
        <w:rPr>
          <w:rFonts w:ascii="Avenir Book" w:hAnsi="Avenir Book"/>
          <w:sz w:val="20"/>
        </w:rPr>
        <w:t>All members of staff are also responsible for the condition of the rest room and toilets, which must be kept clean and tidy at all times.</w:t>
      </w:r>
    </w:p>
    <w:p w14:paraId="6EBF1FF7" w14:textId="77777777" w:rsidR="009C1847" w:rsidRPr="00FA6257" w:rsidRDefault="009C1847" w:rsidP="00AB3CE8">
      <w:pPr>
        <w:tabs>
          <w:tab w:val="left" w:pos="709"/>
        </w:tabs>
        <w:jc w:val="both"/>
        <w:rPr>
          <w:rFonts w:ascii="Avenir Book" w:hAnsi="Avenir Book"/>
          <w:sz w:val="20"/>
        </w:rPr>
      </w:pPr>
    </w:p>
    <w:p w14:paraId="353A4762" w14:textId="3EBAE4E8" w:rsidR="009C1847" w:rsidRPr="00FA6257" w:rsidRDefault="009C1847" w:rsidP="00AB3CE8">
      <w:pPr>
        <w:tabs>
          <w:tab w:val="left" w:pos="709"/>
        </w:tabs>
        <w:jc w:val="both"/>
        <w:rPr>
          <w:rFonts w:ascii="Avenir Book" w:hAnsi="Avenir Book"/>
          <w:sz w:val="20"/>
        </w:rPr>
      </w:pPr>
      <w:r w:rsidRPr="00FA6257">
        <w:rPr>
          <w:rFonts w:ascii="Avenir Book" w:hAnsi="Avenir Book"/>
          <w:sz w:val="20"/>
        </w:rPr>
        <w:t>Toilets must be left in a clean and tidy condition. Anyone found to be responsible for leaving them in a dirty or damaged condition will be subject to disciplinary action.</w:t>
      </w:r>
    </w:p>
    <w:p w14:paraId="17D14FCC" w14:textId="77777777" w:rsidR="009C1847" w:rsidRPr="00FA6257" w:rsidRDefault="009C1847" w:rsidP="009C1847">
      <w:pPr>
        <w:tabs>
          <w:tab w:val="left" w:pos="709"/>
        </w:tabs>
        <w:jc w:val="both"/>
        <w:rPr>
          <w:rFonts w:ascii="Avenir Book" w:hAnsi="Avenir Book"/>
          <w:sz w:val="20"/>
        </w:rPr>
      </w:pPr>
    </w:p>
    <w:p w14:paraId="53EF0CBD" w14:textId="126FC22B" w:rsidR="009C1847" w:rsidRPr="00FA6257" w:rsidRDefault="00F006C5" w:rsidP="009C1847">
      <w:pPr>
        <w:tabs>
          <w:tab w:val="left" w:pos="709"/>
        </w:tabs>
        <w:jc w:val="both"/>
        <w:outlineLvl w:val="0"/>
        <w:rPr>
          <w:rFonts w:ascii="Avenir Book" w:hAnsi="Avenir Book"/>
          <w:b/>
          <w:szCs w:val="22"/>
          <w:u w:val="single"/>
        </w:rPr>
      </w:pPr>
      <w:r w:rsidRPr="00FA6257">
        <w:rPr>
          <w:rFonts w:ascii="Avenir Book" w:hAnsi="Avenir Book"/>
          <w:b/>
          <w:szCs w:val="22"/>
          <w:u w:val="single"/>
        </w:rPr>
        <w:t>3</w:t>
      </w:r>
      <w:r w:rsidR="00B47DBF">
        <w:rPr>
          <w:rFonts w:ascii="Avenir Book" w:hAnsi="Avenir Book"/>
          <w:b/>
          <w:szCs w:val="22"/>
          <w:u w:val="single"/>
        </w:rPr>
        <w:t>1</w:t>
      </w:r>
      <w:r w:rsidR="009C1847" w:rsidRPr="00FA6257">
        <w:rPr>
          <w:rFonts w:ascii="Avenir Book" w:hAnsi="Avenir Book"/>
          <w:b/>
          <w:szCs w:val="22"/>
          <w:u w:val="single"/>
        </w:rPr>
        <w:t>. BUYING OR SELLING OF GOODS</w:t>
      </w:r>
    </w:p>
    <w:p w14:paraId="14C8A161" w14:textId="77777777" w:rsidR="009C1847" w:rsidRPr="00FA6257" w:rsidRDefault="009C1847" w:rsidP="009C1847">
      <w:pPr>
        <w:tabs>
          <w:tab w:val="left" w:pos="709"/>
        </w:tabs>
        <w:jc w:val="both"/>
        <w:rPr>
          <w:rFonts w:ascii="Avenir Book" w:hAnsi="Avenir Book"/>
          <w:b/>
          <w:szCs w:val="22"/>
          <w:u w:val="single"/>
        </w:rPr>
      </w:pPr>
    </w:p>
    <w:p w14:paraId="6FE3BD3C" w14:textId="77777777" w:rsidR="009C1847" w:rsidRPr="00FA6257" w:rsidRDefault="009C1847" w:rsidP="009C1847">
      <w:pPr>
        <w:tabs>
          <w:tab w:val="left" w:pos="709"/>
        </w:tabs>
        <w:jc w:val="both"/>
        <w:outlineLvl w:val="0"/>
        <w:rPr>
          <w:rFonts w:ascii="Avenir Book" w:hAnsi="Avenir Book"/>
          <w:sz w:val="20"/>
          <w:szCs w:val="22"/>
        </w:rPr>
      </w:pPr>
      <w:r w:rsidRPr="00FA6257">
        <w:rPr>
          <w:rFonts w:ascii="Avenir Book" w:hAnsi="Avenir Book"/>
          <w:sz w:val="20"/>
          <w:szCs w:val="22"/>
        </w:rPr>
        <w:t>No member of staff is allowed to buy or sell goods on their own behalf on Company premises.</w:t>
      </w:r>
    </w:p>
    <w:p w14:paraId="0EDF8D14" w14:textId="77777777" w:rsidR="009C1847" w:rsidRPr="00FA6257" w:rsidRDefault="009C1847" w:rsidP="009C1847">
      <w:pPr>
        <w:tabs>
          <w:tab w:val="left" w:pos="709"/>
        </w:tabs>
        <w:jc w:val="both"/>
        <w:rPr>
          <w:rFonts w:ascii="Avenir Book" w:hAnsi="Avenir Book"/>
          <w:sz w:val="20"/>
          <w:szCs w:val="22"/>
        </w:rPr>
      </w:pPr>
    </w:p>
    <w:p w14:paraId="3133E97F" w14:textId="03B88588" w:rsidR="009C1847" w:rsidRPr="00FA6257" w:rsidRDefault="001E63BF" w:rsidP="009C1847">
      <w:pPr>
        <w:tabs>
          <w:tab w:val="left" w:pos="709"/>
        </w:tabs>
        <w:jc w:val="both"/>
        <w:outlineLvl w:val="0"/>
        <w:rPr>
          <w:rFonts w:ascii="Avenir Book" w:hAnsi="Avenir Book"/>
          <w:b/>
          <w:szCs w:val="22"/>
          <w:u w:val="single"/>
        </w:rPr>
      </w:pPr>
      <w:r w:rsidRPr="00FA6257">
        <w:rPr>
          <w:rFonts w:ascii="Avenir Book" w:hAnsi="Avenir Book"/>
          <w:b/>
          <w:szCs w:val="22"/>
          <w:u w:val="single"/>
        </w:rPr>
        <w:t>3</w:t>
      </w:r>
      <w:r w:rsidR="00B47DBF">
        <w:rPr>
          <w:rFonts w:ascii="Avenir Book" w:hAnsi="Avenir Book"/>
          <w:b/>
          <w:szCs w:val="22"/>
          <w:u w:val="single"/>
        </w:rPr>
        <w:t>2</w:t>
      </w:r>
      <w:r w:rsidR="009C1847" w:rsidRPr="00FA6257">
        <w:rPr>
          <w:rFonts w:ascii="Avenir Book" w:hAnsi="Avenir Book"/>
          <w:b/>
          <w:szCs w:val="22"/>
          <w:u w:val="single"/>
        </w:rPr>
        <w:t>. COLLECTIONS</w:t>
      </w:r>
    </w:p>
    <w:p w14:paraId="2F916D94" w14:textId="77777777" w:rsidR="009C1847" w:rsidRPr="00FA6257" w:rsidRDefault="009C1847" w:rsidP="009C1847">
      <w:pPr>
        <w:tabs>
          <w:tab w:val="left" w:pos="709"/>
        </w:tabs>
        <w:jc w:val="both"/>
        <w:rPr>
          <w:rFonts w:ascii="Avenir Book" w:hAnsi="Avenir Book"/>
          <w:sz w:val="20"/>
          <w:szCs w:val="22"/>
        </w:rPr>
      </w:pPr>
    </w:p>
    <w:p w14:paraId="0AE41B4A" w14:textId="65C10054" w:rsidR="008C373F" w:rsidRPr="00FA6257" w:rsidRDefault="009C1847" w:rsidP="008C373F">
      <w:pPr>
        <w:tabs>
          <w:tab w:val="left" w:pos="709"/>
        </w:tabs>
        <w:jc w:val="both"/>
        <w:rPr>
          <w:rFonts w:ascii="Avenir Book" w:hAnsi="Avenir Book"/>
          <w:sz w:val="20"/>
          <w:szCs w:val="22"/>
        </w:rPr>
      </w:pPr>
      <w:r w:rsidRPr="00FA6257">
        <w:rPr>
          <w:rFonts w:ascii="Avenir Book" w:hAnsi="Avenir Book"/>
          <w:sz w:val="20"/>
          <w:szCs w:val="22"/>
        </w:rPr>
        <w:t>If any member of staff wishes to make a collection for any charitable cause, international disaster or other member of staff, they must first of all obtain permission to do so from your Line Manager.</w:t>
      </w:r>
    </w:p>
    <w:p w14:paraId="03F3C382" w14:textId="77777777" w:rsidR="005E391B" w:rsidRPr="00FA6257" w:rsidRDefault="005E391B" w:rsidP="005A26D6">
      <w:pPr>
        <w:tabs>
          <w:tab w:val="left" w:pos="709"/>
        </w:tabs>
        <w:jc w:val="both"/>
        <w:outlineLvl w:val="0"/>
        <w:rPr>
          <w:rFonts w:ascii="Avenir Book" w:hAnsi="Avenir Book"/>
          <w:b/>
          <w:u w:val="single"/>
        </w:rPr>
      </w:pPr>
    </w:p>
    <w:p w14:paraId="0225255E" w14:textId="41395565" w:rsidR="00327734" w:rsidRPr="00FA6257" w:rsidRDefault="001E63BF" w:rsidP="005A26D6">
      <w:pPr>
        <w:tabs>
          <w:tab w:val="left" w:pos="709"/>
        </w:tabs>
        <w:jc w:val="both"/>
        <w:outlineLvl w:val="0"/>
        <w:rPr>
          <w:rFonts w:ascii="Avenir Book" w:hAnsi="Avenir Book"/>
        </w:rPr>
      </w:pPr>
      <w:r w:rsidRPr="00FA6257">
        <w:rPr>
          <w:rFonts w:ascii="Avenir Book" w:hAnsi="Avenir Book"/>
          <w:b/>
          <w:u w:val="single"/>
        </w:rPr>
        <w:t>3</w:t>
      </w:r>
      <w:r w:rsidR="00B47DBF">
        <w:rPr>
          <w:rFonts w:ascii="Avenir Book" w:hAnsi="Avenir Book"/>
          <w:b/>
          <w:u w:val="single"/>
        </w:rPr>
        <w:t>3</w:t>
      </w:r>
      <w:r w:rsidR="00327734" w:rsidRPr="00FA6257">
        <w:rPr>
          <w:rFonts w:ascii="Avenir Book" w:hAnsi="Avenir Book"/>
          <w:b/>
          <w:u w:val="single"/>
        </w:rPr>
        <w:t xml:space="preserve">.  THEFT </w:t>
      </w:r>
    </w:p>
    <w:p w14:paraId="6617377A" w14:textId="77777777" w:rsidR="00327734" w:rsidRPr="00FA6257" w:rsidRDefault="00327734" w:rsidP="00327734">
      <w:pPr>
        <w:tabs>
          <w:tab w:val="left" w:pos="709"/>
        </w:tabs>
        <w:jc w:val="both"/>
        <w:rPr>
          <w:rFonts w:ascii="Avenir Book" w:hAnsi="Avenir Book"/>
          <w:sz w:val="20"/>
        </w:rPr>
      </w:pPr>
    </w:p>
    <w:p w14:paraId="23B8233C" w14:textId="741AEB4D" w:rsidR="00327734" w:rsidRPr="00FA6257" w:rsidRDefault="00327734" w:rsidP="00327734">
      <w:pPr>
        <w:tabs>
          <w:tab w:val="left" w:pos="709"/>
        </w:tabs>
        <w:jc w:val="both"/>
        <w:rPr>
          <w:rFonts w:ascii="Avenir Book" w:hAnsi="Avenir Book"/>
          <w:sz w:val="20"/>
        </w:rPr>
      </w:pPr>
      <w:r w:rsidRPr="00FA6257">
        <w:rPr>
          <w:rFonts w:ascii="Avenir Book" w:hAnsi="Avenir Book"/>
          <w:sz w:val="20"/>
        </w:rPr>
        <w:lastRenderedPageBreak/>
        <w:t xml:space="preserve">Theft by any member of staff, whether on Company premises or out on a site will be considered an act of Gross Misconduct.  Any member of staff committing such an act will be subject to disciplinary action, as per the Disciplinary and Grievance Procedure in Section 3 (ii) of this </w:t>
      </w:r>
      <w:r w:rsidR="002D56BF" w:rsidRPr="00FA6257">
        <w:rPr>
          <w:rFonts w:ascii="Avenir Book" w:hAnsi="Avenir Book"/>
          <w:sz w:val="20"/>
        </w:rPr>
        <w:t>Handbook and</w:t>
      </w:r>
      <w:r w:rsidRPr="00FA6257">
        <w:rPr>
          <w:rFonts w:ascii="Avenir Book" w:hAnsi="Avenir Book"/>
          <w:sz w:val="20"/>
        </w:rPr>
        <w:t xml:space="preserve"> will normally be subject to summary dismissal.</w:t>
      </w:r>
    </w:p>
    <w:p w14:paraId="6A2C6C17" w14:textId="77777777" w:rsidR="00327734" w:rsidRPr="00FA6257" w:rsidRDefault="00327734" w:rsidP="00327734">
      <w:pPr>
        <w:tabs>
          <w:tab w:val="left" w:pos="709"/>
        </w:tabs>
        <w:jc w:val="both"/>
        <w:rPr>
          <w:rFonts w:ascii="Avenir Book" w:hAnsi="Avenir Book"/>
          <w:sz w:val="20"/>
        </w:rPr>
      </w:pPr>
    </w:p>
    <w:p w14:paraId="5B4439D7" w14:textId="0DCC5ADC" w:rsidR="00327734" w:rsidRPr="00FA6257" w:rsidRDefault="001E63BF" w:rsidP="005A26D6">
      <w:pPr>
        <w:tabs>
          <w:tab w:val="left" w:pos="709"/>
        </w:tabs>
        <w:jc w:val="both"/>
        <w:outlineLvl w:val="0"/>
        <w:rPr>
          <w:rFonts w:ascii="Avenir Book" w:hAnsi="Avenir Book"/>
        </w:rPr>
      </w:pPr>
      <w:r w:rsidRPr="00FA6257">
        <w:rPr>
          <w:rFonts w:ascii="Avenir Book" w:hAnsi="Avenir Book"/>
          <w:b/>
          <w:u w:val="single"/>
        </w:rPr>
        <w:t>3</w:t>
      </w:r>
      <w:r w:rsidR="00B47DBF">
        <w:rPr>
          <w:rFonts w:ascii="Avenir Book" w:hAnsi="Avenir Book"/>
          <w:b/>
          <w:u w:val="single"/>
        </w:rPr>
        <w:t>4</w:t>
      </w:r>
      <w:r w:rsidR="00327734" w:rsidRPr="00FA6257">
        <w:rPr>
          <w:rFonts w:ascii="Avenir Book" w:hAnsi="Avenir Book"/>
          <w:b/>
          <w:u w:val="single"/>
        </w:rPr>
        <w:t>.  SEARCHES</w:t>
      </w:r>
    </w:p>
    <w:p w14:paraId="636BC2AC" w14:textId="77777777" w:rsidR="00327734" w:rsidRPr="00FA6257" w:rsidRDefault="00327734" w:rsidP="00327734">
      <w:pPr>
        <w:tabs>
          <w:tab w:val="left" w:pos="709"/>
        </w:tabs>
        <w:jc w:val="both"/>
        <w:rPr>
          <w:rFonts w:ascii="Avenir Book" w:hAnsi="Avenir Book"/>
          <w:sz w:val="20"/>
        </w:rPr>
      </w:pPr>
    </w:p>
    <w:p w14:paraId="38182AF5" w14:textId="5E0BA176" w:rsidR="00327734" w:rsidRPr="00FA6257" w:rsidRDefault="00327734" w:rsidP="00FD5432">
      <w:pPr>
        <w:pStyle w:val="NormalWeb"/>
        <w:spacing w:before="2" w:after="2"/>
        <w:jc w:val="both"/>
        <w:outlineLvl w:val="0"/>
        <w:rPr>
          <w:rFonts w:ascii="Avenir Book" w:hAnsi="Avenir Book"/>
        </w:rPr>
      </w:pPr>
      <w:r w:rsidRPr="00FA6257">
        <w:rPr>
          <w:rFonts w:ascii="Avenir Book" w:hAnsi="Avenir Book"/>
        </w:rPr>
        <w:t>The company reserve the right to occasi</w:t>
      </w:r>
      <w:r w:rsidR="004C26CA" w:rsidRPr="00FA6257">
        <w:rPr>
          <w:rFonts w:ascii="Avenir Book" w:hAnsi="Avenir Book"/>
        </w:rPr>
        <w:t xml:space="preserve">onally search members of staff </w:t>
      </w:r>
      <w:r w:rsidRPr="00FA6257">
        <w:rPr>
          <w:rFonts w:ascii="Avenir Book" w:hAnsi="Avenir Book"/>
        </w:rPr>
        <w:t xml:space="preserve">and their vehicles. </w:t>
      </w:r>
    </w:p>
    <w:p w14:paraId="1234D71E" w14:textId="77777777" w:rsidR="00327734" w:rsidRPr="00FA6257" w:rsidRDefault="00327734" w:rsidP="00FD5432">
      <w:pPr>
        <w:pStyle w:val="NormalWeb"/>
        <w:spacing w:before="2" w:after="2"/>
        <w:jc w:val="both"/>
        <w:rPr>
          <w:rFonts w:ascii="Avenir Book" w:hAnsi="Avenir Book"/>
        </w:rPr>
      </w:pPr>
    </w:p>
    <w:p w14:paraId="102D52C6" w14:textId="38536DA3" w:rsidR="00327734" w:rsidRPr="00FA6257" w:rsidRDefault="00327734" w:rsidP="00FD5432">
      <w:pPr>
        <w:pStyle w:val="NormalWeb"/>
        <w:spacing w:before="2" w:after="2"/>
        <w:jc w:val="both"/>
        <w:rPr>
          <w:rFonts w:ascii="Avenir Book" w:hAnsi="Avenir Book"/>
        </w:rPr>
      </w:pPr>
      <w:r w:rsidRPr="00FA6257">
        <w:rPr>
          <w:rFonts w:ascii="Avenir Book" w:hAnsi="Avenir Book"/>
        </w:rPr>
        <w:t xml:space="preserve">If this course of action is felt to be necessary, then searches will be carried out in an appropriate manner. The member of staff subject to the search will be entitled to have a witness present at all times. </w:t>
      </w:r>
    </w:p>
    <w:p w14:paraId="35CD243C" w14:textId="77777777" w:rsidR="00327734" w:rsidRPr="00FA6257" w:rsidRDefault="00327734" w:rsidP="00FD5432">
      <w:pPr>
        <w:pStyle w:val="NormalWeb"/>
        <w:spacing w:before="2" w:after="2"/>
        <w:jc w:val="both"/>
        <w:rPr>
          <w:rFonts w:ascii="Avenir Book" w:hAnsi="Avenir Book"/>
        </w:rPr>
      </w:pPr>
    </w:p>
    <w:p w14:paraId="19F3F561" w14:textId="77777777" w:rsidR="00327734" w:rsidRPr="00FA6257" w:rsidRDefault="00327734" w:rsidP="00FD5432">
      <w:pPr>
        <w:pStyle w:val="NormalWeb"/>
        <w:spacing w:before="2" w:after="2"/>
        <w:jc w:val="both"/>
        <w:rPr>
          <w:rFonts w:ascii="Avenir Book" w:hAnsi="Avenir Book"/>
        </w:rPr>
      </w:pPr>
      <w:r w:rsidRPr="00FA6257">
        <w:rPr>
          <w:rFonts w:ascii="Avenir Book" w:hAnsi="Avenir Book"/>
        </w:rPr>
        <w:t xml:space="preserve">It is a requirement that, should a search be required by any authorised member of management, that you co-operate fully at all times.  </w:t>
      </w:r>
    </w:p>
    <w:p w14:paraId="3F194D13" w14:textId="77777777" w:rsidR="00DA4EBB" w:rsidRPr="00FA6257" w:rsidRDefault="00DA4EBB" w:rsidP="00FD5432">
      <w:pPr>
        <w:pStyle w:val="NormalWeb"/>
        <w:spacing w:before="2" w:after="2"/>
        <w:jc w:val="both"/>
        <w:rPr>
          <w:rFonts w:ascii="Avenir Book" w:hAnsi="Avenir Book"/>
        </w:rPr>
      </w:pPr>
    </w:p>
    <w:p w14:paraId="48AEACA4" w14:textId="77777777" w:rsidR="00327734" w:rsidRPr="00FA6257" w:rsidRDefault="00327734" w:rsidP="00FD5432">
      <w:pPr>
        <w:pStyle w:val="NormalWeb"/>
        <w:spacing w:before="2" w:after="2"/>
        <w:jc w:val="both"/>
        <w:rPr>
          <w:rFonts w:ascii="Avenir Book" w:hAnsi="Avenir Book"/>
        </w:rPr>
      </w:pPr>
      <w:r w:rsidRPr="00FA6257">
        <w:rPr>
          <w:rFonts w:ascii="Avenir Book" w:hAnsi="Avenir Book"/>
        </w:rPr>
        <w:t xml:space="preserve">Whilst you have the right to refuse to be searched, such refusal could constitute a breach of contract and could result in disciplinary action being taken against you, including dismissal.  </w:t>
      </w:r>
    </w:p>
    <w:p w14:paraId="7021E824" w14:textId="77777777" w:rsidR="00327734" w:rsidRPr="00FA6257" w:rsidRDefault="00327734" w:rsidP="00FD5432">
      <w:pPr>
        <w:pStyle w:val="NormalWeb"/>
        <w:spacing w:before="2" w:after="2"/>
        <w:jc w:val="both"/>
        <w:rPr>
          <w:rFonts w:ascii="Avenir Book" w:hAnsi="Avenir Book"/>
        </w:rPr>
      </w:pPr>
    </w:p>
    <w:p w14:paraId="784D7177" w14:textId="363EA446" w:rsidR="002D56BF" w:rsidRPr="00FA6257" w:rsidRDefault="00327734" w:rsidP="00FD5432">
      <w:pPr>
        <w:pStyle w:val="NormalWeb"/>
        <w:spacing w:before="2" w:after="2"/>
        <w:jc w:val="both"/>
        <w:outlineLvl w:val="0"/>
        <w:rPr>
          <w:rFonts w:ascii="Avenir Book" w:hAnsi="Avenir Book"/>
        </w:rPr>
      </w:pPr>
      <w:r w:rsidRPr="00FA6257">
        <w:rPr>
          <w:rFonts w:ascii="Avenir Book" w:hAnsi="Avenir Book"/>
        </w:rPr>
        <w:t>The Company reserves the right to call the police at any stage.</w:t>
      </w:r>
    </w:p>
    <w:p w14:paraId="5E760B2A" w14:textId="77777777" w:rsidR="00816F13" w:rsidRPr="00FA6257" w:rsidRDefault="00816F13" w:rsidP="00327734">
      <w:pPr>
        <w:tabs>
          <w:tab w:val="left" w:pos="709"/>
        </w:tabs>
        <w:jc w:val="both"/>
        <w:rPr>
          <w:rFonts w:ascii="Avenir Book" w:hAnsi="Avenir Book"/>
          <w:sz w:val="20"/>
        </w:rPr>
      </w:pPr>
    </w:p>
    <w:p w14:paraId="396608AC" w14:textId="1F2A3F00" w:rsidR="00327734" w:rsidRPr="00FA6257" w:rsidRDefault="001E63BF" w:rsidP="005A26D6">
      <w:pPr>
        <w:tabs>
          <w:tab w:val="left" w:pos="709"/>
        </w:tabs>
        <w:jc w:val="both"/>
        <w:outlineLvl w:val="0"/>
        <w:rPr>
          <w:rFonts w:ascii="Avenir Book" w:hAnsi="Avenir Book"/>
          <w:b/>
          <w:szCs w:val="22"/>
          <w:u w:val="single"/>
        </w:rPr>
      </w:pPr>
      <w:r w:rsidRPr="00FA6257">
        <w:rPr>
          <w:rFonts w:ascii="Avenir Book" w:hAnsi="Avenir Book"/>
          <w:b/>
          <w:szCs w:val="22"/>
          <w:u w:val="single"/>
        </w:rPr>
        <w:t>3</w:t>
      </w:r>
      <w:r w:rsidR="00B47DBF">
        <w:rPr>
          <w:rFonts w:ascii="Avenir Book" w:hAnsi="Avenir Book"/>
          <w:b/>
          <w:szCs w:val="22"/>
          <w:u w:val="single"/>
        </w:rPr>
        <w:t>5</w:t>
      </w:r>
      <w:r w:rsidR="00327734" w:rsidRPr="00FA6257">
        <w:rPr>
          <w:rFonts w:ascii="Avenir Book" w:hAnsi="Avenir Book"/>
          <w:b/>
          <w:szCs w:val="22"/>
          <w:u w:val="single"/>
        </w:rPr>
        <w:t xml:space="preserve">. GIFTS/FAVOURS/LOANS </w:t>
      </w:r>
    </w:p>
    <w:p w14:paraId="1A677FDC" w14:textId="77777777" w:rsidR="00327734" w:rsidRPr="00FA6257" w:rsidRDefault="00327734" w:rsidP="00327734">
      <w:pPr>
        <w:tabs>
          <w:tab w:val="left" w:pos="709"/>
        </w:tabs>
        <w:jc w:val="both"/>
        <w:rPr>
          <w:rFonts w:ascii="Avenir Book" w:hAnsi="Avenir Book"/>
          <w:b/>
          <w:sz w:val="20"/>
          <w:u w:val="single"/>
        </w:rPr>
      </w:pPr>
    </w:p>
    <w:p w14:paraId="0FA0D871" w14:textId="77777777" w:rsidR="00327734" w:rsidRPr="00FA6257" w:rsidRDefault="00327734" w:rsidP="00AB3CE8">
      <w:pPr>
        <w:tabs>
          <w:tab w:val="left" w:pos="709"/>
        </w:tabs>
        <w:jc w:val="both"/>
        <w:rPr>
          <w:rFonts w:ascii="Avenir Book" w:hAnsi="Avenir Book"/>
          <w:sz w:val="20"/>
        </w:rPr>
      </w:pPr>
      <w:r w:rsidRPr="00FA6257">
        <w:rPr>
          <w:rFonts w:ascii="Avenir Book" w:hAnsi="Avenir Book"/>
          <w:sz w:val="20"/>
        </w:rPr>
        <w:t xml:space="preserve">No member of staff is permitted to offer or give, or cause to be offered or given, any gift, favour or loan, or any other form of inducement, to either individuals, employees or organisations, with the express intention of obtaining business or increasing the level of business transacted with any company or organisation. </w:t>
      </w:r>
    </w:p>
    <w:p w14:paraId="289C1F66" w14:textId="77777777" w:rsidR="00327734" w:rsidRPr="00FA6257" w:rsidRDefault="00327734" w:rsidP="00AB3CE8">
      <w:pPr>
        <w:tabs>
          <w:tab w:val="left" w:pos="709"/>
        </w:tabs>
        <w:jc w:val="both"/>
        <w:rPr>
          <w:rFonts w:ascii="Avenir Book" w:hAnsi="Avenir Book"/>
          <w:sz w:val="20"/>
        </w:rPr>
      </w:pPr>
    </w:p>
    <w:p w14:paraId="1D98956B" w14:textId="73A1C81D" w:rsidR="00327734" w:rsidRPr="00FA6257" w:rsidRDefault="00327734" w:rsidP="00AB3CE8">
      <w:pPr>
        <w:tabs>
          <w:tab w:val="left" w:pos="709"/>
        </w:tabs>
        <w:jc w:val="both"/>
        <w:rPr>
          <w:rFonts w:ascii="Avenir Book" w:hAnsi="Avenir Book"/>
          <w:sz w:val="20"/>
        </w:rPr>
      </w:pPr>
      <w:r w:rsidRPr="00FA6257">
        <w:rPr>
          <w:rFonts w:ascii="Avenir Book" w:hAnsi="Avenir Book"/>
          <w:sz w:val="20"/>
        </w:rPr>
        <w:t>Nor is any member of staff permitted to receive any gift, favour or loan from any source, in relation to the Company’s business, other than trivial items such as diaries, without the express consent of a Director.</w:t>
      </w:r>
      <w:r w:rsidR="00DB3226" w:rsidRPr="00FA6257">
        <w:rPr>
          <w:rFonts w:ascii="Avenir Book" w:hAnsi="Avenir Book"/>
          <w:sz w:val="20"/>
        </w:rPr>
        <w:t xml:space="preserve"> </w:t>
      </w:r>
      <w:r w:rsidRPr="00FA6257">
        <w:rPr>
          <w:rFonts w:ascii="Avenir Book" w:hAnsi="Avenir Book"/>
          <w:sz w:val="20"/>
        </w:rPr>
        <w:t>Equally, no entertainment, on behalf of the Company, shall be provided or accepted, without the express consent of a Director.</w:t>
      </w:r>
    </w:p>
    <w:p w14:paraId="01A8F6E7" w14:textId="77777777" w:rsidR="00327734" w:rsidRPr="00FA6257" w:rsidRDefault="00327734" w:rsidP="00AB3CE8">
      <w:pPr>
        <w:tabs>
          <w:tab w:val="left" w:pos="709"/>
        </w:tabs>
        <w:jc w:val="both"/>
        <w:rPr>
          <w:rFonts w:ascii="Avenir Book" w:hAnsi="Avenir Book"/>
          <w:sz w:val="20"/>
        </w:rPr>
      </w:pPr>
    </w:p>
    <w:p w14:paraId="4A14A4E7" w14:textId="77777777" w:rsidR="00327734" w:rsidRDefault="00327734" w:rsidP="00AB3CE8">
      <w:pPr>
        <w:tabs>
          <w:tab w:val="left" w:pos="709"/>
        </w:tabs>
        <w:jc w:val="both"/>
        <w:outlineLvl w:val="0"/>
        <w:rPr>
          <w:rFonts w:ascii="Avenir Book" w:hAnsi="Avenir Book"/>
          <w:sz w:val="20"/>
        </w:rPr>
      </w:pPr>
      <w:r w:rsidRPr="00FA6257">
        <w:rPr>
          <w:rFonts w:ascii="Avenir Book" w:hAnsi="Avenir Book"/>
          <w:sz w:val="20"/>
        </w:rPr>
        <w:t>Any offer or suggestion of a gift, favour or loan should be reported to a Director immediately.</w:t>
      </w:r>
    </w:p>
    <w:p w14:paraId="239D84DD" w14:textId="77777777" w:rsidR="00AB3CE8" w:rsidRPr="00FA6257" w:rsidRDefault="00AB3CE8" w:rsidP="00AB3CE8">
      <w:pPr>
        <w:tabs>
          <w:tab w:val="left" w:pos="709"/>
        </w:tabs>
        <w:jc w:val="both"/>
        <w:outlineLvl w:val="0"/>
        <w:rPr>
          <w:rFonts w:ascii="Avenir Book" w:hAnsi="Avenir Book"/>
          <w:sz w:val="20"/>
        </w:rPr>
      </w:pPr>
    </w:p>
    <w:p w14:paraId="15071979" w14:textId="77777777" w:rsidR="00327734" w:rsidRPr="00FA6257" w:rsidRDefault="00327734" w:rsidP="00AB3CE8">
      <w:pPr>
        <w:tabs>
          <w:tab w:val="left" w:pos="709"/>
        </w:tabs>
        <w:jc w:val="both"/>
        <w:rPr>
          <w:rFonts w:ascii="Avenir Book" w:hAnsi="Avenir Book"/>
          <w:sz w:val="20"/>
        </w:rPr>
      </w:pPr>
    </w:p>
    <w:p w14:paraId="71D68065" w14:textId="7DC577EA" w:rsidR="00327734" w:rsidRPr="00FD5432" w:rsidRDefault="001E63BF" w:rsidP="005A26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outlineLvl w:val="0"/>
        <w:rPr>
          <w:rFonts w:ascii="Avenir Book" w:eastAsia="Times New Roman" w:hAnsi="Avenir Book"/>
          <w:b/>
          <w:szCs w:val="22"/>
          <w:u w:val="single"/>
        </w:rPr>
      </w:pPr>
      <w:r w:rsidRPr="00FD5432">
        <w:rPr>
          <w:rFonts w:ascii="Avenir Book" w:eastAsia="Times New Roman" w:hAnsi="Avenir Book"/>
          <w:b/>
          <w:szCs w:val="22"/>
          <w:u w:val="single"/>
        </w:rPr>
        <w:t>3</w:t>
      </w:r>
      <w:r w:rsidR="00B47DBF">
        <w:rPr>
          <w:rFonts w:ascii="Avenir Book" w:eastAsia="Times New Roman" w:hAnsi="Avenir Book"/>
          <w:b/>
          <w:szCs w:val="22"/>
          <w:u w:val="single"/>
        </w:rPr>
        <w:t>6</w:t>
      </w:r>
      <w:r w:rsidR="00327734" w:rsidRPr="00FD5432">
        <w:rPr>
          <w:rFonts w:ascii="Avenir Book" w:eastAsia="Times New Roman" w:hAnsi="Avenir Book"/>
          <w:b/>
          <w:szCs w:val="22"/>
          <w:u w:val="single"/>
        </w:rPr>
        <w:t>.  ANTI-BRIBERY POLICY</w:t>
      </w:r>
    </w:p>
    <w:p w14:paraId="4D08A4C4" w14:textId="77777777" w:rsidR="00327734" w:rsidRPr="00FD5432" w:rsidRDefault="00327734" w:rsidP="00AB3C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b/>
          <w:szCs w:val="22"/>
          <w:u w:val="single"/>
        </w:rPr>
      </w:pPr>
    </w:p>
    <w:p w14:paraId="5FA5D9A1" w14:textId="71E735DC" w:rsidR="00327734" w:rsidRPr="00FD5432" w:rsidRDefault="00327734" w:rsidP="00AB3C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rPr>
      </w:pPr>
      <w:r w:rsidRPr="00FD5432">
        <w:rPr>
          <w:rFonts w:ascii="Avenir Book" w:eastAsia="Times New Roman" w:hAnsi="Avenir Book"/>
          <w:sz w:val="20"/>
        </w:rPr>
        <w:t xml:space="preserve">The Company is committed to the highest standards of ethical conduct and integrity in its business activities in the UK and overseas. Accordingly, all members of staff are required to strictly adhere to the Company’s Anti-Bribery Policy, which outlines the Company’s position on preventing and prohibiting bribery in accordance with the Bribery Act 2010. The Company will not tolerate any form of bribery by, or of, its employees, agents or consultants or any person or body acting on its behalf.  A copy of the Anti-Bribery Policy, </w:t>
      </w:r>
      <w:r w:rsidR="00D57923" w:rsidRPr="00FD5432">
        <w:rPr>
          <w:rFonts w:ascii="Avenir Book" w:eastAsia="Times New Roman" w:hAnsi="Avenir Book"/>
          <w:sz w:val="20"/>
        </w:rPr>
        <w:t>Section 2(b)</w:t>
      </w:r>
      <w:proofErr w:type="spellStart"/>
      <w:r w:rsidR="00D57923" w:rsidRPr="00FD5432">
        <w:rPr>
          <w:rFonts w:ascii="Avenir Book" w:eastAsia="Times New Roman" w:hAnsi="Avenir Book"/>
          <w:sz w:val="20"/>
        </w:rPr>
        <w:t>i</w:t>
      </w:r>
      <w:proofErr w:type="spellEnd"/>
      <w:r w:rsidRPr="00FD5432">
        <w:rPr>
          <w:rFonts w:ascii="Avenir Book" w:eastAsia="Times New Roman" w:hAnsi="Avenir Book"/>
          <w:sz w:val="20"/>
        </w:rPr>
        <w:t>, is attached to this Handbook, if appropriat</w:t>
      </w:r>
      <w:r w:rsidR="007B1D52" w:rsidRPr="00FD5432">
        <w:rPr>
          <w:rFonts w:ascii="Avenir Book" w:eastAsia="Times New Roman" w:hAnsi="Avenir Book"/>
          <w:sz w:val="20"/>
        </w:rPr>
        <w:t>e, or is available for viewing in Reception.</w:t>
      </w:r>
    </w:p>
    <w:p w14:paraId="7AE15492" w14:textId="77777777" w:rsidR="007B1D52" w:rsidRPr="00FD5432" w:rsidRDefault="007B1D52" w:rsidP="00AB3C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rPr>
      </w:pPr>
    </w:p>
    <w:p w14:paraId="580C960C" w14:textId="71F62E57" w:rsidR="0079052D" w:rsidRPr="00FA6257" w:rsidRDefault="001E63BF" w:rsidP="00AB3CE8">
      <w:pPr>
        <w:jc w:val="both"/>
        <w:rPr>
          <w:rFonts w:ascii="Avenir Book" w:hAnsi="Avenir Book" w:cs="Arial"/>
          <w:b/>
          <w:szCs w:val="24"/>
          <w:u w:val="single"/>
        </w:rPr>
      </w:pPr>
      <w:r w:rsidRPr="00FA6257">
        <w:rPr>
          <w:rFonts w:ascii="Avenir Book" w:hAnsi="Avenir Book" w:cs="Arial"/>
          <w:b/>
          <w:szCs w:val="24"/>
          <w:u w:val="single"/>
        </w:rPr>
        <w:t>3</w:t>
      </w:r>
      <w:r w:rsidR="00B47DBF">
        <w:rPr>
          <w:rFonts w:ascii="Avenir Book" w:hAnsi="Avenir Book" w:cs="Arial"/>
          <w:b/>
          <w:szCs w:val="24"/>
          <w:u w:val="single"/>
        </w:rPr>
        <w:t>7</w:t>
      </w:r>
      <w:r w:rsidR="0079052D" w:rsidRPr="00FA6257">
        <w:rPr>
          <w:rFonts w:ascii="Avenir Book" w:hAnsi="Avenir Book" w:cs="Arial"/>
          <w:b/>
          <w:szCs w:val="24"/>
          <w:u w:val="single"/>
        </w:rPr>
        <w:t>.  MODERN SLAVERY ACT</w:t>
      </w:r>
    </w:p>
    <w:p w14:paraId="75E52C96" w14:textId="77777777" w:rsidR="0079052D" w:rsidRPr="00FA6257" w:rsidRDefault="0079052D" w:rsidP="00AB3CE8">
      <w:pPr>
        <w:jc w:val="both"/>
        <w:rPr>
          <w:rFonts w:ascii="Avenir Book" w:hAnsi="Avenir Book" w:cs="Arial"/>
          <w:b/>
          <w:sz w:val="20"/>
          <w:u w:val="single"/>
        </w:rPr>
      </w:pPr>
    </w:p>
    <w:p w14:paraId="2C25B33B" w14:textId="21629A2D" w:rsidR="002D56BF" w:rsidRPr="00FA6257" w:rsidRDefault="7F775704" w:rsidP="00AB3CE8">
      <w:pPr>
        <w:jc w:val="both"/>
        <w:rPr>
          <w:rFonts w:ascii="Avenir Book" w:hAnsi="Avenir Book" w:cs="Arial"/>
          <w:sz w:val="20"/>
        </w:rPr>
      </w:pPr>
      <w:r w:rsidRPr="00FA6257">
        <w:rPr>
          <w:rFonts w:ascii="Avenir Book" w:hAnsi="Avenir Book" w:cs="Arial"/>
          <w:sz w:val="20"/>
        </w:rPr>
        <w:t xml:space="preserve">We are committed to acting ethically, and with integrity, in all our business dealings and relationships. We want to make sure that modern slavery and human trafficking is not taking place within our business or its supply chains. The Modern Slavery Act 2015 places businesses of a certain size under a legal obligation to publish a slavery and human trafficking statement each year. These businesses also have to report on steps taken during the year to make sure that modern slavery and human trafficking is not taking place in any part of their businesses or supply chains.  </w:t>
      </w:r>
    </w:p>
    <w:p w14:paraId="0DF1A12D" w14:textId="36D72844" w:rsidR="002D56BF" w:rsidRPr="00FA6257" w:rsidRDefault="7F775704" w:rsidP="00AB3CE8">
      <w:pPr>
        <w:jc w:val="both"/>
      </w:pPr>
      <w:r w:rsidRPr="00FA6257">
        <w:rPr>
          <w:rFonts w:ascii="Avenir Book" w:hAnsi="Avenir Book" w:cs="Arial"/>
          <w:sz w:val="20"/>
        </w:rPr>
        <w:t xml:space="preserve">  </w:t>
      </w:r>
    </w:p>
    <w:p w14:paraId="24012CA7" w14:textId="297CB0DD" w:rsidR="002D56BF" w:rsidRPr="00FA6257" w:rsidRDefault="7F775704" w:rsidP="00AB3CE8">
      <w:pPr>
        <w:jc w:val="both"/>
      </w:pPr>
      <w:r w:rsidRPr="00FA6257">
        <w:rPr>
          <w:rFonts w:ascii="Avenir Book" w:hAnsi="Avenir Book" w:cs="Arial"/>
          <w:sz w:val="20"/>
        </w:rPr>
        <w:t xml:space="preserve">This Policy: explains the concept of modern slavery and human trafficking, sets out our commitment to being a business which is free from modern slavery and human trafficking and how we will achieve this and explains how you can help us to conduct our business free from modern slavery and human trafficking. This Policy applies to all those who work in the business, including employees, workers, agency staff, self-employed contractors and volunteers. Everyone working for us has a role to play in preventing modern slavery and human trafficking. Please note that this Policy does not form part of your contract with us. We reserve the right to amend or remove this Policy. </w:t>
      </w:r>
    </w:p>
    <w:p w14:paraId="4E5B7C8E" w14:textId="4DC8BE7F" w:rsidR="002D56BF" w:rsidRPr="00FA6257" w:rsidRDefault="7F775704" w:rsidP="00AB3CE8">
      <w:pPr>
        <w:jc w:val="both"/>
      </w:pPr>
      <w:r w:rsidRPr="00FA6257">
        <w:rPr>
          <w:rFonts w:ascii="Avenir Book" w:hAnsi="Avenir Book" w:cs="Arial"/>
          <w:sz w:val="20"/>
        </w:rPr>
        <w:t xml:space="preserve">  </w:t>
      </w:r>
    </w:p>
    <w:p w14:paraId="061B4C31" w14:textId="6785D3C2" w:rsidR="002D56BF" w:rsidRPr="00FA6257" w:rsidRDefault="7F775704" w:rsidP="00AB3CE8">
      <w:pPr>
        <w:jc w:val="both"/>
      </w:pPr>
      <w:r w:rsidRPr="00FA6257">
        <w:rPr>
          <w:rFonts w:ascii="Avenir Book" w:hAnsi="Avenir Book" w:cs="Arial"/>
          <w:sz w:val="20"/>
        </w:rPr>
        <w:t xml:space="preserve">Slavery is not something which is confined to the history books. Modern slavery exists in many forms, even here in the UK. It is rooted in the idea of forced labour – positions where a person is required to work and cannot refuse to work or leave because of threats of violence, coercion or deception or abuse of power. It includes holding a person in a position of slavery, servitude, or forced or compulsory labour.  </w:t>
      </w:r>
    </w:p>
    <w:p w14:paraId="5D1BC2A0" w14:textId="42043F29" w:rsidR="002D56BF" w:rsidRPr="00FA6257" w:rsidRDefault="7F775704" w:rsidP="00AB3CE8">
      <w:pPr>
        <w:jc w:val="both"/>
      </w:pPr>
      <w:r w:rsidRPr="00FA6257">
        <w:rPr>
          <w:rFonts w:ascii="Avenir Book" w:hAnsi="Avenir Book" w:cs="Arial"/>
          <w:sz w:val="20"/>
        </w:rPr>
        <w:t xml:space="preserve"> </w:t>
      </w:r>
    </w:p>
    <w:p w14:paraId="3D08085F" w14:textId="4BB8A645" w:rsidR="002D56BF" w:rsidRPr="00FA6257" w:rsidRDefault="7F775704" w:rsidP="00AB3CE8">
      <w:pPr>
        <w:jc w:val="both"/>
      </w:pPr>
      <w:r w:rsidRPr="00FA6257">
        <w:rPr>
          <w:rFonts w:ascii="Avenir Book" w:hAnsi="Avenir Book" w:cs="Arial"/>
          <w:sz w:val="20"/>
        </w:rPr>
        <w:t xml:space="preserve">It is a priority for us that we trade ethically, source responsibly and work to prevent modern slavery and human trafficking throughout our organisation and in our supply chain.  Samantha Harrison is responsible for making sure that all those working for us have actively chosen to work with us and are not being coerced or controlled in any way. They will do this through regular audits, an open appraisal structure and by following up on any concerns raised. We recognise that the biggest risk of modern slavery within our business comes from the actions of those in our supply chain. We look at each </w:t>
      </w:r>
      <w:r w:rsidRPr="00FA6257">
        <w:rPr>
          <w:rFonts w:ascii="Avenir Book" w:hAnsi="Avenir Book" w:cs="Arial"/>
          <w:sz w:val="20"/>
        </w:rPr>
        <w:lastRenderedPageBreak/>
        <w:t xml:space="preserve">aspect of our supply chain and assess the risk in each area. We will take seriously all reports received raising concerns regarding modern slavery within our business and its supply chain, and we will investigate each one.  </w:t>
      </w:r>
    </w:p>
    <w:p w14:paraId="723D7362" w14:textId="6CCE1465" w:rsidR="002D56BF" w:rsidRPr="00FA6257" w:rsidRDefault="7F775704" w:rsidP="00AB3CE8">
      <w:pPr>
        <w:jc w:val="both"/>
      </w:pPr>
      <w:r w:rsidRPr="00FA6257">
        <w:rPr>
          <w:rFonts w:ascii="Avenir Book" w:hAnsi="Avenir Book" w:cs="Arial"/>
          <w:sz w:val="20"/>
        </w:rPr>
        <w:t xml:space="preserve"> </w:t>
      </w:r>
    </w:p>
    <w:p w14:paraId="225FEB11" w14:textId="0BB3FB95" w:rsidR="002D56BF" w:rsidRPr="00FA6257" w:rsidRDefault="7F775704" w:rsidP="00AB3CE8">
      <w:pPr>
        <w:jc w:val="both"/>
      </w:pPr>
      <w:r w:rsidRPr="00FA6257">
        <w:rPr>
          <w:rFonts w:ascii="Avenir Book" w:hAnsi="Avenir Book" w:cs="Arial"/>
          <w:sz w:val="20"/>
        </w:rPr>
        <w:t xml:space="preserve">You should take the time to read and understand this Policy and appreciate the importance of working with us on modern slavery and human trafficking issues. If your job involves procurement (i.e. you obtain goods or services for us as part of your job role), then you should make sure you follow all appropriate protocols before approving any supplier. You should consider the following questions as part of any due diligence process:  </w:t>
      </w:r>
    </w:p>
    <w:p w14:paraId="5C8B8D8E" w14:textId="240DECE9" w:rsidR="002D56BF" w:rsidRPr="00FA6257" w:rsidRDefault="7F775704" w:rsidP="00AB3CE8">
      <w:pPr>
        <w:pStyle w:val="ListParagraph"/>
        <w:numPr>
          <w:ilvl w:val="0"/>
          <w:numId w:val="25"/>
        </w:numPr>
        <w:jc w:val="both"/>
      </w:pPr>
      <w:r w:rsidRPr="00FA6257">
        <w:rPr>
          <w:rFonts w:ascii="Avenir Book" w:hAnsi="Avenir Book" w:cs="Arial"/>
          <w:sz w:val="20"/>
        </w:rPr>
        <w:t xml:space="preserve">Does the business trade with or operate in countries that are a known risk for modern slavery (for example India, China, Pakistan, North Korea, Afghanistan, Eritrea or South Sudan)?  </w:t>
      </w:r>
    </w:p>
    <w:p w14:paraId="051F0D61" w14:textId="4FDDDF00" w:rsidR="002D56BF" w:rsidRPr="00FA6257" w:rsidRDefault="7F775704" w:rsidP="00AB3CE8">
      <w:pPr>
        <w:pStyle w:val="ListParagraph"/>
        <w:numPr>
          <w:ilvl w:val="0"/>
          <w:numId w:val="25"/>
        </w:numPr>
        <w:jc w:val="both"/>
      </w:pPr>
      <w:r w:rsidRPr="00FA6257">
        <w:rPr>
          <w:rFonts w:ascii="Avenir Book" w:hAnsi="Avenir Book" w:cs="Arial"/>
          <w:sz w:val="20"/>
        </w:rPr>
        <w:t xml:space="preserve">Does the business operate in a sector which is high-risk for modern slavery (generally this will be the consumables industries, for example, cocoa, chocolate, tobacco and cotton)?  </w:t>
      </w:r>
    </w:p>
    <w:p w14:paraId="279DDF00" w14:textId="7A837E4A" w:rsidR="002D56BF" w:rsidRPr="00FA6257" w:rsidRDefault="7F775704" w:rsidP="00AB3CE8">
      <w:pPr>
        <w:pStyle w:val="ListParagraph"/>
        <w:numPr>
          <w:ilvl w:val="0"/>
          <w:numId w:val="25"/>
        </w:numPr>
        <w:jc w:val="both"/>
      </w:pPr>
      <w:r w:rsidRPr="00FA6257">
        <w:rPr>
          <w:rFonts w:ascii="Avenir Book" w:hAnsi="Avenir Book" w:cs="Arial"/>
          <w:sz w:val="20"/>
        </w:rPr>
        <w:t xml:space="preserve">Is the supplier aware of modern slavery, and does it appear to have the desire to address this risk?  </w:t>
      </w:r>
    </w:p>
    <w:p w14:paraId="23E836D4" w14:textId="4C7B730D" w:rsidR="002D56BF" w:rsidRPr="00FA6257" w:rsidRDefault="7F775704" w:rsidP="00AB3CE8">
      <w:pPr>
        <w:pStyle w:val="ListParagraph"/>
        <w:numPr>
          <w:ilvl w:val="0"/>
          <w:numId w:val="25"/>
        </w:numPr>
        <w:jc w:val="both"/>
      </w:pPr>
      <w:r w:rsidRPr="00FA6257">
        <w:rPr>
          <w:rFonts w:ascii="Avenir Book" w:hAnsi="Avenir Book" w:cs="Arial"/>
          <w:sz w:val="20"/>
        </w:rPr>
        <w:t xml:space="preserve">Is the business happy to provide information regarding its own supply chain?  </w:t>
      </w:r>
    </w:p>
    <w:p w14:paraId="289D0881" w14:textId="644D334C" w:rsidR="002D56BF" w:rsidRPr="00FA6257" w:rsidRDefault="7F775704" w:rsidP="00AB3CE8">
      <w:pPr>
        <w:pStyle w:val="ListParagraph"/>
        <w:numPr>
          <w:ilvl w:val="0"/>
          <w:numId w:val="25"/>
        </w:numPr>
        <w:jc w:val="both"/>
      </w:pPr>
      <w:r w:rsidRPr="00FA6257">
        <w:rPr>
          <w:rFonts w:ascii="Avenir Book" w:hAnsi="Avenir Book" w:cs="Arial"/>
          <w:sz w:val="20"/>
        </w:rPr>
        <w:t xml:space="preserve">Does the business monitor its own suppliers?  </w:t>
      </w:r>
    </w:p>
    <w:p w14:paraId="40A146E7" w14:textId="0C5AF56A" w:rsidR="002D56BF" w:rsidRPr="00FA6257" w:rsidRDefault="7F775704" w:rsidP="00AB3CE8">
      <w:pPr>
        <w:pStyle w:val="ListParagraph"/>
        <w:numPr>
          <w:ilvl w:val="0"/>
          <w:numId w:val="25"/>
        </w:numPr>
        <w:jc w:val="both"/>
      </w:pPr>
      <w:r w:rsidRPr="00FA6257">
        <w:rPr>
          <w:rFonts w:ascii="Avenir Book" w:hAnsi="Avenir Book" w:cs="Arial"/>
          <w:sz w:val="20"/>
        </w:rPr>
        <w:t xml:space="preserve">Are the staffing costs in line with what we would expect for the size of the business?  </w:t>
      </w:r>
    </w:p>
    <w:p w14:paraId="564919AB" w14:textId="0C994D3D" w:rsidR="002D56BF" w:rsidRPr="00FA6257" w:rsidRDefault="7F775704" w:rsidP="00AB3CE8">
      <w:pPr>
        <w:pStyle w:val="ListParagraph"/>
        <w:numPr>
          <w:ilvl w:val="0"/>
          <w:numId w:val="25"/>
        </w:numPr>
        <w:jc w:val="both"/>
      </w:pPr>
      <w:r w:rsidRPr="00FA6257">
        <w:rPr>
          <w:rFonts w:ascii="Avenir Book" w:hAnsi="Avenir Book" w:cs="Arial"/>
          <w:sz w:val="20"/>
        </w:rPr>
        <w:t xml:space="preserve">Does the business have a whistleblowing policy in place?  </w:t>
      </w:r>
    </w:p>
    <w:p w14:paraId="0C6C12C1" w14:textId="1DF7FBC5" w:rsidR="002D56BF" w:rsidRPr="00FA6257" w:rsidRDefault="7F775704" w:rsidP="00AB3CE8">
      <w:pPr>
        <w:jc w:val="both"/>
      </w:pPr>
      <w:r w:rsidRPr="00FA6257">
        <w:rPr>
          <w:rFonts w:ascii="Avenir Book" w:hAnsi="Avenir Book" w:cs="Arial"/>
          <w:sz w:val="20"/>
        </w:rPr>
        <w:t xml:space="preserve"> </w:t>
      </w:r>
    </w:p>
    <w:p w14:paraId="21CBBD85" w14:textId="5DC092AC" w:rsidR="002D56BF" w:rsidRPr="00FA6257" w:rsidRDefault="7F775704" w:rsidP="00AB3CE8">
      <w:pPr>
        <w:jc w:val="both"/>
      </w:pPr>
      <w:r w:rsidRPr="00FA6257">
        <w:rPr>
          <w:rFonts w:ascii="Avenir Book" w:hAnsi="Avenir Book" w:cs="Arial"/>
          <w:sz w:val="20"/>
        </w:rPr>
        <w:t>The answers you receive to these questions can tell you a lot about the modern slavery risk posed by the potential supplier. You should seek further support from your line manager if the answers to (a) or (b) above are ‘</w:t>
      </w:r>
      <w:proofErr w:type="spellStart"/>
      <w:r w:rsidRPr="00FA6257">
        <w:rPr>
          <w:rFonts w:ascii="Avenir Book" w:hAnsi="Avenir Book" w:cs="Arial"/>
          <w:sz w:val="20"/>
        </w:rPr>
        <w:t>yes’</w:t>
      </w:r>
      <w:proofErr w:type="spellEnd"/>
      <w:r w:rsidRPr="00FA6257">
        <w:rPr>
          <w:rFonts w:ascii="Avenir Book" w:hAnsi="Avenir Book" w:cs="Arial"/>
          <w:sz w:val="20"/>
        </w:rPr>
        <w:t xml:space="preserve"> or if the answers to any of (c)-(g) above are ‘no’. You should avoid any conduct which might lead to, or suggest, a breach of this Policy. You should, using the procedure below, raise a concern at the earliest opportunity if you believe that a breach of this Policy has occurred or if you have any wider suspicion of modern slavery in any part of our business or supply chains.  If you believe or suspect that a breach of this Policy has occurred or that modern slavery or human trafficking may exist in a part of our business (or within our supply chains), then you should report your concern in accordance with our Whistleblowing Policy as soon as possible. If you are unsure about whether something constitutes a breach of this Policy or indicates modern slavery or human trafficking, then we encourage you to discuss this issue with your line manager. If your concern relates to the conduct of a supplier, then you should not make any direct accusations or approaches to the supplier yourself. You should act in accordance with the protocol for raising concerns set out in our Whistleblowing Policy.  </w:t>
      </w:r>
    </w:p>
    <w:p w14:paraId="5F978772" w14:textId="0C6CF64E" w:rsidR="002D56BF" w:rsidRPr="00FA6257" w:rsidRDefault="7F775704" w:rsidP="00AB3CE8">
      <w:pPr>
        <w:jc w:val="both"/>
      </w:pPr>
      <w:r w:rsidRPr="00FA6257">
        <w:rPr>
          <w:rFonts w:ascii="Avenir Book" w:hAnsi="Avenir Book" w:cs="Arial"/>
          <w:sz w:val="20"/>
        </w:rPr>
        <w:t xml:space="preserve"> </w:t>
      </w:r>
    </w:p>
    <w:p w14:paraId="30EC85E6" w14:textId="74902716" w:rsidR="002D56BF" w:rsidRPr="00FA6257" w:rsidRDefault="7F775704" w:rsidP="00AB3CE8">
      <w:pPr>
        <w:jc w:val="both"/>
      </w:pPr>
      <w:r w:rsidRPr="00FA6257">
        <w:rPr>
          <w:rFonts w:ascii="Avenir Book" w:hAnsi="Avenir Book" w:cs="Arial"/>
          <w:sz w:val="20"/>
        </w:rPr>
        <w:t>We will support all who raise genuine concerns in good faith under this Policy. We are committed to ensuring that you do not suffer any detrimental treatment in any form as a result of raising genuine concerns in good faith under this Policy. If you believe you have suffered unfavourable treatment, then you should inform your line manager or consult our Grievance Policy. If you are found to have acted in breach of this Policy or contrary to its aims and objectives, then we may take disciplinary action against you up to and including termination of your employment. If you are not an employee, then we may terminate any other form of engagement you may have with us. </w:t>
      </w:r>
    </w:p>
    <w:p w14:paraId="04A040C0" w14:textId="22E09921" w:rsidR="246AAEF5" w:rsidRPr="00FA6257" w:rsidRDefault="246AAEF5" w:rsidP="00AB3CE8">
      <w:pPr>
        <w:jc w:val="both"/>
        <w:rPr>
          <w:rFonts w:ascii="Avenir Book" w:hAnsi="Avenir Book" w:cs="Arial"/>
          <w:sz w:val="20"/>
        </w:rPr>
      </w:pPr>
    </w:p>
    <w:p w14:paraId="79744AB5" w14:textId="5D7F16A3" w:rsidR="002D56BF" w:rsidRPr="00FD5432" w:rsidRDefault="001E63BF" w:rsidP="00AB3C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outlineLvl w:val="0"/>
        <w:rPr>
          <w:rFonts w:ascii="Avenir Book" w:eastAsia="Times New Roman" w:hAnsi="Avenir Book"/>
          <w:b/>
          <w:szCs w:val="22"/>
          <w:u w:val="single"/>
        </w:rPr>
      </w:pPr>
      <w:r w:rsidRPr="00FD5432">
        <w:rPr>
          <w:rFonts w:ascii="Avenir Book" w:eastAsia="Times New Roman" w:hAnsi="Avenir Book"/>
          <w:b/>
          <w:szCs w:val="22"/>
          <w:u w:val="single"/>
        </w:rPr>
        <w:t>3</w:t>
      </w:r>
      <w:r w:rsidR="00B47DBF">
        <w:rPr>
          <w:rFonts w:ascii="Avenir Book" w:eastAsia="Times New Roman" w:hAnsi="Avenir Book"/>
          <w:b/>
          <w:szCs w:val="22"/>
          <w:u w:val="single"/>
        </w:rPr>
        <w:t>8</w:t>
      </w:r>
      <w:r w:rsidR="00327734" w:rsidRPr="00FD5432">
        <w:rPr>
          <w:rFonts w:ascii="Avenir Book" w:eastAsia="Times New Roman" w:hAnsi="Avenir Book"/>
          <w:b/>
          <w:szCs w:val="22"/>
          <w:u w:val="single"/>
        </w:rPr>
        <w:t>. WHISTLEBLOWING POLICY</w:t>
      </w:r>
    </w:p>
    <w:p w14:paraId="74A0578A" w14:textId="77777777" w:rsidR="00327734" w:rsidRPr="00FD5432"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b/>
          <w:szCs w:val="22"/>
          <w:u w:val="single"/>
        </w:rPr>
      </w:pPr>
    </w:p>
    <w:p w14:paraId="464B2E5C" w14:textId="69CC4AD2" w:rsidR="00327734" w:rsidRPr="00FA6257" w:rsidRDefault="00327734" w:rsidP="00FD5432">
      <w:pPr>
        <w:jc w:val="both"/>
        <w:rPr>
          <w:rFonts w:ascii="Avenir Book" w:hAnsi="Avenir Book"/>
        </w:rPr>
      </w:pPr>
      <w:r w:rsidRPr="00FA6257">
        <w:rPr>
          <w:rFonts w:ascii="Avenir Book" w:hAnsi="Avenir Book" w:cs="Tw Cen MT"/>
          <w:sz w:val="20"/>
          <w:szCs w:val="28"/>
        </w:rPr>
        <w:t>The Company is committed to the highest standards of openness, probity and accountability.</w:t>
      </w:r>
      <w:r w:rsidR="004D1271" w:rsidRPr="00FA6257">
        <w:rPr>
          <w:rFonts w:ascii="Avenir Book" w:hAnsi="Avenir Book" w:cs="Tw Cen MT"/>
          <w:sz w:val="20"/>
          <w:szCs w:val="28"/>
        </w:rPr>
        <w:t xml:space="preserve"> </w:t>
      </w:r>
      <w:r w:rsidRPr="00FA6257">
        <w:rPr>
          <w:rFonts w:ascii="Avenir Book" w:hAnsi="Avenir Book" w:cs="Tw Cen MT"/>
          <w:sz w:val="20"/>
          <w:szCs w:val="28"/>
        </w:rPr>
        <w:t xml:space="preserve">An important aspect of accountability and transparency is a mechanism to enable staff and other members of the Company to voice concerns in a responsible and effective manner. It is a fundamental term of every contract of employment that an employee will faithfully serve his or her employer and not disclose confidential information about the employer’s affairs. Nevertheless, where an individual discovers information which they believe shows serious malpractice or wrongdoing within the organisation then this information should be disclosed internally without fear of reprisal. To enable this to take place if it should prove to be necessary the Company has a Whistleblowing Policy, </w:t>
      </w:r>
      <w:r w:rsidR="00D57923" w:rsidRPr="00FA6257">
        <w:rPr>
          <w:rFonts w:ascii="Avenir Book" w:hAnsi="Avenir Book" w:cs="Tw Cen MT"/>
          <w:sz w:val="20"/>
          <w:szCs w:val="28"/>
        </w:rPr>
        <w:t>Section 2(b)v</w:t>
      </w:r>
      <w:r w:rsidR="00F618EA">
        <w:rPr>
          <w:rFonts w:ascii="Avenir Book" w:hAnsi="Avenir Book" w:cs="Tw Cen MT"/>
          <w:sz w:val="20"/>
          <w:szCs w:val="28"/>
        </w:rPr>
        <w:t>ii</w:t>
      </w:r>
      <w:r w:rsidRPr="00FA6257">
        <w:rPr>
          <w:rFonts w:ascii="Avenir Book" w:hAnsi="Avenir Book" w:cs="Tw Cen MT"/>
          <w:sz w:val="20"/>
          <w:szCs w:val="28"/>
        </w:rPr>
        <w:t>, which is available for viewing from the office. If any member of staff wishes to view this policy, then please ask a Director of the Company who will furnish you with a copy without delay.</w:t>
      </w:r>
    </w:p>
    <w:p w14:paraId="4D3E688C" w14:textId="77777777" w:rsidR="00327734" w:rsidRPr="00FA6257" w:rsidRDefault="00327734" w:rsidP="00FD5432">
      <w:pPr>
        <w:jc w:val="both"/>
        <w:rPr>
          <w:rFonts w:ascii="Avenir Book" w:hAnsi="Avenir Book"/>
        </w:rPr>
      </w:pPr>
    </w:p>
    <w:p w14:paraId="2137D0BC" w14:textId="27E787B7" w:rsidR="00327734" w:rsidRPr="00FA6257" w:rsidRDefault="001E63BF" w:rsidP="00DD0C1F">
      <w:pPr>
        <w:tabs>
          <w:tab w:val="left" w:pos="709"/>
        </w:tabs>
        <w:jc w:val="both"/>
        <w:outlineLvl w:val="0"/>
        <w:rPr>
          <w:rFonts w:ascii="Avenir Book" w:hAnsi="Avenir Book"/>
          <w:b/>
          <w:u w:val="single"/>
        </w:rPr>
      </w:pPr>
      <w:r w:rsidRPr="00FA6257">
        <w:rPr>
          <w:rFonts w:ascii="Avenir Book" w:hAnsi="Avenir Book"/>
          <w:b/>
          <w:u w:val="single"/>
        </w:rPr>
        <w:t>3</w:t>
      </w:r>
      <w:r w:rsidR="00B47DBF">
        <w:rPr>
          <w:rFonts w:ascii="Avenir Book" w:hAnsi="Avenir Book"/>
          <w:b/>
          <w:u w:val="single"/>
        </w:rPr>
        <w:t>9</w:t>
      </w:r>
      <w:r w:rsidR="00327734" w:rsidRPr="00FA6257">
        <w:rPr>
          <w:rFonts w:ascii="Avenir Book" w:hAnsi="Avenir Book"/>
          <w:b/>
          <w:u w:val="single"/>
        </w:rPr>
        <w:t>. FAMILY FRIENDLY POLICIES</w:t>
      </w:r>
    </w:p>
    <w:p w14:paraId="754F90F7" w14:textId="77777777" w:rsidR="00327734" w:rsidRPr="00FA6257" w:rsidRDefault="00327734" w:rsidP="00DD0C1F">
      <w:pPr>
        <w:tabs>
          <w:tab w:val="left" w:pos="709"/>
        </w:tabs>
        <w:jc w:val="both"/>
        <w:rPr>
          <w:rFonts w:ascii="Avenir Book" w:hAnsi="Avenir Book"/>
          <w:sz w:val="20"/>
        </w:rPr>
      </w:pPr>
    </w:p>
    <w:p w14:paraId="22530322" w14:textId="5EE2D2AF" w:rsidR="008B0108" w:rsidRPr="00FA6257" w:rsidRDefault="008B0108" w:rsidP="00DD0C1F">
      <w:pPr>
        <w:tabs>
          <w:tab w:val="left" w:pos="709"/>
        </w:tabs>
        <w:jc w:val="both"/>
        <w:rPr>
          <w:rFonts w:ascii="Avenir Book" w:hAnsi="Avenir Book"/>
          <w:sz w:val="20"/>
        </w:rPr>
      </w:pPr>
      <w:r w:rsidRPr="00FA6257">
        <w:rPr>
          <w:rFonts w:ascii="Avenir Book" w:hAnsi="Avenir Book"/>
          <w:sz w:val="20"/>
        </w:rPr>
        <w:t>Broad Oak Properties Ltd complies with all Family Friendly Policies as dictated by legislation.  These policies include maternity leave/pay; paternity leave/pay; shared parental leave/pay;</w:t>
      </w:r>
      <w:r w:rsidR="007215A2">
        <w:rPr>
          <w:rFonts w:ascii="Avenir Book" w:hAnsi="Avenir Book"/>
          <w:sz w:val="20"/>
        </w:rPr>
        <w:t xml:space="preserve"> neonatal care leave/pay; </w:t>
      </w:r>
      <w:r w:rsidRPr="00FA6257">
        <w:rPr>
          <w:rFonts w:ascii="Avenir Book" w:hAnsi="Avenir Book"/>
          <w:sz w:val="20"/>
        </w:rPr>
        <w:t xml:space="preserve">parental leave, </w:t>
      </w:r>
      <w:r w:rsidR="00270C31">
        <w:rPr>
          <w:rFonts w:ascii="Avenir Book" w:hAnsi="Avenir Book"/>
          <w:sz w:val="20"/>
        </w:rPr>
        <w:t xml:space="preserve">bereaved partner’s paternity leave, </w:t>
      </w:r>
      <w:r w:rsidRPr="00FA6257">
        <w:rPr>
          <w:rFonts w:ascii="Avenir Book" w:hAnsi="Avenir Book"/>
          <w:sz w:val="20"/>
        </w:rPr>
        <w:t>parental bereavement leave/pay, adoption leave and family emergencies.</w:t>
      </w:r>
    </w:p>
    <w:p w14:paraId="2E8253B4" w14:textId="1F3CE1DE" w:rsidR="00327734" w:rsidRPr="00FD5432" w:rsidRDefault="00327734" w:rsidP="00DD0C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rPr>
      </w:pPr>
    </w:p>
    <w:p w14:paraId="26BD6FF2" w14:textId="77777777" w:rsidR="00F604CC" w:rsidRPr="00FA6257" w:rsidRDefault="00F604CC" w:rsidP="00DD0C1F">
      <w:pPr>
        <w:tabs>
          <w:tab w:val="left" w:pos="709"/>
        </w:tabs>
        <w:jc w:val="both"/>
        <w:outlineLvl w:val="0"/>
        <w:rPr>
          <w:rFonts w:ascii="Avenir Book" w:hAnsi="Avenir Book"/>
          <w:sz w:val="20"/>
        </w:rPr>
      </w:pPr>
      <w:r w:rsidRPr="00FA6257">
        <w:rPr>
          <w:rFonts w:ascii="Avenir Book" w:hAnsi="Avenir Book"/>
          <w:sz w:val="20"/>
        </w:rPr>
        <w:t>A copy of the Family Friendly Policies is freely available for viewing in Reception.</w:t>
      </w:r>
    </w:p>
    <w:p w14:paraId="7DB1BD70" w14:textId="77777777" w:rsidR="00F604CC" w:rsidRPr="00FD5432" w:rsidRDefault="00F604CC" w:rsidP="00DD0C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rPr>
      </w:pPr>
    </w:p>
    <w:p w14:paraId="08CD2E61" w14:textId="6310FDBD" w:rsidR="00327734" w:rsidRPr="00FD5432" w:rsidRDefault="00B47DBF" w:rsidP="00DD0C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outlineLvl w:val="0"/>
        <w:rPr>
          <w:rFonts w:ascii="Avenir Book" w:eastAsia="Times New Roman" w:hAnsi="Avenir Book"/>
          <w:szCs w:val="22"/>
          <w:u w:color="800080"/>
        </w:rPr>
      </w:pPr>
      <w:r>
        <w:rPr>
          <w:rFonts w:ascii="Avenir Book" w:eastAsia="Times New Roman" w:hAnsi="Avenir Book"/>
          <w:b/>
          <w:szCs w:val="22"/>
          <w:u w:val="single"/>
        </w:rPr>
        <w:t>40</w:t>
      </w:r>
      <w:r w:rsidR="00327734" w:rsidRPr="00FD5432">
        <w:rPr>
          <w:rFonts w:ascii="Avenir Book" w:eastAsia="Times New Roman" w:hAnsi="Avenir Book"/>
          <w:b/>
          <w:szCs w:val="22"/>
          <w:u w:val="single"/>
        </w:rPr>
        <w:t>. BEREAVEMENT/COMPASSIONATE LEAVE</w:t>
      </w:r>
    </w:p>
    <w:p w14:paraId="4278F27D" w14:textId="77777777" w:rsidR="00327734" w:rsidRPr="00FD5432" w:rsidRDefault="00327734" w:rsidP="00DD0C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szCs w:val="22"/>
        </w:rPr>
      </w:pPr>
    </w:p>
    <w:p w14:paraId="34FB888B" w14:textId="14B00CF1" w:rsidR="00327734" w:rsidRPr="00FD5432" w:rsidRDefault="00327734" w:rsidP="00DD0C1F">
      <w:pPr>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rPr>
      </w:pPr>
      <w:r w:rsidRPr="00FD5432">
        <w:rPr>
          <w:rFonts w:ascii="Avenir Book" w:eastAsia="Times New Roman" w:hAnsi="Avenir Book"/>
          <w:sz w:val="20"/>
        </w:rPr>
        <w:t xml:space="preserve">You are legally entitlement to unpaid time off work to deal with family emergencies. If you should need extended time off to deal with any serious family issue you may apply for compassionate leave.  </w:t>
      </w:r>
    </w:p>
    <w:p w14:paraId="30B1FBE3" w14:textId="77777777" w:rsidR="00327734" w:rsidRPr="00FD5432" w:rsidRDefault="00327734" w:rsidP="00DD0C1F">
      <w:pPr>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rPr>
      </w:pPr>
    </w:p>
    <w:p w14:paraId="37190091" w14:textId="40ED2DED" w:rsidR="00327734" w:rsidRPr="00FD5432" w:rsidRDefault="00327734" w:rsidP="00DD0C1F">
      <w:pPr>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rPr>
      </w:pPr>
      <w:r w:rsidRPr="00FD5432">
        <w:rPr>
          <w:rFonts w:ascii="Avenir Book" w:eastAsia="Times New Roman" w:hAnsi="Avenir Book"/>
          <w:sz w:val="20"/>
        </w:rPr>
        <w:t>Any request for compassionate leave should be made to the Operations Manager and all requests will be dealt with on an individual basis. Any salary paid during leave on compassionate grounds will be made entirely at the discretion of the Company.</w:t>
      </w:r>
    </w:p>
    <w:p w14:paraId="2F383AD5" w14:textId="77777777" w:rsidR="00BF1CE7" w:rsidRPr="00FD5432" w:rsidRDefault="00BF1CE7" w:rsidP="00DD0C1F">
      <w:pPr>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rPr>
      </w:pPr>
    </w:p>
    <w:p w14:paraId="553790FE" w14:textId="48B64E9E" w:rsidR="00327734" w:rsidRPr="00FD5432" w:rsidRDefault="00327734" w:rsidP="00DD0C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rPr>
      </w:pPr>
      <w:r w:rsidRPr="00FD5432">
        <w:rPr>
          <w:rFonts w:ascii="Avenir Book" w:eastAsia="Times New Roman" w:hAnsi="Avenir Book"/>
          <w:sz w:val="20"/>
        </w:rPr>
        <w:t xml:space="preserve">Any necessity for bereavement leave will be treated with the utmost sensitivity and sympathy and dealt with on an </w:t>
      </w:r>
      <w:r w:rsidRPr="00FD5432">
        <w:rPr>
          <w:rFonts w:ascii="Avenir Book" w:eastAsia="Times New Roman" w:hAnsi="Avenir Book"/>
          <w:sz w:val="20"/>
        </w:rPr>
        <w:lastRenderedPageBreak/>
        <w:t>individual basis.</w:t>
      </w:r>
    </w:p>
    <w:p w14:paraId="14F2CD5B" w14:textId="41BCDA40" w:rsidR="007B6E05" w:rsidRPr="00FD5432" w:rsidRDefault="007B6E05" w:rsidP="00DD0C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rPr>
      </w:pPr>
    </w:p>
    <w:p w14:paraId="75D7CACD" w14:textId="2B12F36B" w:rsidR="007B6E05" w:rsidRPr="00FD5432" w:rsidRDefault="007B6E05" w:rsidP="00DD0C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rPr>
      </w:pPr>
      <w:r w:rsidRPr="00FD5432">
        <w:rPr>
          <w:rFonts w:ascii="Avenir Book" w:eastAsia="Times New Roman" w:hAnsi="Avenir Book"/>
          <w:sz w:val="20"/>
        </w:rPr>
        <w:t>Parental Bereavement Leave is available to employees who have suffer the loss of a child (</w:t>
      </w:r>
      <w:r w:rsidR="007850DF" w:rsidRPr="00FD5432">
        <w:rPr>
          <w:rFonts w:ascii="Avenir Book" w:eastAsia="Times New Roman" w:hAnsi="Avenir Book"/>
          <w:sz w:val="20"/>
        </w:rPr>
        <w:t>i.e.</w:t>
      </w:r>
      <w:r w:rsidRPr="00FD5432">
        <w:rPr>
          <w:rFonts w:ascii="Avenir Book" w:eastAsia="Times New Roman" w:hAnsi="Avenir Book"/>
          <w:sz w:val="20"/>
        </w:rPr>
        <w:t xml:space="preserve"> under the age of 18), and also applies to parents who suffer a stillbirth after 24 weeks of pregnancy. This policy can be found along with the Family Friendly policies for viewing in Reception. </w:t>
      </w:r>
    </w:p>
    <w:p w14:paraId="4FC243B4" w14:textId="77777777" w:rsidR="00327734" w:rsidRPr="00FD5432"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b/>
          <w:sz w:val="20"/>
          <w:szCs w:val="24"/>
          <w:u w:val="single"/>
        </w:rPr>
      </w:pPr>
    </w:p>
    <w:p w14:paraId="6A1388A5" w14:textId="3093896F" w:rsidR="00327734" w:rsidRPr="00FD5432" w:rsidRDefault="00FB260C" w:rsidP="005A26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outlineLvl w:val="0"/>
        <w:rPr>
          <w:rFonts w:ascii="Avenir Book" w:eastAsia="Times New Roman" w:hAnsi="Avenir Book"/>
          <w:b/>
          <w:szCs w:val="22"/>
          <w:u w:val="single"/>
        </w:rPr>
      </w:pPr>
      <w:r w:rsidRPr="00FD5432">
        <w:rPr>
          <w:rFonts w:ascii="Avenir Book" w:eastAsia="Times New Roman" w:hAnsi="Avenir Book"/>
          <w:b/>
          <w:szCs w:val="22"/>
          <w:u w:val="single"/>
        </w:rPr>
        <w:t>4</w:t>
      </w:r>
      <w:r w:rsidR="00B47DBF">
        <w:rPr>
          <w:rFonts w:ascii="Avenir Book" w:eastAsia="Times New Roman" w:hAnsi="Avenir Book"/>
          <w:b/>
          <w:szCs w:val="22"/>
          <w:u w:val="single"/>
        </w:rPr>
        <w:t>1</w:t>
      </w:r>
      <w:r w:rsidR="00327734" w:rsidRPr="00FD5432">
        <w:rPr>
          <w:rFonts w:ascii="Avenir Book" w:eastAsia="Times New Roman" w:hAnsi="Avenir Book"/>
          <w:b/>
          <w:szCs w:val="22"/>
          <w:u w:val="single"/>
        </w:rPr>
        <w:t>. JURY OR COURT SERVICE</w:t>
      </w:r>
    </w:p>
    <w:p w14:paraId="0A6E2020" w14:textId="77777777" w:rsidR="00327734" w:rsidRPr="00FD5432"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b/>
          <w:sz w:val="20"/>
          <w:szCs w:val="24"/>
          <w:u w:val="single" w:color="800080"/>
        </w:rPr>
      </w:pPr>
    </w:p>
    <w:p w14:paraId="3DD31A9B" w14:textId="50D1090F" w:rsidR="00327734" w:rsidRPr="00FD5432"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u w:color="800080"/>
        </w:rPr>
      </w:pPr>
      <w:r w:rsidRPr="00FD5432">
        <w:rPr>
          <w:rFonts w:ascii="Avenir Book" w:eastAsia="Times New Roman" w:hAnsi="Avenir Book"/>
          <w:sz w:val="20"/>
          <w:u w:color="800080"/>
        </w:rPr>
        <w:t xml:space="preserve">From time to time you may be called on for Jury or Court Service, which will necessitate absence from work. If you are requested to attend for Jury or Court Service you should let the office staff know as soon as possible, providing a copy of the court summons. </w:t>
      </w:r>
    </w:p>
    <w:p w14:paraId="66B081E0" w14:textId="77777777" w:rsidR="00327734" w:rsidRPr="00FD5432"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u w:color="800080"/>
        </w:rPr>
      </w:pPr>
    </w:p>
    <w:p w14:paraId="1C7358DA" w14:textId="036303CF" w:rsidR="00327734" w:rsidRPr="00FD5432" w:rsidRDefault="00327734" w:rsidP="005A26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outlineLvl w:val="0"/>
        <w:rPr>
          <w:rFonts w:ascii="Avenir Book" w:eastAsia="Times New Roman" w:hAnsi="Avenir Book"/>
          <w:sz w:val="20"/>
          <w:u w:color="800080"/>
        </w:rPr>
      </w:pPr>
      <w:r w:rsidRPr="00FD5432">
        <w:rPr>
          <w:rFonts w:ascii="Avenir Book" w:eastAsia="Times New Roman" w:hAnsi="Avenir Book"/>
          <w:sz w:val="20"/>
          <w:u w:color="800080"/>
        </w:rPr>
        <w:t xml:space="preserve">If you are required to </w:t>
      </w:r>
      <w:r w:rsidR="00EF3A16" w:rsidRPr="00FD5432">
        <w:rPr>
          <w:rFonts w:ascii="Avenir Book" w:eastAsia="Times New Roman" w:hAnsi="Avenir Book"/>
          <w:sz w:val="20"/>
          <w:u w:color="800080"/>
        </w:rPr>
        <w:t>attend,</w:t>
      </w:r>
      <w:r w:rsidRPr="00FD5432">
        <w:rPr>
          <w:rFonts w:ascii="Avenir Book" w:eastAsia="Times New Roman" w:hAnsi="Avenir Book"/>
          <w:sz w:val="20"/>
          <w:u w:color="800080"/>
        </w:rPr>
        <w:t xml:space="preserve"> then you are advised to claim for the maximum amount of expenses that can be granted.  </w:t>
      </w:r>
    </w:p>
    <w:p w14:paraId="10245AF2" w14:textId="77777777" w:rsidR="00327734" w:rsidRPr="00FD5432"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u w:color="800080"/>
        </w:rPr>
      </w:pPr>
    </w:p>
    <w:p w14:paraId="5DC1AEC8" w14:textId="753BDDCD" w:rsidR="00327734" w:rsidRPr="00FD5432"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u w:color="800080"/>
        </w:rPr>
      </w:pPr>
      <w:r w:rsidRPr="00FD5432">
        <w:rPr>
          <w:rFonts w:ascii="Avenir Book" w:eastAsia="Times New Roman" w:hAnsi="Avenir Book"/>
          <w:sz w:val="20"/>
          <w:u w:color="800080"/>
        </w:rPr>
        <w:t xml:space="preserve">Any payment of wages made by the Company during the period of jury service is entirely at the discretion of the </w:t>
      </w:r>
      <w:r w:rsidR="00EF3A16" w:rsidRPr="00FD5432">
        <w:rPr>
          <w:rFonts w:ascii="Avenir Book" w:eastAsia="Times New Roman" w:hAnsi="Avenir Book"/>
          <w:sz w:val="20"/>
          <w:u w:color="800080"/>
        </w:rPr>
        <w:t>Company and</w:t>
      </w:r>
      <w:r w:rsidRPr="00FD5432">
        <w:rPr>
          <w:rFonts w:ascii="Avenir Book" w:eastAsia="Times New Roman" w:hAnsi="Avenir Book"/>
          <w:sz w:val="20"/>
          <w:u w:color="800080"/>
        </w:rPr>
        <w:t xml:space="preserve"> will be subject to the deduction of the full amount of expenses received. </w:t>
      </w:r>
    </w:p>
    <w:p w14:paraId="6A5B29B0" w14:textId="77777777" w:rsidR="00327734" w:rsidRPr="00FD5432"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u w:color="800080"/>
        </w:rPr>
      </w:pPr>
    </w:p>
    <w:p w14:paraId="25A0DEB3" w14:textId="77777777" w:rsidR="008F6C28" w:rsidRPr="00FD5432" w:rsidRDefault="00327734" w:rsidP="008F6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u w:color="800080"/>
        </w:rPr>
      </w:pPr>
      <w:r w:rsidRPr="00FD5432">
        <w:rPr>
          <w:rFonts w:ascii="Avenir Book" w:eastAsia="Times New Roman" w:hAnsi="Avenir Book"/>
          <w:sz w:val="20"/>
          <w:u w:color="800080"/>
        </w:rPr>
        <w:t>If your services are not required on any day that you report for jury service, then you should return to work as soon as is practicable and report to the office staff before starting to work.</w:t>
      </w:r>
    </w:p>
    <w:p w14:paraId="6E70768B" w14:textId="77777777" w:rsidR="005B6950" w:rsidRPr="00FD5432" w:rsidRDefault="005B6950" w:rsidP="008F6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u w:color="800080"/>
        </w:rPr>
      </w:pPr>
    </w:p>
    <w:p w14:paraId="1525F71C" w14:textId="77777777" w:rsidR="00327734" w:rsidRPr="00FA6257" w:rsidRDefault="00327734" w:rsidP="0032773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venir Book" w:hAnsi="Avenir Book"/>
          <w:sz w:val="16"/>
        </w:rPr>
      </w:pPr>
    </w:p>
    <w:p w14:paraId="35A2FB28" w14:textId="77777777" w:rsidR="00A922C2" w:rsidRPr="00FA6257" w:rsidRDefault="00A922C2" w:rsidP="005A26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Avenir Book" w:hAnsi="Avenir Book"/>
          <w:sz w:val="16"/>
        </w:rPr>
      </w:pPr>
    </w:p>
    <w:p w14:paraId="3F41A2B2" w14:textId="77777777" w:rsidR="00FC669C" w:rsidRPr="00FA6257" w:rsidRDefault="00FC669C" w:rsidP="005A26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Avenir Book" w:hAnsi="Avenir Book"/>
          <w:sz w:val="16"/>
        </w:rPr>
      </w:pPr>
    </w:p>
    <w:p w14:paraId="54903A61" w14:textId="77777777" w:rsidR="00FC669C" w:rsidRPr="00FA6257" w:rsidRDefault="00FC669C">
      <w:pPr>
        <w:rPr>
          <w:rFonts w:ascii="Avenir Book" w:hAnsi="Avenir Book"/>
          <w:sz w:val="16"/>
        </w:rPr>
      </w:pPr>
      <w:r w:rsidRPr="00FA6257">
        <w:rPr>
          <w:rFonts w:ascii="Avenir Book" w:hAnsi="Avenir Book"/>
          <w:sz w:val="16"/>
        </w:rPr>
        <w:br w:type="page"/>
      </w:r>
    </w:p>
    <w:p w14:paraId="240196BD" w14:textId="762E1D94" w:rsidR="009E766F" w:rsidRPr="00FA6257" w:rsidRDefault="00327734" w:rsidP="00FC66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Avenir Book" w:hAnsi="Avenir Book"/>
          <w:b/>
          <w:caps/>
          <w:szCs w:val="24"/>
          <w:u w:val="single"/>
        </w:rPr>
      </w:pPr>
      <w:r w:rsidRPr="00FA6257">
        <w:rPr>
          <w:rFonts w:ascii="Avenir Book" w:hAnsi="Avenir Book"/>
          <w:sz w:val="16"/>
        </w:rPr>
        <w:lastRenderedPageBreak/>
        <w:t>Section 2(a)</w:t>
      </w:r>
      <w:proofErr w:type="spellStart"/>
      <w:r w:rsidRPr="00FA6257">
        <w:rPr>
          <w:rFonts w:ascii="Avenir Book" w:hAnsi="Avenir Book"/>
          <w:sz w:val="16"/>
        </w:rPr>
        <w:t>i</w:t>
      </w:r>
      <w:proofErr w:type="spellEnd"/>
    </w:p>
    <w:p w14:paraId="0CF89CBC" w14:textId="77777777" w:rsidR="00327734" w:rsidRPr="00FA6257" w:rsidRDefault="00327734" w:rsidP="00A922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67"/>
        <w:rPr>
          <w:rFonts w:ascii="Avenir Book" w:hAnsi="Avenir Book"/>
          <w:b/>
          <w:caps/>
          <w:szCs w:val="24"/>
          <w:u w:val="single"/>
        </w:rPr>
      </w:pPr>
    </w:p>
    <w:p w14:paraId="6C00936B" w14:textId="6C228526" w:rsidR="00327734" w:rsidRPr="00FA6257" w:rsidRDefault="00327734" w:rsidP="005454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67"/>
        <w:jc w:val="center"/>
        <w:outlineLvl w:val="0"/>
        <w:rPr>
          <w:rFonts w:ascii="Avenir Book" w:hAnsi="Avenir Book"/>
          <w:b/>
          <w:caps/>
          <w:sz w:val="36"/>
          <w:u w:val="single"/>
        </w:rPr>
      </w:pPr>
      <w:r w:rsidRPr="00FA6257">
        <w:rPr>
          <w:rFonts w:ascii="Avenir Book" w:hAnsi="Avenir Book"/>
          <w:b/>
          <w:caps/>
          <w:sz w:val="36"/>
          <w:u w:val="single"/>
        </w:rPr>
        <w:t>SECTION TWO</w:t>
      </w:r>
    </w:p>
    <w:p w14:paraId="6D246A00" w14:textId="77777777" w:rsidR="00327734" w:rsidRPr="00FA6257" w:rsidRDefault="00327734" w:rsidP="0032773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venir Book" w:hAnsi="Avenir Book"/>
          <w:b/>
          <w:caps/>
          <w:sz w:val="32"/>
          <w:u w:val="single"/>
        </w:rPr>
      </w:pPr>
    </w:p>
    <w:p w14:paraId="34D03680" w14:textId="035B064F" w:rsidR="008F6C28" w:rsidRPr="00FA6257" w:rsidRDefault="008F6C28" w:rsidP="00545401">
      <w:pPr>
        <w:jc w:val="center"/>
        <w:rPr>
          <w:rFonts w:ascii="Avenir Book" w:hAnsi="Avenir Book"/>
          <w:b/>
          <w:sz w:val="20"/>
          <w:u w:val="single"/>
        </w:rPr>
      </w:pPr>
    </w:p>
    <w:p w14:paraId="32C7A84A" w14:textId="77777777" w:rsidR="008F6C28" w:rsidRPr="00FA6257" w:rsidRDefault="008F6C28" w:rsidP="005454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outlineLvl w:val="0"/>
        <w:rPr>
          <w:rFonts w:ascii="Avenir Book" w:hAnsi="Avenir Book"/>
          <w:b/>
          <w:caps/>
          <w:sz w:val="28"/>
          <w:u w:val="single"/>
        </w:rPr>
      </w:pPr>
      <w:r w:rsidRPr="00FA6257">
        <w:rPr>
          <w:rFonts w:ascii="Avenir Book" w:hAnsi="Avenir Book"/>
          <w:b/>
          <w:caps/>
          <w:sz w:val="28"/>
          <w:u w:val="single"/>
        </w:rPr>
        <w:t>Alcohol &amp; Drugs Policy</w:t>
      </w:r>
    </w:p>
    <w:p w14:paraId="308FE5EB" w14:textId="77777777" w:rsidR="008F6C28" w:rsidRPr="00FA6257" w:rsidRDefault="008F6C28" w:rsidP="008F6C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venir Book" w:hAnsi="Avenir Book"/>
          <w:b/>
          <w:caps/>
          <w:sz w:val="28"/>
          <w:u w:val="single"/>
        </w:rPr>
      </w:pPr>
    </w:p>
    <w:p w14:paraId="1B742358" w14:textId="77777777" w:rsidR="008F6C28" w:rsidRPr="00FA6257" w:rsidRDefault="008F6C28" w:rsidP="008F6C28">
      <w:pPr>
        <w:rPr>
          <w:rFonts w:ascii="Avenir Book" w:hAnsi="Avenir Book"/>
          <w:sz w:val="20"/>
        </w:rPr>
      </w:pPr>
    </w:p>
    <w:p w14:paraId="77560D49" w14:textId="5F184331" w:rsidR="005542AA" w:rsidRPr="005542AA" w:rsidRDefault="005542AA" w:rsidP="005542AA">
      <w:pPr>
        <w:outlineLvl w:val="0"/>
        <w:rPr>
          <w:rFonts w:ascii="Avenir Book" w:eastAsia="Times New Roman" w:hAnsi="Avenir Book"/>
          <w:sz w:val="20"/>
        </w:rPr>
      </w:pPr>
      <w:bookmarkStart w:id="3" w:name="_Hlk161846436"/>
      <w:r w:rsidRPr="005542AA">
        <w:rPr>
          <w:rFonts w:ascii="Avenir Book" w:eastAsia="Times New Roman" w:hAnsi="Avenir Book"/>
          <w:sz w:val="20"/>
        </w:rPr>
        <w:t>Introduction</w:t>
      </w:r>
    </w:p>
    <w:p w14:paraId="3B48A9DF" w14:textId="77777777" w:rsidR="005542AA" w:rsidRPr="005542AA" w:rsidRDefault="005542AA" w:rsidP="005542AA">
      <w:pPr>
        <w:outlineLvl w:val="0"/>
        <w:rPr>
          <w:rFonts w:ascii="Avenir Book" w:eastAsia="Times New Roman" w:hAnsi="Avenir Book"/>
          <w:sz w:val="20"/>
        </w:rPr>
      </w:pPr>
    </w:p>
    <w:p w14:paraId="1EAAE46F" w14:textId="77777777" w:rsidR="003D5DBD" w:rsidRPr="003D5DBD" w:rsidRDefault="003D5DBD" w:rsidP="003D5DBD">
      <w:pPr>
        <w:outlineLvl w:val="0"/>
        <w:rPr>
          <w:rFonts w:ascii="Avenir Book" w:eastAsia="Times New Roman" w:hAnsi="Avenir Book"/>
          <w:sz w:val="20"/>
        </w:rPr>
      </w:pPr>
      <w:r>
        <w:rPr>
          <w:rFonts w:ascii="Avenir Book" w:eastAsia="Times New Roman" w:hAnsi="Avenir Book"/>
          <w:sz w:val="20"/>
        </w:rPr>
        <w:t xml:space="preserve">This </w:t>
      </w:r>
      <w:r w:rsidRPr="003D5DBD">
        <w:rPr>
          <w:rFonts w:ascii="Avenir Book" w:eastAsia="Times New Roman" w:hAnsi="Avenir Book"/>
          <w:sz w:val="20"/>
        </w:rPr>
        <w:t>document contains control measures designed to prevent accidents and incidents occurring as a result of impaired performance due to the consumption of drugs or alcohol.</w:t>
      </w:r>
      <w:r>
        <w:rPr>
          <w:rFonts w:ascii="Avenir Book" w:eastAsia="Times New Roman" w:hAnsi="Avenir Book"/>
          <w:sz w:val="20"/>
        </w:rPr>
        <w:t xml:space="preserve"> Drugs </w:t>
      </w:r>
      <w:r w:rsidRPr="003D5DBD">
        <w:rPr>
          <w:rFonts w:ascii="Avenir Book" w:eastAsia="Times New Roman" w:hAnsi="Avenir Book"/>
          <w:sz w:val="20"/>
        </w:rPr>
        <w:t>and alcohol are substances that alter the way in which the body or mind works. Drugs can be defined as those controlled under the Misuse of Drugs Act 1971, prescribed drugs, over the counter medications, NPSs (sometimes known as “legal highs” – controlled under the Psychoactive Substances Act 2016) and alcohol.</w:t>
      </w:r>
    </w:p>
    <w:p w14:paraId="1D0A2E60" w14:textId="77777777" w:rsidR="003D5DBD" w:rsidRPr="003D5DBD" w:rsidRDefault="003D5DBD" w:rsidP="003D5DBD">
      <w:pPr>
        <w:outlineLvl w:val="0"/>
        <w:rPr>
          <w:rFonts w:ascii="Avenir Book" w:eastAsia="Times New Roman" w:hAnsi="Avenir Book"/>
          <w:sz w:val="20"/>
        </w:rPr>
      </w:pPr>
    </w:p>
    <w:p w14:paraId="68A83A1C" w14:textId="2AA1DE43" w:rsidR="003D5DBD" w:rsidRDefault="003D5DBD" w:rsidP="003D5DBD">
      <w:pPr>
        <w:outlineLvl w:val="0"/>
        <w:rPr>
          <w:rFonts w:ascii="Avenir Book" w:eastAsia="Times New Roman" w:hAnsi="Avenir Book"/>
          <w:sz w:val="20"/>
        </w:rPr>
      </w:pPr>
      <w:r w:rsidRPr="003D5DBD">
        <w:rPr>
          <w:rFonts w:ascii="Avenir Book" w:eastAsia="Times New Roman" w:hAnsi="Avenir Book"/>
          <w:sz w:val="20"/>
        </w:rPr>
        <w:t>Inappropriate use of drugs and alcohol can result in serious consequences for both individuals and businesses. Therefore, in taking proactive measures to address the issues of drugs and alcohol in the workplace Broad Oak Group Limited has developed an effective Drugs and Alcohol Policy in order to help clarify the organisation’s rules and procedures for dealing with the issue in a fair, consistent and supportive manner.</w:t>
      </w:r>
    </w:p>
    <w:p w14:paraId="2DD76446" w14:textId="77777777" w:rsidR="005542AA" w:rsidRPr="005542AA" w:rsidRDefault="005542AA" w:rsidP="005542AA">
      <w:pPr>
        <w:outlineLvl w:val="0"/>
        <w:rPr>
          <w:rFonts w:ascii="Avenir Book" w:eastAsia="Times New Roman" w:hAnsi="Avenir Book"/>
          <w:sz w:val="20"/>
        </w:rPr>
      </w:pPr>
    </w:p>
    <w:p w14:paraId="063CC0F6" w14:textId="217B4729" w:rsidR="005542AA" w:rsidRPr="005542AA" w:rsidRDefault="005542AA" w:rsidP="005542AA">
      <w:pPr>
        <w:outlineLvl w:val="0"/>
        <w:rPr>
          <w:rFonts w:ascii="Avenir Book" w:eastAsia="Times New Roman" w:hAnsi="Avenir Book"/>
          <w:sz w:val="20"/>
        </w:rPr>
      </w:pPr>
      <w:r w:rsidRPr="005542AA">
        <w:rPr>
          <w:rFonts w:ascii="Avenir Book" w:eastAsia="Times New Roman" w:hAnsi="Avenir Book"/>
          <w:sz w:val="20"/>
        </w:rPr>
        <w:t>Searches</w:t>
      </w:r>
    </w:p>
    <w:p w14:paraId="63C34E5E" w14:textId="77777777" w:rsidR="005542AA" w:rsidRPr="005542AA" w:rsidRDefault="005542AA" w:rsidP="005542AA">
      <w:pPr>
        <w:outlineLvl w:val="0"/>
        <w:rPr>
          <w:rFonts w:ascii="Avenir Book" w:eastAsia="Times New Roman" w:hAnsi="Avenir Book"/>
          <w:sz w:val="20"/>
        </w:rPr>
      </w:pPr>
    </w:p>
    <w:p w14:paraId="56A26468" w14:textId="4259447B" w:rsidR="005542AA" w:rsidRPr="005542AA" w:rsidRDefault="005542AA" w:rsidP="005542AA">
      <w:pPr>
        <w:outlineLvl w:val="0"/>
        <w:rPr>
          <w:rFonts w:ascii="Avenir Book" w:eastAsia="Times New Roman" w:hAnsi="Avenir Book"/>
          <w:sz w:val="20"/>
        </w:rPr>
      </w:pPr>
      <w:r w:rsidRPr="005542AA">
        <w:rPr>
          <w:rFonts w:ascii="Avenir Book" w:eastAsia="Times New Roman" w:hAnsi="Avenir Book"/>
          <w:sz w:val="20"/>
        </w:rPr>
        <w:t>We may conduct searches for alcohol and drugs in our workplace. We may search areas including desks, lockers, vehicles and filing cabinets. If we have reasonable cause to believe that you have brought drugs or alcohol to work with you, then we may, in addition, conduct a search of your bags and clothing. Any failure to agree to such searches will be treated as potential misconduct and will be handled under our Disciplinary Policy.</w:t>
      </w:r>
    </w:p>
    <w:p w14:paraId="2EF2D814" w14:textId="77777777" w:rsidR="005542AA" w:rsidRPr="005542AA" w:rsidRDefault="005542AA" w:rsidP="005542AA">
      <w:pPr>
        <w:outlineLvl w:val="0"/>
        <w:rPr>
          <w:rFonts w:ascii="Avenir Book" w:eastAsia="Times New Roman" w:hAnsi="Avenir Book"/>
          <w:sz w:val="20"/>
        </w:rPr>
      </w:pPr>
    </w:p>
    <w:p w14:paraId="35583921" w14:textId="75A4FF4B" w:rsidR="005542AA" w:rsidRDefault="005542AA" w:rsidP="005542AA">
      <w:pPr>
        <w:outlineLvl w:val="0"/>
        <w:rPr>
          <w:rFonts w:ascii="Avenir Book" w:eastAsia="Times New Roman" w:hAnsi="Avenir Book"/>
          <w:sz w:val="20"/>
        </w:rPr>
      </w:pPr>
      <w:r w:rsidRPr="005542AA">
        <w:rPr>
          <w:rFonts w:ascii="Avenir Book" w:eastAsia="Times New Roman" w:hAnsi="Avenir Book"/>
          <w:sz w:val="20"/>
        </w:rPr>
        <w:t xml:space="preserve">If we discover alcohol or drugs following a search, then you may be subject to disciplinary action up to and including dismissal under our Disciplinary Policy following an appropriate investigation. </w:t>
      </w:r>
    </w:p>
    <w:p w14:paraId="3FABF094" w14:textId="77777777" w:rsidR="003D5DBD" w:rsidRDefault="003D5DBD" w:rsidP="005542AA">
      <w:pPr>
        <w:outlineLvl w:val="0"/>
        <w:rPr>
          <w:rFonts w:ascii="Avenir Book" w:eastAsia="Times New Roman" w:hAnsi="Avenir Book"/>
          <w:sz w:val="20"/>
        </w:rPr>
      </w:pPr>
    </w:p>
    <w:p w14:paraId="2A58CCFD" w14:textId="05E644DB" w:rsidR="003D5DBD" w:rsidRDefault="003D5DBD" w:rsidP="005542AA">
      <w:pPr>
        <w:outlineLvl w:val="0"/>
        <w:rPr>
          <w:rFonts w:ascii="Avenir Book" w:eastAsia="Times New Roman" w:hAnsi="Avenir Book"/>
          <w:sz w:val="20"/>
        </w:rPr>
      </w:pPr>
      <w:r>
        <w:rPr>
          <w:rFonts w:ascii="Avenir Book" w:eastAsia="Times New Roman" w:hAnsi="Avenir Book"/>
          <w:sz w:val="20"/>
        </w:rPr>
        <w:t>General compliance date</w:t>
      </w:r>
    </w:p>
    <w:p w14:paraId="1A83FE91" w14:textId="77777777" w:rsidR="003D5DBD" w:rsidRDefault="003D5DBD" w:rsidP="005542AA">
      <w:pPr>
        <w:outlineLvl w:val="0"/>
        <w:rPr>
          <w:rFonts w:ascii="Avenir Book" w:eastAsia="Times New Roman" w:hAnsi="Avenir Book"/>
          <w:sz w:val="20"/>
        </w:rPr>
      </w:pPr>
    </w:p>
    <w:p w14:paraId="59AF26BA" w14:textId="1812246B" w:rsidR="003D5DBD" w:rsidRDefault="003D5DBD" w:rsidP="005542AA">
      <w:pPr>
        <w:outlineLvl w:val="0"/>
        <w:rPr>
          <w:rFonts w:ascii="Avenir Book" w:eastAsia="Times New Roman" w:hAnsi="Avenir Book"/>
          <w:sz w:val="20"/>
        </w:rPr>
      </w:pPr>
      <w:r>
        <w:rPr>
          <w:rFonts w:ascii="Avenir Book" w:eastAsia="Times New Roman" w:hAnsi="Avenir Book"/>
          <w:sz w:val="20"/>
        </w:rPr>
        <w:t xml:space="preserve">This </w:t>
      </w:r>
      <w:r w:rsidRPr="003D5DBD">
        <w:rPr>
          <w:rFonts w:ascii="Avenir Book" w:eastAsia="Times New Roman" w:hAnsi="Avenir Book"/>
          <w:sz w:val="20"/>
        </w:rPr>
        <w:t>(amended) Policy comes into force and shall be complied with from 1st January 2025</w:t>
      </w:r>
      <w:r>
        <w:rPr>
          <w:rFonts w:ascii="Avenir Book" w:eastAsia="Times New Roman" w:hAnsi="Avenir Book"/>
          <w:sz w:val="20"/>
        </w:rPr>
        <w:t xml:space="preserve">. Screening </w:t>
      </w:r>
      <w:r w:rsidRPr="003D5DBD">
        <w:rPr>
          <w:rFonts w:ascii="Avenir Book" w:eastAsia="Times New Roman" w:hAnsi="Avenir Book"/>
          <w:sz w:val="20"/>
        </w:rPr>
        <w:t>will commence according to this Policy from 1st January 2025</w:t>
      </w:r>
      <w:r>
        <w:rPr>
          <w:rFonts w:ascii="Avenir Book" w:eastAsia="Times New Roman" w:hAnsi="Avenir Book"/>
          <w:sz w:val="20"/>
        </w:rPr>
        <w:t>.</w:t>
      </w:r>
    </w:p>
    <w:p w14:paraId="62E24E5C" w14:textId="77777777" w:rsidR="003D5DBD" w:rsidRDefault="003D5DBD" w:rsidP="005542AA">
      <w:pPr>
        <w:outlineLvl w:val="0"/>
        <w:rPr>
          <w:rFonts w:ascii="Avenir Book" w:eastAsia="Times New Roman" w:hAnsi="Avenir Book"/>
          <w:sz w:val="20"/>
        </w:rPr>
      </w:pPr>
    </w:p>
    <w:p w14:paraId="5385B6A1" w14:textId="25712017" w:rsidR="003D5DBD" w:rsidRDefault="003D5DBD" w:rsidP="005542AA">
      <w:pPr>
        <w:outlineLvl w:val="0"/>
        <w:rPr>
          <w:rFonts w:ascii="Avenir Book" w:eastAsia="Times New Roman" w:hAnsi="Avenir Book"/>
          <w:sz w:val="20"/>
        </w:rPr>
      </w:pPr>
      <w:r>
        <w:rPr>
          <w:rFonts w:ascii="Avenir Book" w:eastAsia="Times New Roman" w:hAnsi="Avenir Book"/>
          <w:sz w:val="20"/>
        </w:rPr>
        <w:t>Health and safety responsibilities</w:t>
      </w:r>
    </w:p>
    <w:p w14:paraId="1C040C8C" w14:textId="77777777" w:rsidR="003D5DBD" w:rsidRDefault="003D5DBD" w:rsidP="005542AA">
      <w:pPr>
        <w:outlineLvl w:val="0"/>
        <w:rPr>
          <w:rFonts w:ascii="Avenir Book" w:eastAsia="Times New Roman" w:hAnsi="Avenir Book"/>
          <w:sz w:val="20"/>
        </w:rPr>
      </w:pPr>
    </w:p>
    <w:p w14:paraId="657B5F30" w14:textId="7DCE4EC1" w:rsidR="003D5DBD" w:rsidRDefault="003D5DBD" w:rsidP="005542AA">
      <w:pPr>
        <w:outlineLvl w:val="0"/>
        <w:rPr>
          <w:rFonts w:ascii="Avenir Book" w:eastAsia="Times New Roman" w:hAnsi="Avenir Book"/>
          <w:sz w:val="20"/>
        </w:rPr>
      </w:pPr>
      <w:r>
        <w:rPr>
          <w:rFonts w:ascii="Avenir Book" w:eastAsia="Times New Roman" w:hAnsi="Avenir Book"/>
          <w:sz w:val="20"/>
        </w:rPr>
        <w:t xml:space="preserve">General </w:t>
      </w:r>
      <w:r w:rsidRPr="003D5DBD">
        <w:rPr>
          <w:rFonts w:ascii="Avenir Book" w:eastAsia="Times New Roman" w:hAnsi="Avenir Book"/>
          <w:sz w:val="20"/>
        </w:rPr>
        <w:t>responsibility for the implementation and maintenance of this policy rests with the Company Secretary of Broad Oak Group Limited.</w:t>
      </w:r>
      <w:r>
        <w:rPr>
          <w:rFonts w:ascii="Avenir Book" w:eastAsia="Times New Roman" w:hAnsi="Avenir Book"/>
          <w:sz w:val="20"/>
        </w:rPr>
        <w:t xml:space="preserve"> </w:t>
      </w:r>
    </w:p>
    <w:p w14:paraId="7EEEE85A" w14:textId="77777777" w:rsidR="003D5DBD" w:rsidRDefault="003D5DBD" w:rsidP="005542AA">
      <w:pPr>
        <w:outlineLvl w:val="0"/>
        <w:rPr>
          <w:rFonts w:ascii="Avenir Book" w:eastAsia="Times New Roman" w:hAnsi="Avenir Book"/>
          <w:sz w:val="20"/>
        </w:rPr>
      </w:pPr>
    </w:p>
    <w:p w14:paraId="039FAE10" w14:textId="399CE3FF" w:rsidR="003D5DBD" w:rsidRDefault="003D5DBD" w:rsidP="005542AA">
      <w:pPr>
        <w:outlineLvl w:val="0"/>
        <w:rPr>
          <w:rFonts w:ascii="Avenir Book" w:eastAsia="Times New Roman" w:hAnsi="Avenir Book"/>
          <w:sz w:val="20"/>
        </w:rPr>
      </w:pPr>
      <w:r>
        <w:rPr>
          <w:rFonts w:ascii="Avenir Book" w:eastAsia="Times New Roman" w:hAnsi="Avenir Book"/>
          <w:sz w:val="20"/>
        </w:rPr>
        <w:t xml:space="preserve">In </w:t>
      </w:r>
      <w:r w:rsidRPr="003D5DBD">
        <w:rPr>
          <w:rFonts w:ascii="Avenir Book" w:eastAsia="Times New Roman" w:hAnsi="Avenir Book"/>
          <w:sz w:val="20"/>
        </w:rPr>
        <w:t>issuing this Policy, Broad Oak Group Limited makes no warranties, technical or implied, that compliance with all or any documents published by the company is sufficient on its own to ensure safe systems of work or operation.</w:t>
      </w:r>
    </w:p>
    <w:p w14:paraId="7A504D57" w14:textId="77777777" w:rsidR="003D5DBD" w:rsidRDefault="003D5DBD" w:rsidP="005542AA">
      <w:pPr>
        <w:outlineLvl w:val="0"/>
        <w:rPr>
          <w:rFonts w:ascii="Avenir Book" w:eastAsia="Times New Roman" w:hAnsi="Avenir Book"/>
          <w:sz w:val="20"/>
        </w:rPr>
      </w:pPr>
    </w:p>
    <w:p w14:paraId="130271CC" w14:textId="4814A731" w:rsidR="003D5DBD" w:rsidRDefault="003D5DBD" w:rsidP="005542AA">
      <w:pPr>
        <w:outlineLvl w:val="0"/>
        <w:rPr>
          <w:rFonts w:ascii="Avenir Book" w:eastAsia="Times New Roman" w:hAnsi="Avenir Book"/>
          <w:sz w:val="20"/>
        </w:rPr>
      </w:pPr>
      <w:r>
        <w:rPr>
          <w:rFonts w:ascii="Avenir Book" w:eastAsia="Times New Roman" w:hAnsi="Avenir Book"/>
          <w:sz w:val="20"/>
        </w:rPr>
        <w:t>Sub</w:t>
      </w:r>
      <w:r w:rsidRPr="003D5DBD">
        <w:rPr>
          <w:rFonts w:ascii="Avenir Book" w:eastAsia="Times New Roman" w:hAnsi="Avenir Book"/>
          <w:sz w:val="20"/>
        </w:rPr>
        <w:t>-contractors are reminded of their own responsibilities to ensure health and safety at work and their individual duties under health and safety legislation.</w:t>
      </w:r>
    </w:p>
    <w:p w14:paraId="5F15AA56" w14:textId="77777777" w:rsidR="003D5DBD" w:rsidRDefault="003D5DBD" w:rsidP="005542AA">
      <w:pPr>
        <w:outlineLvl w:val="0"/>
        <w:rPr>
          <w:rFonts w:ascii="Avenir Book" w:eastAsia="Times New Roman" w:hAnsi="Avenir Book"/>
          <w:sz w:val="20"/>
        </w:rPr>
      </w:pPr>
    </w:p>
    <w:p w14:paraId="46BEE377" w14:textId="40C07171" w:rsidR="003D5DBD" w:rsidRDefault="003D5DBD" w:rsidP="005542AA">
      <w:pPr>
        <w:outlineLvl w:val="0"/>
        <w:rPr>
          <w:rFonts w:ascii="Avenir Book" w:eastAsia="Times New Roman" w:hAnsi="Avenir Book"/>
          <w:sz w:val="20"/>
        </w:rPr>
      </w:pPr>
      <w:r>
        <w:rPr>
          <w:rFonts w:ascii="Avenir Book" w:eastAsia="Times New Roman" w:hAnsi="Avenir Book"/>
          <w:sz w:val="20"/>
        </w:rPr>
        <w:t>Technical content</w:t>
      </w:r>
    </w:p>
    <w:p w14:paraId="19FA0038" w14:textId="77777777" w:rsidR="003D5DBD" w:rsidRDefault="003D5DBD" w:rsidP="005542AA">
      <w:pPr>
        <w:outlineLvl w:val="0"/>
        <w:rPr>
          <w:rFonts w:ascii="Avenir Book" w:eastAsia="Times New Roman" w:hAnsi="Avenir Book"/>
          <w:sz w:val="20"/>
        </w:rPr>
      </w:pPr>
    </w:p>
    <w:p w14:paraId="0BF0F4CC" w14:textId="085FA9C8" w:rsidR="003D5DBD" w:rsidRDefault="003D5DBD" w:rsidP="003D5DBD">
      <w:pPr>
        <w:outlineLvl w:val="0"/>
        <w:rPr>
          <w:rFonts w:ascii="Avenir Book" w:eastAsia="Times New Roman" w:hAnsi="Avenir Book"/>
          <w:sz w:val="20"/>
        </w:rPr>
      </w:pPr>
      <w:r>
        <w:rPr>
          <w:rFonts w:ascii="Avenir Book" w:eastAsia="Times New Roman" w:hAnsi="Avenir Book"/>
          <w:sz w:val="20"/>
        </w:rPr>
        <w:t xml:space="preserve">The </w:t>
      </w:r>
      <w:r w:rsidRPr="003D5DBD">
        <w:rPr>
          <w:rFonts w:ascii="Avenir Book" w:eastAsia="Times New Roman" w:hAnsi="Avenir Book"/>
          <w:sz w:val="20"/>
        </w:rPr>
        <w:t>technical content of this Policy has been approved by:</w:t>
      </w:r>
      <w:r>
        <w:rPr>
          <w:rFonts w:ascii="Avenir Book" w:eastAsia="Times New Roman" w:hAnsi="Avenir Book"/>
          <w:sz w:val="20"/>
        </w:rPr>
        <w:t xml:space="preserve"> </w:t>
      </w:r>
      <w:r w:rsidRPr="003D5DBD">
        <w:rPr>
          <w:rFonts w:ascii="Avenir Book" w:eastAsia="Times New Roman" w:hAnsi="Avenir Book"/>
          <w:sz w:val="20"/>
        </w:rPr>
        <w:t>the Company Secretary of Broad Oak Group Limited.</w:t>
      </w:r>
    </w:p>
    <w:p w14:paraId="17B92583" w14:textId="77777777" w:rsidR="003D5DBD" w:rsidRDefault="003D5DBD" w:rsidP="003D5DBD">
      <w:pPr>
        <w:outlineLvl w:val="0"/>
        <w:rPr>
          <w:rFonts w:ascii="Avenir Book" w:eastAsia="Times New Roman" w:hAnsi="Avenir Book"/>
          <w:sz w:val="20"/>
        </w:rPr>
      </w:pPr>
    </w:p>
    <w:p w14:paraId="2E380A8E" w14:textId="5BCBB7FD" w:rsidR="003D5DBD" w:rsidRDefault="003D5DBD" w:rsidP="003D5DBD">
      <w:pPr>
        <w:outlineLvl w:val="0"/>
        <w:rPr>
          <w:rFonts w:ascii="Avenir Book" w:eastAsia="Times New Roman" w:hAnsi="Avenir Book"/>
          <w:sz w:val="20"/>
        </w:rPr>
      </w:pPr>
      <w:r>
        <w:rPr>
          <w:rFonts w:ascii="Avenir Book" w:eastAsia="Times New Roman" w:hAnsi="Avenir Book"/>
          <w:sz w:val="20"/>
        </w:rPr>
        <w:t xml:space="preserve">Enquiries </w:t>
      </w:r>
      <w:r w:rsidRPr="003D5DBD">
        <w:rPr>
          <w:rFonts w:ascii="Avenir Book" w:eastAsia="Times New Roman" w:hAnsi="Avenir Book"/>
          <w:sz w:val="20"/>
        </w:rPr>
        <w:t>should be directed to:</w:t>
      </w:r>
      <w:r>
        <w:rPr>
          <w:rFonts w:ascii="Avenir Book" w:eastAsia="Times New Roman" w:hAnsi="Avenir Book"/>
          <w:sz w:val="20"/>
        </w:rPr>
        <w:t xml:space="preserve"> </w:t>
      </w:r>
      <w:r w:rsidRPr="003D5DBD">
        <w:rPr>
          <w:rFonts w:ascii="Avenir Book" w:eastAsia="Times New Roman" w:hAnsi="Avenir Book"/>
          <w:sz w:val="20"/>
        </w:rPr>
        <w:t>the Company Secretary of Broad Oak Group Limited.</w:t>
      </w:r>
    </w:p>
    <w:p w14:paraId="099406AA" w14:textId="77777777" w:rsidR="003D5DBD" w:rsidRDefault="003D5DBD" w:rsidP="003D5DBD">
      <w:pPr>
        <w:outlineLvl w:val="0"/>
        <w:rPr>
          <w:rFonts w:ascii="Avenir Book" w:eastAsia="Times New Roman" w:hAnsi="Avenir Book"/>
          <w:sz w:val="20"/>
        </w:rPr>
      </w:pPr>
    </w:p>
    <w:p w14:paraId="6AC19909" w14:textId="5607F5FD" w:rsidR="003D5DBD" w:rsidRDefault="003D5DBD" w:rsidP="003D5DBD">
      <w:pPr>
        <w:outlineLvl w:val="0"/>
        <w:rPr>
          <w:rFonts w:ascii="Avenir Book" w:eastAsia="Times New Roman" w:hAnsi="Avenir Book"/>
          <w:sz w:val="20"/>
        </w:rPr>
      </w:pPr>
      <w:r>
        <w:rPr>
          <w:rFonts w:ascii="Avenir Book" w:eastAsia="Times New Roman" w:hAnsi="Avenir Book"/>
          <w:sz w:val="20"/>
        </w:rPr>
        <w:t>Supply</w:t>
      </w:r>
    </w:p>
    <w:p w14:paraId="3D4AE44F" w14:textId="77777777" w:rsidR="003D5DBD" w:rsidRDefault="003D5DBD" w:rsidP="003D5DBD">
      <w:pPr>
        <w:outlineLvl w:val="0"/>
        <w:rPr>
          <w:rFonts w:ascii="Avenir Book" w:eastAsia="Times New Roman" w:hAnsi="Avenir Book"/>
          <w:sz w:val="20"/>
        </w:rPr>
      </w:pPr>
    </w:p>
    <w:p w14:paraId="23D04E81" w14:textId="0B5B05C4" w:rsidR="003D5DBD" w:rsidRDefault="003D5DBD" w:rsidP="003D5DBD">
      <w:pPr>
        <w:outlineLvl w:val="0"/>
        <w:rPr>
          <w:rFonts w:ascii="Avenir Book" w:eastAsia="Times New Roman" w:hAnsi="Avenir Book"/>
          <w:sz w:val="20"/>
        </w:rPr>
      </w:pPr>
      <w:r>
        <w:rPr>
          <w:rFonts w:ascii="Avenir Book" w:eastAsia="Times New Roman" w:hAnsi="Avenir Book"/>
          <w:sz w:val="20"/>
        </w:rPr>
        <w:t xml:space="preserve">Controlled </w:t>
      </w:r>
      <w:r w:rsidRPr="003D5DBD">
        <w:rPr>
          <w:rFonts w:ascii="Avenir Book" w:eastAsia="Times New Roman" w:hAnsi="Avenir Book"/>
          <w:sz w:val="20"/>
        </w:rPr>
        <w:t>and uncontrolled copies of this Policy may be obtained from:</w:t>
      </w:r>
      <w:r>
        <w:rPr>
          <w:rFonts w:ascii="Avenir Book" w:eastAsia="Times New Roman" w:hAnsi="Avenir Book"/>
          <w:sz w:val="20"/>
        </w:rPr>
        <w:t xml:space="preserve"> </w:t>
      </w:r>
      <w:r w:rsidRPr="003D5DBD">
        <w:rPr>
          <w:rFonts w:ascii="Avenir Book" w:eastAsia="Times New Roman" w:hAnsi="Avenir Book"/>
          <w:sz w:val="20"/>
        </w:rPr>
        <w:t>the Company Secretary of Broad Oak Group Limited.</w:t>
      </w:r>
    </w:p>
    <w:p w14:paraId="0E970F28" w14:textId="77777777" w:rsidR="003D5DBD" w:rsidRDefault="003D5DBD" w:rsidP="003D5DBD">
      <w:pPr>
        <w:outlineLvl w:val="0"/>
        <w:rPr>
          <w:rFonts w:ascii="Avenir Book" w:eastAsia="Times New Roman" w:hAnsi="Avenir Book"/>
          <w:sz w:val="20"/>
        </w:rPr>
      </w:pPr>
    </w:p>
    <w:p w14:paraId="62E8EFC9" w14:textId="51128178" w:rsidR="003D5DBD" w:rsidRDefault="003D5DBD" w:rsidP="003D5DBD">
      <w:pPr>
        <w:outlineLvl w:val="0"/>
        <w:rPr>
          <w:rFonts w:ascii="Avenir Book" w:eastAsia="Times New Roman" w:hAnsi="Avenir Book"/>
          <w:sz w:val="20"/>
        </w:rPr>
      </w:pPr>
      <w:r>
        <w:rPr>
          <w:rFonts w:ascii="Avenir Book" w:eastAsia="Times New Roman" w:hAnsi="Avenir Book"/>
          <w:sz w:val="20"/>
        </w:rPr>
        <w:t>Communicating the policy</w:t>
      </w:r>
    </w:p>
    <w:p w14:paraId="1A2BAD0F" w14:textId="3E114B58" w:rsidR="003D5DBD" w:rsidRDefault="003D5DBD" w:rsidP="003D5DBD">
      <w:pPr>
        <w:outlineLvl w:val="0"/>
        <w:rPr>
          <w:rFonts w:ascii="Avenir Book" w:eastAsia="Times New Roman" w:hAnsi="Avenir Book"/>
          <w:sz w:val="20"/>
        </w:rPr>
      </w:pPr>
      <w:r>
        <w:rPr>
          <w:rFonts w:ascii="Avenir Book" w:eastAsia="Times New Roman" w:hAnsi="Avenir Book"/>
          <w:sz w:val="20"/>
        </w:rPr>
        <w:t xml:space="preserve">Employees: </w:t>
      </w:r>
      <w:r w:rsidRPr="003D5DBD">
        <w:rPr>
          <w:rFonts w:ascii="Avenir Book" w:eastAsia="Times New Roman" w:hAnsi="Avenir Book"/>
          <w:sz w:val="20"/>
        </w:rPr>
        <w:t>This revised policy will be communicated to all staff prior to launch date and will thereafter be held in the company policy library. New staff will be made aware of this policy at induction and will be sent a copy with their contract of employment.</w:t>
      </w:r>
    </w:p>
    <w:p w14:paraId="470F31AE" w14:textId="77777777" w:rsidR="003D5DBD" w:rsidRDefault="003D5DBD" w:rsidP="003D5DBD">
      <w:pPr>
        <w:outlineLvl w:val="0"/>
        <w:rPr>
          <w:rFonts w:ascii="Avenir Book" w:eastAsia="Times New Roman" w:hAnsi="Avenir Book"/>
          <w:sz w:val="20"/>
        </w:rPr>
      </w:pPr>
    </w:p>
    <w:p w14:paraId="50A95453" w14:textId="53010B2B" w:rsidR="003D5DBD" w:rsidRDefault="003D5DBD" w:rsidP="003D5DBD">
      <w:pPr>
        <w:outlineLvl w:val="0"/>
        <w:rPr>
          <w:rFonts w:ascii="Avenir Book" w:eastAsia="Times New Roman" w:hAnsi="Avenir Book"/>
          <w:sz w:val="20"/>
        </w:rPr>
      </w:pPr>
      <w:r>
        <w:rPr>
          <w:rFonts w:ascii="Avenir Book" w:eastAsia="Times New Roman" w:hAnsi="Avenir Book"/>
          <w:sz w:val="20"/>
        </w:rPr>
        <w:t xml:space="preserve">Sub-Contractors: </w:t>
      </w:r>
      <w:r w:rsidRPr="003D5DBD">
        <w:rPr>
          <w:rFonts w:ascii="Avenir Book" w:eastAsia="Times New Roman" w:hAnsi="Avenir Book"/>
          <w:sz w:val="20"/>
        </w:rPr>
        <w:t>A copy of this policy will be sent out to all Sub-Contractors. It will be their responsibility to communicate the contents to their Employees. Any new sub-contractor’s Employees entering site will be made aware of this policy at the induction.</w:t>
      </w:r>
    </w:p>
    <w:p w14:paraId="74A09D9F" w14:textId="77777777" w:rsidR="003D5DBD" w:rsidRDefault="003D5DBD" w:rsidP="003D5DBD">
      <w:pPr>
        <w:outlineLvl w:val="0"/>
        <w:rPr>
          <w:rFonts w:ascii="Avenir Book" w:eastAsia="Times New Roman" w:hAnsi="Avenir Book"/>
          <w:sz w:val="20"/>
        </w:rPr>
      </w:pPr>
    </w:p>
    <w:p w14:paraId="375EC7B0" w14:textId="07864BB1" w:rsidR="003D5DBD" w:rsidRDefault="003D5DBD" w:rsidP="003D5DBD">
      <w:pPr>
        <w:outlineLvl w:val="0"/>
        <w:rPr>
          <w:rFonts w:ascii="Avenir Book" w:eastAsia="Times New Roman" w:hAnsi="Avenir Book"/>
          <w:sz w:val="20"/>
        </w:rPr>
      </w:pPr>
      <w:r>
        <w:rPr>
          <w:rFonts w:ascii="Avenir Book" w:eastAsia="Times New Roman" w:hAnsi="Avenir Book"/>
          <w:sz w:val="20"/>
        </w:rPr>
        <w:lastRenderedPageBreak/>
        <w:t xml:space="preserve">Visitors: </w:t>
      </w:r>
      <w:r w:rsidRPr="003D5DBD">
        <w:rPr>
          <w:rFonts w:ascii="Avenir Book" w:eastAsia="Times New Roman" w:hAnsi="Avenir Book"/>
          <w:sz w:val="20"/>
        </w:rPr>
        <w:t>Information will be posted around the site and office complex. A copy of the policy will be made available on request, and visitors entering site will be made aware of this policy during a visitor’s induction where applicable.</w:t>
      </w:r>
    </w:p>
    <w:p w14:paraId="211805E1" w14:textId="77777777" w:rsidR="00353F51" w:rsidRDefault="00353F51" w:rsidP="003D5DBD">
      <w:pPr>
        <w:outlineLvl w:val="0"/>
        <w:rPr>
          <w:rFonts w:ascii="Avenir Book" w:eastAsia="Times New Roman" w:hAnsi="Avenir Book"/>
          <w:sz w:val="20"/>
        </w:rPr>
      </w:pPr>
    </w:p>
    <w:p w14:paraId="559C8AE5" w14:textId="4FA15611" w:rsidR="00353F51" w:rsidRDefault="00353F51" w:rsidP="003D5DBD">
      <w:pPr>
        <w:outlineLvl w:val="0"/>
        <w:rPr>
          <w:rFonts w:ascii="Avenir Book" w:eastAsia="Times New Roman" w:hAnsi="Avenir Book"/>
          <w:sz w:val="20"/>
        </w:rPr>
      </w:pPr>
      <w:r>
        <w:rPr>
          <w:rFonts w:ascii="Avenir Book" w:eastAsia="Times New Roman" w:hAnsi="Avenir Book"/>
          <w:sz w:val="20"/>
        </w:rPr>
        <w:t>Purpose</w:t>
      </w:r>
    </w:p>
    <w:p w14:paraId="06EDE85E" w14:textId="77777777" w:rsidR="00353F51" w:rsidRDefault="00353F51" w:rsidP="003D5DBD">
      <w:pPr>
        <w:outlineLvl w:val="0"/>
        <w:rPr>
          <w:rFonts w:ascii="Avenir Book" w:eastAsia="Times New Roman" w:hAnsi="Avenir Book"/>
          <w:sz w:val="20"/>
        </w:rPr>
      </w:pPr>
    </w:p>
    <w:p w14:paraId="1B47731C" w14:textId="5E585EDB" w:rsidR="00353F51" w:rsidRDefault="00353F51" w:rsidP="003D5DBD">
      <w:pPr>
        <w:outlineLvl w:val="0"/>
        <w:rPr>
          <w:rFonts w:ascii="Avenir Book" w:eastAsia="Times New Roman" w:hAnsi="Avenir Book"/>
          <w:sz w:val="20"/>
        </w:rPr>
      </w:pPr>
      <w:r>
        <w:rPr>
          <w:rFonts w:ascii="Avenir Book" w:eastAsia="Times New Roman" w:hAnsi="Avenir Book"/>
          <w:sz w:val="20"/>
        </w:rPr>
        <w:t xml:space="preserve">This </w:t>
      </w:r>
      <w:r w:rsidRPr="00353F51">
        <w:rPr>
          <w:rFonts w:ascii="Avenir Book" w:eastAsia="Times New Roman" w:hAnsi="Avenir Book"/>
          <w:sz w:val="20"/>
        </w:rPr>
        <w:t>Policy contains mandatory controls designed to prevent accidents and incidents occurring on Broad Oak Group Limited’s premises and its Customers’ property or on a public highway as a result of impaired performance due to the consumption of alcohol or drugs.</w:t>
      </w:r>
    </w:p>
    <w:p w14:paraId="3675355D" w14:textId="77777777" w:rsidR="00353F51" w:rsidRDefault="00353F51" w:rsidP="003D5DBD">
      <w:pPr>
        <w:outlineLvl w:val="0"/>
        <w:rPr>
          <w:rFonts w:ascii="Avenir Book" w:eastAsia="Times New Roman" w:hAnsi="Avenir Book"/>
          <w:sz w:val="20"/>
        </w:rPr>
      </w:pPr>
    </w:p>
    <w:p w14:paraId="41567F63" w14:textId="388A1012" w:rsidR="00353F51" w:rsidRDefault="00353F51" w:rsidP="003D5DBD">
      <w:pPr>
        <w:outlineLvl w:val="0"/>
        <w:rPr>
          <w:rFonts w:ascii="Avenir Book" w:eastAsia="Times New Roman" w:hAnsi="Avenir Book"/>
          <w:sz w:val="20"/>
        </w:rPr>
      </w:pPr>
      <w:r>
        <w:rPr>
          <w:rFonts w:ascii="Avenir Book" w:eastAsia="Times New Roman" w:hAnsi="Avenir Book"/>
          <w:sz w:val="20"/>
        </w:rPr>
        <w:t>To whom these requirements apply</w:t>
      </w:r>
    </w:p>
    <w:p w14:paraId="7D7E2C69" w14:textId="77777777" w:rsidR="00353F51" w:rsidRDefault="00353F51" w:rsidP="003D5DBD">
      <w:pPr>
        <w:outlineLvl w:val="0"/>
        <w:rPr>
          <w:rFonts w:ascii="Avenir Book" w:eastAsia="Times New Roman" w:hAnsi="Avenir Book"/>
          <w:sz w:val="20"/>
        </w:rPr>
      </w:pPr>
    </w:p>
    <w:p w14:paraId="3BCDF6C5" w14:textId="366FF048" w:rsidR="00353F51" w:rsidRDefault="00353F51" w:rsidP="003D5DBD">
      <w:pPr>
        <w:outlineLvl w:val="0"/>
        <w:rPr>
          <w:rFonts w:ascii="Avenir Book" w:eastAsia="Times New Roman" w:hAnsi="Avenir Book"/>
          <w:sz w:val="20"/>
        </w:rPr>
      </w:pPr>
      <w:r>
        <w:rPr>
          <w:rFonts w:ascii="Avenir Book" w:eastAsia="Times New Roman" w:hAnsi="Avenir Book"/>
          <w:sz w:val="20"/>
        </w:rPr>
        <w:t xml:space="preserve">This </w:t>
      </w:r>
      <w:r w:rsidRPr="00353F51">
        <w:rPr>
          <w:rFonts w:ascii="Avenir Book" w:eastAsia="Times New Roman" w:hAnsi="Avenir Book"/>
          <w:sz w:val="20"/>
        </w:rPr>
        <w:t>Policy contains requirements that are applicable to Broad Oak Group Limited and all parties bound to hold a duty of care under The Regulations For Management Of Health And Safety At Work, 1999.</w:t>
      </w:r>
    </w:p>
    <w:p w14:paraId="632EFBED" w14:textId="77777777" w:rsidR="00353F51" w:rsidRDefault="00353F51" w:rsidP="003D5DBD">
      <w:pPr>
        <w:outlineLvl w:val="0"/>
        <w:rPr>
          <w:rFonts w:ascii="Avenir Book" w:eastAsia="Times New Roman" w:hAnsi="Avenir Book"/>
          <w:sz w:val="20"/>
        </w:rPr>
      </w:pPr>
    </w:p>
    <w:p w14:paraId="7E0D617E" w14:textId="377D89AC" w:rsidR="00353F51" w:rsidRDefault="00353F51" w:rsidP="003D5DBD">
      <w:pPr>
        <w:outlineLvl w:val="0"/>
        <w:rPr>
          <w:rFonts w:ascii="Avenir Book" w:eastAsia="Times New Roman" w:hAnsi="Avenir Book"/>
          <w:sz w:val="20"/>
        </w:rPr>
      </w:pPr>
      <w:r>
        <w:rPr>
          <w:rFonts w:ascii="Avenir Book" w:eastAsia="Times New Roman" w:hAnsi="Avenir Book"/>
          <w:sz w:val="20"/>
        </w:rPr>
        <w:t>Application</w:t>
      </w:r>
    </w:p>
    <w:p w14:paraId="27A5D4B6" w14:textId="77777777" w:rsidR="00353F51" w:rsidRDefault="00353F51" w:rsidP="003D5DBD">
      <w:pPr>
        <w:outlineLvl w:val="0"/>
        <w:rPr>
          <w:rFonts w:ascii="Avenir Book" w:eastAsia="Times New Roman" w:hAnsi="Avenir Book"/>
          <w:sz w:val="20"/>
        </w:rPr>
      </w:pPr>
    </w:p>
    <w:p w14:paraId="044919A2" w14:textId="77777777" w:rsidR="00353F51" w:rsidRPr="00353F51" w:rsidRDefault="00353F51" w:rsidP="00353F51">
      <w:pPr>
        <w:outlineLvl w:val="0"/>
        <w:rPr>
          <w:rFonts w:ascii="Avenir Book" w:eastAsia="Times New Roman" w:hAnsi="Avenir Book"/>
          <w:sz w:val="20"/>
        </w:rPr>
      </w:pPr>
      <w:r>
        <w:rPr>
          <w:rFonts w:ascii="Avenir Book" w:eastAsia="Times New Roman" w:hAnsi="Avenir Book"/>
          <w:sz w:val="20"/>
        </w:rPr>
        <w:t xml:space="preserve">Scope </w:t>
      </w:r>
      <w:r w:rsidRPr="00353F51">
        <w:rPr>
          <w:rFonts w:ascii="Avenir Book" w:eastAsia="Times New Roman" w:hAnsi="Avenir Book"/>
          <w:sz w:val="20"/>
        </w:rPr>
        <w:t>– Broad Oak Group Limited</w:t>
      </w:r>
    </w:p>
    <w:p w14:paraId="03691254" w14:textId="69E107B6" w:rsidR="00353F51" w:rsidRPr="00353F51" w:rsidRDefault="00353F51" w:rsidP="00353F51">
      <w:pPr>
        <w:outlineLvl w:val="0"/>
        <w:rPr>
          <w:rFonts w:ascii="Avenir Book" w:eastAsia="Times New Roman" w:hAnsi="Avenir Book"/>
          <w:sz w:val="20"/>
        </w:rPr>
      </w:pPr>
      <w:r w:rsidRPr="00353F51">
        <w:rPr>
          <w:rFonts w:ascii="Avenir Book" w:eastAsia="Times New Roman" w:hAnsi="Avenir Book"/>
          <w:sz w:val="20"/>
        </w:rPr>
        <w:t>The requirements of this document apply to all Employees, and in particular, those involved in activities undertaken by relevant individuals</w:t>
      </w:r>
      <w:r>
        <w:rPr>
          <w:rFonts w:ascii="Avenir Book" w:eastAsia="Times New Roman" w:hAnsi="Avenir Book"/>
          <w:sz w:val="20"/>
        </w:rPr>
        <w:t>.</w:t>
      </w:r>
    </w:p>
    <w:p w14:paraId="70F0D603" w14:textId="77777777" w:rsidR="00353F51" w:rsidRPr="00353F51" w:rsidRDefault="00353F51" w:rsidP="00353F51">
      <w:pPr>
        <w:outlineLvl w:val="0"/>
        <w:rPr>
          <w:rFonts w:ascii="Avenir Book" w:eastAsia="Times New Roman" w:hAnsi="Avenir Book"/>
          <w:sz w:val="20"/>
        </w:rPr>
      </w:pPr>
    </w:p>
    <w:p w14:paraId="624F2574" w14:textId="2B456068" w:rsidR="00353F51" w:rsidRPr="00353F51" w:rsidRDefault="00353F51" w:rsidP="00353F51">
      <w:pPr>
        <w:outlineLvl w:val="0"/>
        <w:rPr>
          <w:rFonts w:ascii="Avenir Book" w:eastAsia="Times New Roman" w:hAnsi="Avenir Book"/>
          <w:sz w:val="20"/>
        </w:rPr>
      </w:pPr>
      <w:r w:rsidRPr="00353F51">
        <w:rPr>
          <w:rFonts w:ascii="Avenir Book" w:eastAsia="Times New Roman" w:hAnsi="Avenir Book"/>
          <w:sz w:val="20"/>
        </w:rPr>
        <w:t>Exclusions from scope</w:t>
      </w:r>
    </w:p>
    <w:p w14:paraId="115CB06E" w14:textId="78F1BFA2" w:rsidR="00353F51" w:rsidRPr="00353F51" w:rsidRDefault="00353F51" w:rsidP="00353F51">
      <w:pPr>
        <w:outlineLvl w:val="0"/>
        <w:rPr>
          <w:rFonts w:ascii="Avenir Book" w:eastAsia="Times New Roman" w:hAnsi="Avenir Book"/>
          <w:sz w:val="20"/>
        </w:rPr>
      </w:pPr>
      <w:r w:rsidRPr="00353F51">
        <w:rPr>
          <w:rFonts w:ascii="Avenir Book" w:eastAsia="Times New Roman" w:hAnsi="Avenir Book"/>
          <w:sz w:val="20"/>
        </w:rPr>
        <w:t>There are no exclusions from the scope for Broad Oak Group Limited.</w:t>
      </w:r>
    </w:p>
    <w:p w14:paraId="2BE924E8" w14:textId="77777777" w:rsidR="00353F51" w:rsidRPr="00353F51" w:rsidRDefault="00353F51" w:rsidP="00353F51">
      <w:pPr>
        <w:outlineLvl w:val="0"/>
        <w:rPr>
          <w:rFonts w:ascii="Avenir Book" w:eastAsia="Times New Roman" w:hAnsi="Avenir Book"/>
          <w:sz w:val="20"/>
        </w:rPr>
      </w:pPr>
    </w:p>
    <w:p w14:paraId="2A39B3EC" w14:textId="7F5F7533" w:rsidR="00353F51" w:rsidRPr="00353F51" w:rsidRDefault="00353F51" w:rsidP="00353F51">
      <w:pPr>
        <w:outlineLvl w:val="0"/>
        <w:rPr>
          <w:rFonts w:ascii="Avenir Book" w:eastAsia="Times New Roman" w:hAnsi="Avenir Book"/>
          <w:sz w:val="20"/>
        </w:rPr>
      </w:pPr>
      <w:r w:rsidRPr="00353F51">
        <w:rPr>
          <w:rFonts w:ascii="Avenir Book" w:eastAsia="Times New Roman" w:hAnsi="Avenir Book"/>
          <w:sz w:val="20"/>
        </w:rPr>
        <w:t>Exceptions to general compliance date</w:t>
      </w:r>
    </w:p>
    <w:p w14:paraId="2319F919" w14:textId="6D51A6FB" w:rsidR="00353F51" w:rsidRDefault="00353F51" w:rsidP="00353F51">
      <w:pPr>
        <w:outlineLvl w:val="0"/>
        <w:rPr>
          <w:rFonts w:ascii="Avenir Book" w:eastAsia="Times New Roman" w:hAnsi="Avenir Book"/>
          <w:sz w:val="20"/>
        </w:rPr>
      </w:pPr>
      <w:r w:rsidRPr="00353F51">
        <w:rPr>
          <w:rFonts w:ascii="Avenir Book" w:eastAsia="Times New Roman" w:hAnsi="Avenir Book"/>
          <w:sz w:val="20"/>
        </w:rPr>
        <w:t>There are no exceptions to the general compliance date specified above.</w:t>
      </w:r>
    </w:p>
    <w:p w14:paraId="4693DCDB" w14:textId="77777777" w:rsidR="00353F51" w:rsidRDefault="00353F51" w:rsidP="00353F51">
      <w:pPr>
        <w:outlineLvl w:val="0"/>
        <w:rPr>
          <w:rFonts w:ascii="Avenir Book" w:eastAsia="Times New Roman" w:hAnsi="Avenir Book"/>
          <w:sz w:val="20"/>
        </w:rPr>
      </w:pPr>
    </w:p>
    <w:p w14:paraId="08311638" w14:textId="77777777" w:rsidR="00353F51" w:rsidRPr="00353F51" w:rsidRDefault="00353F51" w:rsidP="00353F51">
      <w:pPr>
        <w:outlineLvl w:val="0"/>
        <w:rPr>
          <w:rFonts w:ascii="Avenir Book" w:eastAsia="Times New Roman" w:hAnsi="Avenir Book"/>
          <w:sz w:val="20"/>
        </w:rPr>
      </w:pPr>
      <w:r>
        <w:rPr>
          <w:rFonts w:ascii="Avenir Book" w:eastAsia="Times New Roman" w:hAnsi="Avenir Book"/>
          <w:sz w:val="20"/>
        </w:rPr>
        <w:t>Scope</w:t>
      </w:r>
      <w:r w:rsidRPr="00353F51">
        <w:rPr>
          <w:rFonts w:ascii="Avenir Book" w:eastAsia="Times New Roman" w:hAnsi="Avenir Book"/>
          <w:sz w:val="20"/>
        </w:rPr>
        <w:t xml:space="preserve"> – Sub-contractors</w:t>
      </w:r>
    </w:p>
    <w:p w14:paraId="5E2E0855" w14:textId="72B0322A" w:rsidR="00353F51" w:rsidRPr="00353F51" w:rsidRDefault="00353F51" w:rsidP="00353F51">
      <w:pPr>
        <w:outlineLvl w:val="0"/>
        <w:rPr>
          <w:rFonts w:ascii="Avenir Book" w:eastAsia="Times New Roman" w:hAnsi="Avenir Book"/>
          <w:sz w:val="20"/>
        </w:rPr>
      </w:pPr>
      <w:r w:rsidRPr="00353F51">
        <w:rPr>
          <w:rFonts w:ascii="Avenir Book" w:eastAsia="Times New Roman" w:hAnsi="Avenir Book"/>
          <w:sz w:val="20"/>
        </w:rPr>
        <w:t>The requirements of this document apply to all activities undertaken by relevant individuals</w:t>
      </w:r>
      <w:r>
        <w:rPr>
          <w:rFonts w:ascii="Avenir Book" w:eastAsia="Times New Roman" w:hAnsi="Avenir Book"/>
          <w:sz w:val="20"/>
        </w:rPr>
        <w:t>.</w:t>
      </w:r>
    </w:p>
    <w:p w14:paraId="2702823E" w14:textId="77777777" w:rsidR="00353F51" w:rsidRPr="00353F51" w:rsidRDefault="00353F51" w:rsidP="00353F51">
      <w:pPr>
        <w:outlineLvl w:val="0"/>
        <w:rPr>
          <w:rFonts w:ascii="Avenir Book" w:eastAsia="Times New Roman" w:hAnsi="Avenir Book"/>
          <w:sz w:val="20"/>
        </w:rPr>
      </w:pPr>
    </w:p>
    <w:p w14:paraId="264B4470" w14:textId="6C815949" w:rsidR="00353F51" w:rsidRPr="00353F51" w:rsidRDefault="00353F51" w:rsidP="00353F51">
      <w:pPr>
        <w:outlineLvl w:val="0"/>
        <w:rPr>
          <w:rFonts w:ascii="Avenir Book" w:eastAsia="Times New Roman" w:hAnsi="Avenir Book"/>
          <w:sz w:val="20"/>
        </w:rPr>
      </w:pPr>
      <w:r w:rsidRPr="00353F51">
        <w:rPr>
          <w:rFonts w:ascii="Avenir Book" w:eastAsia="Times New Roman" w:hAnsi="Avenir Book"/>
          <w:sz w:val="20"/>
        </w:rPr>
        <w:t>Exclusions from scope</w:t>
      </w:r>
    </w:p>
    <w:p w14:paraId="308D5434" w14:textId="77777777" w:rsidR="00353F51" w:rsidRPr="00353F51" w:rsidRDefault="00353F51" w:rsidP="00353F51">
      <w:pPr>
        <w:outlineLvl w:val="0"/>
        <w:rPr>
          <w:rFonts w:ascii="Avenir Book" w:eastAsia="Times New Roman" w:hAnsi="Avenir Book"/>
          <w:sz w:val="20"/>
        </w:rPr>
      </w:pPr>
      <w:r w:rsidRPr="00353F51">
        <w:rPr>
          <w:rFonts w:ascii="Avenir Book" w:eastAsia="Times New Roman" w:hAnsi="Avenir Book"/>
          <w:sz w:val="20"/>
        </w:rPr>
        <w:t>There are no exclusions from the scope specified for Sub-Contractors.</w:t>
      </w:r>
    </w:p>
    <w:p w14:paraId="38E42EBA" w14:textId="77777777" w:rsidR="00353F51" w:rsidRPr="00353F51" w:rsidRDefault="00353F51" w:rsidP="00353F51">
      <w:pPr>
        <w:outlineLvl w:val="0"/>
        <w:rPr>
          <w:rFonts w:ascii="Avenir Book" w:eastAsia="Times New Roman" w:hAnsi="Avenir Book"/>
          <w:sz w:val="20"/>
        </w:rPr>
      </w:pPr>
    </w:p>
    <w:p w14:paraId="24E15543" w14:textId="394B323E" w:rsidR="00353F51" w:rsidRPr="00353F51" w:rsidRDefault="00353F51" w:rsidP="00353F51">
      <w:pPr>
        <w:outlineLvl w:val="0"/>
        <w:rPr>
          <w:rFonts w:ascii="Avenir Book" w:eastAsia="Times New Roman" w:hAnsi="Avenir Book"/>
          <w:sz w:val="20"/>
        </w:rPr>
      </w:pPr>
      <w:r w:rsidRPr="00353F51">
        <w:rPr>
          <w:rFonts w:ascii="Avenir Book" w:eastAsia="Times New Roman" w:hAnsi="Avenir Book"/>
          <w:sz w:val="20"/>
        </w:rPr>
        <w:t>Exceptions to general compliance date</w:t>
      </w:r>
    </w:p>
    <w:p w14:paraId="792E9A82" w14:textId="7390ADF3" w:rsidR="00353F51" w:rsidRDefault="00353F51" w:rsidP="00353F51">
      <w:pPr>
        <w:outlineLvl w:val="0"/>
        <w:rPr>
          <w:rFonts w:ascii="Avenir Book" w:eastAsia="Times New Roman" w:hAnsi="Avenir Book"/>
          <w:sz w:val="20"/>
        </w:rPr>
      </w:pPr>
      <w:r w:rsidRPr="00353F51">
        <w:rPr>
          <w:rFonts w:ascii="Avenir Book" w:eastAsia="Times New Roman" w:hAnsi="Avenir Book"/>
          <w:sz w:val="20"/>
        </w:rPr>
        <w:t>There are no exceptions to the general compliance date specified for Sub-Contractors.</w:t>
      </w:r>
    </w:p>
    <w:p w14:paraId="01197234" w14:textId="77777777" w:rsidR="0042044A" w:rsidRDefault="0042044A" w:rsidP="00353F51">
      <w:pPr>
        <w:outlineLvl w:val="0"/>
        <w:rPr>
          <w:rFonts w:ascii="Avenir Book" w:eastAsia="Times New Roman" w:hAnsi="Avenir Book"/>
          <w:sz w:val="20"/>
        </w:rPr>
      </w:pPr>
    </w:p>
    <w:p w14:paraId="2FFAD49C" w14:textId="2ABCDB3F" w:rsidR="0042044A" w:rsidRDefault="0042044A" w:rsidP="00353F51">
      <w:pPr>
        <w:outlineLvl w:val="0"/>
        <w:rPr>
          <w:rFonts w:ascii="Avenir Book" w:eastAsia="Times New Roman" w:hAnsi="Avenir Book"/>
          <w:sz w:val="20"/>
        </w:rPr>
      </w:pPr>
      <w:r>
        <w:rPr>
          <w:rFonts w:ascii="Avenir Book" w:eastAsia="Times New Roman" w:hAnsi="Avenir Book"/>
          <w:sz w:val="20"/>
        </w:rPr>
        <w:t>Definitions</w:t>
      </w:r>
    </w:p>
    <w:p w14:paraId="2140313D" w14:textId="77777777" w:rsidR="0042044A" w:rsidRDefault="0042044A" w:rsidP="00353F51">
      <w:pPr>
        <w:outlineLvl w:val="0"/>
        <w:rPr>
          <w:rFonts w:ascii="Avenir Book" w:eastAsia="Times New Roman" w:hAnsi="Avenir Book"/>
          <w:sz w:val="20"/>
        </w:rPr>
      </w:pPr>
    </w:p>
    <w:p w14:paraId="4338DF42" w14:textId="389F5FD1" w:rsidR="0042044A" w:rsidRPr="0042044A" w:rsidRDefault="0042044A" w:rsidP="0042044A">
      <w:pPr>
        <w:outlineLvl w:val="0"/>
        <w:rPr>
          <w:rFonts w:ascii="Avenir Book" w:eastAsia="Times New Roman" w:hAnsi="Avenir Book"/>
          <w:sz w:val="20"/>
        </w:rPr>
      </w:pPr>
      <w:r w:rsidRPr="0042044A">
        <w:rPr>
          <w:rFonts w:ascii="Avenir Book" w:eastAsia="Times New Roman" w:hAnsi="Avenir Book"/>
          <w:sz w:val="20"/>
        </w:rPr>
        <w:t>Accident</w:t>
      </w:r>
    </w:p>
    <w:p w14:paraId="77D9D15F" w14:textId="77777777" w:rsidR="0042044A" w:rsidRPr="0042044A" w:rsidRDefault="0042044A" w:rsidP="0042044A">
      <w:pPr>
        <w:outlineLvl w:val="0"/>
        <w:rPr>
          <w:rFonts w:ascii="Avenir Book" w:eastAsia="Times New Roman" w:hAnsi="Avenir Book"/>
          <w:sz w:val="20"/>
        </w:rPr>
      </w:pPr>
      <w:r w:rsidRPr="0042044A">
        <w:rPr>
          <w:rFonts w:ascii="Avenir Book" w:eastAsia="Times New Roman" w:hAnsi="Avenir Book"/>
          <w:sz w:val="20"/>
        </w:rPr>
        <w:t>Unplanned, uncontrolled event giving rise to death, ill health, injury, damage or other loss.</w:t>
      </w:r>
    </w:p>
    <w:p w14:paraId="7A422703" w14:textId="77777777" w:rsidR="0042044A" w:rsidRPr="0042044A" w:rsidRDefault="0042044A" w:rsidP="0042044A">
      <w:pPr>
        <w:outlineLvl w:val="0"/>
        <w:rPr>
          <w:rFonts w:ascii="Avenir Book" w:eastAsia="Times New Roman" w:hAnsi="Avenir Book"/>
          <w:sz w:val="20"/>
        </w:rPr>
      </w:pPr>
    </w:p>
    <w:p w14:paraId="56DFA7E2" w14:textId="51B0BFA1" w:rsidR="0042044A" w:rsidRPr="0042044A" w:rsidRDefault="0042044A" w:rsidP="0042044A">
      <w:pPr>
        <w:outlineLvl w:val="0"/>
        <w:rPr>
          <w:rFonts w:ascii="Avenir Book" w:eastAsia="Times New Roman" w:hAnsi="Avenir Book"/>
          <w:sz w:val="20"/>
        </w:rPr>
      </w:pPr>
      <w:r w:rsidRPr="0042044A">
        <w:rPr>
          <w:rFonts w:ascii="Avenir Book" w:eastAsia="Times New Roman" w:hAnsi="Avenir Book"/>
          <w:sz w:val="20"/>
        </w:rPr>
        <w:t>Blind analysis testing</w:t>
      </w:r>
    </w:p>
    <w:p w14:paraId="5D386470" w14:textId="77777777" w:rsidR="0042044A" w:rsidRPr="0042044A" w:rsidRDefault="0042044A" w:rsidP="0042044A">
      <w:pPr>
        <w:outlineLvl w:val="0"/>
        <w:rPr>
          <w:rFonts w:ascii="Avenir Book" w:eastAsia="Times New Roman" w:hAnsi="Avenir Book"/>
          <w:sz w:val="20"/>
        </w:rPr>
      </w:pPr>
      <w:r w:rsidRPr="0042044A">
        <w:rPr>
          <w:rFonts w:ascii="Avenir Book" w:eastAsia="Times New Roman" w:hAnsi="Avenir Book"/>
          <w:sz w:val="20"/>
        </w:rPr>
        <w:t>A process that is undertaken to test a laboratory’s ability to detect and identify those substances that are being tested for in such a way that is unknown to the people carrying out the tests.</w:t>
      </w:r>
    </w:p>
    <w:p w14:paraId="577206A3" w14:textId="77777777" w:rsidR="0042044A" w:rsidRPr="0042044A" w:rsidRDefault="0042044A" w:rsidP="0042044A">
      <w:pPr>
        <w:outlineLvl w:val="0"/>
        <w:rPr>
          <w:rFonts w:ascii="Avenir Book" w:eastAsia="Times New Roman" w:hAnsi="Avenir Book"/>
          <w:sz w:val="20"/>
        </w:rPr>
      </w:pPr>
    </w:p>
    <w:p w14:paraId="4C756EE9" w14:textId="74FFD97C" w:rsidR="0042044A" w:rsidRPr="0042044A" w:rsidRDefault="0042044A" w:rsidP="0042044A">
      <w:pPr>
        <w:outlineLvl w:val="0"/>
        <w:rPr>
          <w:rFonts w:ascii="Avenir Book" w:eastAsia="Times New Roman" w:hAnsi="Avenir Book"/>
          <w:sz w:val="20"/>
        </w:rPr>
      </w:pPr>
      <w:r w:rsidRPr="0042044A">
        <w:rPr>
          <w:rFonts w:ascii="Avenir Book" w:eastAsia="Times New Roman" w:hAnsi="Avenir Book"/>
          <w:sz w:val="20"/>
        </w:rPr>
        <w:t>Chain of custody</w:t>
      </w:r>
    </w:p>
    <w:p w14:paraId="502CB65D" w14:textId="77777777" w:rsidR="0042044A" w:rsidRPr="0042044A" w:rsidRDefault="0042044A" w:rsidP="0042044A">
      <w:pPr>
        <w:outlineLvl w:val="0"/>
        <w:rPr>
          <w:rFonts w:ascii="Avenir Book" w:eastAsia="Times New Roman" w:hAnsi="Avenir Book"/>
          <w:sz w:val="20"/>
        </w:rPr>
      </w:pPr>
      <w:r w:rsidRPr="0042044A">
        <w:rPr>
          <w:rFonts w:ascii="Avenir Book" w:eastAsia="Times New Roman" w:hAnsi="Avenir Book"/>
          <w:sz w:val="20"/>
        </w:rPr>
        <w:t>A process used to maintain and document the chronological history of a drugs and alcohol sample in order to guarantee the identity and integrity of the sample from collection through to reporting of the test results and leads to the production of a legally defensible report.</w:t>
      </w:r>
    </w:p>
    <w:p w14:paraId="5E5CDFD5" w14:textId="77777777" w:rsidR="0042044A" w:rsidRPr="0042044A" w:rsidRDefault="0042044A" w:rsidP="0042044A">
      <w:pPr>
        <w:outlineLvl w:val="0"/>
        <w:rPr>
          <w:rFonts w:ascii="Avenir Book" w:eastAsia="Times New Roman" w:hAnsi="Avenir Book"/>
          <w:sz w:val="20"/>
        </w:rPr>
      </w:pPr>
    </w:p>
    <w:p w14:paraId="2C03C440" w14:textId="3F37877B" w:rsidR="0042044A" w:rsidRPr="0042044A" w:rsidRDefault="0042044A" w:rsidP="0042044A">
      <w:pPr>
        <w:outlineLvl w:val="0"/>
        <w:rPr>
          <w:rFonts w:ascii="Avenir Book" w:eastAsia="Times New Roman" w:hAnsi="Avenir Book"/>
          <w:sz w:val="20"/>
        </w:rPr>
      </w:pPr>
      <w:r w:rsidRPr="0042044A">
        <w:rPr>
          <w:rFonts w:ascii="Avenir Book" w:eastAsia="Times New Roman" w:hAnsi="Avenir Book"/>
          <w:sz w:val="20"/>
        </w:rPr>
        <w:t>Drug</w:t>
      </w:r>
    </w:p>
    <w:p w14:paraId="278C84DF" w14:textId="77777777" w:rsidR="0042044A" w:rsidRPr="0042044A" w:rsidRDefault="0042044A" w:rsidP="0042044A">
      <w:pPr>
        <w:outlineLvl w:val="0"/>
        <w:rPr>
          <w:rFonts w:ascii="Avenir Book" w:eastAsia="Times New Roman" w:hAnsi="Avenir Book"/>
          <w:sz w:val="20"/>
        </w:rPr>
      </w:pPr>
      <w:r w:rsidRPr="0042044A">
        <w:rPr>
          <w:rFonts w:ascii="Avenir Book" w:eastAsia="Times New Roman" w:hAnsi="Avenir Book"/>
          <w:sz w:val="20"/>
        </w:rPr>
        <w:t>For the purpose of this document, a drug means a ‘controlled drug’ as defined in the Misuse of Drugs Act, 1971 and its subsequent modification orders, solvents, inhalants or other substances (including Novel Psychoactive Substances sometimes referred to as “legal highs”) that could affect an Employee’s ability to carry out their duties safely. This includes medication either prescribed by a medical practitioner or purchased over the counter or the internet.</w:t>
      </w:r>
    </w:p>
    <w:p w14:paraId="54D22CA3" w14:textId="77777777" w:rsidR="0042044A" w:rsidRPr="0042044A" w:rsidRDefault="0042044A" w:rsidP="0042044A">
      <w:pPr>
        <w:outlineLvl w:val="0"/>
        <w:rPr>
          <w:rFonts w:ascii="Avenir Book" w:eastAsia="Times New Roman" w:hAnsi="Avenir Book"/>
          <w:sz w:val="20"/>
        </w:rPr>
      </w:pPr>
    </w:p>
    <w:p w14:paraId="1E0749F3" w14:textId="575BE9DB" w:rsidR="0042044A" w:rsidRPr="0042044A" w:rsidRDefault="0042044A" w:rsidP="0042044A">
      <w:pPr>
        <w:outlineLvl w:val="0"/>
        <w:rPr>
          <w:rFonts w:ascii="Avenir Book" w:eastAsia="Times New Roman" w:hAnsi="Avenir Book"/>
          <w:sz w:val="20"/>
        </w:rPr>
      </w:pPr>
      <w:r w:rsidRPr="0042044A">
        <w:rPr>
          <w:rFonts w:ascii="Avenir Book" w:eastAsia="Times New Roman" w:hAnsi="Avenir Book"/>
          <w:sz w:val="20"/>
        </w:rPr>
        <w:t>Drugs and alcohol testing / screening</w:t>
      </w:r>
    </w:p>
    <w:p w14:paraId="18ACB5DD" w14:textId="7C276526" w:rsidR="0042044A" w:rsidRPr="0042044A" w:rsidRDefault="0042044A" w:rsidP="0042044A">
      <w:pPr>
        <w:outlineLvl w:val="0"/>
        <w:rPr>
          <w:rFonts w:ascii="Avenir Book" w:eastAsia="Times New Roman" w:hAnsi="Avenir Book"/>
          <w:sz w:val="20"/>
        </w:rPr>
      </w:pPr>
      <w:r w:rsidRPr="0042044A">
        <w:rPr>
          <w:rFonts w:ascii="Avenir Book" w:eastAsia="Times New Roman" w:hAnsi="Avenir Book"/>
          <w:sz w:val="20"/>
        </w:rPr>
        <w:t>For the purpose of this document, this means testing to identify whether or not drugs or alcohol are present in a relevant individual (see also definition of ‘For cause’ drugs and alcohol testing).</w:t>
      </w:r>
    </w:p>
    <w:p w14:paraId="34C996CF" w14:textId="77777777" w:rsidR="0042044A" w:rsidRPr="0042044A" w:rsidRDefault="0042044A" w:rsidP="0042044A">
      <w:pPr>
        <w:outlineLvl w:val="0"/>
        <w:rPr>
          <w:rFonts w:ascii="Avenir Book" w:eastAsia="Times New Roman" w:hAnsi="Avenir Book"/>
          <w:sz w:val="20"/>
        </w:rPr>
      </w:pPr>
    </w:p>
    <w:p w14:paraId="34AB4D87" w14:textId="0E6066E8" w:rsidR="0042044A" w:rsidRPr="0042044A" w:rsidRDefault="0042044A" w:rsidP="0042044A">
      <w:pPr>
        <w:outlineLvl w:val="0"/>
        <w:rPr>
          <w:rFonts w:ascii="Avenir Book" w:eastAsia="Times New Roman" w:hAnsi="Avenir Book"/>
          <w:sz w:val="20"/>
        </w:rPr>
      </w:pPr>
      <w:r w:rsidRPr="0042044A">
        <w:rPr>
          <w:rFonts w:ascii="Avenir Book" w:eastAsia="Times New Roman" w:hAnsi="Avenir Book"/>
          <w:sz w:val="20"/>
        </w:rPr>
        <w:t>Duty holder</w:t>
      </w:r>
    </w:p>
    <w:p w14:paraId="2ACA1514" w14:textId="77777777" w:rsidR="0042044A" w:rsidRPr="0042044A" w:rsidRDefault="0042044A" w:rsidP="0042044A">
      <w:pPr>
        <w:outlineLvl w:val="0"/>
        <w:rPr>
          <w:rFonts w:ascii="Avenir Book" w:eastAsia="Times New Roman" w:hAnsi="Avenir Book"/>
          <w:sz w:val="20"/>
        </w:rPr>
      </w:pPr>
      <w:r w:rsidRPr="0042044A">
        <w:rPr>
          <w:rFonts w:ascii="Avenir Book" w:eastAsia="Times New Roman" w:hAnsi="Avenir Book"/>
          <w:sz w:val="20"/>
        </w:rPr>
        <w:t>Any individual or group having responsibilities under Health and Safety Legislation.</w:t>
      </w:r>
    </w:p>
    <w:p w14:paraId="25975C5C" w14:textId="77777777" w:rsidR="0042044A" w:rsidRPr="0042044A" w:rsidRDefault="0042044A" w:rsidP="0042044A">
      <w:pPr>
        <w:outlineLvl w:val="0"/>
        <w:rPr>
          <w:rFonts w:ascii="Avenir Book" w:eastAsia="Times New Roman" w:hAnsi="Avenir Book"/>
          <w:sz w:val="20"/>
        </w:rPr>
      </w:pPr>
    </w:p>
    <w:p w14:paraId="3ABF02D3" w14:textId="176925A2" w:rsidR="0042044A" w:rsidRPr="0042044A" w:rsidRDefault="0042044A" w:rsidP="0042044A">
      <w:pPr>
        <w:outlineLvl w:val="0"/>
        <w:rPr>
          <w:rFonts w:ascii="Avenir Book" w:eastAsia="Times New Roman" w:hAnsi="Avenir Book"/>
          <w:sz w:val="20"/>
        </w:rPr>
      </w:pPr>
      <w:r w:rsidRPr="0042044A">
        <w:rPr>
          <w:rFonts w:ascii="Avenir Book" w:eastAsia="Times New Roman" w:hAnsi="Avenir Book"/>
          <w:sz w:val="20"/>
        </w:rPr>
        <w:t xml:space="preserve"> ‘For cause’ drugs and alcohol testing</w:t>
      </w:r>
    </w:p>
    <w:p w14:paraId="4CDC247B" w14:textId="77777777" w:rsidR="0042044A" w:rsidRPr="0042044A" w:rsidRDefault="0042044A" w:rsidP="0042044A">
      <w:pPr>
        <w:outlineLvl w:val="0"/>
        <w:rPr>
          <w:rFonts w:ascii="Avenir Book" w:eastAsia="Times New Roman" w:hAnsi="Avenir Book"/>
          <w:sz w:val="20"/>
        </w:rPr>
      </w:pPr>
      <w:r w:rsidRPr="0042044A">
        <w:rPr>
          <w:rFonts w:ascii="Avenir Book" w:eastAsia="Times New Roman" w:hAnsi="Avenir Book"/>
          <w:sz w:val="20"/>
        </w:rPr>
        <w:t>Drugs and alcohol testing to identify whether or not drugs and/or alcohol are present in an Employee where there are reasonable grounds to suspect that the fitness of that person:</w:t>
      </w:r>
    </w:p>
    <w:p w14:paraId="347055A1" w14:textId="77777777" w:rsidR="0042044A" w:rsidRPr="0042044A" w:rsidRDefault="0042044A" w:rsidP="0042044A">
      <w:pPr>
        <w:outlineLvl w:val="0"/>
        <w:rPr>
          <w:rFonts w:ascii="Avenir Book" w:eastAsia="Times New Roman" w:hAnsi="Avenir Book"/>
          <w:sz w:val="20"/>
        </w:rPr>
      </w:pPr>
    </w:p>
    <w:p w14:paraId="5491DE40" w14:textId="37D56F13" w:rsidR="0042044A" w:rsidRPr="0042044A" w:rsidRDefault="0042044A" w:rsidP="0042044A">
      <w:pPr>
        <w:pStyle w:val="ListParagraph"/>
        <w:numPr>
          <w:ilvl w:val="0"/>
          <w:numId w:val="26"/>
        </w:numPr>
        <w:outlineLvl w:val="0"/>
        <w:rPr>
          <w:rFonts w:ascii="Avenir Book" w:eastAsia="Times New Roman" w:hAnsi="Avenir Book"/>
          <w:sz w:val="20"/>
        </w:rPr>
      </w:pPr>
      <w:r w:rsidRPr="0042044A">
        <w:rPr>
          <w:rFonts w:ascii="Avenir Book" w:eastAsia="Times New Roman" w:hAnsi="Avenir Book"/>
          <w:sz w:val="20"/>
        </w:rPr>
        <w:t>has contributed to, or is likely to have contributed to, the cause of an incident or accident</w:t>
      </w:r>
    </w:p>
    <w:p w14:paraId="7B081224" w14:textId="77777777" w:rsidR="0042044A" w:rsidRPr="0042044A" w:rsidRDefault="0042044A" w:rsidP="0042044A">
      <w:pPr>
        <w:outlineLvl w:val="0"/>
        <w:rPr>
          <w:rFonts w:ascii="Avenir Book" w:eastAsia="Times New Roman" w:hAnsi="Avenir Book"/>
          <w:sz w:val="20"/>
        </w:rPr>
      </w:pPr>
    </w:p>
    <w:p w14:paraId="7FACE78F" w14:textId="121300B9" w:rsidR="0042044A" w:rsidRPr="0042044A" w:rsidRDefault="0042044A" w:rsidP="0042044A">
      <w:pPr>
        <w:pStyle w:val="ListParagraph"/>
        <w:numPr>
          <w:ilvl w:val="0"/>
          <w:numId w:val="26"/>
        </w:numPr>
        <w:outlineLvl w:val="0"/>
        <w:rPr>
          <w:rFonts w:ascii="Avenir Book" w:eastAsia="Times New Roman" w:hAnsi="Avenir Book"/>
          <w:sz w:val="20"/>
        </w:rPr>
      </w:pPr>
      <w:r w:rsidRPr="0042044A">
        <w:rPr>
          <w:rFonts w:ascii="Avenir Book" w:eastAsia="Times New Roman" w:hAnsi="Avenir Book"/>
          <w:sz w:val="20"/>
        </w:rPr>
        <w:lastRenderedPageBreak/>
        <w:t>is likely to compromise the safety of the Employee or others.</w:t>
      </w:r>
    </w:p>
    <w:p w14:paraId="273C5C27" w14:textId="77777777" w:rsidR="0042044A" w:rsidRPr="0042044A" w:rsidRDefault="0042044A" w:rsidP="0042044A">
      <w:pPr>
        <w:outlineLvl w:val="0"/>
        <w:rPr>
          <w:rFonts w:ascii="Avenir Book" w:eastAsia="Times New Roman" w:hAnsi="Avenir Book"/>
          <w:sz w:val="20"/>
        </w:rPr>
      </w:pPr>
    </w:p>
    <w:p w14:paraId="51A7F9BE" w14:textId="35F08CDB" w:rsidR="0042044A" w:rsidRPr="0042044A" w:rsidRDefault="0042044A" w:rsidP="0042044A">
      <w:pPr>
        <w:outlineLvl w:val="0"/>
        <w:rPr>
          <w:rFonts w:ascii="Avenir Book" w:eastAsia="Times New Roman" w:hAnsi="Avenir Book"/>
          <w:sz w:val="20"/>
        </w:rPr>
      </w:pPr>
      <w:r w:rsidRPr="0042044A">
        <w:rPr>
          <w:rFonts w:ascii="Avenir Book" w:eastAsia="Times New Roman" w:hAnsi="Avenir Book"/>
          <w:sz w:val="20"/>
        </w:rPr>
        <w:t>Incident</w:t>
      </w:r>
    </w:p>
    <w:p w14:paraId="3424C2FE" w14:textId="77777777" w:rsidR="0042044A" w:rsidRPr="0042044A" w:rsidRDefault="0042044A" w:rsidP="0042044A">
      <w:pPr>
        <w:outlineLvl w:val="0"/>
        <w:rPr>
          <w:rFonts w:ascii="Avenir Book" w:eastAsia="Times New Roman" w:hAnsi="Avenir Book"/>
          <w:sz w:val="20"/>
        </w:rPr>
      </w:pPr>
      <w:r w:rsidRPr="0042044A">
        <w:rPr>
          <w:rFonts w:ascii="Avenir Book" w:eastAsia="Times New Roman" w:hAnsi="Avenir Book"/>
          <w:sz w:val="20"/>
        </w:rPr>
        <w:t>Unplanned, uncontrolled event or near miss, which could have resulted, but did not result in death, ill health, injury, damage or other loss.</w:t>
      </w:r>
    </w:p>
    <w:p w14:paraId="0159635E" w14:textId="77777777" w:rsidR="0042044A" w:rsidRPr="0042044A" w:rsidRDefault="0042044A" w:rsidP="0042044A">
      <w:pPr>
        <w:outlineLvl w:val="0"/>
        <w:rPr>
          <w:rFonts w:ascii="Avenir Book" w:eastAsia="Times New Roman" w:hAnsi="Avenir Book"/>
          <w:sz w:val="20"/>
        </w:rPr>
      </w:pPr>
    </w:p>
    <w:p w14:paraId="5D45BF80" w14:textId="68588213" w:rsidR="0042044A" w:rsidRPr="0042044A" w:rsidRDefault="0042044A" w:rsidP="0042044A">
      <w:pPr>
        <w:outlineLvl w:val="0"/>
        <w:rPr>
          <w:rFonts w:ascii="Avenir Book" w:eastAsia="Times New Roman" w:hAnsi="Avenir Book"/>
          <w:sz w:val="20"/>
        </w:rPr>
      </w:pPr>
      <w:r w:rsidRPr="0042044A">
        <w:rPr>
          <w:rFonts w:ascii="Avenir Book" w:eastAsia="Times New Roman" w:hAnsi="Avenir Book"/>
          <w:sz w:val="20"/>
        </w:rPr>
        <w:t>Medical Review Officer (MRO)</w:t>
      </w:r>
    </w:p>
    <w:p w14:paraId="57D06DBD" w14:textId="77777777" w:rsidR="0042044A" w:rsidRDefault="0042044A" w:rsidP="0042044A">
      <w:pPr>
        <w:outlineLvl w:val="0"/>
        <w:rPr>
          <w:rFonts w:ascii="Avenir Book" w:eastAsia="Times New Roman" w:hAnsi="Avenir Book"/>
          <w:sz w:val="20"/>
        </w:rPr>
      </w:pPr>
      <w:r w:rsidRPr="0042044A">
        <w:rPr>
          <w:rFonts w:ascii="Avenir Book" w:eastAsia="Times New Roman" w:hAnsi="Avenir Book"/>
          <w:sz w:val="20"/>
        </w:rPr>
        <w:t>An occupational physician employed by the testing house, who is qualified and competent to:</w:t>
      </w:r>
    </w:p>
    <w:p w14:paraId="0CDFCBBA" w14:textId="77777777" w:rsidR="0042044A" w:rsidRPr="0042044A" w:rsidRDefault="0042044A" w:rsidP="0042044A">
      <w:pPr>
        <w:outlineLvl w:val="0"/>
        <w:rPr>
          <w:rFonts w:ascii="Avenir Book" w:eastAsia="Times New Roman" w:hAnsi="Avenir Book"/>
          <w:sz w:val="20"/>
        </w:rPr>
      </w:pPr>
    </w:p>
    <w:p w14:paraId="720EC19A" w14:textId="77777777" w:rsidR="0042044A" w:rsidRPr="0042044A" w:rsidRDefault="0042044A" w:rsidP="0042044A">
      <w:pPr>
        <w:ind w:left="720" w:hanging="720"/>
        <w:outlineLvl w:val="0"/>
        <w:rPr>
          <w:rFonts w:ascii="Avenir Book" w:eastAsia="Times New Roman" w:hAnsi="Avenir Book"/>
          <w:sz w:val="20"/>
        </w:rPr>
      </w:pPr>
      <w:r w:rsidRPr="0042044A">
        <w:rPr>
          <w:rFonts w:ascii="Avenir Book" w:eastAsia="Times New Roman" w:hAnsi="Avenir Book"/>
          <w:sz w:val="20"/>
        </w:rPr>
        <w:t>•</w:t>
      </w:r>
      <w:r w:rsidRPr="0042044A">
        <w:rPr>
          <w:rFonts w:ascii="Avenir Book" w:eastAsia="Times New Roman" w:hAnsi="Avenir Book"/>
          <w:sz w:val="20"/>
        </w:rPr>
        <w:tab/>
        <w:t>Make a sound judgment on the clinical need for the quantity of a substance found in the laboratory analysis of a sample.</w:t>
      </w:r>
    </w:p>
    <w:p w14:paraId="3B2617E6" w14:textId="77777777" w:rsidR="0042044A" w:rsidRPr="0042044A" w:rsidRDefault="0042044A" w:rsidP="0042044A">
      <w:pPr>
        <w:ind w:left="720" w:hanging="720"/>
        <w:outlineLvl w:val="0"/>
        <w:rPr>
          <w:rFonts w:ascii="Avenir Book" w:eastAsia="Times New Roman" w:hAnsi="Avenir Book"/>
          <w:sz w:val="20"/>
        </w:rPr>
      </w:pPr>
      <w:r w:rsidRPr="0042044A">
        <w:rPr>
          <w:rFonts w:ascii="Avenir Book" w:eastAsia="Times New Roman" w:hAnsi="Avenir Book"/>
          <w:sz w:val="20"/>
        </w:rPr>
        <w:t>•</w:t>
      </w:r>
      <w:r w:rsidRPr="0042044A">
        <w:rPr>
          <w:rFonts w:ascii="Avenir Book" w:eastAsia="Times New Roman" w:hAnsi="Avenir Book"/>
          <w:sz w:val="20"/>
        </w:rPr>
        <w:tab/>
        <w:t>Give appropriate advice to the employer on implications for fitness for work where a drug screen result is negative on the basis of legitimate medication.</w:t>
      </w:r>
    </w:p>
    <w:p w14:paraId="3F6F9C36" w14:textId="77777777" w:rsidR="0042044A" w:rsidRPr="0042044A" w:rsidRDefault="0042044A" w:rsidP="0042044A">
      <w:pPr>
        <w:outlineLvl w:val="0"/>
        <w:rPr>
          <w:rFonts w:ascii="Avenir Book" w:eastAsia="Times New Roman" w:hAnsi="Avenir Book"/>
          <w:sz w:val="20"/>
        </w:rPr>
      </w:pPr>
    </w:p>
    <w:p w14:paraId="37C88C4C" w14:textId="00975233" w:rsidR="0042044A" w:rsidRPr="0042044A" w:rsidRDefault="0042044A" w:rsidP="0042044A">
      <w:pPr>
        <w:outlineLvl w:val="0"/>
        <w:rPr>
          <w:rFonts w:ascii="Avenir Book" w:eastAsia="Times New Roman" w:hAnsi="Avenir Book"/>
          <w:sz w:val="20"/>
        </w:rPr>
      </w:pPr>
      <w:r w:rsidRPr="0042044A">
        <w:rPr>
          <w:rFonts w:ascii="Avenir Book" w:eastAsia="Times New Roman" w:hAnsi="Avenir Book"/>
          <w:sz w:val="20"/>
        </w:rPr>
        <w:t>Positive result</w:t>
      </w:r>
    </w:p>
    <w:p w14:paraId="23BB20CB" w14:textId="77777777" w:rsidR="0042044A" w:rsidRPr="0042044A" w:rsidRDefault="0042044A" w:rsidP="0042044A">
      <w:pPr>
        <w:outlineLvl w:val="0"/>
        <w:rPr>
          <w:rFonts w:ascii="Avenir Book" w:eastAsia="Times New Roman" w:hAnsi="Avenir Book"/>
          <w:sz w:val="20"/>
        </w:rPr>
      </w:pPr>
      <w:r w:rsidRPr="0042044A">
        <w:rPr>
          <w:rFonts w:ascii="Avenir Book" w:eastAsia="Times New Roman" w:hAnsi="Avenir Book"/>
          <w:sz w:val="20"/>
        </w:rPr>
        <w:t>For the purpose of this document, this means that testing for drugs or alcohol shows and defines “under the influence” as:</w:t>
      </w:r>
    </w:p>
    <w:p w14:paraId="5CE5D5C6" w14:textId="77777777" w:rsidR="0042044A" w:rsidRPr="0042044A" w:rsidRDefault="0042044A" w:rsidP="0042044A">
      <w:pPr>
        <w:outlineLvl w:val="0"/>
        <w:rPr>
          <w:rFonts w:ascii="Avenir Book" w:eastAsia="Times New Roman" w:hAnsi="Avenir Book"/>
          <w:sz w:val="20"/>
        </w:rPr>
      </w:pPr>
    </w:p>
    <w:p w14:paraId="7846F873" w14:textId="77777777" w:rsidR="0042044A" w:rsidRPr="0042044A" w:rsidRDefault="0042044A" w:rsidP="0042044A">
      <w:pPr>
        <w:ind w:left="720" w:hanging="720"/>
        <w:outlineLvl w:val="0"/>
        <w:rPr>
          <w:rFonts w:ascii="Avenir Book" w:eastAsia="Times New Roman" w:hAnsi="Avenir Book"/>
          <w:sz w:val="20"/>
        </w:rPr>
      </w:pPr>
      <w:r w:rsidRPr="0042044A">
        <w:rPr>
          <w:rFonts w:ascii="Avenir Book" w:eastAsia="Times New Roman" w:hAnsi="Avenir Book"/>
          <w:sz w:val="20"/>
        </w:rPr>
        <w:t>a.</w:t>
      </w:r>
      <w:r w:rsidRPr="0042044A">
        <w:rPr>
          <w:rFonts w:ascii="Avenir Book" w:eastAsia="Times New Roman" w:hAnsi="Avenir Book"/>
          <w:sz w:val="20"/>
        </w:rPr>
        <w:tab/>
        <w:t>The presence of drugs for which there is no legitimate medical need for either their use or the quantity of their use.</w:t>
      </w:r>
    </w:p>
    <w:p w14:paraId="55B646B7" w14:textId="77777777" w:rsidR="0042044A" w:rsidRPr="0042044A" w:rsidRDefault="0042044A" w:rsidP="0042044A">
      <w:pPr>
        <w:outlineLvl w:val="0"/>
        <w:rPr>
          <w:rFonts w:ascii="Avenir Book" w:eastAsia="Times New Roman" w:hAnsi="Avenir Book"/>
          <w:sz w:val="20"/>
        </w:rPr>
      </w:pPr>
      <w:r w:rsidRPr="0042044A">
        <w:rPr>
          <w:rFonts w:ascii="Avenir Book" w:eastAsia="Times New Roman" w:hAnsi="Avenir Book"/>
          <w:sz w:val="20"/>
        </w:rPr>
        <w:t>b.</w:t>
      </w:r>
      <w:r w:rsidRPr="0042044A">
        <w:rPr>
          <w:rFonts w:ascii="Avenir Book" w:eastAsia="Times New Roman" w:hAnsi="Avenir Book"/>
          <w:sz w:val="20"/>
        </w:rPr>
        <w:tab/>
        <w:t>More than 50 milligrams of alcohol in 100 millilitres of blood, or</w:t>
      </w:r>
    </w:p>
    <w:p w14:paraId="4CC3CCE5" w14:textId="77777777" w:rsidR="0042044A" w:rsidRPr="0042044A" w:rsidRDefault="0042044A" w:rsidP="0042044A">
      <w:pPr>
        <w:outlineLvl w:val="0"/>
        <w:rPr>
          <w:rFonts w:ascii="Avenir Book" w:eastAsia="Times New Roman" w:hAnsi="Avenir Book"/>
          <w:sz w:val="20"/>
        </w:rPr>
      </w:pPr>
      <w:r w:rsidRPr="0042044A">
        <w:rPr>
          <w:rFonts w:ascii="Avenir Book" w:eastAsia="Times New Roman" w:hAnsi="Avenir Book"/>
          <w:sz w:val="20"/>
        </w:rPr>
        <w:t>c.</w:t>
      </w:r>
      <w:r w:rsidRPr="0042044A">
        <w:rPr>
          <w:rFonts w:ascii="Avenir Book" w:eastAsia="Times New Roman" w:hAnsi="Avenir Book"/>
          <w:sz w:val="20"/>
        </w:rPr>
        <w:tab/>
        <w:t>More than 22 micrograms of alcohol in 100 millilitres of breath, or</w:t>
      </w:r>
    </w:p>
    <w:p w14:paraId="0E98550C" w14:textId="77777777" w:rsidR="0042044A" w:rsidRPr="0042044A" w:rsidRDefault="0042044A" w:rsidP="0042044A">
      <w:pPr>
        <w:outlineLvl w:val="0"/>
        <w:rPr>
          <w:rFonts w:ascii="Avenir Book" w:eastAsia="Times New Roman" w:hAnsi="Avenir Book"/>
          <w:sz w:val="20"/>
        </w:rPr>
      </w:pPr>
      <w:r w:rsidRPr="0042044A">
        <w:rPr>
          <w:rFonts w:ascii="Avenir Book" w:eastAsia="Times New Roman" w:hAnsi="Avenir Book"/>
          <w:sz w:val="20"/>
        </w:rPr>
        <w:t>d.</w:t>
      </w:r>
      <w:r w:rsidRPr="0042044A">
        <w:rPr>
          <w:rFonts w:ascii="Avenir Book" w:eastAsia="Times New Roman" w:hAnsi="Avenir Book"/>
          <w:sz w:val="20"/>
        </w:rPr>
        <w:tab/>
        <w:t>More than 67 milligrams of alcohol in 100 millilitres of urine</w:t>
      </w:r>
    </w:p>
    <w:p w14:paraId="05035766" w14:textId="77777777" w:rsidR="0042044A" w:rsidRPr="0042044A" w:rsidRDefault="0042044A" w:rsidP="0042044A">
      <w:pPr>
        <w:outlineLvl w:val="0"/>
        <w:rPr>
          <w:rFonts w:ascii="Avenir Book" w:eastAsia="Times New Roman" w:hAnsi="Avenir Book"/>
          <w:sz w:val="20"/>
        </w:rPr>
      </w:pPr>
    </w:p>
    <w:p w14:paraId="6C3C93B5" w14:textId="77777777" w:rsidR="0042044A" w:rsidRPr="0042044A" w:rsidRDefault="0042044A" w:rsidP="0042044A">
      <w:pPr>
        <w:outlineLvl w:val="0"/>
        <w:rPr>
          <w:rFonts w:ascii="Avenir Book" w:eastAsia="Times New Roman" w:hAnsi="Avenir Book"/>
          <w:sz w:val="20"/>
        </w:rPr>
      </w:pPr>
      <w:r w:rsidRPr="0042044A">
        <w:rPr>
          <w:rFonts w:ascii="Avenir Book" w:eastAsia="Times New Roman" w:hAnsi="Avenir Book"/>
          <w:sz w:val="20"/>
        </w:rPr>
        <w:t>NOTE: the above are the lower “drink drive” limits as used in Scotland &amp; Ireland and not the higher “drink drive” limits as used in England, Wales &amp; Northern Ireland.</w:t>
      </w:r>
    </w:p>
    <w:p w14:paraId="6AFB74AC" w14:textId="77777777" w:rsidR="0042044A" w:rsidRPr="0042044A" w:rsidRDefault="0042044A" w:rsidP="0042044A">
      <w:pPr>
        <w:outlineLvl w:val="0"/>
        <w:rPr>
          <w:rFonts w:ascii="Avenir Book" w:eastAsia="Times New Roman" w:hAnsi="Avenir Book"/>
          <w:sz w:val="20"/>
        </w:rPr>
      </w:pPr>
    </w:p>
    <w:p w14:paraId="4BB7D64E" w14:textId="483927C6" w:rsidR="0042044A" w:rsidRPr="0042044A" w:rsidRDefault="0042044A" w:rsidP="0042044A">
      <w:pPr>
        <w:outlineLvl w:val="0"/>
        <w:rPr>
          <w:rFonts w:ascii="Avenir Book" w:eastAsia="Times New Roman" w:hAnsi="Avenir Book"/>
          <w:sz w:val="20"/>
        </w:rPr>
      </w:pPr>
      <w:r w:rsidRPr="0042044A">
        <w:rPr>
          <w:rFonts w:ascii="Avenir Book" w:eastAsia="Times New Roman" w:hAnsi="Avenir Book"/>
          <w:sz w:val="20"/>
        </w:rPr>
        <w:t>Sub-Contractor</w:t>
      </w:r>
    </w:p>
    <w:p w14:paraId="66A556DC" w14:textId="77777777" w:rsidR="0042044A" w:rsidRPr="0042044A" w:rsidRDefault="0042044A" w:rsidP="0042044A">
      <w:pPr>
        <w:outlineLvl w:val="0"/>
        <w:rPr>
          <w:rFonts w:ascii="Avenir Book" w:eastAsia="Times New Roman" w:hAnsi="Avenir Book"/>
          <w:sz w:val="20"/>
        </w:rPr>
      </w:pPr>
      <w:r w:rsidRPr="0042044A">
        <w:rPr>
          <w:rFonts w:ascii="Avenir Book" w:eastAsia="Times New Roman" w:hAnsi="Avenir Book"/>
          <w:sz w:val="20"/>
        </w:rPr>
        <w:t>For the purpose of this document, “Sub-Contractor" means an Agency worker supplied by a third party to carry out labour/tasks as required by Broad Oak Group Limited, or any person(s) contracted to supply products and/or services directly to the Company.</w:t>
      </w:r>
    </w:p>
    <w:p w14:paraId="70021EAB" w14:textId="77777777" w:rsidR="0042044A" w:rsidRPr="0042044A" w:rsidRDefault="0042044A" w:rsidP="0042044A">
      <w:pPr>
        <w:outlineLvl w:val="0"/>
        <w:rPr>
          <w:rFonts w:ascii="Avenir Book" w:eastAsia="Times New Roman" w:hAnsi="Avenir Book"/>
          <w:sz w:val="20"/>
        </w:rPr>
      </w:pPr>
    </w:p>
    <w:p w14:paraId="1C5F83C7" w14:textId="53B7A814" w:rsidR="0042044A" w:rsidRPr="0042044A" w:rsidRDefault="0042044A" w:rsidP="0042044A">
      <w:pPr>
        <w:outlineLvl w:val="0"/>
        <w:rPr>
          <w:rFonts w:ascii="Avenir Book" w:eastAsia="Times New Roman" w:hAnsi="Avenir Book"/>
          <w:sz w:val="20"/>
        </w:rPr>
      </w:pPr>
      <w:r w:rsidRPr="0042044A">
        <w:rPr>
          <w:rFonts w:ascii="Avenir Book" w:eastAsia="Times New Roman" w:hAnsi="Avenir Book"/>
          <w:sz w:val="20"/>
        </w:rPr>
        <w:t>Relevant individual</w:t>
      </w:r>
    </w:p>
    <w:p w14:paraId="174F344D" w14:textId="77777777" w:rsidR="0042044A" w:rsidRPr="0042044A" w:rsidRDefault="0042044A" w:rsidP="0042044A">
      <w:pPr>
        <w:outlineLvl w:val="0"/>
        <w:rPr>
          <w:rFonts w:ascii="Avenir Book" w:eastAsia="Times New Roman" w:hAnsi="Avenir Book"/>
          <w:sz w:val="20"/>
        </w:rPr>
      </w:pPr>
      <w:r w:rsidRPr="0042044A">
        <w:rPr>
          <w:rFonts w:ascii="Avenir Book" w:eastAsia="Times New Roman" w:hAnsi="Avenir Book"/>
          <w:sz w:val="20"/>
        </w:rPr>
        <w:t>For the purpose of this document this means a person carrying out work, tasks or activities that have the potential to import risk into the Company:</w:t>
      </w:r>
    </w:p>
    <w:p w14:paraId="54961AA1" w14:textId="77777777" w:rsidR="0042044A" w:rsidRPr="0042044A" w:rsidRDefault="0042044A" w:rsidP="0042044A">
      <w:pPr>
        <w:outlineLvl w:val="0"/>
        <w:rPr>
          <w:rFonts w:ascii="Avenir Book" w:eastAsia="Times New Roman" w:hAnsi="Avenir Book"/>
          <w:sz w:val="20"/>
        </w:rPr>
      </w:pPr>
    </w:p>
    <w:p w14:paraId="1D887638" w14:textId="77777777" w:rsidR="0042044A" w:rsidRPr="0042044A" w:rsidRDefault="0042044A" w:rsidP="0042044A">
      <w:pPr>
        <w:outlineLvl w:val="0"/>
        <w:rPr>
          <w:rFonts w:ascii="Avenir Book" w:eastAsia="Times New Roman" w:hAnsi="Avenir Book"/>
          <w:sz w:val="20"/>
        </w:rPr>
      </w:pPr>
      <w:r w:rsidRPr="0042044A">
        <w:rPr>
          <w:rFonts w:ascii="Avenir Book" w:eastAsia="Times New Roman" w:hAnsi="Avenir Book"/>
          <w:sz w:val="20"/>
        </w:rPr>
        <w:t>a.</w:t>
      </w:r>
      <w:r w:rsidRPr="0042044A">
        <w:rPr>
          <w:rFonts w:ascii="Avenir Book" w:eastAsia="Times New Roman" w:hAnsi="Avenir Book"/>
          <w:sz w:val="20"/>
        </w:rPr>
        <w:tab/>
        <w:t>Under a contract of employment, or</w:t>
      </w:r>
    </w:p>
    <w:p w14:paraId="172C131F" w14:textId="77777777" w:rsidR="0042044A" w:rsidRPr="0042044A" w:rsidRDefault="0042044A" w:rsidP="0042044A">
      <w:pPr>
        <w:outlineLvl w:val="0"/>
        <w:rPr>
          <w:rFonts w:ascii="Avenir Book" w:eastAsia="Times New Roman" w:hAnsi="Avenir Book"/>
          <w:sz w:val="20"/>
        </w:rPr>
      </w:pPr>
      <w:r w:rsidRPr="0042044A">
        <w:rPr>
          <w:rFonts w:ascii="Avenir Book" w:eastAsia="Times New Roman" w:hAnsi="Avenir Book"/>
          <w:sz w:val="20"/>
        </w:rPr>
        <w:t>b.</w:t>
      </w:r>
      <w:r w:rsidRPr="0042044A">
        <w:rPr>
          <w:rFonts w:ascii="Avenir Book" w:eastAsia="Times New Roman" w:hAnsi="Avenir Book"/>
          <w:sz w:val="20"/>
        </w:rPr>
        <w:tab/>
        <w:t>Under a contract with another organisation (agency or sub-contractor), or</w:t>
      </w:r>
    </w:p>
    <w:p w14:paraId="10E63866" w14:textId="77777777" w:rsidR="0042044A" w:rsidRPr="0042044A" w:rsidRDefault="0042044A" w:rsidP="0042044A">
      <w:pPr>
        <w:outlineLvl w:val="0"/>
        <w:rPr>
          <w:rFonts w:ascii="Avenir Book" w:eastAsia="Times New Roman" w:hAnsi="Avenir Book"/>
          <w:sz w:val="20"/>
        </w:rPr>
      </w:pPr>
      <w:r w:rsidRPr="0042044A">
        <w:rPr>
          <w:rFonts w:ascii="Avenir Book" w:eastAsia="Times New Roman" w:hAnsi="Avenir Book"/>
          <w:sz w:val="20"/>
        </w:rPr>
        <w:t>c.</w:t>
      </w:r>
      <w:r w:rsidRPr="0042044A">
        <w:rPr>
          <w:rFonts w:ascii="Avenir Book" w:eastAsia="Times New Roman" w:hAnsi="Avenir Book"/>
          <w:sz w:val="20"/>
        </w:rPr>
        <w:tab/>
        <w:t>As a self-employed person, or</w:t>
      </w:r>
    </w:p>
    <w:p w14:paraId="3F412B00" w14:textId="4AC11DBD" w:rsidR="0042044A" w:rsidRPr="005542AA" w:rsidRDefault="0042044A" w:rsidP="0042044A">
      <w:pPr>
        <w:outlineLvl w:val="0"/>
        <w:rPr>
          <w:rFonts w:ascii="Avenir Book" w:eastAsia="Times New Roman" w:hAnsi="Avenir Book"/>
          <w:sz w:val="20"/>
        </w:rPr>
      </w:pPr>
      <w:r w:rsidRPr="0042044A">
        <w:rPr>
          <w:rFonts w:ascii="Avenir Book" w:eastAsia="Times New Roman" w:hAnsi="Avenir Book"/>
          <w:sz w:val="20"/>
        </w:rPr>
        <w:t xml:space="preserve">d.   </w:t>
      </w:r>
      <w:r>
        <w:rPr>
          <w:rFonts w:ascii="Avenir Book" w:eastAsia="Times New Roman" w:hAnsi="Avenir Book"/>
          <w:sz w:val="20"/>
        </w:rPr>
        <w:t xml:space="preserve">          </w:t>
      </w:r>
      <w:r w:rsidRPr="0042044A">
        <w:rPr>
          <w:rFonts w:ascii="Avenir Book" w:eastAsia="Times New Roman" w:hAnsi="Avenir Book"/>
          <w:sz w:val="20"/>
        </w:rPr>
        <w:t xml:space="preserve"> As a visitor to a site or office</w:t>
      </w:r>
    </w:p>
    <w:p w14:paraId="149473DE" w14:textId="77777777" w:rsidR="005542AA" w:rsidRDefault="005542AA" w:rsidP="005542AA">
      <w:pPr>
        <w:outlineLvl w:val="0"/>
        <w:rPr>
          <w:rFonts w:ascii="Avenir Book" w:eastAsia="Times New Roman" w:hAnsi="Avenir Book"/>
          <w:sz w:val="20"/>
        </w:rPr>
      </w:pPr>
    </w:p>
    <w:p w14:paraId="7D7D5778" w14:textId="78BE1DB6" w:rsidR="0042044A" w:rsidRDefault="0042044A" w:rsidP="005542AA">
      <w:pPr>
        <w:outlineLvl w:val="0"/>
        <w:rPr>
          <w:rFonts w:ascii="Avenir Book" w:eastAsia="Times New Roman" w:hAnsi="Avenir Book"/>
          <w:sz w:val="20"/>
        </w:rPr>
      </w:pPr>
      <w:r>
        <w:rPr>
          <w:rFonts w:ascii="Avenir Book" w:eastAsia="Times New Roman" w:hAnsi="Avenir Book"/>
          <w:sz w:val="20"/>
        </w:rPr>
        <w:t>Determining who is covered by the drugs and alcohol policy</w:t>
      </w:r>
    </w:p>
    <w:p w14:paraId="3BF22F63" w14:textId="77777777" w:rsidR="0042044A" w:rsidRDefault="0042044A" w:rsidP="005542AA">
      <w:pPr>
        <w:outlineLvl w:val="0"/>
        <w:rPr>
          <w:rFonts w:ascii="Avenir Book" w:eastAsia="Times New Roman" w:hAnsi="Avenir Book"/>
          <w:sz w:val="20"/>
        </w:rPr>
      </w:pPr>
    </w:p>
    <w:p w14:paraId="28DF42AC" w14:textId="6B24E896" w:rsidR="0042044A" w:rsidRDefault="0042044A" w:rsidP="005542AA">
      <w:pPr>
        <w:outlineLvl w:val="0"/>
        <w:rPr>
          <w:rFonts w:ascii="Avenir Book" w:eastAsia="Times New Roman" w:hAnsi="Avenir Book"/>
          <w:sz w:val="20"/>
        </w:rPr>
      </w:pPr>
      <w:r>
        <w:rPr>
          <w:rFonts w:ascii="Avenir Book" w:eastAsia="Times New Roman" w:hAnsi="Avenir Book"/>
          <w:sz w:val="20"/>
        </w:rPr>
        <w:t xml:space="preserve">Broad </w:t>
      </w:r>
      <w:r w:rsidRPr="0042044A">
        <w:rPr>
          <w:rFonts w:ascii="Avenir Book" w:eastAsia="Times New Roman" w:hAnsi="Avenir Book"/>
          <w:sz w:val="20"/>
        </w:rPr>
        <w:t>Oak Group Limited ensures that all relevant individuals are subject to this drugs and alcohol policy.</w:t>
      </w:r>
    </w:p>
    <w:p w14:paraId="31F5FD96" w14:textId="77777777" w:rsidR="0042044A" w:rsidRDefault="0042044A" w:rsidP="005542AA">
      <w:pPr>
        <w:outlineLvl w:val="0"/>
        <w:rPr>
          <w:rFonts w:ascii="Avenir Book" w:eastAsia="Times New Roman" w:hAnsi="Avenir Book"/>
          <w:sz w:val="20"/>
        </w:rPr>
      </w:pPr>
    </w:p>
    <w:p w14:paraId="6BC0169A" w14:textId="1E5573B4" w:rsidR="0042044A" w:rsidRDefault="0042044A" w:rsidP="005542AA">
      <w:pPr>
        <w:outlineLvl w:val="0"/>
        <w:rPr>
          <w:rFonts w:ascii="Avenir Book" w:eastAsia="Times New Roman" w:hAnsi="Avenir Book"/>
          <w:sz w:val="20"/>
        </w:rPr>
      </w:pPr>
      <w:r>
        <w:rPr>
          <w:rFonts w:ascii="Avenir Book" w:eastAsia="Times New Roman" w:hAnsi="Avenir Book"/>
          <w:sz w:val="20"/>
        </w:rPr>
        <w:t>Determining what drugs to test for and how to test</w:t>
      </w:r>
    </w:p>
    <w:p w14:paraId="0FB3821C" w14:textId="77777777" w:rsidR="0042044A" w:rsidRDefault="0042044A" w:rsidP="005542AA">
      <w:pPr>
        <w:outlineLvl w:val="0"/>
        <w:rPr>
          <w:rFonts w:ascii="Avenir Book" w:eastAsia="Times New Roman" w:hAnsi="Avenir Book"/>
          <w:sz w:val="20"/>
        </w:rPr>
      </w:pPr>
    </w:p>
    <w:p w14:paraId="0B96F2DA" w14:textId="77777777" w:rsidR="0042044A" w:rsidRPr="0042044A" w:rsidRDefault="0042044A" w:rsidP="0042044A">
      <w:pPr>
        <w:outlineLvl w:val="0"/>
        <w:rPr>
          <w:rFonts w:ascii="Avenir Book" w:eastAsia="Times New Roman" w:hAnsi="Avenir Book"/>
          <w:sz w:val="20"/>
        </w:rPr>
      </w:pPr>
      <w:r>
        <w:rPr>
          <w:rFonts w:ascii="Avenir Book" w:eastAsia="Times New Roman" w:hAnsi="Avenir Book"/>
          <w:sz w:val="20"/>
        </w:rPr>
        <w:t xml:space="preserve">Broad </w:t>
      </w:r>
      <w:r w:rsidRPr="0042044A">
        <w:rPr>
          <w:rFonts w:ascii="Avenir Book" w:eastAsia="Times New Roman" w:hAnsi="Avenir Book"/>
          <w:sz w:val="20"/>
        </w:rPr>
        <w:t>Oak Group Limited has a process in place to determine which drugs to test for and how to test. In determining which drugs to test for and how to test for these drugs, the Company takes into consideration, but is not limited by, the following factors:</w:t>
      </w:r>
    </w:p>
    <w:p w14:paraId="38EF58DB" w14:textId="77777777" w:rsidR="0042044A" w:rsidRPr="0042044A" w:rsidRDefault="0042044A" w:rsidP="0042044A">
      <w:pPr>
        <w:outlineLvl w:val="0"/>
        <w:rPr>
          <w:rFonts w:ascii="Avenir Book" w:eastAsia="Times New Roman" w:hAnsi="Avenir Book"/>
          <w:sz w:val="20"/>
        </w:rPr>
      </w:pPr>
    </w:p>
    <w:p w14:paraId="5130A439" w14:textId="3E3AA221" w:rsidR="0042044A" w:rsidRPr="0042044A" w:rsidRDefault="0042044A" w:rsidP="0042044A">
      <w:pPr>
        <w:pStyle w:val="ListParagraph"/>
        <w:numPr>
          <w:ilvl w:val="0"/>
          <w:numId w:val="27"/>
        </w:numPr>
        <w:outlineLvl w:val="0"/>
        <w:rPr>
          <w:rFonts w:ascii="Avenir Book" w:eastAsia="Times New Roman" w:hAnsi="Avenir Book"/>
          <w:sz w:val="20"/>
        </w:rPr>
      </w:pPr>
      <w:r w:rsidRPr="0042044A">
        <w:rPr>
          <w:rFonts w:ascii="Avenir Book" w:eastAsia="Times New Roman" w:hAnsi="Avenir Book"/>
          <w:sz w:val="20"/>
        </w:rPr>
        <w:t>Whether an appropriate test exists,</w:t>
      </w:r>
    </w:p>
    <w:p w14:paraId="5218F04E" w14:textId="3C44A3CC" w:rsidR="0042044A" w:rsidRPr="0042044A" w:rsidRDefault="0042044A" w:rsidP="0042044A">
      <w:pPr>
        <w:pStyle w:val="ListParagraph"/>
        <w:numPr>
          <w:ilvl w:val="0"/>
          <w:numId w:val="27"/>
        </w:numPr>
        <w:outlineLvl w:val="0"/>
        <w:rPr>
          <w:rFonts w:ascii="Avenir Book" w:eastAsia="Times New Roman" w:hAnsi="Avenir Book"/>
          <w:sz w:val="20"/>
        </w:rPr>
      </w:pPr>
      <w:r w:rsidRPr="0042044A">
        <w:rPr>
          <w:rFonts w:ascii="Avenir Book" w:eastAsia="Times New Roman" w:hAnsi="Avenir Book"/>
          <w:sz w:val="20"/>
        </w:rPr>
        <w:t>Likelihood of a drug being taken, and</w:t>
      </w:r>
    </w:p>
    <w:p w14:paraId="21C7B2C2" w14:textId="7A585374" w:rsidR="0042044A" w:rsidRPr="0042044A" w:rsidRDefault="0042044A" w:rsidP="0042044A">
      <w:pPr>
        <w:pStyle w:val="ListParagraph"/>
        <w:numPr>
          <w:ilvl w:val="0"/>
          <w:numId w:val="27"/>
        </w:numPr>
        <w:outlineLvl w:val="0"/>
        <w:rPr>
          <w:rFonts w:ascii="Avenir Book" w:eastAsia="Times New Roman" w:hAnsi="Avenir Book"/>
          <w:sz w:val="20"/>
        </w:rPr>
      </w:pPr>
      <w:r w:rsidRPr="0042044A">
        <w:rPr>
          <w:rFonts w:ascii="Avenir Book" w:eastAsia="Times New Roman" w:hAnsi="Avenir Book"/>
          <w:sz w:val="20"/>
        </w:rPr>
        <w:t>The ability of a drug to affect performance detrimentally,</w:t>
      </w:r>
    </w:p>
    <w:p w14:paraId="46435D1A" w14:textId="0936B979" w:rsidR="0042044A" w:rsidRPr="0042044A" w:rsidRDefault="0042044A" w:rsidP="0042044A">
      <w:pPr>
        <w:pStyle w:val="ListParagraph"/>
        <w:numPr>
          <w:ilvl w:val="0"/>
          <w:numId w:val="27"/>
        </w:numPr>
        <w:outlineLvl w:val="0"/>
        <w:rPr>
          <w:rFonts w:ascii="Avenir Book" w:eastAsia="Times New Roman" w:hAnsi="Avenir Book"/>
          <w:sz w:val="20"/>
        </w:rPr>
      </w:pPr>
      <w:r w:rsidRPr="0042044A">
        <w:rPr>
          <w:rFonts w:ascii="Avenir Book" w:eastAsia="Times New Roman" w:hAnsi="Avenir Book"/>
          <w:sz w:val="20"/>
        </w:rPr>
        <w:t>Whether the test is required for Industry specific compliance.</w:t>
      </w:r>
    </w:p>
    <w:p w14:paraId="311F45A5" w14:textId="77777777" w:rsidR="0042044A" w:rsidRDefault="0042044A" w:rsidP="0042044A">
      <w:pPr>
        <w:outlineLvl w:val="0"/>
        <w:rPr>
          <w:rFonts w:ascii="Avenir Book" w:eastAsia="Times New Roman" w:hAnsi="Avenir Book"/>
          <w:sz w:val="20"/>
        </w:rPr>
      </w:pPr>
    </w:p>
    <w:p w14:paraId="2DB06A66" w14:textId="0EE995C1" w:rsidR="0042044A" w:rsidRDefault="0042044A" w:rsidP="0042044A">
      <w:pPr>
        <w:outlineLvl w:val="0"/>
        <w:rPr>
          <w:rFonts w:ascii="Avenir Book" w:eastAsia="Times New Roman" w:hAnsi="Avenir Book"/>
          <w:sz w:val="20"/>
        </w:rPr>
      </w:pPr>
      <w:r>
        <w:rPr>
          <w:rFonts w:ascii="Avenir Book" w:eastAsia="Times New Roman" w:hAnsi="Avenir Book"/>
          <w:sz w:val="20"/>
        </w:rPr>
        <w:t>Establishing the drugs and alcohol policy</w:t>
      </w:r>
    </w:p>
    <w:p w14:paraId="20FC7932" w14:textId="77777777" w:rsidR="0042044A" w:rsidRDefault="0042044A" w:rsidP="0042044A">
      <w:pPr>
        <w:outlineLvl w:val="0"/>
        <w:rPr>
          <w:rFonts w:ascii="Avenir Book" w:eastAsia="Times New Roman" w:hAnsi="Avenir Book"/>
          <w:sz w:val="20"/>
        </w:rPr>
      </w:pPr>
    </w:p>
    <w:p w14:paraId="3162F114" w14:textId="77777777" w:rsidR="0042044A" w:rsidRPr="0042044A" w:rsidRDefault="0042044A" w:rsidP="0042044A">
      <w:pPr>
        <w:outlineLvl w:val="0"/>
        <w:rPr>
          <w:rFonts w:ascii="Avenir Book" w:eastAsia="Times New Roman" w:hAnsi="Avenir Book"/>
          <w:sz w:val="20"/>
        </w:rPr>
      </w:pPr>
      <w:r>
        <w:rPr>
          <w:rFonts w:ascii="Avenir Book" w:eastAsia="Times New Roman" w:hAnsi="Avenir Book"/>
          <w:sz w:val="20"/>
        </w:rPr>
        <w:t xml:space="preserve">Broad </w:t>
      </w:r>
      <w:r w:rsidRPr="0042044A">
        <w:rPr>
          <w:rFonts w:ascii="Avenir Book" w:eastAsia="Times New Roman" w:hAnsi="Avenir Book"/>
          <w:sz w:val="20"/>
        </w:rPr>
        <w:t>Oak Group Limited has a documented Drugs and Alcohol Policy Statement in place that sets out their position for Employees and Sub-Contractors with regard to the:</w:t>
      </w:r>
    </w:p>
    <w:p w14:paraId="3BC748BC" w14:textId="77777777" w:rsidR="0042044A" w:rsidRPr="0042044A" w:rsidRDefault="0042044A" w:rsidP="0042044A">
      <w:pPr>
        <w:outlineLvl w:val="0"/>
        <w:rPr>
          <w:rFonts w:ascii="Avenir Book" w:eastAsia="Times New Roman" w:hAnsi="Avenir Book"/>
          <w:sz w:val="20"/>
        </w:rPr>
      </w:pPr>
    </w:p>
    <w:p w14:paraId="673E1E2D" w14:textId="4B2D64AA" w:rsidR="0042044A" w:rsidRPr="0042044A" w:rsidRDefault="0042044A" w:rsidP="0042044A">
      <w:pPr>
        <w:pStyle w:val="ListParagraph"/>
        <w:numPr>
          <w:ilvl w:val="0"/>
          <w:numId w:val="28"/>
        </w:numPr>
        <w:outlineLvl w:val="0"/>
        <w:rPr>
          <w:rFonts w:ascii="Avenir Book" w:eastAsia="Times New Roman" w:hAnsi="Avenir Book"/>
          <w:sz w:val="20"/>
        </w:rPr>
      </w:pPr>
      <w:r w:rsidRPr="0042044A">
        <w:rPr>
          <w:rFonts w:ascii="Avenir Book" w:eastAsia="Times New Roman" w:hAnsi="Avenir Book"/>
          <w:sz w:val="20"/>
        </w:rPr>
        <w:t>Use of drugs,</w:t>
      </w:r>
    </w:p>
    <w:p w14:paraId="551881EF" w14:textId="277BA713" w:rsidR="0042044A" w:rsidRPr="0042044A" w:rsidRDefault="0042044A" w:rsidP="0042044A">
      <w:pPr>
        <w:pStyle w:val="ListParagraph"/>
        <w:numPr>
          <w:ilvl w:val="0"/>
          <w:numId w:val="28"/>
        </w:numPr>
        <w:outlineLvl w:val="0"/>
        <w:rPr>
          <w:rFonts w:ascii="Avenir Book" w:eastAsia="Times New Roman" w:hAnsi="Avenir Book"/>
          <w:sz w:val="20"/>
        </w:rPr>
      </w:pPr>
      <w:r w:rsidRPr="0042044A">
        <w:rPr>
          <w:rFonts w:ascii="Avenir Book" w:eastAsia="Times New Roman" w:hAnsi="Avenir Book"/>
          <w:sz w:val="20"/>
        </w:rPr>
        <w:t>Use or abuse of any prescribed or over the counter medication or other substances that could detrimentally affect work performance,</w:t>
      </w:r>
    </w:p>
    <w:p w14:paraId="1B09C2DF" w14:textId="087DA051" w:rsidR="0042044A" w:rsidRDefault="0042044A" w:rsidP="0042044A">
      <w:pPr>
        <w:pStyle w:val="ListParagraph"/>
        <w:numPr>
          <w:ilvl w:val="0"/>
          <w:numId w:val="28"/>
        </w:numPr>
        <w:outlineLvl w:val="0"/>
        <w:rPr>
          <w:rFonts w:ascii="Avenir Book" w:eastAsia="Times New Roman" w:hAnsi="Avenir Book"/>
          <w:sz w:val="20"/>
        </w:rPr>
      </w:pPr>
      <w:r w:rsidRPr="0042044A">
        <w:rPr>
          <w:rFonts w:ascii="Avenir Book" w:eastAsia="Times New Roman" w:hAnsi="Avenir Book"/>
          <w:sz w:val="20"/>
        </w:rPr>
        <w:t>Consumption of alcohol.</w:t>
      </w:r>
    </w:p>
    <w:p w14:paraId="6AD043B4" w14:textId="77777777" w:rsidR="0042044A" w:rsidRDefault="0042044A" w:rsidP="0042044A">
      <w:pPr>
        <w:outlineLvl w:val="0"/>
        <w:rPr>
          <w:rFonts w:ascii="Avenir Book" w:eastAsia="Times New Roman" w:hAnsi="Avenir Book"/>
          <w:sz w:val="20"/>
        </w:rPr>
      </w:pPr>
    </w:p>
    <w:p w14:paraId="1F3804F2" w14:textId="77777777" w:rsidR="0042044A" w:rsidRPr="0042044A" w:rsidRDefault="0042044A" w:rsidP="0042044A">
      <w:pPr>
        <w:outlineLvl w:val="0"/>
        <w:rPr>
          <w:rFonts w:ascii="Avenir Book" w:eastAsia="Times New Roman" w:hAnsi="Avenir Book"/>
          <w:sz w:val="20"/>
        </w:rPr>
      </w:pPr>
      <w:r>
        <w:rPr>
          <w:rFonts w:ascii="Avenir Book" w:eastAsia="Times New Roman" w:hAnsi="Avenir Book"/>
          <w:sz w:val="20"/>
        </w:rPr>
        <w:t xml:space="preserve">Broad </w:t>
      </w:r>
      <w:r w:rsidRPr="0042044A">
        <w:rPr>
          <w:rFonts w:ascii="Avenir Book" w:eastAsia="Times New Roman" w:hAnsi="Avenir Book"/>
          <w:sz w:val="20"/>
        </w:rPr>
        <w:t>Oak Group Limited gives information to Employees and Sub-Contractors on the following:</w:t>
      </w:r>
    </w:p>
    <w:p w14:paraId="43227DAC" w14:textId="77777777" w:rsidR="0042044A" w:rsidRPr="0042044A" w:rsidRDefault="0042044A" w:rsidP="0042044A">
      <w:pPr>
        <w:outlineLvl w:val="0"/>
        <w:rPr>
          <w:rFonts w:ascii="Avenir Book" w:eastAsia="Times New Roman" w:hAnsi="Avenir Book"/>
          <w:sz w:val="20"/>
        </w:rPr>
      </w:pPr>
    </w:p>
    <w:p w14:paraId="1D3C0D72" w14:textId="216D064B" w:rsidR="0042044A" w:rsidRPr="0042044A" w:rsidRDefault="0042044A" w:rsidP="0042044A">
      <w:pPr>
        <w:pStyle w:val="ListParagraph"/>
        <w:numPr>
          <w:ilvl w:val="0"/>
          <w:numId w:val="29"/>
        </w:numPr>
        <w:outlineLvl w:val="0"/>
        <w:rPr>
          <w:rFonts w:ascii="Avenir Book" w:eastAsia="Times New Roman" w:hAnsi="Avenir Book"/>
          <w:sz w:val="20"/>
        </w:rPr>
      </w:pPr>
      <w:r w:rsidRPr="0042044A">
        <w:rPr>
          <w:rFonts w:ascii="Avenir Book" w:eastAsia="Times New Roman" w:hAnsi="Avenir Book"/>
          <w:sz w:val="20"/>
        </w:rPr>
        <w:lastRenderedPageBreak/>
        <w:t>The effects of drugs and alcohol on performance,</w:t>
      </w:r>
    </w:p>
    <w:p w14:paraId="23DC9FB7" w14:textId="2E02185A" w:rsidR="0042044A" w:rsidRPr="0042044A" w:rsidRDefault="0042044A" w:rsidP="0042044A">
      <w:pPr>
        <w:pStyle w:val="ListParagraph"/>
        <w:numPr>
          <w:ilvl w:val="0"/>
          <w:numId w:val="29"/>
        </w:numPr>
        <w:outlineLvl w:val="0"/>
        <w:rPr>
          <w:rFonts w:ascii="Avenir Book" w:eastAsia="Times New Roman" w:hAnsi="Avenir Book"/>
          <w:sz w:val="20"/>
        </w:rPr>
      </w:pPr>
      <w:r w:rsidRPr="0042044A">
        <w:rPr>
          <w:rFonts w:ascii="Avenir Book" w:eastAsia="Times New Roman" w:hAnsi="Avenir Book"/>
          <w:sz w:val="20"/>
        </w:rPr>
        <w:t>Factors that lead to dependency on drugs or alcohol,</w:t>
      </w:r>
    </w:p>
    <w:p w14:paraId="61E7E607" w14:textId="7F7B0880" w:rsidR="0042044A" w:rsidRPr="0042044A" w:rsidRDefault="0042044A" w:rsidP="0042044A">
      <w:pPr>
        <w:pStyle w:val="ListParagraph"/>
        <w:numPr>
          <w:ilvl w:val="0"/>
          <w:numId w:val="29"/>
        </w:numPr>
        <w:outlineLvl w:val="0"/>
        <w:rPr>
          <w:rFonts w:ascii="Avenir Book" w:eastAsia="Times New Roman" w:hAnsi="Avenir Book"/>
          <w:sz w:val="20"/>
        </w:rPr>
      </w:pPr>
      <w:r w:rsidRPr="0042044A">
        <w:rPr>
          <w:rFonts w:ascii="Avenir Book" w:eastAsia="Times New Roman" w:hAnsi="Avenir Book"/>
          <w:sz w:val="20"/>
        </w:rPr>
        <w:t>Information that can prevent them from inadvertently breaching the drugs and alcohol policy.</w:t>
      </w:r>
    </w:p>
    <w:p w14:paraId="18707D60" w14:textId="77777777" w:rsidR="0042044A" w:rsidRPr="0042044A" w:rsidRDefault="0042044A" w:rsidP="0042044A">
      <w:pPr>
        <w:outlineLvl w:val="0"/>
        <w:rPr>
          <w:rFonts w:ascii="Avenir Book" w:eastAsia="Times New Roman" w:hAnsi="Avenir Book"/>
          <w:sz w:val="20"/>
        </w:rPr>
      </w:pPr>
    </w:p>
    <w:p w14:paraId="49F8DDB3" w14:textId="2E8695C1" w:rsidR="0042044A" w:rsidRDefault="0042044A" w:rsidP="0042044A">
      <w:pPr>
        <w:outlineLvl w:val="0"/>
        <w:rPr>
          <w:rFonts w:ascii="Avenir Book" w:eastAsia="Times New Roman" w:hAnsi="Avenir Book"/>
          <w:sz w:val="20"/>
        </w:rPr>
      </w:pPr>
      <w:r w:rsidRPr="0042044A">
        <w:rPr>
          <w:rFonts w:ascii="Avenir Book" w:eastAsia="Times New Roman" w:hAnsi="Avenir Book"/>
          <w:sz w:val="20"/>
        </w:rPr>
        <w:t>This information is incorporated into the induction program for Employees and Sub-Contractors, or otherwise brought to their attention (for example in “Toolbox Talks” and “Employee Briefings”).</w:t>
      </w:r>
    </w:p>
    <w:p w14:paraId="187446B3" w14:textId="77777777" w:rsidR="0042044A" w:rsidRDefault="0042044A" w:rsidP="0042044A">
      <w:pPr>
        <w:outlineLvl w:val="0"/>
        <w:rPr>
          <w:rFonts w:ascii="Avenir Book" w:eastAsia="Times New Roman" w:hAnsi="Avenir Book"/>
          <w:sz w:val="20"/>
        </w:rPr>
      </w:pPr>
    </w:p>
    <w:p w14:paraId="205CD83D" w14:textId="32A81BEF" w:rsidR="0042044A" w:rsidRDefault="0042044A" w:rsidP="0042044A">
      <w:pPr>
        <w:outlineLvl w:val="0"/>
        <w:rPr>
          <w:rFonts w:ascii="Avenir Book" w:eastAsia="Times New Roman" w:hAnsi="Avenir Book"/>
          <w:sz w:val="20"/>
        </w:rPr>
      </w:pPr>
      <w:r>
        <w:rPr>
          <w:rFonts w:ascii="Avenir Book" w:eastAsia="Times New Roman" w:hAnsi="Avenir Book"/>
          <w:sz w:val="20"/>
        </w:rPr>
        <w:t>Implementation and review of the Company Drugs and Alcohol Policy</w:t>
      </w:r>
    </w:p>
    <w:p w14:paraId="39D45943" w14:textId="77777777" w:rsidR="0042044A" w:rsidRDefault="0042044A" w:rsidP="0042044A">
      <w:pPr>
        <w:outlineLvl w:val="0"/>
        <w:rPr>
          <w:rFonts w:ascii="Avenir Book" w:eastAsia="Times New Roman" w:hAnsi="Avenir Book"/>
          <w:sz w:val="20"/>
        </w:rPr>
      </w:pPr>
    </w:p>
    <w:p w14:paraId="066D930A" w14:textId="77777777" w:rsidR="0042044A" w:rsidRPr="0042044A" w:rsidRDefault="0042044A" w:rsidP="0042044A">
      <w:pPr>
        <w:outlineLvl w:val="0"/>
        <w:rPr>
          <w:rFonts w:ascii="Avenir Book" w:eastAsia="Times New Roman" w:hAnsi="Avenir Book"/>
          <w:sz w:val="20"/>
        </w:rPr>
      </w:pPr>
      <w:r>
        <w:rPr>
          <w:rFonts w:ascii="Avenir Book" w:eastAsia="Times New Roman" w:hAnsi="Avenir Book"/>
          <w:sz w:val="20"/>
        </w:rPr>
        <w:t xml:space="preserve">Broad </w:t>
      </w:r>
      <w:r w:rsidRPr="0042044A">
        <w:rPr>
          <w:rFonts w:ascii="Avenir Book" w:eastAsia="Times New Roman" w:hAnsi="Avenir Book"/>
          <w:sz w:val="20"/>
        </w:rPr>
        <w:t>Oak Group Limited ensures through training and education that supervisors and managers are able to:</w:t>
      </w:r>
    </w:p>
    <w:p w14:paraId="34AEAB31" w14:textId="77777777" w:rsidR="0042044A" w:rsidRPr="0042044A" w:rsidRDefault="0042044A" w:rsidP="0042044A">
      <w:pPr>
        <w:outlineLvl w:val="0"/>
        <w:rPr>
          <w:rFonts w:ascii="Avenir Book" w:eastAsia="Times New Roman" w:hAnsi="Avenir Book"/>
          <w:sz w:val="20"/>
        </w:rPr>
      </w:pPr>
    </w:p>
    <w:p w14:paraId="2BEA585C" w14:textId="0C59F9F1" w:rsidR="0042044A" w:rsidRPr="0042044A" w:rsidRDefault="0042044A" w:rsidP="0042044A">
      <w:pPr>
        <w:pStyle w:val="ListParagraph"/>
        <w:numPr>
          <w:ilvl w:val="0"/>
          <w:numId w:val="30"/>
        </w:numPr>
        <w:outlineLvl w:val="0"/>
        <w:rPr>
          <w:rFonts w:ascii="Avenir Book" w:eastAsia="Times New Roman" w:hAnsi="Avenir Book"/>
          <w:sz w:val="20"/>
        </w:rPr>
      </w:pPr>
      <w:r w:rsidRPr="0042044A">
        <w:rPr>
          <w:rFonts w:ascii="Avenir Book" w:eastAsia="Times New Roman" w:hAnsi="Avenir Book"/>
          <w:sz w:val="20"/>
        </w:rPr>
        <w:t>Understand their responsibilities under their Company’s Drugs and Alcohol Policy,</w:t>
      </w:r>
    </w:p>
    <w:p w14:paraId="584C87EE" w14:textId="72D650D0" w:rsidR="0042044A" w:rsidRPr="0042044A" w:rsidRDefault="0042044A" w:rsidP="0042044A">
      <w:pPr>
        <w:pStyle w:val="ListParagraph"/>
        <w:numPr>
          <w:ilvl w:val="0"/>
          <w:numId w:val="30"/>
        </w:numPr>
        <w:outlineLvl w:val="0"/>
        <w:rPr>
          <w:rFonts w:ascii="Avenir Book" w:eastAsia="Times New Roman" w:hAnsi="Avenir Book"/>
          <w:sz w:val="20"/>
        </w:rPr>
      </w:pPr>
      <w:r w:rsidRPr="0042044A">
        <w:rPr>
          <w:rFonts w:ascii="Avenir Book" w:eastAsia="Times New Roman" w:hAnsi="Avenir Book"/>
          <w:sz w:val="20"/>
        </w:rPr>
        <w:t>Recognise impaired workplace performance or behaviour likely to be caused by the abuse of drugs or alcohol,</w:t>
      </w:r>
    </w:p>
    <w:p w14:paraId="0B078C62" w14:textId="22E73998" w:rsidR="0042044A" w:rsidRPr="0042044A" w:rsidRDefault="0042044A" w:rsidP="0042044A">
      <w:pPr>
        <w:pStyle w:val="ListParagraph"/>
        <w:numPr>
          <w:ilvl w:val="0"/>
          <w:numId w:val="30"/>
        </w:numPr>
        <w:outlineLvl w:val="0"/>
        <w:rPr>
          <w:rFonts w:ascii="Avenir Book" w:eastAsia="Times New Roman" w:hAnsi="Avenir Book"/>
          <w:sz w:val="20"/>
        </w:rPr>
      </w:pPr>
      <w:r w:rsidRPr="0042044A">
        <w:rPr>
          <w:rFonts w:ascii="Avenir Book" w:eastAsia="Times New Roman" w:hAnsi="Avenir Book"/>
          <w:sz w:val="20"/>
        </w:rPr>
        <w:t>Understand the process for identifying the effects of medication on the ability of Employees and Sub-Contractors to undertake work that could affect the safety of themselves or others,</w:t>
      </w:r>
    </w:p>
    <w:p w14:paraId="46609AEE" w14:textId="61C9EEAD" w:rsidR="0042044A" w:rsidRPr="0042044A" w:rsidRDefault="0042044A" w:rsidP="0042044A">
      <w:pPr>
        <w:pStyle w:val="ListParagraph"/>
        <w:numPr>
          <w:ilvl w:val="0"/>
          <w:numId w:val="30"/>
        </w:numPr>
        <w:outlineLvl w:val="0"/>
        <w:rPr>
          <w:rFonts w:ascii="Avenir Book" w:eastAsia="Times New Roman" w:hAnsi="Avenir Book"/>
          <w:sz w:val="20"/>
        </w:rPr>
      </w:pPr>
      <w:r w:rsidRPr="0042044A">
        <w:rPr>
          <w:rFonts w:ascii="Avenir Book" w:eastAsia="Times New Roman" w:hAnsi="Avenir Book"/>
          <w:sz w:val="20"/>
        </w:rPr>
        <w:t>Encourage Employees and Sub-Contractors to ask for advice and help in respect of problems arising from drugs or alcohol.</w:t>
      </w:r>
    </w:p>
    <w:p w14:paraId="2908306B" w14:textId="77777777" w:rsidR="0042044A" w:rsidRDefault="0042044A" w:rsidP="0042044A">
      <w:pPr>
        <w:outlineLvl w:val="0"/>
        <w:rPr>
          <w:rFonts w:ascii="Avenir Book" w:eastAsia="Times New Roman" w:hAnsi="Avenir Book"/>
          <w:sz w:val="20"/>
        </w:rPr>
      </w:pPr>
    </w:p>
    <w:p w14:paraId="2DC28530" w14:textId="0C76348A" w:rsidR="0042044A" w:rsidRDefault="0042044A" w:rsidP="0042044A">
      <w:pPr>
        <w:outlineLvl w:val="0"/>
        <w:rPr>
          <w:rFonts w:ascii="Avenir Book" w:eastAsia="Times New Roman" w:hAnsi="Avenir Book"/>
          <w:sz w:val="20"/>
        </w:rPr>
      </w:pPr>
      <w:r>
        <w:rPr>
          <w:rFonts w:ascii="Avenir Book" w:eastAsia="Times New Roman" w:hAnsi="Avenir Book"/>
          <w:sz w:val="20"/>
        </w:rPr>
        <w:t xml:space="preserve">Broad </w:t>
      </w:r>
      <w:r w:rsidRPr="0042044A">
        <w:rPr>
          <w:rFonts w:ascii="Avenir Book" w:eastAsia="Times New Roman" w:hAnsi="Avenir Book"/>
          <w:sz w:val="20"/>
        </w:rPr>
        <w:t>Oak Group Limited will communicate the Drugs and Alcohol Policy to all Employees and Sub-Contractors when first implemented and when subsequently reviewed.</w:t>
      </w:r>
    </w:p>
    <w:p w14:paraId="41AF9C6F" w14:textId="77777777" w:rsidR="0042044A" w:rsidRDefault="0042044A" w:rsidP="0042044A">
      <w:pPr>
        <w:outlineLvl w:val="0"/>
        <w:rPr>
          <w:rFonts w:ascii="Avenir Book" w:eastAsia="Times New Roman" w:hAnsi="Avenir Book"/>
          <w:sz w:val="20"/>
        </w:rPr>
      </w:pPr>
    </w:p>
    <w:p w14:paraId="3177D663" w14:textId="613D35D9" w:rsidR="0042044A" w:rsidRDefault="0042044A" w:rsidP="0042044A">
      <w:pPr>
        <w:outlineLvl w:val="0"/>
        <w:rPr>
          <w:rFonts w:ascii="Avenir Book" w:eastAsia="Times New Roman" w:hAnsi="Avenir Book"/>
          <w:sz w:val="20"/>
        </w:rPr>
      </w:pPr>
      <w:r>
        <w:rPr>
          <w:rFonts w:ascii="Avenir Book" w:eastAsia="Times New Roman" w:hAnsi="Avenir Book"/>
          <w:sz w:val="20"/>
        </w:rPr>
        <w:t xml:space="preserve">Broad </w:t>
      </w:r>
      <w:r w:rsidRPr="0042044A">
        <w:rPr>
          <w:rFonts w:ascii="Avenir Book" w:eastAsia="Times New Roman" w:hAnsi="Avenir Book"/>
          <w:sz w:val="20"/>
        </w:rPr>
        <w:t>Oak Group Limited reviews this Drugs and Alcohol Policy as part of the review of the safety management system, at no greater intervals than every 24 months.</w:t>
      </w:r>
    </w:p>
    <w:p w14:paraId="4F9F2349" w14:textId="77777777" w:rsidR="0042044A" w:rsidRDefault="0042044A" w:rsidP="0042044A">
      <w:pPr>
        <w:outlineLvl w:val="0"/>
        <w:rPr>
          <w:rFonts w:ascii="Avenir Book" w:eastAsia="Times New Roman" w:hAnsi="Avenir Book"/>
          <w:sz w:val="20"/>
        </w:rPr>
      </w:pPr>
    </w:p>
    <w:p w14:paraId="7FEDA2C4" w14:textId="4D2407E7" w:rsidR="0042044A" w:rsidRDefault="0042044A" w:rsidP="0042044A">
      <w:pPr>
        <w:outlineLvl w:val="0"/>
        <w:rPr>
          <w:rFonts w:ascii="Avenir Book" w:eastAsia="Times New Roman" w:hAnsi="Avenir Book"/>
          <w:sz w:val="20"/>
        </w:rPr>
      </w:pPr>
      <w:r>
        <w:rPr>
          <w:rFonts w:ascii="Avenir Book" w:eastAsia="Times New Roman" w:hAnsi="Avenir Book"/>
          <w:sz w:val="20"/>
        </w:rPr>
        <w:t xml:space="preserve">Broad </w:t>
      </w:r>
      <w:r w:rsidRPr="0042044A">
        <w:rPr>
          <w:rFonts w:ascii="Avenir Book" w:eastAsia="Times New Roman" w:hAnsi="Avenir Book"/>
          <w:sz w:val="20"/>
        </w:rPr>
        <w:t>Oak Group Limited will satisfy its compliance to any industry specific requirements and as such, maintain records and information required to undertake annual audits by appropriate accreditation/certification bodies if so requested.</w:t>
      </w:r>
    </w:p>
    <w:p w14:paraId="6BEB0E1C" w14:textId="77777777" w:rsidR="0042044A" w:rsidRDefault="0042044A" w:rsidP="0042044A">
      <w:pPr>
        <w:outlineLvl w:val="0"/>
        <w:rPr>
          <w:rFonts w:ascii="Avenir Book" w:eastAsia="Times New Roman" w:hAnsi="Avenir Book"/>
          <w:sz w:val="20"/>
        </w:rPr>
      </w:pPr>
    </w:p>
    <w:p w14:paraId="5545FF49" w14:textId="31BD0242" w:rsidR="0042044A" w:rsidRDefault="0042044A" w:rsidP="0042044A">
      <w:pPr>
        <w:outlineLvl w:val="0"/>
        <w:rPr>
          <w:rFonts w:ascii="Avenir Book" w:eastAsia="Times New Roman" w:hAnsi="Avenir Book"/>
          <w:sz w:val="20"/>
        </w:rPr>
      </w:pPr>
      <w:r>
        <w:rPr>
          <w:rFonts w:ascii="Avenir Book" w:eastAsia="Times New Roman" w:hAnsi="Avenir Book"/>
          <w:sz w:val="20"/>
        </w:rPr>
        <w:t>Pre-employment / Pre-appointment testing</w:t>
      </w:r>
    </w:p>
    <w:p w14:paraId="67046E1D" w14:textId="77777777" w:rsidR="0042044A" w:rsidRDefault="0042044A" w:rsidP="0042044A">
      <w:pPr>
        <w:outlineLvl w:val="0"/>
        <w:rPr>
          <w:rFonts w:ascii="Avenir Book" w:eastAsia="Times New Roman" w:hAnsi="Avenir Book"/>
          <w:sz w:val="20"/>
        </w:rPr>
      </w:pPr>
    </w:p>
    <w:p w14:paraId="2B3F791F" w14:textId="701334BE" w:rsidR="0042044A" w:rsidRDefault="0042044A" w:rsidP="0042044A">
      <w:pPr>
        <w:outlineLvl w:val="0"/>
        <w:rPr>
          <w:rFonts w:ascii="Avenir Book" w:eastAsia="Times New Roman" w:hAnsi="Avenir Book"/>
          <w:sz w:val="20"/>
        </w:rPr>
      </w:pPr>
      <w:r>
        <w:rPr>
          <w:rFonts w:ascii="Avenir Book" w:eastAsia="Times New Roman" w:hAnsi="Avenir Book"/>
          <w:sz w:val="20"/>
        </w:rPr>
        <w:t xml:space="preserve">Broad </w:t>
      </w:r>
      <w:r w:rsidRPr="0042044A">
        <w:rPr>
          <w:rFonts w:ascii="Avenir Book" w:eastAsia="Times New Roman" w:hAnsi="Avenir Book"/>
          <w:sz w:val="20"/>
        </w:rPr>
        <w:t>Oak Group Limited ensures that a process is in place to inform potential new recruits who could become Employees, and who are likely to be offered employment, of the details set out in this Drugs and Alcohol Policy.</w:t>
      </w:r>
    </w:p>
    <w:p w14:paraId="1A354494" w14:textId="77777777" w:rsidR="0042044A" w:rsidRDefault="0042044A" w:rsidP="0042044A">
      <w:pPr>
        <w:outlineLvl w:val="0"/>
        <w:rPr>
          <w:rFonts w:ascii="Avenir Book" w:eastAsia="Times New Roman" w:hAnsi="Avenir Book"/>
          <w:sz w:val="20"/>
        </w:rPr>
      </w:pPr>
    </w:p>
    <w:p w14:paraId="0C108E78" w14:textId="5A5016E8" w:rsidR="0042044A" w:rsidRDefault="0042044A" w:rsidP="0042044A">
      <w:pPr>
        <w:outlineLvl w:val="0"/>
        <w:rPr>
          <w:rFonts w:ascii="Avenir Book" w:eastAsia="Times New Roman" w:hAnsi="Avenir Book"/>
          <w:sz w:val="20"/>
        </w:rPr>
      </w:pPr>
      <w:r>
        <w:rPr>
          <w:rFonts w:ascii="Avenir Book" w:eastAsia="Times New Roman" w:hAnsi="Avenir Book"/>
          <w:sz w:val="20"/>
        </w:rPr>
        <w:t xml:space="preserve">Broad </w:t>
      </w:r>
      <w:r w:rsidRPr="0042044A">
        <w:rPr>
          <w:rFonts w:ascii="Avenir Book" w:eastAsia="Times New Roman" w:hAnsi="Avenir Book"/>
          <w:sz w:val="20"/>
        </w:rPr>
        <w:t>Oak Group Limited reserves the right to test all persons who are likely to become Employees (on appointment or promotion) before they undertake all tasks.</w:t>
      </w:r>
    </w:p>
    <w:p w14:paraId="001C40FF" w14:textId="77777777" w:rsidR="0042044A" w:rsidRDefault="0042044A" w:rsidP="0042044A">
      <w:pPr>
        <w:outlineLvl w:val="0"/>
        <w:rPr>
          <w:rFonts w:ascii="Avenir Book" w:eastAsia="Times New Roman" w:hAnsi="Avenir Book"/>
          <w:sz w:val="20"/>
        </w:rPr>
      </w:pPr>
    </w:p>
    <w:p w14:paraId="687024AB" w14:textId="151C103F" w:rsidR="0042044A" w:rsidRDefault="0042044A" w:rsidP="0042044A">
      <w:pPr>
        <w:outlineLvl w:val="0"/>
        <w:rPr>
          <w:rFonts w:ascii="Avenir Book" w:eastAsia="Times New Roman" w:hAnsi="Avenir Book"/>
          <w:sz w:val="20"/>
        </w:rPr>
      </w:pPr>
      <w:r>
        <w:rPr>
          <w:rFonts w:ascii="Avenir Book" w:eastAsia="Times New Roman" w:hAnsi="Avenir Book"/>
          <w:sz w:val="20"/>
        </w:rPr>
        <w:t>Unannounced random drugs and alcohol testing</w:t>
      </w:r>
    </w:p>
    <w:p w14:paraId="79DFDCB7" w14:textId="77777777" w:rsidR="0042044A" w:rsidRDefault="0042044A" w:rsidP="0042044A">
      <w:pPr>
        <w:outlineLvl w:val="0"/>
        <w:rPr>
          <w:rFonts w:ascii="Avenir Book" w:eastAsia="Times New Roman" w:hAnsi="Avenir Book"/>
          <w:sz w:val="20"/>
        </w:rPr>
      </w:pPr>
    </w:p>
    <w:p w14:paraId="01E3D44A" w14:textId="2D161DD6" w:rsidR="00832D18" w:rsidRPr="00832D18" w:rsidRDefault="00832D18" w:rsidP="00832D18">
      <w:pPr>
        <w:outlineLvl w:val="0"/>
        <w:rPr>
          <w:rFonts w:ascii="Avenir Book" w:eastAsia="Times New Roman" w:hAnsi="Avenir Book"/>
          <w:sz w:val="20"/>
        </w:rPr>
      </w:pPr>
      <w:r w:rsidRPr="00832D18">
        <w:rPr>
          <w:rFonts w:ascii="Avenir Book" w:eastAsia="Times New Roman" w:hAnsi="Avenir Book"/>
          <w:sz w:val="20"/>
        </w:rPr>
        <w:t xml:space="preserve">Broad Oak Group Limited implements a policy of unannounced drugs and/or alcohol testing of a random selection of Employees not less than 10% (Ten Percent) of the entire workforce. </w:t>
      </w:r>
    </w:p>
    <w:p w14:paraId="1C53C25F" w14:textId="77777777" w:rsidR="00832D18" w:rsidRPr="00832D18" w:rsidRDefault="00832D18" w:rsidP="00832D18">
      <w:pPr>
        <w:outlineLvl w:val="0"/>
        <w:rPr>
          <w:rFonts w:ascii="Avenir Book" w:eastAsia="Times New Roman" w:hAnsi="Avenir Book"/>
          <w:sz w:val="20"/>
        </w:rPr>
      </w:pPr>
    </w:p>
    <w:p w14:paraId="545485CA" w14:textId="50496412" w:rsidR="00832D18" w:rsidRPr="00832D18" w:rsidRDefault="00832D18" w:rsidP="00832D18">
      <w:pPr>
        <w:outlineLvl w:val="0"/>
        <w:rPr>
          <w:rFonts w:ascii="Avenir Book" w:eastAsia="Times New Roman" w:hAnsi="Avenir Book"/>
          <w:sz w:val="20"/>
        </w:rPr>
      </w:pPr>
      <w:r w:rsidRPr="00832D18">
        <w:rPr>
          <w:rFonts w:ascii="Avenir Book" w:eastAsia="Times New Roman" w:hAnsi="Avenir Book"/>
          <w:sz w:val="20"/>
        </w:rPr>
        <w:t>Broad Oak Group Limited ensures that the number of Employees and Sub-Contractors selected and the frequency at which testing is undertaken are sufficient to meet the requirement</w:t>
      </w:r>
      <w:r>
        <w:rPr>
          <w:rFonts w:ascii="Avenir Book" w:eastAsia="Times New Roman" w:hAnsi="Avenir Book"/>
          <w:sz w:val="20"/>
        </w:rPr>
        <w:t>s</w:t>
      </w:r>
      <w:r w:rsidRPr="00832D18">
        <w:rPr>
          <w:rFonts w:ascii="Avenir Book" w:eastAsia="Times New Roman" w:hAnsi="Avenir Book"/>
          <w:sz w:val="20"/>
        </w:rPr>
        <w:t xml:space="preserve"> above.</w:t>
      </w:r>
    </w:p>
    <w:p w14:paraId="499D679B" w14:textId="77777777" w:rsidR="00832D18" w:rsidRPr="00832D18" w:rsidRDefault="00832D18" w:rsidP="00832D18">
      <w:pPr>
        <w:outlineLvl w:val="0"/>
        <w:rPr>
          <w:rFonts w:ascii="Avenir Book" w:eastAsia="Times New Roman" w:hAnsi="Avenir Book"/>
          <w:sz w:val="20"/>
        </w:rPr>
      </w:pPr>
    </w:p>
    <w:p w14:paraId="369C7B41" w14:textId="01A66F1B" w:rsidR="00832D18" w:rsidRPr="00832D18" w:rsidRDefault="00832D18" w:rsidP="00832D18">
      <w:pPr>
        <w:outlineLvl w:val="0"/>
        <w:rPr>
          <w:rFonts w:ascii="Avenir Book" w:eastAsia="Times New Roman" w:hAnsi="Avenir Book"/>
          <w:sz w:val="20"/>
        </w:rPr>
      </w:pPr>
      <w:r w:rsidRPr="00832D18">
        <w:rPr>
          <w:rFonts w:ascii="Avenir Book" w:eastAsia="Times New Roman" w:hAnsi="Avenir Book"/>
          <w:sz w:val="20"/>
        </w:rPr>
        <w:t xml:space="preserve">Broad Oak Group Limited also ensures that a suitable selection method is used to prevent an Employee from permanently avoiding such testing. </w:t>
      </w:r>
    </w:p>
    <w:p w14:paraId="2C312D34" w14:textId="77777777" w:rsidR="00832D18" w:rsidRPr="00832D18" w:rsidRDefault="00832D18" w:rsidP="00832D18">
      <w:pPr>
        <w:outlineLvl w:val="0"/>
        <w:rPr>
          <w:rFonts w:ascii="Avenir Book" w:eastAsia="Times New Roman" w:hAnsi="Avenir Book"/>
          <w:sz w:val="20"/>
        </w:rPr>
      </w:pPr>
    </w:p>
    <w:p w14:paraId="759FED64" w14:textId="69012158" w:rsidR="00832D18" w:rsidRPr="00832D18" w:rsidRDefault="00832D18" w:rsidP="00832D18">
      <w:pPr>
        <w:outlineLvl w:val="0"/>
        <w:rPr>
          <w:rFonts w:ascii="Avenir Book" w:eastAsia="Times New Roman" w:hAnsi="Avenir Book"/>
          <w:sz w:val="20"/>
        </w:rPr>
      </w:pPr>
      <w:r w:rsidRPr="00832D18">
        <w:rPr>
          <w:rFonts w:ascii="Avenir Book" w:eastAsia="Times New Roman" w:hAnsi="Avenir Book"/>
          <w:sz w:val="20"/>
        </w:rPr>
        <w:t>Broad Oak Group Limited may permit Employees or Sub-Contractors that are subject to unannounced random testing to continue their duties whilst awaiting the results of such testing unless there are reasonable grounds to suspect that they are unfit for duty at the time of testing.</w:t>
      </w:r>
    </w:p>
    <w:p w14:paraId="13631CCD" w14:textId="77777777" w:rsidR="00832D18" w:rsidRPr="00832D18" w:rsidRDefault="00832D18" w:rsidP="00832D18">
      <w:pPr>
        <w:outlineLvl w:val="0"/>
        <w:rPr>
          <w:rFonts w:ascii="Avenir Book" w:eastAsia="Times New Roman" w:hAnsi="Avenir Book"/>
          <w:sz w:val="20"/>
        </w:rPr>
      </w:pPr>
    </w:p>
    <w:p w14:paraId="2F8C0D8E" w14:textId="6B691232" w:rsidR="0042044A" w:rsidRDefault="00832D18" w:rsidP="00832D18">
      <w:pPr>
        <w:outlineLvl w:val="0"/>
        <w:rPr>
          <w:rFonts w:ascii="Avenir Book" w:eastAsia="Times New Roman" w:hAnsi="Avenir Book"/>
          <w:sz w:val="20"/>
        </w:rPr>
      </w:pPr>
      <w:r w:rsidRPr="00832D18">
        <w:rPr>
          <w:rFonts w:ascii="Avenir Book" w:eastAsia="Times New Roman" w:hAnsi="Avenir Book"/>
          <w:sz w:val="20"/>
        </w:rPr>
        <w:t>Broad Oak Group Limited reserves the right to bias testing numbers towards Employees and/or sub-contractors involved in safety critical duties. This includes but is not limited to those operating vehicles, machinery, fire wardens and first aiders.</w:t>
      </w:r>
    </w:p>
    <w:p w14:paraId="12925FB3" w14:textId="77777777" w:rsidR="00832D18" w:rsidRDefault="00832D18" w:rsidP="00832D18">
      <w:pPr>
        <w:outlineLvl w:val="0"/>
        <w:rPr>
          <w:rFonts w:ascii="Avenir Book" w:eastAsia="Times New Roman" w:hAnsi="Avenir Book"/>
          <w:sz w:val="20"/>
        </w:rPr>
      </w:pPr>
    </w:p>
    <w:p w14:paraId="1EACFC01" w14:textId="0D08EBB2" w:rsidR="00832D18" w:rsidRDefault="00832D18" w:rsidP="00832D18">
      <w:pPr>
        <w:outlineLvl w:val="0"/>
        <w:rPr>
          <w:rFonts w:ascii="Avenir Book" w:eastAsia="Times New Roman" w:hAnsi="Avenir Book"/>
          <w:sz w:val="20"/>
        </w:rPr>
      </w:pPr>
      <w:r>
        <w:rPr>
          <w:rFonts w:ascii="Avenir Book" w:eastAsia="Times New Roman" w:hAnsi="Avenir Book"/>
          <w:sz w:val="20"/>
        </w:rPr>
        <w:t>‘For cause’ testing – behaviour and/or suspicion</w:t>
      </w:r>
    </w:p>
    <w:p w14:paraId="77E03115" w14:textId="77777777" w:rsidR="00832D18" w:rsidRDefault="00832D18" w:rsidP="00832D18">
      <w:pPr>
        <w:outlineLvl w:val="0"/>
        <w:rPr>
          <w:rFonts w:ascii="Avenir Book" w:eastAsia="Times New Roman" w:hAnsi="Avenir Book"/>
          <w:sz w:val="20"/>
        </w:rPr>
      </w:pPr>
    </w:p>
    <w:p w14:paraId="28E3E3D0" w14:textId="77777777" w:rsidR="00832D18" w:rsidRPr="00832D18" w:rsidRDefault="00832D18" w:rsidP="00832D18">
      <w:pPr>
        <w:outlineLvl w:val="0"/>
        <w:rPr>
          <w:rFonts w:ascii="Avenir Book" w:eastAsia="Times New Roman" w:hAnsi="Avenir Book"/>
          <w:sz w:val="20"/>
        </w:rPr>
      </w:pPr>
      <w:r w:rsidRPr="00832D18">
        <w:rPr>
          <w:rFonts w:ascii="Avenir Book" w:eastAsia="Times New Roman" w:hAnsi="Avenir Book"/>
          <w:sz w:val="20"/>
        </w:rPr>
        <w:t>Broad Oak Group Limited has a process in place to test any Employee or Sub-Contractors whose behaviour gives cause to suspect that they are unfit for work due to the effects of drugs or alcohol. Such Employees or Sub-Contractors shall not be allowed to resume work or tasks until the result of the drugs and alcohol test are known.</w:t>
      </w:r>
    </w:p>
    <w:p w14:paraId="49A77A74" w14:textId="77777777" w:rsidR="00832D18" w:rsidRPr="00832D18" w:rsidRDefault="00832D18" w:rsidP="00832D18">
      <w:pPr>
        <w:outlineLvl w:val="0"/>
        <w:rPr>
          <w:rFonts w:ascii="Avenir Book" w:eastAsia="Times New Roman" w:hAnsi="Avenir Book"/>
          <w:sz w:val="20"/>
        </w:rPr>
      </w:pPr>
    </w:p>
    <w:p w14:paraId="6A71A700" w14:textId="676AB888" w:rsidR="00832D18" w:rsidRDefault="00832D18" w:rsidP="00832D18">
      <w:pPr>
        <w:outlineLvl w:val="0"/>
        <w:rPr>
          <w:rFonts w:ascii="Avenir Book" w:eastAsia="Times New Roman" w:hAnsi="Avenir Book"/>
          <w:sz w:val="20"/>
        </w:rPr>
      </w:pPr>
      <w:r w:rsidRPr="00832D18">
        <w:rPr>
          <w:rFonts w:ascii="Avenir Book" w:eastAsia="Times New Roman" w:hAnsi="Avenir Book"/>
          <w:sz w:val="20"/>
        </w:rPr>
        <w:t>Broad Oak Group Limited undertakes ‘for cause’ drugs and alcohol testing of any Employee or Sub-Contractors where there are reasonable grounds to suspect that person is under the influence of drugs or alcohol, and that safety may be at risk.</w:t>
      </w:r>
    </w:p>
    <w:p w14:paraId="2D923B43" w14:textId="77777777" w:rsidR="00832D18" w:rsidRDefault="00832D18" w:rsidP="00832D18">
      <w:pPr>
        <w:outlineLvl w:val="0"/>
        <w:rPr>
          <w:rFonts w:ascii="Avenir Book" w:eastAsia="Times New Roman" w:hAnsi="Avenir Book"/>
          <w:sz w:val="20"/>
        </w:rPr>
      </w:pPr>
    </w:p>
    <w:p w14:paraId="577DD0B1" w14:textId="45369477" w:rsidR="00832D18" w:rsidRDefault="00832D18" w:rsidP="00832D18">
      <w:pPr>
        <w:outlineLvl w:val="0"/>
        <w:rPr>
          <w:rFonts w:ascii="Avenir Book" w:eastAsia="Times New Roman" w:hAnsi="Avenir Book"/>
          <w:sz w:val="20"/>
        </w:rPr>
      </w:pPr>
      <w:r>
        <w:rPr>
          <w:rFonts w:ascii="Avenir Book" w:eastAsia="Times New Roman" w:hAnsi="Avenir Book"/>
          <w:sz w:val="20"/>
        </w:rPr>
        <w:t>‘For cause’ testing – accidents, incidents and ‘near misses’</w:t>
      </w:r>
    </w:p>
    <w:p w14:paraId="11EB8F9C" w14:textId="77777777" w:rsidR="00832D18" w:rsidRDefault="00832D18" w:rsidP="00832D18">
      <w:pPr>
        <w:outlineLvl w:val="0"/>
        <w:rPr>
          <w:rFonts w:ascii="Avenir Book" w:eastAsia="Times New Roman" w:hAnsi="Avenir Book"/>
          <w:sz w:val="20"/>
        </w:rPr>
      </w:pPr>
    </w:p>
    <w:p w14:paraId="74A22AD3" w14:textId="77777777" w:rsidR="00832D18" w:rsidRPr="00832D18" w:rsidRDefault="00832D18" w:rsidP="00832D18">
      <w:pPr>
        <w:outlineLvl w:val="0"/>
        <w:rPr>
          <w:rFonts w:ascii="Avenir Book" w:eastAsia="Times New Roman" w:hAnsi="Avenir Book"/>
          <w:sz w:val="20"/>
        </w:rPr>
      </w:pPr>
      <w:r w:rsidRPr="00832D18">
        <w:rPr>
          <w:rFonts w:ascii="Avenir Book" w:eastAsia="Times New Roman" w:hAnsi="Avenir Book"/>
          <w:sz w:val="20"/>
        </w:rPr>
        <w:t xml:space="preserve">Broad Oak Group Limited undertakes ‘for cause’ drugs and alcohol testing when they have reasonable grounds to suspect that safety has been compromised through the consumption of drugs and/or alcohol. When the criteria requiring </w:t>
      </w:r>
      <w:r w:rsidRPr="00832D18">
        <w:rPr>
          <w:rFonts w:ascii="Avenir Book" w:eastAsia="Times New Roman" w:hAnsi="Avenir Book"/>
          <w:sz w:val="20"/>
        </w:rPr>
        <w:lastRenderedPageBreak/>
        <w:t>an accident, incident or “near miss” to be investigated by means of a formal inquiry are met, then it shall always be considered that reasonable grounds exist, although reasonable grounds may still exist if the criteria for a formal inquiry are not met.</w:t>
      </w:r>
    </w:p>
    <w:p w14:paraId="0C51D612" w14:textId="77777777" w:rsidR="00832D18" w:rsidRPr="00832D18" w:rsidRDefault="00832D18" w:rsidP="00832D18">
      <w:pPr>
        <w:outlineLvl w:val="0"/>
        <w:rPr>
          <w:rFonts w:ascii="Avenir Book" w:eastAsia="Times New Roman" w:hAnsi="Avenir Book"/>
          <w:sz w:val="20"/>
        </w:rPr>
      </w:pPr>
    </w:p>
    <w:p w14:paraId="3A8E15EE" w14:textId="452EB9AC" w:rsidR="00832D18" w:rsidRPr="00832D18" w:rsidRDefault="00832D18" w:rsidP="00832D18">
      <w:pPr>
        <w:outlineLvl w:val="0"/>
        <w:rPr>
          <w:rFonts w:ascii="Avenir Book" w:eastAsia="Times New Roman" w:hAnsi="Avenir Book"/>
          <w:sz w:val="20"/>
        </w:rPr>
      </w:pPr>
      <w:r w:rsidRPr="00832D18">
        <w:rPr>
          <w:rFonts w:ascii="Avenir Book" w:eastAsia="Times New Roman" w:hAnsi="Avenir Book"/>
          <w:sz w:val="20"/>
        </w:rPr>
        <w:t>An Employee or Sub-Contractor tested for drugs and/or alcohol under these circumstances shall not be allowed to resume work or tasks unless:</w:t>
      </w:r>
    </w:p>
    <w:p w14:paraId="77EC176F" w14:textId="77777777" w:rsidR="00832D18" w:rsidRPr="00832D18" w:rsidRDefault="00832D18" w:rsidP="00832D18">
      <w:pPr>
        <w:outlineLvl w:val="0"/>
        <w:rPr>
          <w:rFonts w:ascii="Avenir Book" w:eastAsia="Times New Roman" w:hAnsi="Avenir Book"/>
          <w:sz w:val="20"/>
        </w:rPr>
      </w:pPr>
    </w:p>
    <w:p w14:paraId="374C0492" w14:textId="2C95D301" w:rsidR="00832D18" w:rsidRPr="00832D18" w:rsidRDefault="00832D18" w:rsidP="00832D18">
      <w:pPr>
        <w:pStyle w:val="ListParagraph"/>
        <w:numPr>
          <w:ilvl w:val="0"/>
          <w:numId w:val="31"/>
        </w:numPr>
        <w:outlineLvl w:val="0"/>
        <w:rPr>
          <w:rFonts w:ascii="Avenir Book" w:eastAsia="Times New Roman" w:hAnsi="Avenir Book"/>
          <w:sz w:val="20"/>
        </w:rPr>
      </w:pPr>
      <w:r w:rsidRPr="00832D18">
        <w:rPr>
          <w:rFonts w:ascii="Avenir Book" w:eastAsia="Times New Roman" w:hAnsi="Avenir Book"/>
          <w:sz w:val="20"/>
        </w:rPr>
        <w:t>A negative result is obtained, or</w:t>
      </w:r>
    </w:p>
    <w:p w14:paraId="7A5829A1" w14:textId="0ACC86D6" w:rsidR="00832D18" w:rsidRPr="00832D18" w:rsidRDefault="00832D18" w:rsidP="00832D18">
      <w:pPr>
        <w:pStyle w:val="ListParagraph"/>
        <w:numPr>
          <w:ilvl w:val="0"/>
          <w:numId w:val="31"/>
        </w:numPr>
        <w:outlineLvl w:val="0"/>
        <w:rPr>
          <w:rFonts w:ascii="Avenir Book" w:eastAsia="Times New Roman" w:hAnsi="Avenir Book"/>
          <w:sz w:val="20"/>
        </w:rPr>
      </w:pPr>
      <w:r w:rsidRPr="00832D18">
        <w:rPr>
          <w:rFonts w:ascii="Avenir Book" w:eastAsia="Times New Roman" w:hAnsi="Avenir Book"/>
          <w:sz w:val="20"/>
        </w:rPr>
        <w:t>It can be demonstrated that the person concerned did not contribute, either through their actions or by their omission, to the accident or incident.</w:t>
      </w:r>
    </w:p>
    <w:p w14:paraId="23420877" w14:textId="77777777" w:rsidR="00832D18" w:rsidRPr="00832D18" w:rsidRDefault="00832D18" w:rsidP="00832D18">
      <w:pPr>
        <w:outlineLvl w:val="0"/>
        <w:rPr>
          <w:rFonts w:ascii="Avenir Book" w:eastAsia="Times New Roman" w:hAnsi="Avenir Book"/>
          <w:sz w:val="20"/>
        </w:rPr>
      </w:pPr>
    </w:p>
    <w:p w14:paraId="374B8430" w14:textId="6D650AF6" w:rsidR="00832D18" w:rsidRPr="00832D18" w:rsidRDefault="00832D18" w:rsidP="00832D18">
      <w:pPr>
        <w:outlineLvl w:val="0"/>
        <w:rPr>
          <w:rFonts w:ascii="Avenir Book" w:eastAsia="Times New Roman" w:hAnsi="Avenir Book"/>
          <w:sz w:val="20"/>
        </w:rPr>
      </w:pPr>
      <w:r w:rsidRPr="00832D18">
        <w:rPr>
          <w:rFonts w:ascii="Avenir Book" w:eastAsia="Times New Roman" w:hAnsi="Avenir Book"/>
          <w:sz w:val="20"/>
        </w:rPr>
        <w:t>In the case of an Employee or Sub-Contractor who would normally be tested in compliance with this policy, but has been admitted as a hospital patient, the permission of the doctor in charge of the case shall be obtained before undertaking drugs and alcohol testing.</w:t>
      </w:r>
    </w:p>
    <w:p w14:paraId="671AFFCD" w14:textId="77777777" w:rsidR="00832D18" w:rsidRPr="00832D18" w:rsidRDefault="00832D18" w:rsidP="00832D18">
      <w:pPr>
        <w:outlineLvl w:val="0"/>
        <w:rPr>
          <w:rFonts w:ascii="Avenir Book" w:eastAsia="Times New Roman" w:hAnsi="Avenir Book"/>
          <w:sz w:val="20"/>
        </w:rPr>
      </w:pPr>
    </w:p>
    <w:p w14:paraId="11D43790" w14:textId="5862802B" w:rsidR="00832D18" w:rsidRPr="00832D18" w:rsidRDefault="00832D18" w:rsidP="00832D18">
      <w:pPr>
        <w:outlineLvl w:val="0"/>
        <w:rPr>
          <w:rFonts w:ascii="Avenir Book" w:eastAsia="Times New Roman" w:hAnsi="Avenir Book"/>
          <w:sz w:val="20"/>
        </w:rPr>
      </w:pPr>
      <w:r w:rsidRPr="00832D18">
        <w:rPr>
          <w:rFonts w:ascii="Avenir Book" w:eastAsia="Times New Roman" w:hAnsi="Avenir Book"/>
          <w:sz w:val="20"/>
        </w:rPr>
        <w:t>When an Employee is tested by a police officer, and returns a positive or negative test result for alcohol and/or drugs, then Broad Oak Group Limited may choose not to undertake any further testing.</w:t>
      </w:r>
    </w:p>
    <w:p w14:paraId="15644BDC" w14:textId="77777777" w:rsidR="00832D18" w:rsidRPr="00832D18" w:rsidRDefault="00832D18" w:rsidP="00832D18">
      <w:pPr>
        <w:outlineLvl w:val="0"/>
        <w:rPr>
          <w:rFonts w:ascii="Avenir Book" w:eastAsia="Times New Roman" w:hAnsi="Avenir Book"/>
          <w:sz w:val="20"/>
        </w:rPr>
      </w:pPr>
    </w:p>
    <w:p w14:paraId="43BEE168" w14:textId="77777777" w:rsidR="00832D18" w:rsidRPr="00832D18" w:rsidRDefault="00832D18" w:rsidP="00832D18">
      <w:pPr>
        <w:outlineLvl w:val="0"/>
        <w:rPr>
          <w:rFonts w:ascii="Avenir Book" w:eastAsia="Times New Roman" w:hAnsi="Avenir Book"/>
          <w:sz w:val="20"/>
        </w:rPr>
      </w:pPr>
      <w:r w:rsidRPr="00832D18">
        <w:rPr>
          <w:rFonts w:ascii="Avenir Book" w:eastAsia="Times New Roman" w:hAnsi="Avenir Book"/>
          <w:sz w:val="20"/>
        </w:rPr>
        <w:t>This is because the requirements contained in this document may not be equivalent to those set out in The Road Traffic Act, 1988 that specifies the legal threshold for alcohol and drugs detection during police roadside testing.</w:t>
      </w:r>
    </w:p>
    <w:p w14:paraId="0CDA2C40" w14:textId="77777777" w:rsidR="00832D18" w:rsidRPr="00832D18" w:rsidRDefault="00832D18" w:rsidP="00832D18">
      <w:pPr>
        <w:outlineLvl w:val="0"/>
        <w:rPr>
          <w:rFonts w:ascii="Avenir Book" w:eastAsia="Times New Roman" w:hAnsi="Avenir Book"/>
          <w:sz w:val="20"/>
        </w:rPr>
      </w:pPr>
    </w:p>
    <w:p w14:paraId="38CF6B41" w14:textId="55DBD4C0" w:rsidR="00832D18" w:rsidRDefault="00832D18" w:rsidP="00832D18">
      <w:pPr>
        <w:outlineLvl w:val="0"/>
        <w:rPr>
          <w:rFonts w:ascii="Avenir Book" w:eastAsia="Times New Roman" w:hAnsi="Avenir Book"/>
          <w:sz w:val="20"/>
        </w:rPr>
      </w:pPr>
      <w:r w:rsidRPr="00832D18">
        <w:rPr>
          <w:rFonts w:ascii="Avenir Book" w:eastAsia="Times New Roman" w:hAnsi="Avenir Book"/>
          <w:sz w:val="20"/>
        </w:rPr>
        <w:t>Once the results of drugs and alcohol testing are known, Broad Oak Group Limited shall inform the person identified as responsible for investigating the cause of the accident or incident.</w:t>
      </w:r>
    </w:p>
    <w:p w14:paraId="09C2B4F8" w14:textId="77777777" w:rsidR="00832D18" w:rsidRDefault="00832D18" w:rsidP="00832D18">
      <w:pPr>
        <w:outlineLvl w:val="0"/>
        <w:rPr>
          <w:rFonts w:ascii="Avenir Book" w:eastAsia="Times New Roman" w:hAnsi="Avenir Book"/>
          <w:sz w:val="20"/>
        </w:rPr>
      </w:pPr>
    </w:p>
    <w:p w14:paraId="3BF9E1EC" w14:textId="038B4151" w:rsidR="00832D18" w:rsidRDefault="00832D18" w:rsidP="00832D18">
      <w:pPr>
        <w:outlineLvl w:val="0"/>
        <w:rPr>
          <w:rFonts w:ascii="Avenir Book" w:eastAsia="Times New Roman" w:hAnsi="Avenir Book"/>
          <w:sz w:val="20"/>
        </w:rPr>
      </w:pPr>
      <w:r>
        <w:rPr>
          <w:rFonts w:ascii="Avenir Book" w:eastAsia="Times New Roman" w:hAnsi="Avenir Book"/>
          <w:sz w:val="20"/>
        </w:rPr>
        <w:t>‘Employee Compliance’ testing</w:t>
      </w:r>
    </w:p>
    <w:p w14:paraId="3AB9462B" w14:textId="77777777" w:rsidR="00832D18" w:rsidRDefault="00832D18" w:rsidP="00832D18">
      <w:pPr>
        <w:outlineLvl w:val="0"/>
        <w:rPr>
          <w:rFonts w:ascii="Avenir Book" w:eastAsia="Times New Roman" w:hAnsi="Avenir Book"/>
          <w:sz w:val="20"/>
        </w:rPr>
      </w:pPr>
    </w:p>
    <w:p w14:paraId="0B06E127" w14:textId="77777777" w:rsidR="00832D18" w:rsidRPr="00832D18" w:rsidRDefault="00832D18" w:rsidP="00832D18">
      <w:pPr>
        <w:outlineLvl w:val="0"/>
        <w:rPr>
          <w:rFonts w:ascii="Avenir Book" w:eastAsia="Times New Roman" w:hAnsi="Avenir Book"/>
          <w:sz w:val="20"/>
        </w:rPr>
      </w:pPr>
      <w:r w:rsidRPr="00832D18">
        <w:rPr>
          <w:rFonts w:ascii="Avenir Book" w:eastAsia="Times New Roman" w:hAnsi="Avenir Book"/>
          <w:sz w:val="20"/>
        </w:rPr>
        <w:t>Where an Employee declares a drug or alcohol problem (excluding immediately prior to a test or once selected for testing) and/or seeks help during any point of employment (excluding immediately prior to a test or once selected for testing), support will be given and treated as with any other illness.</w:t>
      </w:r>
    </w:p>
    <w:p w14:paraId="21F85E3A" w14:textId="77777777" w:rsidR="00832D18" w:rsidRPr="00832D18" w:rsidRDefault="00832D18" w:rsidP="00832D18">
      <w:pPr>
        <w:outlineLvl w:val="0"/>
        <w:rPr>
          <w:rFonts w:ascii="Avenir Book" w:eastAsia="Times New Roman" w:hAnsi="Avenir Book"/>
          <w:sz w:val="20"/>
        </w:rPr>
      </w:pPr>
    </w:p>
    <w:p w14:paraId="50438E5E" w14:textId="5E98CE3C" w:rsidR="00832D18" w:rsidRPr="00832D18" w:rsidRDefault="00832D18" w:rsidP="00832D18">
      <w:pPr>
        <w:outlineLvl w:val="0"/>
        <w:rPr>
          <w:rFonts w:ascii="Avenir Book" w:eastAsia="Times New Roman" w:hAnsi="Avenir Book"/>
          <w:sz w:val="20"/>
        </w:rPr>
      </w:pPr>
      <w:r w:rsidRPr="00832D18">
        <w:rPr>
          <w:rFonts w:ascii="Avenir Book" w:eastAsia="Times New Roman" w:hAnsi="Avenir Book"/>
          <w:sz w:val="20"/>
        </w:rPr>
        <w:t>Broad Oak Group Limited will support the individual and assist in finding specialist assistance to aid their return to work as soon as possible with the involvement of Occupational Health and H.R. team. An agreement will be drawn up between Broad Oak Group Limited and the Employee, the details of which will be considered on a case-by-case basis.</w:t>
      </w:r>
    </w:p>
    <w:p w14:paraId="4AB987EF" w14:textId="77777777" w:rsidR="00832D18" w:rsidRPr="00832D18" w:rsidRDefault="00832D18" w:rsidP="00832D18">
      <w:pPr>
        <w:outlineLvl w:val="0"/>
        <w:rPr>
          <w:rFonts w:ascii="Avenir Book" w:eastAsia="Times New Roman" w:hAnsi="Avenir Book"/>
          <w:sz w:val="20"/>
        </w:rPr>
      </w:pPr>
    </w:p>
    <w:p w14:paraId="4AA0C938" w14:textId="33F934F3" w:rsidR="00832D18" w:rsidRPr="00832D18" w:rsidRDefault="00832D18" w:rsidP="00832D18">
      <w:pPr>
        <w:outlineLvl w:val="0"/>
        <w:rPr>
          <w:rFonts w:ascii="Avenir Book" w:eastAsia="Times New Roman" w:hAnsi="Avenir Book"/>
          <w:sz w:val="20"/>
        </w:rPr>
      </w:pPr>
      <w:r w:rsidRPr="00832D18">
        <w:rPr>
          <w:rFonts w:ascii="Avenir Book" w:eastAsia="Times New Roman" w:hAnsi="Avenir Book"/>
          <w:sz w:val="20"/>
        </w:rPr>
        <w:t>The agreement shall include that the individual shall submit to and pass a test for drugs and alcohol before resuming work and that they are subject to an individually tailored regime of unannounced testing, for which they must pass each time, for a period to be determined by Broad Oak Group Limited on a case-by-case basis. If the individual provides a positive result for drugs and/or alcohol then this will be considered as being in breach of the agreement made</w:t>
      </w:r>
      <w:r>
        <w:rPr>
          <w:rFonts w:ascii="Avenir Book" w:eastAsia="Times New Roman" w:hAnsi="Avenir Book"/>
          <w:sz w:val="20"/>
        </w:rPr>
        <w:t>.</w:t>
      </w:r>
    </w:p>
    <w:p w14:paraId="15544AAE" w14:textId="77777777" w:rsidR="00832D18" w:rsidRPr="00832D18" w:rsidRDefault="00832D18" w:rsidP="00832D18">
      <w:pPr>
        <w:outlineLvl w:val="0"/>
        <w:rPr>
          <w:rFonts w:ascii="Avenir Book" w:eastAsia="Times New Roman" w:hAnsi="Avenir Book"/>
          <w:sz w:val="20"/>
        </w:rPr>
      </w:pPr>
    </w:p>
    <w:p w14:paraId="7AEBC74F" w14:textId="7A7126B1" w:rsidR="00832D18" w:rsidRDefault="00832D18" w:rsidP="00832D18">
      <w:pPr>
        <w:outlineLvl w:val="0"/>
        <w:rPr>
          <w:rFonts w:ascii="Avenir Book" w:eastAsia="Times New Roman" w:hAnsi="Avenir Book"/>
          <w:sz w:val="20"/>
        </w:rPr>
      </w:pPr>
      <w:r w:rsidRPr="00832D18">
        <w:rPr>
          <w:rFonts w:ascii="Avenir Book" w:eastAsia="Times New Roman" w:hAnsi="Avenir Book"/>
          <w:sz w:val="20"/>
        </w:rPr>
        <w:t>If the individual refuses assistance or is found in breach of any part of the agreement, then this will be viewed as an act of gross misconduct and may render the Employee liable to summary dismissal under the disciplinary procedure.</w:t>
      </w:r>
    </w:p>
    <w:p w14:paraId="58735694" w14:textId="77777777" w:rsidR="00832D18" w:rsidRDefault="00832D18" w:rsidP="00832D18">
      <w:pPr>
        <w:outlineLvl w:val="0"/>
        <w:rPr>
          <w:rFonts w:ascii="Avenir Book" w:eastAsia="Times New Roman" w:hAnsi="Avenir Book"/>
          <w:sz w:val="20"/>
        </w:rPr>
      </w:pPr>
    </w:p>
    <w:p w14:paraId="63D6273B" w14:textId="1887617D" w:rsidR="00832D18" w:rsidRDefault="00832D18" w:rsidP="00832D18">
      <w:pPr>
        <w:outlineLvl w:val="0"/>
        <w:rPr>
          <w:rFonts w:ascii="Avenir Book" w:eastAsia="Times New Roman" w:hAnsi="Avenir Book"/>
          <w:sz w:val="20"/>
        </w:rPr>
      </w:pPr>
      <w:r>
        <w:rPr>
          <w:rFonts w:ascii="Avenir Book" w:eastAsia="Times New Roman" w:hAnsi="Avenir Book"/>
          <w:sz w:val="20"/>
        </w:rPr>
        <w:t>Arrangements for sample collection and analysis</w:t>
      </w:r>
    </w:p>
    <w:p w14:paraId="32E75FDF" w14:textId="77777777" w:rsidR="00832D18" w:rsidRDefault="00832D18" w:rsidP="00832D18">
      <w:pPr>
        <w:outlineLvl w:val="0"/>
        <w:rPr>
          <w:rFonts w:ascii="Avenir Book" w:eastAsia="Times New Roman" w:hAnsi="Avenir Book"/>
          <w:sz w:val="20"/>
        </w:rPr>
      </w:pPr>
    </w:p>
    <w:p w14:paraId="10FADE76" w14:textId="77777777" w:rsidR="00832D18" w:rsidRPr="00832D18" w:rsidRDefault="00832D18" w:rsidP="00832D18">
      <w:pPr>
        <w:outlineLvl w:val="0"/>
        <w:rPr>
          <w:rFonts w:ascii="Avenir Book" w:eastAsia="Times New Roman" w:hAnsi="Avenir Book"/>
          <w:sz w:val="20"/>
        </w:rPr>
      </w:pPr>
      <w:r w:rsidRPr="00832D18">
        <w:rPr>
          <w:rFonts w:ascii="Avenir Book" w:eastAsia="Times New Roman" w:hAnsi="Avenir Book"/>
          <w:sz w:val="20"/>
        </w:rPr>
        <w:t xml:space="preserve">Broad Oak Group Limited ensures that persons who collect the samples and undertake the analysis for drugs and alcohol are trained and competent for the tasks that they are to undertake, and that collection of samples is undertaken using a documented Chain Of Custody for drugs and alcohol sample collection. </w:t>
      </w:r>
    </w:p>
    <w:p w14:paraId="0334FDDB" w14:textId="77777777" w:rsidR="00832D18" w:rsidRPr="00832D18" w:rsidRDefault="00832D18" w:rsidP="00832D18">
      <w:pPr>
        <w:outlineLvl w:val="0"/>
        <w:rPr>
          <w:rFonts w:ascii="Avenir Book" w:eastAsia="Times New Roman" w:hAnsi="Avenir Book"/>
          <w:sz w:val="20"/>
        </w:rPr>
      </w:pPr>
    </w:p>
    <w:p w14:paraId="22FB7BC0" w14:textId="77777777" w:rsidR="00832D18" w:rsidRPr="00832D18" w:rsidRDefault="00832D18" w:rsidP="00832D18">
      <w:pPr>
        <w:outlineLvl w:val="0"/>
        <w:rPr>
          <w:rFonts w:ascii="Avenir Book" w:eastAsia="Times New Roman" w:hAnsi="Avenir Book"/>
          <w:sz w:val="20"/>
        </w:rPr>
      </w:pPr>
      <w:r w:rsidRPr="00832D18">
        <w:rPr>
          <w:rFonts w:ascii="Avenir Book" w:eastAsia="Times New Roman" w:hAnsi="Avenir Book"/>
          <w:sz w:val="20"/>
        </w:rPr>
        <w:t xml:space="preserve">Where a third party is chosen, then they must collect samples via a legally defensible chain of custody as recommended by the European Guidelines for Legally Defensible Workplace Drug and Alcohol Testing. </w:t>
      </w:r>
    </w:p>
    <w:p w14:paraId="24C72947" w14:textId="77777777" w:rsidR="00832D18" w:rsidRPr="00832D18" w:rsidRDefault="00832D18" w:rsidP="00832D18">
      <w:pPr>
        <w:outlineLvl w:val="0"/>
        <w:rPr>
          <w:rFonts w:ascii="Avenir Book" w:eastAsia="Times New Roman" w:hAnsi="Avenir Book"/>
          <w:sz w:val="20"/>
        </w:rPr>
      </w:pPr>
    </w:p>
    <w:p w14:paraId="07875FF0" w14:textId="63C66609" w:rsidR="00832D18" w:rsidRPr="00832D18" w:rsidRDefault="00832D18" w:rsidP="00832D18">
      <w:pPr>
        <w:outlineLvl w:val="0"/>
        <w:rPr>
          <w:rFonts w:ascii="Avenir Book" w:eastAsia="Times New Roman" w:hAnsi="Avenir Book"/>
          <w:sz w:val="20"/>
        </w:rPr>
      </w:pPr>
      <w:r w:rsidRPr="00832D18">
        <w:rPr>
          <w:rFonts w:ascii="Avenir Book" w:eastAsia="Times New Roman" w:hAnsi="Avenir Book"/>
          <w:sz w:val="20"/>
        </w:rPr>
        <w:t>Broad Oak Group Limited also ensures sample collection is conducted in a manner such that:</w:t>
      </w:r>
    </w:p>
    <w:p w14:paraId="6F78372D" w14:textId="77777777" w:rsidR="00832D18" w:rsidRPr="00832D18" w:rsidRDefault="00832D18" w:rsidP="00832D18">
      <w:pPr>
        <w:outlineLvl w:val="0"/>
        <w:rPr>
          <w:rFonts w:ascii="Avenir Book" w:eastAsia="Times New Roman" w:hAnsi="Avenir Book"/>
          <w:sz w:val="20"/>
        </w:rPr>
      </w:pPr>
    </w:p>
    <w:p w14:paraId="71E9B401" w14:textId="79B3A93B" w:rsidR="00832D18" w:rsidRPr="00832D18" w:rsidRDefault="00832D18" w:rsidP="00832D18">
      <w:pPr>
        <w:pStyle w:val="ListParagraph"/>
        <w:numPr>
          <w:ilvl w:val="0"/>
          <w:numId w:val="32"/>
        </w:numPr>
        <w:outlineLvl w:val="0"/>
        <w:rPr>
          <w:rFonts w:ascii="Avenir Book" w:eastAsia="Times New Roman" w:hAnsi="Avenir Book"/>
          <w:sz w:val="20"/>
        </w:rPr>
      </w:pPr>
      <w:r w:rsidRPr="00832D18">
        <w:rPr>
          <w:rFonts w:ascii="Avenir Book" w:eastAsia="Times New Roman" w:hAnsi="Avenir Book"/>
          <w:sz w:val="20"/>
        </w:rPr>
        <w:t>The safety, health and dignity of those people carrying out the sample collection and of the Employees whose sample is being collected are protected,</w:t>
      </w:r>
    </w:p>
    <w:p w14:paraId="2DAB718A" w14:textId="7C7034D7" w:rsidR="00832D18" w:rsidRPr="00832D18" w:rsidRDefault="00832D18" w:rsidP="00832D18">
      <w:pPr>
        <w:pStyle w:val="ListParagraph"/>
        <w:numPr>
          <w:ilvl w:val="0"/>
          <w:numId w:val="32"/>
        </w:numPr>
        <w:outlineLvl w:val="0"/>
        <w:rPr>
          <w:rFonts w:ascii="Avenir Book" w:eastAsia="Times New Roman" w:hAnsi="Avenir Book"/>
          <w:sz w:val="20"/>
        </w:rPr>
      </w:pPr>
      <w:r w:rsidRPr="00832D18">
        <w:rPr>
          <w:rFonts w:ascii="Avenir Book" w:eastAsia="Times New Roman" w:hAnsi="Avenir Book"/>
          <w:sz w:val="20"/>
        </w:rPr>
        <w:t>Samples are collected at a time when the safety duties of the Employee being tested are not affected,</w:t>
      </w:r>
    </w:p>
    <w:p w14:paraId="252F999F" w14:textId="06BD5B2D" w:rsidR="00832D18" w:rsidRPr="00832D18" w:rsidRDefault="00832D18" w:rsidP="00832D18">
      <w:pPr>
        <w:pStyle w:val="ListParagraph"/>
        <w:numPr>
          <w:ilvl w:val="0"/>
          <w:numId w:val="32"/>
        </w:numPr>
        <w:outlineLvl w:val="0"/>
        <w:rPr>
          <w:rFonts w:ascii="Avenir Book" w:eastAsia="Times New Roman" w:hAnsi="Avenir Book"/>
          <w:sz w:val="20"/>
        </w:rPr>
      </w:pPr>
      <w:r w:rsidRPr="00832D18">
        <w:rPr>
          <w:rFonts w:ascii="Avenir Book" w:eastAsia="Times New Roman" w:hAnsi="Avenir Book"/>
          <w:sz w:val="20"/>
        </w:rPr>
        <w:t>Employees being tested are given the opportunity to disclose any medication they have taken.</w:t>
      </w:r>
    </w:p>
    <w:p w14:paraId="2E251E1D" w14:textId="77777777" w:rsidR="00832D18" w:rsidRPr="00832D18" w:rsidRDefault="00832D18" w:rsidP="00832D18">
      <w:pPr>
        <w:outlineLvl w:val="0"/>
        <w:rPr>
          <w:rFonts w:ascii="Avenir Book" w:eastAsia="Times New Roman" w:hAnsi="Avenir Book"/>
          <w:sz w:val="20"/>
        </w:rPr>
      </w:pPr>
    </w:p>
    <w:p w14:paraId="6100FE99" w14:textId="295F7789" w:rsidR="00832D18" w:rsidRPr="00832D18" w:rsidRDefault="00832D18" w:rsidP="00832D18">
      <w:pPr>
        <w:outlineLvl w:val="0"/>
        <w:rPr>
          <w:rFonts w:ascii="Avenir Book" w:eastAsia="Times New Roman" w:hAnsi="Avenir Book"/>
          <w:sz w:val="20"/>
        </w:rPr>
      </w:pPr>
      <w:r w:rsidRPr="00832D18">
        <w:rPr>
          <w:rFonts w:ascii="Avenir Book" w:eastAsia="Times New Roman" w:hAnsi="Avenir Book"/>
          <w:sz w:val="20"/>
        </w:rPr>
        <w:t xml:space="preserve">Broad Oak Group Limited only uses laboratories for drugs and alcohol analysis that are UKAS (or European equivalent) accredited to ISO17025 and are subject to blind analysis testing under an external quality assurance scheme. </w:t>
      </w:r>
    </w:p>
    <w:p w14:paraId="7E341908" w14:textId="77777777" w:rsidR="00832D18" w:rsidRPr="00832D18" w:rsidRDefault="00832D18" w:rsidP="00832D18">
      <w:pPr>
        <w:outlineLvl w:val="0"/>
        <w:rPr>
          <w:rFonts w:ascii="Avenir Book" w:eastAsia="Times New Roman" w:hAnsi="Avenir Book"/>
          <w:sz w:val="20"/>
        </w:rPr>
      </w:pPr>
    </w:p>
    <w:p w14:paraId="2FB145DD" w14:textId="77777777" w:rsidR="00832D18" w:rsidRPr="00832D18" w:rsidRDefault="00832D18" w:rsidP="00832D18">
      <w:pPr>
        <w:outlineLvl w:val="0"/>
        <w:rPr>
          <w:rFonts w:ascii="Avenir Book" w:eastAsia="Times New Roman" w:hAnsi="Avenir Book"/>
          <w:sz w:val="20"/>
        </w:rPr>
      </w:pPr>
      <w:r w:rsidRPr="00832D18">
        <w:rPr>
          <w:rFonts w:ascii="Avenir Book" w:eastAsia="Times New Roman" w:hAnsi="Avenir Book"/>
          <w:sz w:val="20"/>
        </w:rPr>
        <w:t>Broad Oak Group Limited may undertake testing via an “in house” team who have undergone relevant training or may rely upon external resources. In support of this, Broad Oak Group Limited’s preferred Drugs and Alcohol Service Provider is:</w:t>
      </w:r>
    </w:p>
    <w:p w14:paraId="3ED1EFCC" w14:textId="77777777" w:rsidR="00832D18" w:rsidRPr="00832D18" w:rsidRDefault="00832D18" w:rsidP="00832D18">
      <w:pPr>
        <w:outlineLvl w:val="0"/>
        <w:rPr>
          <w:rFonts w:ascii="Avenir Book" w:eastAsia="Times New Roman" w:hAnsi="Avenir Book"/>
          <w:sz w:val="20"/>
        </w:rPr>
      </w:pPr>
    </w:p>
    <w:p w14:paraId="16E94E03" w14:textId="77777777" w:rsidR="00832D18" w:rsidRPr="00832D18" w:rsidRDefault="00832D18" w:rsidP="00832D18">
      <w:pPr>
        <w:outlineLvl w:val="0"/>
        <w:rPr>
          <w:rFonts w:ascii="Avenir Book" w:eastAsia="Times New Roman" w:hAnsi="Avenir Book"/>
          <w:sz w:val="20"/>
        </w:rPr>
      </w:pPr>
      <w:r w:rsidRPr="00832D18">
        <w:rPr>
          <w:rFonts w:ascii="Avenir Book" w:eastAsia="Times New Roman" w:hAnsi="Avenir Book"/>
          <w:sz w:val="20"/>
        </w:rPr>
        <w:t>Innovative Testing Solutions Limited</w:t>
      </w:r>
    </w:p>
    <w:p w14:paraId="0F6287F5" w14:textId="0E6413BE" w:rsidR="00832D18" w:rsidRPr="00832D18" w:rsidRDefault="00832D18" w:rsidP="00832D18">
      <w:pPr>
        <w:outlineLvl w:val="0"/>
        <w:rPr>
          <w:rFonts w:ascii="Avenir Book" w:eastAsia="Times New Roman" w:hAnsi="Avenir Book"/>
          <w:sz w:val="20"/>
        </w:rPr>
      </w:pPr>
      <w:r w:rsidRPr="00832D18">
        <w:rPr>
          <w:rFonts w:ascii="Avenir Book" w:eastAsia="Times New Roman" w:hAnsi="Avenir Book"/>
          <w:sz w:val="20"/>
        </w:rPr>
        <w:t>Unit 2 Birch House Industrial Estate</w:t>
      </w:r>
    </w:p>
    <w:p w14:paraId="520684B0" w14:textId="30561A05" w:rsidR="00832D18" w:rsidRPr="00832D18" w:rsidRDefault="00832D18" w:rsidP="00832D18">
      <w:pPr>
        <w:outlineLvl w:val="0"/>
        <w:rPr>
          <w:rFonts w:ascii="Avenir Book" w:eastAsia="Times New Roman" w:hAnsi="Avenir Book"/>
          <w:sz w:val="20"/>
        </w:rPr>
      </w:pPr>
      <w:r w:rsidRPr="00832D18">
        <w:rPr>
          <w:rFonts w:ascii="Avenir Book" w:eastAsia="Times New Roman" w:hAnsi="Avenir Book"/>
          <w:sz w:val="20"/>
        </w:rPr>
        <w:t>Birch House Lane</w:t>
      </w:r>
    </w:p>
    <w:p w14:paraId="5F1D471A" w14:textId="7230FBEB" w:rsidR="00832D18" w:rsidRPr="00832D18" w:rsidRDefault="00832D18" w:rsidP="00832D18">
      <w:pPr>
        <w:outlineLvl w:val="0"/>
        <w:rPr>
          <w:rFonts w:ascii="Avenir Book" w:eastAsia="Times New Roman" w:hAnsi="Avenir Book"/>
          <w:sz w:val="20"/>
        </w:rPr>
      </w:pPr>
      <w:r w:rsidRPr="00832D18">
        <w:rPr>
          <w:rFonts w:ascii="Avenir Book" w:eastAsia="Times New Roman" w:hAnsi="Avenir Book"/>
          <w:sz w:val="20"/>
        </w:rPr>
        <w:lastRenderedPageBreak/>
        <w:t>Cotes Heath</w:t>
      </w:r>
    </w:p>
    <w:p w14:paraId="013D9142" w14:textId="5C3D58DC" w:rsidR="00832D18" w:rsidRPr="00832D18" w:rsidRDefault="00832D18" w:rsidP="00832D18">
      <w:pPr>
        <w:outlineLvl w:val="0"/>
        <w:rPr>
          <w:rFonts w:ascii="Avenir Book" w:eastAsia="Times New Roman" w:hAnsi="Avenir Book"/>
          <w:sz w:val="20"/>
        </w:rPr>
      </w:pPr>
      <w:r w:rsidRPr="00832D18">
        <w:rPr>
          <w:rFonts w:ascii="Avenir Book" w:eastAsia="Times New Roman" w:hAnsi="Avenir Book"/>
          <w:sz w:val="20"/>
        </w:rPr>
        <w:t>Staffordshire</w:t>
      </w:r>
    </w:p>
    <w:p w14:paraId="31FA382A" w14:textId="3886DEBE" w:rsidR="00832D18" w:rsidRPr="00832D18" w:rsidRDefault="00832D18" w:rsidP="00832D18">
      <w:pPr>
        <w:outlineLvl w:val="0"/>
        <w:rPr>
          <w:rFonts w:ascii="Avenir Book" w:eastAsia="Times New Roman" w:hAnsi="Avenir Book"/>
          <w:sz w:val="20"/>
        </w:rPr>
      </w:pPr>
      <w:r w:rsidRPr="00832D18">
        <w:rPr>
          <w:rFonts w:ascii="Avenir Book" w:eastAsia="Times New Roman" w:hAnsi="Avenir Book"/>
          <w:sz w:val="20"/>
        </w:rPr>
        <w:t>ST150QQ</w:t>
      </w:r>
    </w:p>
    <w:p w14:paraId="67497D05" w14:textId="77777777" w:rsidR="00832D18" w:rsidRPr="00832D18" w:rsidRDefault="00832D18" w:rsidP="00832D18">
      <w:pPr>
        <w:outlineLvl w:val="0"/>
        <w:rPr>
          <w:rFonts w:ascii="Avenir Book" w:eastAsia="Times New Roman" w:hAnsi="Avenir Book"/>
          <w:sz w:val="20"/>
        </w:rPr>
      </w:pPr>
    </w:p>
    <w:p w14:paraId="094E2563" w14:textId="77777777" w:rsidR="00832D18" w:rsidRPr="00832D18" w:rsidRDefault="00832D18" w:rsidP="00832D18">
      <w:pPr>
        <w:outlineLvl w:val="0"/>
        <w:rPr>
          <w:rFonts w:ascii="Avenir Book" w:eastAsia="Times New Roman" w:hAnsi="Avenir Book"/>
          <w:sz w:val="20"/>
        </w:rPr>
      </w:pPr>
      <w:r w:rsidRPr="00832D18">
        <w:rPr>
          <w:rFonts w:ascii="Avenir Book" w:eastAsia="Times New Roman" w:hAnsi="Avenir Book"/>
          <w:sz w:val="20"/>
        </w:rPr>
        <w:t xml:space="preserve">Web: www.itstestkits.com </w:t>
      </w:r>
      <w:r w:rsidRPr="00832D18">
        <w:rPr>
          <w:rFonts w:ascii="Avenir Book" w:eastAsia="Times New Roman" w:hAnsi="Avenir Book"/>
          <w:sz w:val="20"/>
        </w:rPr>
        <w:tab/>
        <w:t>Tel: 01782 358058 (Normal Office Hours Only)</w:t>
      </w:r>
    </w:p>
    <w:p w14:paraId="15FD0CCD" w14:textId="77777777" w:rsidR="00832D18" w:rsidRPr="00832D18" w:rsidRDefault="00832D18" w:rsidP="00832D18">
      <w:pPr>
        <w:outlineLvl w:val="0"/>
        <w:rPr>
          <w:rFonts w:ascii="Avenir Book" w:eastAsia="Times New Roman" w:hAnsi="Avenir Book"/>
          <w:sz w:val="20"/>
        </w:rPr>
      </w:pPr>
    </w:p>
    <w:p w14:paraId="27E0D30A" w14:textId="4E79805C" w:rsidR="00832D18" w:rsidRPr="00832D18" w:rsidRDefault="00832D18" w:rsidP="00832D18">
      <w:pPr>
        <w:outlineLvl w:val="0"/>
        <w:rPr>
          <w:rFonts w:ascii="Avenir Book" w:eastAsia="Times New Roman" w:hAnsi="Avenir Book"/>
          <w:sz w:val="20"/>
        </w:rPr>
      </w:pPr>
      <w:r w:rsidRPr="00832D18">
        <w:rPr>
          <w:rFonts w:ascii="Avenir Book" w:eastAsia="Times New Roman" w:hAnsi="Avenir Book"/>
          <w:sz w:val="20"/>
        </w:rPr>
        <w:t>Broad Oak Group Limited ensures that the results of drugs and/or alcohol testing are made known to persons being tested as soon as possible.</w:t>
      </w:r>
    </w:p>
    <w:p w14:paraId="770CF3CE" w14:textId="77777777" w:rsidR="00832D18" w:rsidRPr="00832D18" w:rsidRDefault="00832D18" w:rsidP="00832D18">
      <w:pPr>
        <w:outlineLvl w:val="0"/>
        <w:rPr>
          <w:rFonts w:ascii="Avenir Book" w:eastAsia="Times New Roman" w:hAnsi="Avenir Book"/>
          <w:sz w:val="20"/>
        </w:rPr>
      </w:pPr>
    </w:p>
    <w:p w14:paraId="2C82757D" w14:textId="263E2F1A" w:rsidR="00832D18" w:rsidRDefault="00832D18" w:rsidP="00832D18">
      <w:pPr>
        <w:outlineLvl w:val="0"/>
        <w:rPr>
          <w:rFonts w:ascii="Avenir Book" w:eastAsia="Times New Roman" w:hAnsi="Avenir Book"/>
          <w:sz w:val="20"/>
        </w:rPr>
      </w:pPr>
      <w:r w:rsidRPr="00832D18">
        <w:rPr>
          <w:rFonts w:ascii="Avenir Book" w:eastAsia="Times New Roman" w:hAnsi="Avenir Book"/>
          <w:sz w:val="20"/>
        </w:rPr>
        <w:t>The result of such testing, if positive, shall be set out in such a way as to enable identification of a positive result as defined in this document.</w:t>
      </w:r>
    </w:p>
    <w:p w14:paraId="2F1EBF5E" w14:textId="77777777" w:rsidR="00832D18" w:rsidRDefault="00832D18" w:rsidP="00832D18">
      <w:pPr>
        <w:outlineLvl w:val="0"/>
        <w:rPr>
          <w:rFonts w:ascii="Avenir Book" w:eastAsia="Times New Roman" w:hAnsi="Avenir Book"/>
          <w:sz w:val="20"/>
        </w:rPr>
      </w:pPr>
    </w:p>
    <w:p w14:paraId="4AE709DF" w14:textId="11399074" w:rsidR="00832D18" w:rsidRDefault="00832D18" w:rsidP="00832D18">
      <w:pPr>
        <w:outlineLvl w:val="0"/>
        <w:rPr>
          <w:rFonts w:ascii="Avenir Book" w:eastAsia="Times New Roman" w:hAnsi="Avenir Book"/>
          <w:sz w:val="20"/>
        </w:rPr>
      </w:pPr>
      <w:r>
        <w:rPr>
          <w:rFonts w:ascii="Avenir Book" w:eastAsia="Times New Roman" w:hAnsi="Avenir Book"/>
          <w:sz w:val="20"/>
        </w:rPr>
        <w:t>Positive results of drugs and alcohol testing</w:t>
      </w:r>
    </w:p>
    <w:p w14:paraId="6039A103" w14:textId="77777777" w:rsidR="00832D18" w:rsidRDefault="00832D18" w:rsidP="00832D18">
      <w:pPr>
        <w:outlineLvl w:val="0"/>
        <w:rPr>
          <w:rFonts w:ascii="Avenir Book" w:eastAsia="Times New Roman" w:hAnsi="Avenir Book"/>
          <w:sz w:val="20"/>
        </w:rPr>
      </w:pPr>
    </w:p>
    <w:p w14:paraId="0A76ECFD" w14:textId="67B0F108" w:rsidR="00832D18" w:rsidRPr="00832D18" w:rsidRDefault="00832D18" w:rsidP="00832D18">
      <w:pPr>
        <w:outlineLvl w:val="0"/>
        <w:rPr>
          <w:rFonts w:ascii="Avenir Book" w:eastAsia="Times New Roman" w:hAnsi="Avenir Book"/>
          <w:sz w:val="20"/>
        </w:rPr>
      </w:pPr>
      <w:r w:rsidRPr="00832D18">
        <w:rPr>
          <w:rFonts w:ascii="Avenir Book" w:eastAsia="Times New Roman" w:hAnsi="Avenir Book"/>
          <w:sz w:val="20"/>
        </w:rPr>
        <w:t>A refusal by an Employee of a reasonable request to be tested for drugs and alcohol when required by this document is considered to be the same as if that Employee had tested positive for drugs or alcohol. The same applies where a donor has deliberately contaminated, diluted or substituted a sample in such a way as to attempt to corrupt the integrity of the testing system.</w:t>
      </w:r>
    </w:p>
    <w:p w14:paraId="0F6E64B4" w14:textId="77777777" w:rsidR="00832D18" w:rsidRPr="00832D18" w:rsidRDefault="00832D18" w:rsidP="00832D18">
      <w:pPr>
        <w:outlineLvl w:val="0"/>
        <w:rPr>
          <w:rFonts w:ascii="Avenir Book" w:eastAsia="Times New Roman" w:hAnsi="Avenir Book"/>
          <w:sz w:val="20"/>
        </w:rPr>
      </w:pPr>
    </w:p>
    <w:p w14:paraId="191A091C" w14:textId="0A1B9FF8" w:rsidR="00832D18" w:rsidRPr="00832D18" w:rsidRDefault="00832D18" w:rsidP="00832D18">
      <w:pPr>
        <w:outlineLvl w:val="0"/>
        <w:rPr>
          <w:rFonts w:ascii="Avenir Book" w:eastAsia="Times New Roman" w:hAnsi="Avenir Book"/>
          <w:sz w:val="20"/>
        </w:rPr>
      </w:pPr>
      <w:r w:rsidRPr="00832D18">
        <w:rPr>
          <w:rFonts w:ascii="Avenir Book" w:eastAsia="Times New Roman" w:hAnsi="Avenir Book"/>
          <w:sz w:val="20"/>
        </w:rPr>
        <w:t>Medication disclosed by an Employee shall not be considered as a positive result providing it was disclosed before the drugs and alcohol sample was collected and levels are considered by the reporting toxicologist and/or Medical Review Officer as being in accordance to the prescription / dose declared and not indicated at “misuse” levels.</w:t>
      </w:r>
    </w:p>
    <w:p w14:paraId="16DC4819" w14:textId="77777777" w:rsidR="00832D18" w:rsidRPr="00832D18" w:rsidRDefault="00832D18" w:rsidP="00832D18">
      <w:pPr>
        <w:outlineLvl w:val="0"/>
        <w:rPr>
          <w:rFonts w:ascii="Avenir Book" w:eastAsia="Times New Roman" w:hAnsi="Avenir Book"/>
          <w:sz w:val="20"/>
        </w:rPr>
      </w:pPr>
    </w:p>
    <w:p w14:paraId="1BC6A127" w14:textId="7F3ACBB0" w:rsidR="00832D18" w:rsidRPr="00832D18" w:rsidRDefault="00832D18" w:rsidP="00832D18">
      <w:pPr>
        <w:outlineLvl w:val="0"/>
        <w:rPr>
          <w:rFonts w:ascii="Avenir Book" w:eastAsia="Times New Roman" w:hAnsi="Avenir Book"/>
          <w:sz w:val="20"/>
        </w:rPr>
      </w:pPr>
      <w:r w:rsidRPr="00832D18">
        <w:rPr>
          <w:rFonts w:ascii="Avenir Book" w:eastAsia="Times New Roman" w:hAnsi="Avenir Book"/>
          <w:sz w:val="20"/>
        </w:rPr>
        <w:t xml:space="preserve">Broad Oak Group Limited shall not consider for work or tasks those people who return a positive result after pre-employment or pre-appointment drugs and/or alcohol testing. Those people who return a positive result are permitted to re-take the test at a later date in accordance with </w:t>
      </w:r>
      <w:r>
        <w:rPr>
          <w:rFonts w:ascii="Avenir Book" w:eastAsia="Times New Roman" w:hAnsi="Avenir Book"/>
          <w:sz w:val="20"/>
        </w:rPr>
        <w:t>the</w:t>
      </w:r>
      <w:r w:rsidRPr="00832D18">
        <w:rPr>
          <w:rFonts w:ascii="Avenir Book" w:eastAsia="Times New Roman" w:hAnsi="Avenir Book"/>
          <w:sz w:val="20"/>
        </w:rPr>
        <w:t xml:space="preserve"> below.</w:t>
      </w:r>
    </w:p>
    <w:p w14:paraId="2E21263E" w14:textId="77777777" w:rsidR="00832D18" w:rsidRPr="00832D18" w:rsidRDefault="00832D18" w:rsidP="00832D18">
      <w:pPr>
        <w:outlineLvl w:val="0"/>
        <w:rPr>
          <w:rFonts w:ascii="Avenir Book" w:eastAsia="Times New Roman" w:hAnsi="Avenir Book"/>
          <w:sz w:val="20"/>
        </w:rPr>
      </w:pPr>
    </w:p>
    <w:p w14:paraId="48C4E088" w14:textId="6F9EA2A5" w:rsidR="00832D18" w:rsidRPr="00832D18" w:rsidRDefault="00832D18" w:rsidP="00832D18">
      <w:pPr>
        <w:outlineLvl w:val="0"/>
        <w:rPr>
          <w:rFonts w:ascii="Avenir Book" w:eastAsia="Times New Roman" w:hAnsi="Avenir Book"/>
          <w:sz w:val="20"/>
        </w:rPr>
      </w:pPr>
      <w:r w:rsidRPr="00832D18">
        <w:rPr>
          <w:rFonts w:ascii="Avenir Book" w:eastAsia="Times New Roman" w:hAnsi="Avenir Book"/>
          <w:sz w:val="20"/>
        </w:rPr>
        <w:t xml:space="preserve">Broad Oak Group Limited ensures that an Employee who returns a positive result after drugs and alcohol testing does not undertake any work activity unless the requirements of </w:t>
      </w:r>
      <w:r>
        <w:rPr>
          <w:rFonts w:ascii="Avenir Book" w:eastAsia="Times New Roman" w:hAnsi="Avenir Book"/>
          <w:sz w:val="20"/>
        </w:rPr>
        <w:t>the</w:t>
      </w:r>
      <w:r w:rsidRPr="00832D18">
        <w:rPr>
          <w:rFonts w:ascii="Avenir Book" w:eastAsia="Times New Roman" w:hAnsi="Avenir Book"/>
          <w:sz w:val="20"/>
        </w:rPr>
        <w:t xml:space="preserve"> below are met in full.</w:t>
      </w:r>
    </w:p>
    <w:p w14:paraId="43E68A3D" w14:textId="77777777" w:rsidR="00832D18" w:rsidRPr="00832D18" w:rsidRDefault="00832D18" w:rsidP="00832D18">
      <w:pPr>
        <w:outlineLvl w:val="0"/>
        <w:rPr>
          <w:rFonts w:ascii="Avenir Book" w:eastAsia="Times New Roman" w:hAnsi="Avenir Book"/>
          <w:sz w:val="20"/>
        </w:rPr>
      </w:pPr>
    </w:p>
    <w:p w14:paraId="7E520EE9" w14:textId="33D2998A" w:rsidR="00832D18" w:rsidRPr="00832D18" w:rsidRDefault="00832D18" w:rsidP="00832D18">
      <w:pPr>
        <w:outlineLvl w:val="0"/>
        <w:rPr>
          <w:rFonts w:ascii="Avenir Book" w:eastAsia="Times New Roman" w:hAnsi="Avenir Book"/>
          <w:sz w:val="20"/>
        </w:rPr>
      </w:pPr>
      <w:r w:rsidRPr="00832D18">
        <w:rPr>
          <w:rFonts w:ascii="Avenir Book" w:eastAsia="Times New Roman" w:hAnsi="Avenir Book"/>
          <w:sz w:val="20"/>
        </w:rPr>
        <w:t>It is permissible for Employees or Sub-Contractors who have previously returned a positive result for drugs or alcohol testing to be re-employed provided:</w:t>
      </w:r>
    </w:p>
    <w:p w14:paraId="2D130F29" w14:textId="77777777" w:rsidR="00832D18" w:rsidRPr="00832D18" w:rsidRDefault="00832D18" w:rsidP="00832D18">
      <w:pPr>
        <w:outlineLvl w:val="0"/>
        <w:rPr>
          <w:rFonts w:ascii="Avenir Book" w:eastAsia="Times New Roman" w:hAnsi="Avenir Book"/>
          <w:sz w:val="20"/>
        </w:rPr>
      </w:pPr>
    </w:p>
    <w:p w14:paraId="4F395DF4" w14:textId="315917E1" w:rsidR="00832D18" w:rsidRPr="00832D18" w:rsidRDefault="00832D18" w:rsidP="00832D18">
      <w:pPr>
        <w:pStyle w:val="ListParagraph"/>
        <w:numPr>
          <w:ilvl w:val="0"/>
          <w:numId w:val="33"/>
        </w:numPr>
        <w:outlineLvl w:val="0"/>
        <w:rPr>
          <w:rFonts w:ascii="Avenir Book" w:eastAsia="Times New Roman" w:hAnsi="Avenir Book"/>
          <w:sz w:val="20"/>
        </w:rPr>
      </w:pPr>
      <w:r w:rsidRPr="00832D18">
        <w:rPr>
          <w:rFonts w:ascii="Avenir Book" w:eastAsia="Times New Roman" w:hAnsi="Avenir Book"/>
          <w:sz w:val="20"/>
        </w:rPr>
        <w:t>A period of at least 12 months has elapsed during which time they have not undertaken work as a relevant individual, and</w:t>
      </w:r>
    </w:p>
    <w:p w14:paraId="66D62D1C" w14:textId="41F5D6EC" w:rsidR="00832D18" w:rsidRPr="00832D18" w:rsidRDefault="00832D18" w:rsidP="00832D18">
      <w:pPr>
        <w:pStyle w:val="ListParagraph"/>
        <w:numPr>
          <w:ilvl w:val="0"/>
          <w:numId w:val="33"/>
        </w:numPr>
        <w:outlineLvl w:val="0"/>
        <w:rPr>
          <w:rFonts w:ascii="Avenir Book" w:eastAsia="Times New Roman" w:hAnsi="Avenir Book"/>
          <w:sz w:val="20"/>
        </w:rPr>
      </w:pPr>
      <w:r w:rsidRPr="00832D18">
        <w:rPr>
          <w:rFonts w:ascii="Avenir Book" w:eastAsia="Times New Roman" w:hAnsi="Avenir Book"/>
          <w:sz w:val="20"/>
        </w:rPr>
        <w:t>They submit to and pass a test for drugs and alcohol before resuming work, and</w:t>
      </w:r>
    </w:p>
    <w:p w14:paraId="17F40072" w14:textId="0F4300D1" w:rsidR="00832D18" w:rsidRPr="00832D18" w:rsidRDefault="00832D18" w:rsidP="00832D18">
      <w:pPr>
        <w:pStyle w:val="ListParagraph"/>
        <w:numPr>
          <w:ilvl w:val="0"/>
          <w:numId w:val="33"/>
        </w:numPr>
        <w:outlineLvl w:val="0"/>
        <w:rPr>
          <w:rFonts w:ascii="Avenir Book" w:eastAsia="Times New Roman" w:hAnsi="Avenir Book"/>
          <w:sz w:val="20"/>
        </w:rPr>
      </w:pPr>
      <w:r w:rsidRPr="00832D18">
        <w:rPr>
          <w:rFonts w:ascii="Avenir Book" w:eastAsia="Times New Roman" w:hAnsi="Avenir Book"/>
          <w:sz w:val="20"/>
        </w:rPr>
        <w:t>They are subject to an individually tailored regime of unannounced testing for a period to be determined by Broad Oak Group Limited on a case-by-case basis.</w:t>
      </w:r>
    </w:p>
    <w:p w14:paraId="75A3EFE3" w14:textId="77777777" w:rsidR="00832D18" w:rsidRDefault="00832D18" w:rsidP="00832D18">
      <w:pPr>
        <w:outlineLvl w:val="0"/>
        <w:rPr>
          <w:rFonts w:ascii="Avenir Book" w:eastAsia="Times New Roman" w:hAnsi="Avenir Book"/>
          <w:sz w:val="20"/>
        </w:rPr>
      </w:pPr>
    </w:p>
    <w:p w14:paraId="1A7EA257" w14:textId="3BBAB8FA" w:rsidR="00832D18" w:rsidRDefault="00832D18" w:rsidP="00832D18">
      <w:pPr>
        <w:outlineLvl w:val="0"/>
        <w:rPr>
          <w:rFonts w:ascii="Avenir Book" w:eastAsia="Times New Roman" w:hAnsi="Avenir Book"/>
          <w:sz w:val="20"/>
        </w:rPr>
      </w:pPr>
      <w:r>
        <w:rPr>
          <w:rFonts w:ascii="Avenir Book" w:eastAsia="Times New Roman" w:hAnsi="Avenir Book"/>
          <w:sz w:val="20"/>
        </w:rPr>
        <w:t>Records: evaluation, monitoring, review</w:t>
      </w:r>
    </w:p>
    <w:p w14:paraId="7CC2616C" w14:textId="77777777" w:rsidR="00832D18" w:rsidRDefault="00832D18" w:rsidP="00832D18">
      <w:pPr>
        <w:outlineLvl w:val="0"/>
        <w:rPr>
          <w:rFonts w:ascii="Avenir Book" w:eastAsia="Times New Roman" w:hAnsi="Avenir Book"/>
          <w:sz w:val="20"/>
        </w:rPr>
      </w:pPr>
    </w:p>
    <w:p w14:paraId="70E3C468" w14:textId="77777777" w:rsidR="00832D18" w:rsidRPr="00832D18" w:rsidRDefault="00832D18" w:rsidP="00832D18">
      <w:pPr>
        <w:outlineLvl w:val="0"/>
        <w:rPr>
          <w:rFonts w:ascii="Avenir Book" w:eastAsia="Times New Roman" w:hAnsi="Avenir Book"/>
          <w:sz w:val="20"/>
        </w:rPr>
      </w:pPr>
      <w:r w:rsidRPr="00832D18">
        <w:rPr>
          <w:rFonts w:ascii="Avenir Book" w:eastAsia="Times New Roman" w:hAnsi="Avenir Book"/>
          <w:sz w:val="20"/>
        </w:rPr>
        <w:t>Broad Oak Group Limited keeps records of all testing for drugs and alcohol for a period of not less than three years from the date the testing was carried out.</w:t>
      </w:r>
    </w:p>
    <w:p w14:paraId="6CF2C88F" w14:textId="77777777" w:rsidR="00832D18" w:rsidRPr="00832D18" w:rsidRDefault="00832D18" w:rsidP="00832D18">
      <w:pPr>
        <w:outlineLvl w:val="0"/>
        <w:rPr>
          <w:rFonts w:ascii="Avenir Book" w:eastAsia="Times New Roman" w:hAnsi="Avenir Book"/>
          <w:sz w:val="20"/>
        </w:rPr>
      </w:pPr>
    </w:p>
    <w:p w14:paraId="3904FCAD" w14:textId="466BF085" w:rsidR="00832D18" w:rsidRPr="00832D18" w:rsidRDefault="00832D18" w:rsidP="00832D18">
      <w:pPr>
        <w:outlineLvl w:val="0"/>
        <w:rPr>
          <w:rFonts w:ascii="Avenir Book" w:eastAsia="Times New Roman" w:hAnsi="Avenir Book"/>
          <w:sz w:val="20"/>
        </w:rPr>
      </w:pPr>
      <w:r w:rsidRPr="00832D18">
        <w:rPr>
          <w:rFonts w:ascii="Avenir Book" w:eastAsia="Times New Roman" w:hAnsi="Avenir Book"/>
          <w:sz w:val="20"/>
        </w:rPr>
        <w:t>Broad Oak Group Limited monitors the results of drugs and alcohol testing to identify trends, patterns and changes in the levels of drugs and alcohol detection.</w:t>
      </w:r>
    </w:p>
    <w:p w14:paraId="0F5E53E4" w14:textId="77777777" w:rsidR="00832D18" w:rsidRPr="00832D18" w:rsidRDefault="00832D18" w:rsidP="00832D18">
      <w:pPr>
        <w:outlineLvl w:val="0"/>
        <w:rPr>
          <w:rFonts w:ascii="Avenir Book" w:eastAsia="Times New Roman" w:hAnsi="Avenir Book"/>
          <w:sz w:val="20"/>
        </w:rPr>
      </w:pPr>
    </w:p>
    <w:p w14:paraId="16C42EDB" w14:textId="35F6FDC7" w:rsidR="00832D18" w:rsidRDefault="00832D18" w:rsidP="00832D18">
      <w:pPr>
        <w:outlineLvl w:val="0"/>
        <w:rPr>
          <w:rFonts w:ascii="Avenir Book" w:eastAsia="Times New Roman" w:hAnsi="Avenir Book"/>
          <w:sz w:val="20"/>
        </w:rPr>
      </w:pPr>
      <w:r w:rsidRPr="00832D18">
        <w:rPr>
          <w:rFonts w:ascii="Avenir Book" w:eastAsia="Times New Roman" w:hAnsi="Avenir Book"/>
          <w:sz w:val="20"/>
        </w:rPr>
        <w:t>Broad Oak Group Limited periodically audits and reviews the effectiveness of this drugs and alcohol policy and makes changes to prevent or eliminate increases in risk resulting from the deficiencies identified by the monitoring detailed above.</w:t>
      </w:r>
    </w:p>
    <w:p w14:paraId="466BF214" w14:textId="77777777" w:rsidR="00832D18" w:rsidRDefault="00832D18" w:rsidP="00832D18">
      <w:pPr>
        <w:outlineLvl w:val="0"/>
        <w:rPr>
          <w:rFonts w:ascii="Avenir Book" w:eastAsia="Times New Roman" w:hAnsi="Avenir Book"/>
          <w:sz w:val="20"/>
        </w:rPr>
      </w:pPr>
    </w:p>
    <w:p w14:paraId="775E89EB" w14:textId="411945EB" w:rsidR="00832D18" w:rsidRDefault="00832D18" w:rsidP="00832D18">
      <w:pPr>
        <w:outlineLvl w:val="0"/>
        <w:rPr>
          <w:rFonts w:ascii="Avenir Book" w:eastAsia="Times New Roman" w:hAnsi="Avenir Book"/>
          <w:sz w:val="20"/>
        </w:rPr>
      </w:pPr>
      <w:r>
        <w:rPr>
          <w:rFonts w:ascii="Avenir Book" w:eastAsia="Times New Roman" w:hAnsi="Avenir Book"/>
          <w:sz w:val="20"/>
        </w:rPr>
        <w:t>Use of medication</w:t>
      </w:r>
    </w:p>
    <w:p w14:paraId="5B5B1FFF" w14:textId="77777777" w:rsidR="00832D18" w:rsidRDefault="00832D18" w:rsidP="00832D18">
      <w:pPr>
        <w:outlineLvl w:val="0"/>
        <w:rPr>
          <w:rFonts w:ascii="Avenir Book" w:eastAsia="Times New Roman" w:hAnsi="Avenir Book"/>
          <w:sz w:val="20"/>
        </w:rPr>
      </w:pPr>
    </w:p>
    <w:p w14:paraId="76759E30" w14:textId="77777777" w:rsidR="00832D18" w:rsidRPr="00832D18" w:rsidRDefault="00832D18" w:rsidP="00832D18">
      <w:pPr>
        <w:outlineLvl w:val="0"/>
        <w:rPr>
          <w:rFonts w:ascii="Avenir Book" w:eastAsia="Times New Roman" w:hAnsi="Avenir Book"/>
          <w:sz w:val="20"/>
        </w:rPr>
      </w:pPr>
      <w:r w:rsidRPr="00832D18">
        <w:rPr>
          <w:rFonts w:ascii="Avenir Book" w:eastAsia="Times New Roman" w:hAnsi="Avenir Book"/>
          <w:sz w:val="20"/>
        </w:rPr>
        <w:t xml:space="preserve">Broad Oak Group Limited has a process in place that enables Employees or Sub-Contractors to report the use of prescribed and over-the-counter medicines to their supervisor or line manager. This involves producing a medication report from their GP / NHS on headed paper advising any medication that might affect the Employee’s ability to perform their role. </w:t>
      </w:r>
    </w:p>
    <w:p w14:paraId="19427F37" w14:textId="77777777" w:rsidR="00832D18" w:rsidRPr="00832D18" w:rsidRDefault="00832D18" w:rsidP="00832D18">
      <w:pPr>
        <w:outlineLvl w:val="0"/>
        <w:rPr>
          <w:rFonts w:ascii="Avenir Book" w:eastAsia="Times New Roman" w:hAnsi="Avenir Book"/>
          <w:sz w:val="20"/>
        </w:rPr>
      </w:pPr>
    </w:p>
    <w:p w14:paraId="27172A7D" w14:textId="102EAB9F" w:rsidR="00832D18" w:rsidRPr="00832D18" w:rsidRDefault="00832D18" w:rsidP="00832D18">
      <w:pPr>
        <w:outlineLvl w:val="0"/>
        <w:rPr>
          <w:rFonts w:ascii="Avenir Book" w:eastAsia="Times New Roman" w:hAnsi="Avenir Book"/>
          <w:sz w:val="20"/>
        </w:rPr>
      </w:pPr>
      <w:r w:rsidRPr="00832D18">
        <w:rPr>
          <w:rFonts w:ascii="Avenir Book" w:eastAsia="Times New Roman" w:hAnsi="Avenir Book"/>
          <w:sz w:val="20"/>
        </w:rPr>
        <w:t>Broad Oak Group Limited ensures that a supervisor or line manager receiving such a report from an Employee or Sub-Contractor is able to request an assessment or consultation from a competent authority (such as the Employee’s G.P. or the Company’s Occupational Health partner) to identify the likely effects on the ability of the Employee to carry out his or her duties.</w:t>
      </w:r>
    </w:p>
    <w:p w14:paraId="3EC5B828" w14:textId="77777777" w:rsidR="00832D18" w:rsidRPr="00832D18" w:rsidRDefault="00832D18" w:rsidP="00832D18">
      <w:pPr>
        <w:outlineLvl w:val="0"/>
        <w:rPr>
          <w:rFonts w:ascii="Avenir Book" w:eastAsia="Times New Roman" w:hAnsi="Avenir Book"/>
          <w:sz w:val="20"/>
        </w:rPr>
      </w:pPr>
    </w:p>
    <w:p w14:paraId="42369998" w14:textId="3B4C93AE" w:rsidR="00832D18" w:rsidRPr="00832D18" w:rsidRDefault="00832D18" w:rsidP="00832D18">
      <w:pPr>
        <w:outlineLvl w:val="0"/>
        <w:rPr>
          <w:rFonts w:ascii="Avenir Book" w:eastAsia="Times New Roman" w:hAnsi="Avenir Book"/>
          <w:sz w:val="20"/>
        </w:rPr>
      </w:pPr>
      <w:r w:rsidRPr="00832D18">
        <w:rPr>
          <w:rFonts w:ascii="Avenir Book" w:eastAsia="Times New Roman" w:hAnsi="Avenir Book"/>
          <w:sz w:val="20"/>
        </w:rPr>
        <w:t>An Employee or sub-contractor shall not be allowed to carry out all work or tasks if the medical authority referred to advises that such a course of action is necessary. In these cases, it is permitted to either:</w:t>
      </w:r>
    </w:p>
    <w:p w14:paraId="43AF2580" w14:textId="77777777" w:rsidR="00832D18" w:rsidRPr="00832D18" w:rsidRDefault="00832D18" w:rsidP="00832D18">
      <w:pPr>
        <w:outlineLvl w:val="0"/>
        <w:rPr>
          <w:rFonts w:ascii="Avenir Book" w:eastAsia="Times New Roman" w:hAnsi="Avenir Book"/>
          <w:sz w:val="20"/>
        </w:rPr>
      </w:pPr>
    </w:p>
    <w:p w14:paraId="313E6BB4" w14:textId="225677AD" w:rsidR="00832D18" w:rsidRPr="00832D18" w:rsidRDefault="00832D18" w:rsidP="00832D18">
      <w:pPr>
        <w:outlineLvl w:val="0"/>
        <w:rPr>
          <w:rFonts w:ascii="Avenir Book" w:eastAsia="Times New Roman" w:hAnsi="Avenir Book"/>
          <w:sz w:val="20"/>
        </w:rPr>
      </w:pPr>
      <w:r w:rsidRPr="00832D18">
        <w:rPr>
          <w:rFonts w:ascii="Avenir Book" w:eastAsia="Times New Roman" w:hAnsi="Avenir Book"/>
          <w:sz w:val="20"/>
        </w:rPr>
        <w:t>Request that the Employee or Sub-Contractor visit their own General Practitioner and obtain alternative medication that will not affect their performance, if available, or</w:t>
      </w:r>
    </w:p>
    <w:p w14:paraId="42B6A7D1" w14:textId="77777777" w:rsidR="00832D18" w:rsidRPr="00832D18" w:rsidRDefault="00832D18" w:rsidP="00832D18">
      <w:pPr>
        <w:outlineLvl w:val="0"/>
        <w:rPr>
          <w:rFonts w:ascii="Avenir Book" w:eastAsia="Times New Roman" w:hAnsi="Avenir Book"/>
          <w:sz w:val="20"/>
        </w:rPr>
      </w:pPr>
    </w:p>
    <w:p w14:paraId="7450C514" w14:textId="4DBE95DA" w:rsidR="00832D18" w:rsidRPr="00832D18" w:rsidRDefault="00832D18" w:rsidP="00832D18">
      <w:pPr>
        <w:outlineLvl w:val="0"/>
        <w:rPr>
          <w:rFonts w:ascii="Avenir Book" w:eastAsia="Times New Roman" w:hAnsi="Avenir Book"/>
          <w:sz w:val="20"/>
        </w:rPr>
      </w:pPr>
      <w:r w:rsidRPr="00832D18">
        <w:rPr>
          <w:rFonts w:ascii="Avenir Book" w:eastAsia="Times New Roman" w:hAnsi="Avenir Book"/>
          <w:sz w:val="20"/>
        </w:rPr>
        <w:t>Instigate special measures to permit the Employee or Sub-Contractor to carry out their normal duties safely, or</w:t>
      </w:r>
    </w:p>
    <w:p w14:paraId="59A58D65" w14:textId="77777777" w:rsidR="00832D18" w:rsidRPr="00832D18" w:rsidRDefault="00832D18" w:rsidP="00832D18">
      <w:pPr>
        <w:outlineLvl w:val="0"/>
        <w:rPr>
          <w:rFonts w:ascii="Avenir Book" w:eastAsia="Times New Roman" w:hAnsi="Avenir Book"/>
          <w:sz w:val="20"/>
        </w:rPr>
      </w:pPr>
    </w:p>
    <w:p w14:paraId="3A898C54" w14:textId="2387A630" w:rsidR="00832D18" w:rsidRDefault="00832D18" w:rsidP="00832D18">
      <w:pPr>
        <w:outlineLvl w:val="0"/>
        <w:rPr>
          <w:rFonts w:ascii="Avenir Book" w:eastAsia="Times New Roman" w:hAnsi="Avenir Book"/>
          <w:sz w:val="20"/>
        </w:rPr>
      </w:pPr>
      <w:r w:rsidRPr="00832D18">
        <w:rPr>
          <w:rFonts w:ascii="Avenir Book" w:eastAsia="Times New Roman" w:hAnsi="Avenir Book"/>
          <w:sz w:val="20"/>
        </w:rPr>
        <w:t>Instigate control measures to permit the Employee or Sub-Contractor to undertake other than their normal duties.</w:t>
      </w:r>
    </w:p>
    <w:p w14:paraId="049FA18B" w14:textId="77777777" w:rsidR="00CF2BEC" w:rsidRDefault="00CF2BEC" w:rsidP="00832D18">
      <w:pPr>
        <w:outlineLvl w:val="0"/>
        <w:rPr>
          <w:rFonts w:ascii="Avenir Book" w:eastAsia="Times New Roman" w:hAnsi="Avenir Book"/>
          <w:sz w:val="20"/>
        </w:rPr>
      </w:pPr>
    </w:p>
    <w:p w14:paraId="5F32FF97" w14:textId="04CD2210" w:rsidR="00CF2BEC" w:rsidRDefault="00CF2BEC" w:rsidP="00832D18">
      <w:pPr>
        <w:outlineLvl w:val="0"/>
        <w:rPr>
          <w:rFonts w:ascii="Avenir Book" w:eastAsia="Times New Roman" w:hAnsi="Avenir Book"/>
          <w:sz w:val="20"/>
        </w:rPr>
      </w:pPr>
      <w:r>
        <w:rPr>
          <w:rFonts w:ascii="Avenir Book" w:eastAsia="Times New Roman" w:hAnsi="Avenir Book"/>
          <w:sz w:val="20"/>
        </w:rPr>
        <w:t>Disciplinary action</w:t>
      </w:r>
    </w:p>
    <w:p w14:paraId="4422DC28" w14:textId="77777777" w:rsidR="00CF2BEC" w:rsidRDefault="00CF2BEC" w:rsidP="00832D18">
      <w:pPr>
        <w:outlineLvl w:val="0"/>
        <w:rPr>
          <w:rFonts w:ascii="Avenir Book" w:eastAsia="Times New Roman" w:hAnsi="Avenir Book"/>
          <w:sz w:val="20"/>
        </w:rPr>
      </w:pPr>
    </w:p>
    <w:p w14:paraId="5A4E5D79" w14:textId="7C151415" w:rsidR="00CF2BEC" w:rsidRPr="00CF2BEC" w:rsidRDefault="00CF2BEC" w:rsidP="00CF2BEC">
      <w:pPr>
        <w:outlineLvl w:val="0"/>
        <w:rPr>
          <w:rFonts w:ascii="Avenir Book" w:eastAsia="Times New Roman" w:hAnsi="Avenir Book"/>
          <w:sz w:val="20"/>
        </w:rPr>
      </w:pPr>
      <w:r w:rsidRPr="00CF2BEC">
        <w:rPr>
          <w:rFonts w:ascii="Avenir Book" w:eastAsia="Times New Roman" w:hAnsi="Avenir Book"/>
          <w:sz w:val="20"/>
        </w:rPr>
        <w:t>Breaches of this Policy will be dealt with under the Broad Oak Group Limited disciplinary procedure. Where it is found that the Employee has a drug or alcohol related addiction or dependency, the disciplinary procedure may be suspended while the Employee is referred to an appropriate agency. The decision to suspend the disciplinary procedure will depend on the nature of the breach, and proof that a health problem exists.</w:t>
      </w:r>
    </w:p>
    <w:p w14:paraId="0B64C925" w14:textId="77777777" w:rsidR="00CF2BEC" w:rsidRPr="00CF2BEC" w:rsidRDefault="00CF2BEC" w:rsidP="00CF2BEC">
      <w:pPr>
        <w:outlineLvl w:val="0"/>
        <w:rPr>
          <w:rFonts w:ascii="Avenir Book" w:eastAsia="Times New Roman" w:hAnsi="Avenir Book"/>
          <w:sz w:val="20"/>
        </w:rPr>
      </w:pPr>
    </w:p>
    <w:p w14:paraId="34855048" w14:textId="4FB067BC" w:rsidR="00CF2BEC" w:rsidRPr="00CF2BEC" w:rsidRDefault="00CF2BEC" w:rsidP="00CF2BEC">
      <w:pPr>
        <w:outlineLvl w:val="0"/>
        <w:rPr>
          <w:rFonts w:ascii="Avenir Book" w:eastAsia="Times New Roman" w:hAnsi="Avenir Book"/>
          <w:sz w:val="20"/>
        </w:rPr>
      </w:pPr>
      <w:r w:rsidRPr="00CF2BEC">
        <w:rPr>
          <w:rFonts w:ascii="Avenir Book" w:eastAsia="Times New Roman" w:hAnsi="Avenir Book"/>
          <w:sz w:val="20"/>
        </w:rPr>
        <w:t>Where an Employee declares a drug or alcohol problem (excluding immediately prior to a test or once selected for testing) and seeks help prior to being tested, support will be given and treated as with any other illness. However, where the Employee refuses to undergo drug or alcohol testing or refuses to undergo treatment, the disciplinary procedure will be invoked.</w:t>
      </w:r>
    </w:p>
    <w:p w14:paraId="7965AAB3" w14:textId="77777777" w:rsidR="00CF2BEC" w:rsidRPr="00CF2BEC" w:rsidRDefault="00CF2BEC" w:rsidP="00CF2BEC">
      <w:pPr>
        <w:outlineLvl w:val="0"/>
        <w:rPr>
          <w:rFonts w:ascii="Avenir Book" w:eastAsia="Times New Roman" w:hAnsi="Avenir Book"/>
          <w:sz w:val="20"/>
        </w:rPr>
      </w:pPr>
    </w:p>
    <w:p w14:paraId="00C501A5" w14:textId="3D8865BF" w:rsidR="00CF2BEC" w:rsidRDefault="00CF2BEC" w:rsidP="00CF2BEC">
      <w:pPr>
        <w:outlineLvl w:val="0"/>
        <w:rPr>
          <w:rFonts w:ascii="Avenir Book" w:eastAsia="Times New Roman" w:hAnsi="Avenir Book"/>
          <w:sz w:val="20"/>
        </w:rPr>
      </w:pPr>
      <w:r w:rsidRPr="00CF2BEC">
        <w:rPr>
          <w:rFonts w:ascii="Avenir Book" w:eastAsia="Times New Roman" w:hAnsi="Avenir Book"/>
          <w:sz w:val="20"/>
        </w:rPr>
        <w:t>Where an Employee is guilty of gross misconduct whilst under the influence of drugs or alcohol the disciplinary procedure will not be suspended. The use, possession or distribution of illegal drugs on Company property, reporting for work or trying to report for work when under the influence of drugs or alcohol will be viewed as an act of gross misconduct and will render the Employee liable to summary dismissal under the disciplinary procedure, irrespective of whether support may be appropriate for an underlying drug or alcohol problem.</w:t>
      </w:r>
    </w:p>
    <w:p w14:paraId="7FCA58F8" w14:textId="77777777" w:rsidR="00CF2BEC" w:rsidRDefault="00CF2BEC" w:rsidP="00CF2BEC">
      <w:pPr>
        <w:outlineLvl w:val="0"/>
        <w:rPr>
          <w:rFonts w:ascii="Avenir Book" w:eastAsia="Times New Roman" w:hAnsi="Avenir Book"/>
          <w:sz w:val="20"/>
        </w:rPr>
      </w:pPr>
    </w:p>
    <w:p w14:paraId="1C3C95F8" w14:textId="4FA213BC" w:rsidR="00CF2BEC" w:rsidRDefault="00CF2BEC" w:rsidP="00CF2BEC">
      <w:pPr>
        <w:outlineLvl w:val="0"/>
        <w:rPr>
          <w:rFonts w:ascii="Avenir Book" w:eastAsia="Times New Roman" w:hAnsi="Avenir Book"/>
          <w:sz w:val="20"/>
        </w:rPr>
      </w:pPr>
      <w:r>
        <w:rPr>
          <w:rFonts w:ascii="Avenir Book" w:eastAsia="Times New Roman" w:hAnsi="Avenir Book"/>
          <w:sz w:val="20"/>
        </w:rPr>
        <w:t>Counselling and support</w:t>
      </w:r>
    </w:p>
    <w:p w14:paraId="694DBE98" w14:textId="77777777" w:rsidR="00CF2BEC" w:rsidRDefault="00CF2BEC" w:rsidP="00CF2BEC">
      <w:pPr>
        <w:outlineLvl w:val="0"/>
        <w:rPr>
          <w:rFonts w:ascii="Avenir Book" w:eastAsia="Times New Roman" w:hAnsi="Avenir Book"/>
          <w:sz w:val="20"/>
        </w:rPr>
      </w:pPr>
    </w:p>
    <w:p w14:paraId="5D5A757E" w14:textId="115574EB" w:rsidR="00CF2BEC" w:rsidRPr="00CF2BEC" w:rsidRDefault="00CF2BEC" w:rsidP="00CF2BEC">
      <w:pPr>
        <w:outlineLvl w:val="0"/>
        <w:rPr>
          <w:rFonts w:ascii="Avenir Book" w:eastAsia="Times New Roman" w:hAnsi="Avenir Book"/>
          <w:sz w:val="20"/>
        </w:rPr>
      </w:pPr>
      <w:r w:rsidRPr="00CF2BEC">
        <w:rPr>
          <w:rFonts w:ascii="Avenir Book" w:eastAsia="Times New Roman" w:hAnsi="Avenir Book"/>
          <w:sz w:val="20"/>
        </w:rPr>
        <w:t>Broad Oak Group Limited Employees:</w:t>
      </w:r>
    </w:p>
    <w:p w14:paraId="725A4D8B" w14:textId="77777777" w:rsidR="00CF2BEC" w:rsidRPr="00CF2BEC" w:rsidRDefault="00CF2BEC" w:rsidP="00CF2BEC">
      <w:pPr>
        <w:outlineLvl w:val="0"/>
        <w:rPr>
          <w:rFonts w:ascii="Avenir Book" w:eastAsia="Times New Roman" w:hAnsi="Avenir Book"/>
          <w:sz w:val="20"/>
        </w:rPr>
      </w:pPr>
      <w:r w:rsidRPr="00CF2BEC">
        <w:rPr>
          <w:rFonts w:ascii="Avenir Book" w:eastAsia="Times New Roman" w:hAnsi="Avenir Book"/>
          <w:sz w:val="20"/>
        </w:rPr>
        <w:t>Should any Employee have a drug or alcohol problem, they should contact the H.R. Team, either directly or via their line manager. Assessments will be made and the Employee will be put in contact with the appropriate organisation for rehabilitation / treatment.</w:t>
      </w:r>
    </w:p>
    <w:p w14:paraId="0D5DC77C" w14:textId="77777777" w:rsidR="00CF2BEC" w:rsidRPr="00CF2BEC" w:rsidRDefault="00CF2BEC" w:rsidP="00CF2BEC">
      <w:pPr>
        <w:outlineLvl w:val="0"/>
        <w:rPr>
          <w:rFonts w:ascii="Avenir Book" w:eastAsia="Times New Roman" w:hAnsi="Avenir Book"/>
          <w:sz w:val="20"/>
        </w:rPr>
      </w:pPr>
    </w:p>
    <w:p w14:paraId="61BA886E" w14:textId="77777777" w:rsidR="00CF2BEC" w:rsidRPr="00CF2BEC" w:rsidRDefault="00CF2BEC" w:rsidP="00CF2BEC">
      <w:pPr>
        <w:outlineLvl w:val="0"/>
        <w:rPr>
          <w:rFonts w:ascii="Avenir Book" w:eastAsia="Times New Roman" w:hAnsi="Avenir Book"/>
          <w:sz w:val="20"/>
        </w:rPr>
      </w:pPr>
      <w:r w:rsidRPr="00CF2BEC">
        <w:rPr>
          <w:rFonts w:ascii="Avenir Book" w:eastAsia="Times New Roman" w:hAnsi="Avenir Book"/>
          <w:sz w:val="20"/>
        </w:rPr>
        <w:t>During treatment the Employee will be removed from any work deemed to be safety critical and will not be liable for dismissal during the term of the treatment. At the end of treatment or if the treatment is ceased the Employee will again be subject to the disciplinary process if a test is failed.</w:t>
      </w:r>
    </w:p>
    <w:p w14:paraId="4C10E07E" w14:textId="77777777" w:rsidR="00CF2BEC" w:rsidRPr="00CF2BEC" w:rsidRDefault="00CF2BEC" w:rsidP="00CF2BEC">
      <w:pPr>
        <w:outlineLvl w:val="0"/>
        <w:rPr>
          <w:rFonts w:ascii="Avenir Book" w:eastAsia="Times New Roman" w:hAnsi="Avenir Book"/>
          <w:sz w:val="20"/>
        </w:rPr>
      </w:pPr>
    </w:p>
    <w:p w14:paraId="3E811744" w14:textId="77777777" w:rsidR="00CF2BEC" w:rsidRPr="00CF2BEC" w:rsidRDefault="00CF2BEC" w:rsidP="00CF2BEC">
      <w:pPr>
        <w:outlineLvl w:val="0"/>
        <w:rPr>
          <w:rFonts w:ascii="Avenir Book" w:eastAsia="Times New Roman" w:hAnsi="Avenir Book"/>
          <w:sz w:val="20"/>
        </w:rPr>
      </w:pPr>
      <w:r w:rsidRPr="00CF2BEC">
        <w:rPr>
          <w:rFonts w:ascii="Avenir Book" w:eastAsia="Times New Roman" w:hAnsi="Avenir Book"/>
          <w:sz w:val="20"/>
        </w:rPr>
        <w:t>Broad Oak Group Limited provides an Occupational Health support service for all Company Employees.</w:t>
      </w:r>
    </w:p>
    <w:p w14:paraId="79666F34" w14:textId="77777777" w:rsidR="00CF2BEC" w:rsidRPr="00CF2BEC" w:rsidRDefault="00CF2BEC" w:rsidP="00CF2BEC">
      <w:pPr>
        <w:outlineLvl w:val="0"/>
        <w:rPr>
          <w:rFonts w:ascii="Avenir Book" w:eastAsia="Times New Roman" w:hAnsi="Avenir Book"/>
          <w:sz w:val="20"/>
        </w:rPr>
      </w:pPr>
    </w:p>
    <w:p w14:paraId="69C5267C" w14:textId="167327CD" w:rsidR="00CF2BEC" w:rsidRPr="00CF2BEC" w:rsidRDefault="00CF2BEC" w:rsidP="00CF2BEC">
      <w:pPr>
        <w:outlineLvl w:val="0"/>
        <w:rPr>
          <w:rFonts w:ascii="Avenir Book" w:eastAsia="Times New Roman" w:hAnsi="Avenir Book"/>
          <w:sz w:val="20"/>
        </w:rPr>
      </w:pPr>
      <w:r w:rsidRPr="00CF2BEC">
        <w:rPr>
          <w:rFonts w:ascii="Avenir Book" w:eastAsia="Times New Roman" w:hAnsi="Avenir Book"/>
          <w:sz w:val="20"/>
        </w:rPr>
        <w:t xml:space="preserve">Sub-Contractors: </w:t>
      </w:r>
    </w:p>
    <w:p w14:paraId="4B6241FB" w14:textId="77777777" w:rsidR="00CF2BEC" w:rsidRPr="00CF2BEC" w:rsidRDefault="00CF2BEC" w:rsidP="00CF2BEC">
      <w:pPr>
        <w:outlineLvl w:val="0"/>
        <w:rPr>
          <w:rFonts w:ascii="Avenir Book" w:eastAsia="Times New Roman" w:hAnsi="Avenir Book"/>
          <w:sz w:val="20"/>
        </w:rPr>
      </w:pPr>
      <w:r w:rsidRPr="00CF2BEC">
        <w:rPr>
          <w:rFonts w:ascii="Avenir Book" w:eastAsia="Times New Roman" w:hAnsi="Avenir Book"/>
          <w:sz w:val="20"/>
        </w:rPr>
        <w:t>Sub-Contractors will be responsible for producing their own guidance for supporting their operatives who have a drug or alcohol problem.</w:t>
      </w:r>
    </w:p>
    <w:p w14:paraId="138A1958" w14:textId="77777777" w:rsidR="00CF2BEC" w:rsidRPr="00CF2BEC" w:rsidRDefault="00CF2BEC" w:rsidP="00CF2BEC">
      <w:pPr>
        <w:outlineLvl w:val="0"/>
        <w:rPr>
          <w:rFonts w:ascii="Avenir Book" w:eastAsia="Times New Roman" w:hAnsi="Avenir Book"/>
          <w:sz w:val="20"/>
        </w:rPr>
      </w:pPr>
    </w:p>
    <w:p w14:paraId="6EDD8754" w14:textId="5ACAA170" w:rsidR="00CF2BEC" w:rsidRDefault="00CF2BEC" w:rsidP="00CF2BEC">
      <w:pPr>
        <w:outlineLvl w:val="0"/>
        <w:rPr>
          <w:rFonts w:ascii="Avenir Book" w:eastAsia="Times New Roman" w:hAnsi="Avenir Book"/>
          <w:sz w:val="20"/>
        </w:rPr>
      </w:pPr>
      <w:r w:rsidRPr="00CF2BEC">
        <w:rPr>
          <w:rFonts w:ascii="Avenir Book" w:eastAsia="Times New Roman" w:hAnsi="Avenir Book"/>
          <w:sz w:val="20"/>
        </w:rPr>
        <w:t>Broad Oak Group Limited aims to ensure that the confidentiality of all Employees, Sub-Contractors and visitors experiencing alcohol or drug problems is maintained. Information regarding individual cases will not be divulged to third parties unless the safety of the person concerned or others would be compromised by not doing so.</w:t>
      </w:r>
    </w:p>
    <w:p w14:paraId="5D25615C" w14:textId="77777777" w:rsidR="00CF2BEC" w:rsidRDefault="00CF2BEC" w:rsidP="00CF2BEC">
      <w:pPr>
        <w:outlineLvl w:val="0"/>
        <w:rPr>
          <w:rFonts w:ascii="Avenir Book" w:eastAsia="Times New Roman" w:hAnsi="Avenir Book"/>
          <w:sz w:val="20"/>
        </w:rPr>
      </w:pPr>
    </w:p>
    <w:p w14:paraId="307C9E78" w14:textId="09D30574" w:rsidR="00CF2BEC" w:rsidRDefault="00CF2BEC" w:rsidP="00CF2BEC">
      <w:pPr>
        <w:outlineLvl w:val="0"/>
        <w:rPr>
          <w:rFonts w:ascii="Avenir Book" w:eastAsia="Times New Roman" w:hAnsi="Avenir Book"/>
          <w:sz w:val="20"/>
        </w:rPr>
      </w:pPr>
      <w:r>
        <w:rPr>
          <w:rFonts w:ascii="Avenir Book" w:eastAsia="Times New Roman" w:hAnsi="Avenir Book"/>
          <w:sz w:val="20"/>
        </w:rPr>
        <w:t>‘Speak up’ / ‘Whistleblowing’</w:t>
      </w:r>
    </w:p>
    <w:p w14:paraId="269BE393" w14:textId="77777777" w:rsidR="00CF2BEC" w:rsidRDefault="00CF2BEC" w:rsidP="00CF2BEC">
      <w:pPr>
        <w:outlineLvl w:val="0"/>
        <w:rPr>
          <w:rFonts w:ascii="Avenir Book" w:eastAsia="Times New Roman" w:hAnsi="Avenir Book"/>
          <w:sz w:val="20"/>
        </w:rPr>
      </w:pPr>
    </w:p>
    <w:p w14:paraId="62945CA1" w14:textId="39AE08A3" w:rsidR="00CF2BEC" w:rsidRPr="00CF2BEC" w:rsidRDefault="00CF2BEC" w:rsidP="00CF2BEC">
      <w:pPr>
        <w:outlineLvl w:val="0"/>
        <w:rPr>
          <w:rFonts w:ascii="Avenir Book" w:eastAsia="Times New Roman" w:hAnsi="Avenir Book"/>
          <w:sz w:val="20"/>
        </w:rPr>
      </w:pPr>
      <w:r w:rsidRPr="00CF2BEC">
        <w:rPr>
          <w:rFonts w:ascii="Avenir Book" w:eastAsia="Times New Roman" w:hAnsi="Avenir Book"/>
          <w:sz w:val="20"/>
        </w:rPr>
        <w:t xml:space="preserve">For our policies to be effective, it is vital that all Employees can speak up confidentially where they have questions or concerns that these standards are not being met and that issues raised are robustly investigated. </w:t>
      </w:r>
    </w:p>
    <w:p w14:paraId="70B270F7" w14:textId="77777777" w:rsidR="00CF2BEC" w:rsidRPr="00CF2BEC" w:rsidRDefault="00CF2BEC" w:rsidP="00CF2BEC">
      <w:pPr>
        <w:outlineLvl w:val="0"/>
        <w:rPr>
          <w:rFonts w:ascii="Avenir Book" w:eastAsia="Times New Roman" w:hAnsi="Avenir Book"/>
          <w:sz w:val="20"/>
        </w:rPr>
      </w:pPr>
    </w:p>
    <w:p w14:paraId="08A4A3D4" w14:textId="648E1E91" w:rsidR="00CF2BEC" w:rsidRPr="00CF2BEC" w:rsidRDefault="00CF2BEC" w:rsidP="00CF2BEC">
      <w:pPr>
        <w:outlineLvl w:val="0"/>
        <w:rPr>
          <w:rFonts w:ascii="Avenir Book" w:eastAsia="Times New Roman" w:hAnsi="Avenir Book"/>
          <w:sz w:val="20"/>
        </w:rPr>
      </w:pPr>
      <w:r w:rsidRPr="00CF2BEC">
        <w:rPr>
          <w:rFonts w:ascii="Avenir Book" w:eastAsia="Times New Roman" w:hAnsi="Avenir Book"/>
          <w:sz w:val="20"/>
        </w:rPr>
        <w:t xml:space="preserve">Speaking up can have significant benefits for any business to succeed and Broad Oak Group Limited is committed to maintaining a speak up culture where we feel confident to ask questions and raise issues without fear of retaliation. </w:t>
      </w:r>
    </w:p>
    <w:p w14:paraId="2F2DA54D" w14:textId="77777777" w:rsidR="00CF2BEC" w:rsidRPr="00CF2BEC" w:rsidRDefault="00CF2BEC" w:rsidP="00CF2BEC">
      <w:pPr>
        <w:outlineLvl w:val="0"/>
        <w:rPr>
          <w:rFonts w:ascii="Avenir Book" w:eastAsia="Times New Roman" w:hAnsi="Avenir Book"/>
          <w:sz w:val="20"/>
        </w:rPr>
      </w:pPr>
    </w:p>
    <w:p w14:paraId="2B2952CD" w14:textId="710A167B" w:rsidR="00CF2BEC" w:rsidRDefault="00CF2BEC" w:rsidP="00CF2BEC">
      <w:pPr>
        <w:outlineLvl w:val="0"/>
        <w:rPr>
          <w:rFonts w:ascii="Avenir Book" w:eastAsia="Times New Roman" w:hAnsi="Avenir Book"/>
          <w:sz w:val="20"/>
        </w:rPr>
      </w:pPr>
      <w:r w:rsidRPr="00CF2BEC">
        <w:rPr>
          <w:rFonts w:ascii="Avenir Book" w:eastAsia="Times New Roman" w:hAnsi="Avenir Book"/>
          <w:sz w:val="20"/>
        </w:rPr>
        <w:t>Broad Oak Group Limited provide reporting channels</w:t>
      </w:r>
      <w:r>
        <w:rPr>
          <w:rFonts w:ascii="Avenir Book" w:eastAsia="Times New Roman" w:hAnsi="Avenir Book"/>
          <w:sz w:val="20"/>
        </w:rPr>
        <w:t xml:space="preserve"> via Line Managers and the Company Secretary,</w:t>
      </w:r>
      <w:r w:rsidRPr="00CF2BEC">
        <w:rPr>
          <w:rFonts w:ascii="Avenir Book" w:eastAsia="Times New Roman" w:hAnsi="Avenir Book"/>
          <w:sz w:val="20"/>
        </w:rPr>
        <w:t xml:space="preserve"> to make it more accessible to everyone and reduce the likelihood of people being deterred.</w:t>
      </w:r>
    </w:p>
    <w:p w14:paraId="369B7C1E" w14:textId="77777777" w:rsidR="003E0E35" w:rsidRDefault="003E0E35" w:rsidP="00CF2BEC">
      <w:pPr>
        <w:outlineLvl w:val="0"/>
        <w:rPr>
          <w:rFonts w:ascii="Avenir Book" w:eastAsia="Times New Roman" w:hAnsi="Avenir Book"/>
          <w:sz w:val="20"/>
        </w:rPr>
      </w:pPr>
    </w:p>
    <w:p w14:paraId="25C8D018" w14:textId="302470AA" w:rsidR="003E0E35" w:rsidRDefault="003E0E35" w:rsidP="00CF2BEC">
      <w:pPr>
        <w:outlineLvl w:val="0"/>
        <w:rPr>
          <w:rFonts w:ascii="Avenir Book" w:eastAsia="Times New Roman" w:hAnsi="Avenir Book"/>
          <w:sz w:val="20"/>
        </w:rPr>
      </w:pPr>
      <w:r>
        <w:rPr>
          <w:rFonts w:ascii="Avenir Book" w:eastAsia="Times New Roman" w:hAnsi="Avenir Book"/>
          <w:sz w:val="20"/>
        </w:rPr>
        <w:t>References</w:t>
      </w:r>
    </w:p>
    <w:p w14:paraId="6B20FC97" w14:textId="77777777" w:rsidR="003E0E35" w:rsidRDefault="003E0E35" w:rsidP="00CF2BEC">
      <w:pPr>
        <w:outlineLvl w:val="0"/>
        <w:rPr>
          <w:rFonts w:ascii="Avenir Book" w:eastAsia="Times New Roman" w:hAnsi="Avenir Book"/>
          <w:sz w:val="20"/>
        </w:rPr>
      </w:pPr>
    </w:p>
    <w:p w14:paraId="101B7830" w14:textId="77777777" w:rsidR="003E0E35" w:rsidRPr="003E0E35" w:rsidRDefault="003E0E35" w:rsidP="003E0E35">
      <w:pPr>
        <w:outlineLvl w:val="0"/>
        <w:rPr>
          <w:rFonts w:ascii="Avenir Book" w:eastAsia="Times New Roman" w:hAnsi="Avenir Book"/>
          <w:sz w:val="20"/>
        </w:rPr>
      </w:pPr>
      <w:r w:rsidRPr="003E0E35">
        <w:rPr>
          <w:rFonts w:ascii="Avenir Book" w:eastAsia="Times New Roman" w:hAnsi="Avenir Book"/>
          <w:sz w:val="20"/>
        </w:rPr>
        <w:t xml:space="preserve">The Misuse Of Drugs Act, 1971 </w:t>
      </w:r>
    </w:p>
    <w:p w14:paraId="08DE7979" w14:textId="77777777" w:rsidR="003E0E35" w:rsidRPr="003E0E35" w:rsidRDefault="003E0E35" w:rsidP="003E0E35">
      <w:pPr>
        <w:outlineLvl w:val="0"/>
        <w:rPr>
          <w:rFonts w:ascii="Avenir Book" w:eastAsia="Times New Roman" w:hAnsi="Avenir Book"/>
          <w:sz w:val="20"/>
        </w:rPr>
      </w:pPr>
      <w:r w:rsidRPr="003E0E35">
        <w:rPr>
          <w:rFonts w:ascii="Avenir Book" w:eastAsia="Times New Roman" w:hAnsi="Avenir Book"/>
          <w:sz w:val="20"/>
        </w:rPr>
        <w:t>(http://www.legislation.gov.uk/ukpga/1971/38/contents)</w:t>
      </w:r>
    </w:p>
    <w:p w14:paraId="59E6C2FF" w14:textId="77777777" w:rsidR="003E0E35" w:rsidRPr="003E0E35" w:rsidRDefault="003E0E35" w:rsidP="003E0E35">
      <w:pPr>
        <w:outlineLvl w:val="0"/>
        <w:rPr>
          <w:rFonts w:ascii="Avenir Book" w:eastAsia="Times New Roman" w:hAnsi="Avenir Book"/>
          <w:sz w:val="20"/>
        </w:rPr>
      </w:pPr>
    </w:p>
    <w:p w14:paraId="04D38AD6" w14:textId="77777777" w:rsidR="003E0E35" w:rsidRPr="003E0E35" w:rsidRDefault="003E0E35" w:rsidP="003E0E35">
      <w:pPr>
        <w:outlineLvl w:val="0"/>
        <w:rPr>
          <w:rFonts w:ascii="Avenir Book" w:eastAsia="Times New Roman" w:hAnsi="Avenir Book"/>
          <w:sz w:val="20"/>
        </w:rPr>
      </w:pPr>
      <w:r w:rsidRPr="003E0E35">
        <w:rPr>
          <w:rFonts w:ascii="Avenir Book" w:eastAsia="Times New Roman" w:hAnsi="Avenir Book"/>
          <w:sz w:val="20"/>
        </w:rPr>
        <w:t xml:space="preserve">The Psychoactive Substances Act, 2016 </w:t>
      </w:r>
    </w:p>
    <w:p w14:paraId="4281E366" w14:textId="77777777" w:rsidR="003E0E35" w:rsidRPr="003E0E35" w:rsidRDefault="003E0E35" w:rsidP="003E0E35">
      <w:pPr>
        <w:outlineLvl w:val="0"/>
        <w:rPr>
          <w:rFonts w:ascii="Avenir Book" w:eastAsia="Times New Roman" w:hAnsi="Avenir Book"/>
          <w:sz w:val="20"/>
        </w:rPr>
      </w:pPr>
      <w:r w:rsidRPr="003E0E35">
        <w:rPr>
          <w:rFonts w:ascii="Avenir Book" w:eastAsia="Times New Roman" w:hAnsi="Avenir Book"/>
          <w:sz w:val="20"/>
        </w:rPr>
        <w:t>(http://www.legislation.gov.uk/ukpga/2016/2/contents/enacted)</w:t>
      </w:r>
    </w:p>
    <w:p w14:paraId="0BFD879D" w14:textId="77777777" w:rsidR="003E0E35" w:rsidRPr="003E0E35" w:rsidRDefault="003E0E35" w:rsidP="003E0E35">
      <w:pPr>
        <w:outlineLvl w:val="0"/>
        <w:rPr>
          <w:rFonts w:ascii="Avenir Book" w:eastAsia="Times New Roman" w:hAnsi="Avenir Book"/>
          <w:sz w:val="20"/>
        </w:rPr>
      </w:pPr>
    </w:p>
    <w:p w14:paraId="1848576C" w14:textId="77777777" w:rsidR="003E0E35" w:rsidRPr="003E0E35" w:rsidRDefault="003E0E35" w:rsidP="003E0E35">
      <w:pPr>
        <w:outlineLvl w:val="0"/>
        <w:rPr>
          <w:rFonts w:ascii="Avenir Book" w:eastAsia="Times New Roman" w:hAnsi="Avenir Book"/>
          <w:sz w:val="20"/>
        </w:rPr>
      </w:pPr>
      <w:r w:rsidRPr="003E0E35">
        <w:rPr>
          <w:rFonts w:ascii="Avenir Book" w:eastAsia="Times New Roman" w:hAnsi="Avenir Book"/>
          <w:sz w:val="20"/>
        </w:rPr>
        <w:t>The Health And Safety At Work etc Act, 1974</w:t>
      </w:r>
    </w:p>
    <w:p w14:paraId="2A4E855B" w14:textId="77777777" w:rsidR="003E0E35" w:rsidRPr="003E0E35" w:rsidRDefault="003E0E35" w:rsidP="003E0E35">
      <w:pPr>
        <w:outlineLvl w:val="0"/>
        <w:rPr>
          <w:rFonts w:ascii="Avenir Book" w:eastAsia="Times New Roman" w:hAnsi="Avenir Book"/>
          <w:sz w:val="20"/>
        </w:rPr>
      </w:pPr>
      <w:r w:rsidRPr="003E0E35">
        <w:rPr>
          <w:rFonts w:ascii="Avenir Book" w:eastAsia="Times New Roman" w:hAnsi="Avenir Book"/>
          <w:sz w:val="20"/>
        </w:rPr>
        <w:t>(http://www.hse.gov.uk/legislation/hswa.htm)</w:t>
      </w:r>
    </w:p>
    <w:p w14:paraId="215EB39A" w14:textId="77777777" w:rsidR="003E0E35" w:rsidRPr="003E0E35" w:rsidRDefault="003E0E35" w:rsidP="003E0E35">
      <w:pPr>
        <w:outlineLvl w:val="0"/>
        <w:rPr>
          <w:rFonts w:ascii="Avenir Book" w:eastAsia="Times New Roman" w:hAnsi="Avenir Book"/>
          <w:sz w:val="20"/>
        </w:rPr>
      </w:pPr>
    </w:p>
    <w:p w14:paraId="491CCF9F" w14:textId="77777777" w:rsidR="003E0E35" w:rsidRPr="003E0E35" w:rsidRDefault="003E0E35" w:rsidP="003E0E35">
      <w:pPr>
        <w:outlineLvl w:val="0"/>
        <w:rPr>
          <w:rFonts w:ascii="Avenir Book" w:eastAsia="Times New Roman" w:hAnsi="Avenir Book"/>
          <w:sz w:val="20"/>
        </w:rPr>
      </w:pPr>
      <w:r w:rsidRPr="003E0E35">
        <w:rPr>
          <w:rFonts w:ascii="Avenir Book" w:eastAsia="Times New Roman" w:hAnsi="Avenir Book"/>
          <w:sz w:val="20"/>
        </w:rPr>
        <w:t>The Road Traffic Act, 1988</w:t>
      </w:r>
    </w:p>
    <w:p w14:paraId="7155D4D6" w14:textId="77777777" w:rsidR="003E0E35" w:rsidRPr="003E0E35" w:rsidRDefault="003E0E35" w:rsidP="003E0E35">
      <w:pPr>
        <w:outlineLvl w:val="0"/>
        <w:rPr>
          <w:rFonts w:ascii="Avenir Book" w:eastAsia="Times New Roman" w:hAnsi="Avenir Book"/>
          <w:sz w:val="20"/>
        </w:rPr>
      </w:pPr>
      <w:r w:rsidRPr="003E0E35">
        <w:rPr>
          <w:rFonts w:ascii="Avenir Book" w:eastAsia="Times New Roman" w:hAnsi="Avenir Book"/>
          <w:sz w:val="20"/>
        </w:rPr>
        <w:t>(http://www.legislation.gov.uk/ukpga/1988/52/contents)</w:t>
      </w:r>
    </w:p>
    <w:p w14:paraId="04D2F9ED" w14:textId="77777777" w:rsidR="003E0E35" w:rsidRPr="003E0E35" w:rsidRDefault="003E0E35" w:rsidP="003E0E35">
      <w:pPr>
        <w:outlineLvl w:val="0"/>
        <w:rPr>
          <w:rFonts w:ascii="Avenir Book" w:eastAsia="Times New Roman" w:hAnsi="Avenir Book"/>
          <w:sz w:val="20"/>
        </w:rPr>
      </w:pPr>
    </w:p>
    <w:p w14:paraId="2CCAA708" w14:textId="77777777" w:rsidR="003E0E35" w:rsidRPr="003E0E35" w:rsidRDefault="003E0E35" w:rsidP="003E0E35">
      <w:pPr>
        <w:outlineLvl w:val="0"/>
        <w:rPr>
          <w:rFonts w:ascii="Avenir Book" w:eastAsia="Times New Roman" w:hAnsi="Avenir Book"/>
          <w:sz w:val="20"/>
        </w:rPr>
      </w:pPr>
      <w:r w:rsidRPr="003E0E35">
        <w:rPr>
          <w:rFonts w:ascii="Avenir Book" w:eastAsia="Times New Roman" w:hAnsi="Avenir Book"/>
          <w:sz w:val="20"/>
        </w:rPr>
        <w:lastRenderedPageBreak/>
        <w:t>The Data Protection Act, 1998</w:t>
      </w:r>
    </w:p>
    <w:p w14:paraId="75769EA4" w14:textId="77777777" w:rsidR="003E0E35" w:rsidRPr="003E0E35" w:rsidRDefault="003E0E35" w:rsidP="003E0E35">
      <w:pPr>
        <w:outlineLvl w:val="0"/>
        <w:rPr>
          <w:rFonts w:ascii="Avenir Book" w:eastAsia="Times New Roman" w:hAnsi="Avenir Book"/>
          <w:sz w:val="20"/>
        </w:rPr>
      </w:pPr>
      <w:r w:rsidRPr="003E0E35">
        <w:rPr>
          <w:rFonts w:ascii="Avenir Book" w:eastAsia="Times New Roman" w:hAnsi="Avenir Book"/>
          <w:sz w:val="20"/>
        </w:rPr>
        <w:t>(http://www.legislation.gov.uk/ukpga/1998/29/contents)</w:t>
      </w:r>
    </w:p>
    <w:p w14:paraId="62B0F762" w14:textId="77777777" w:rsidR="003E0E35" w:rsidRPr="003E0E35" w:rsidRDefault="003E0E35" w:rsidP="003E0E35">
      <w:pPr>
        <w:outlineLvl w:val="0"/>
        <w:rPr>
          <w:rFonts w:ascii="Avenir Book" w:eastAsia="Times New Roman" w:hAnsi="Avenir Book"/>
          <w:sz w:val="20"/>
        </w:rPr>
      </w:pPr>
    </w:p>
    <w:p w14:paraId="3A0F438B" w14:textId="77777777" w:rsidR="003E0E35" w:rsidRPr="003E0E35" w:rsidRDefault="003E0E35" w:rsidP="003E0E35">
      <w:pPr>
        <w:outlineLvl w:val="0"/>
        <w:rPr>
          <w:rFonts w:ascii="Avenir Book" w:eastAsia="Times New Roman" w:hAnsi="Avenir Book"/>
          <w:sz w:val="20"/>
        </w:rPr>
      </w:pPr>
      <w:r w:rsidRPr="003E0E35">
        <w:rPr>
          <w:rFonts w:ascii="Avenir Book" w:eastAsia="Times New Roman" w:hAnsi="Avenir Book"/>
          <w:sz w:val="20"/>
        </w:rPr>
        <w:t>The Workplace (Health, Safety and Welfare) Regulations, 1992</w:t>
      </w:r>
    </w:p>
    <w:p w14:paraId="769EF646" w14:textId="77777777" w:rsidR="003E0E35" w:rsidRPr="003E0E35" w:rsidRDefault="003E0E35" w:rsidP="003E0E35">
      <w:pPr>
        <w:outlineLvl w:val="0"/>
        <w:rPr>
          <w:rFonts w:ascii="Avenir Book" w:eastAsia="Times New Roman" w:hAnsi="Avenir Book"/>
          <w:sz w:val="20"/>
        </w:rPr>
      </w:pPr>
      <w:r w:rsidRPr="003E0E35">
        <w:rPr>
          <w:rFonts w:ascii="Avenir Book" w:eastAsia="Times New Roman" w:hAnsi="Avenir Book"/>
          <w:sz w:val="20"/>
        </w:rPr>
        <w:t>(http://www.hse.gov.uk/pubns/books/l24.htm)</w:t>
      </w:r>
    </w:p>
    <w:p w14:paraId="4B5ABFE8" w14:textId="77777777" w:rsidR="003E0E35" w:rsidRPr="003E0E35" w:rsidRDefault="003E0E35" w:rsidP="003E0E35">
      <w:pPr>
        <w:outlineLvl w:val="0"/>
        <w:rPr>
          <w:rFonts w:ascii="Avenir Book" w:eastAsia="Times New Roman" w:hAnsi="Avenir Book"/>
          <w:sz w:val="20"/>
        </w:rPr>
      </w:pPr>
    </w:p>
    <w:p w14:paraId="73811772" w14:textId="77777777" w:rsidR="003E0E35" w:rsidRPr="003E0E35" w:rsidRDefault="003E0E35" w:rsidP="003E0E35">
      <w:pPr>
        <w:outlineLvl w:val="0"/>
        <w:rPr>
          <w:rFonts w:ascii="Avenir Book" w:eastAsia="Times New Roman" w:hAnsi="Avenir Book"/>
          <w:sz w:val="20"/>
        </w:rPr>
      </w:pPr>
      <w:r w:rsidRPr="003E0E35">
        <w:rPr>
          <w:rFonts w:ascii="Avenir Book" w:eastAsia="Times New Roman" w:hAnsi="Avenir Book"/>
          <w:sz w:val="20"/>
        </w:rPr>
        <w:t>The Regulations For Management Of Health And Safety At Work, 1999</w:t>
      </w:r>
    </w:p>
    <w:p w14:paraId="3A6D6D65" w14:textId="77777777" w:rsidR="003E0E35" w:rsidRPr="003E0E35" w:rsidRDefault="003E0E35" w:rsidP="003E0E35">
      <w:pPr>
        <w:outlineLvl w:val="0"/>
        <w:rPr>
          <w:rFonts w:ascii="Avenir Book" w:eastAsia="Times New Roman" w:hAnsi="Avenir Book"/>
          <w:sz w:val="20"/>
        </w:rPr>
      </w:pPr>
      <w:r w:rsidRPr="003E0E35">
        <w:rPr>
          <w:rFonts w:ascii="Avenir Book" w:eastAsia="Times New Roman" w:hAnsi="Avenir Book"/>
          <w:sz w:val="20"/>
        </w:rPr>
        <w:t>(http://www.legislation.gov.uk/uksi/1999/3242/contents/made)</w:t>
      </w:r>
    </w:p>
    <w:p w14:paraId="130A94A2" w14:textId="77777777" w:rsidR="003E0E35" w:rsidRPr="003E0E35" w:rsidRDefault="003E0E35" w:rsidP="003E0E35">
      <w:pPr>
        <w:outlineLvl w:val="0"/>
        <w:rPr>
          <w:rFonts w:ascii="Avenir Book" w:eastAsia="Times New Roman" w:hAnsi="Avenir Book"/>
          <w:sz w:val="20"/>
        </w:rPr>
      </w:pPr>
    </w:p>
    <w:p w14:paraId="17F4D5A2" w14:textId="77777777" w:rsidR="003E0E35" w:rsidRPr="003E0E35" w:rsidRDefault="003E0E35" w:rsidP="003E0E35">
      <w:pPr>
        <w:outlineLvl w:val="0"/>
        <w:rPr>
          <w:rFonts w:ascii="Avenir Book" w:eastAsia="Times New Roman" w:hAnsi="Avenir Book"/>
          <w:sz w:val="20"/>
        </w:rPr>
      </w:pPr>
      <w:r w:rsidRPr="003E0E35">
        <w:rPr>
          <w:rFonts w:ascii="Avenir Book" w:eastAsia="Times New Roman" w:hAnsi="Avenir Book"/>
          <w:sz w:val="20"/>
        </w:rPr>
        <w:t>Managing Drug and Alcohol Misuse at Work</w:t>
      </w:r>
    </w:p>
    <w:p w14:paraId="26B465F8" w14:textId="77777777" w:rsidR="003E0E35" w:rsidRPr="003E0E35" w:rsidRDefault="003E0E35" w:rsidP="003E0E35">
      <w:pPr>
        <w:outlineLvl w:val="0"/>
        <w:rPr>
          <w:rFonts w:ascii="Avenir Book" w:eastAsia="Times New Roman" w:hAnsi="Avenir Book"/>
          <w:sz w:val="20"/>
        </w:rPr>
      </w:pPr>
      <w:r w:rsidRPr="003E0E35">
        <w:rPr>
          <w:rFonts w:ascii="Avenir Book" w:eastAsia="Times New Roman" w:hAnsi="Avenir Book"/>
          <w:sz w:val="20"/>
        </w:rPr>
        <w:t>(https://www.hse.gov.uk/alcoholdrugs/)</w:t>
      </w:r>
    </w:p>
    <w:p w14:paraId="71B8A4D2" w14:textId="77777777" w:rsidR="003E0E35" w:rsidRPr="003E0E35" w:rsidRDefault="003E0E35" w:rsidP="003E0E35">
      <w:pPr>
        <w:outlineLvl w:val="0"/>
        <w:rPr>
          <w:rFonts w:ascii="Avenir Book" w:eastAsia="Times New Roman" w:hAnsi="Avenir Book"/>
          <w:sz w:val="20"/>
        </w:rPr>
      </w:pPr>
    </w:p>
    <w:p w14:paraId="5398024D" w14:textId="77777777" w:rsidR="003E0E35" w:rsidRPr="003E0E35" w:rsidRDefault="003E0E35" w:rsidP="003E0E35">
      <w:pPr>
        <w:outlineLvl w:val="0"/>
        <w:rPr>
          <w:rFonts w:ascii="Avenir Book" w:eastAsia="Times New Roman" w:hAnsi="Avenir Book"/>
          <w:sz w:val="20"/>
        </w:rPr>
      </w:pPr>
      <w:r w:rsidRPr="003E0E35">
        <w:rPr>
          <w:rFonts w:ascii="Avenir Book" w:eastAsia="Times New Roman" w:hAnsi="Avenir Book"/>
          <w:sz w:val="20"/>
        </w:rPr>
        <w:t xml:space="preserve">BS EN ISO/IEC 17025:2017 General Requirements for the Competence of Testing and Calibration Laboratories </w:t>
      </w:r>
    </w:p>
    <w:p w14:paraId="099D211D" w14:textId="77777777" w:rsidR="003E0E35" w:rsidRPr="003E0E35" w:rsidRDefault="003E0E35" w:rsidP="003E0E35">
      <w:pPr>
        <w:outlineLvl w:val="0"/>
        <w:rPr>
          <w:rFonts w:ascii="Avenir Book" w:eastAsia="Times New Roman" w:hAnsi="Avenir Book"/>
          <w:sz w:val="20"/>
        </w:rPr>
      </w:pPr>
      <w:r w:rsidRPr="003E0E35">
        <w:rPr>
          <w:rFonts w:ascii="Avenir Book" w:eastAsia="Times New Roman" w:hAnsi="Avenir Book"/>
          <w:sz w:val="20"/>
        </w:rPr>
        <w:t>(https://www.iso.org/standard/66912.html)</w:t>
      </w:r>
    </w:p>
    <w:p w14:paraId="6C0C008B" w14:textId="77777777" w:rsidR="003E0E35" w:rsidRPr="003E0E35" w:rsidRDefault="003E0E35" w:rsidP="003E0E35">
      <w:pPr>
        <w:outlineLvl w:val="0"/>
        <w:rPr>
          <w:rFonts w:ascii="Avenir Book" w:eastAsia="Times New Roman" w:hAnsi="Avenir Book"/>
          <w:sz w:val="20"/>
        </w:rPr>
      </w:pPr>
    </w:p>
    <w:p w14:paraId="237DB861" w14:textId="77777777" w:rsidR="003E0E35" w:rsidRPr="003E0E35" w:rsidRDefault="003E0E35" w:rsidP="003E0E35">
      <w:pPr>
        <w:outlineLvl w:val="0"/>
        <w:rPr>
          <w:rFonts w:ascii="Avenir Book" w:eastAsia="Times New Roman" w:hAnsi="Avenir Book"/>
          <w:sz w:val="20"/>
        </w:rPr>
      </w:pPr>
      <w:r w:rsidRPr="003E0E35">
        <w:rPr>
          <w:rFonts w:ascii="Avenir Book" w:eastAsia="Times New Roman" w:hAnsi="Avenir Book"/>
          <w:sz w:val="20"/>
        </w:rPr>
        <w:t>European Workplace Drug Testing Society Guidelines</w:t>
      </w:r>
    </w:p>
    <w:p w14:paraId="5DBD93BC" w14:textId="291719A9" w:rsidR="003E0E35" w:rsidRPr="0042044A" w:rsidRDefault="003E0E35" w:rsidP="003E0E35">
      <w:pPr>
        <w:outlineLvl w:val="0"/>
        <w:rPr>
          <w:rFonts w:ascii="Avenir Book" w:eastAsia="Times New Roman" w:hAnsi="Avenir Book"/>
          <w:sz w:val="20"/>
        </w:rPr>
      </w:pPr>
      <w:r w:rsidRPr="003E0E35">
        <w:rPr>
          <w:rFonts w:ascii="Avenir Book" w:eastAsia="Times New Roman" w:hAnsi="Avenir Book"/>
          <w:sz w:val="20"/>
        </w:rPr>
        <w:t>(https://www.ewdts.org/)</w:t>
      </w:r>
    </w:p>
    <w:bookmarkEnd w:id="3"/>
    <w:p w14:paraId="0FC3F6A6" w14:textId="77777777" w:rsidR="007C3F40" w:rsidRPr="00FA6257" w:rsidRDefault="007C3F40" w:rsidP="007C3F40">
      <w:pPr>
        <w:jc w:val="center"/>
        <w:rPr>
          <w:rFonts w:ascii="Avenir Book" w:hAnsi="Avenir Book"/>
          <w:b/>
          <w:szCs w:val="24"/>
          <w:u w:val="single"/>
        </w:rPr>
      </w:pPr>
    </w:p>
    <w:p w14:paraId="7EF63023" w14:textId="77777777" w:rsidR="003E0E35" w:rsidRDefault="003E0E35">
      <w:pPr>
        <w:rPr>
          <w:rFonts w:ascii="Avenir Book" w:hAnsi="Avenir Book"/>
          <w:b/>
          <w:szCs w:val="24"/>
          <w:u w:val="single"/>
        </w:rPr>
      </w:pPr>
      <w:r>
        <w:rPr>
          <w:rFonts w:ascii="Avenir Book" w:hAnsi="Avenir Book"/>
          <w:b/>
          <w:szCs w:val="24"/>
          <w:u w:val="single"/>
        </w:rPr>
        <w:br w:type="page"/>
      </w:r>
    </w:p>
    <w:p w14:paraId="7BC8D2DC" w14:textId="455C3F53" w:rsidR="007C3F40" w:rsidRPr="00FA6257" w:rsidRDefault="007C3F40" w:rsidP="007C3F40">
      <w:pPr>
        <w:jc w:val="center"/>
        <w:outlineLvl w:val="0"/>
        <w:rPr>
          <w:rFonts w:ascii="Avenir Book" w:hAnsi="Avenir Book"/>
          <w:b/>
          <w:szCs w:val="24"/>
          <w:u w:val="single"/>
        </w:rPr>
      </w:pPr>
      <w:r w:rsidRPr="00FA6257">
        <w:rPr>
          <w:rFonts w:ascii="Avenir Book" w:hAnsi="Avenir Book"/>
          <w:b/>
          <w:szCs w:val="24"/>
          <w:u w:val="single"/>
        </w:rPr>
        <w:lastRenderedPageBreak/>
        <w:t>DATA PROTECTION POLICY</w:t>
      </w:r>
    </w:p>
    <w:p w14:paraId="624E3CA7" w14:textId="77777777" w:rsidR="007C3F40" w:rsidRPr="00FD5432" w:rsidRDefault="007C3F40" w:rsidP="00FD54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hAnsi="Avenir Book" w:cs="Arial"/>
          <w:sz w:val="20"/>
        </w:rPr>
      </w:pPr>
      <w:r w:rsidRPr="00FA6257">
        <w:rPr>
          <w:rFonts w:ascii="Avenir Book" w:hAnsi="Avenir Book"/>
          <w:szCs w:val="24"/>
        </w:rPr>
        <w:cr/>
      </w:r>
      <w:r w:rsidRPr="00FD5432">
        <w:rPr>
          <w:rFonts w:ascii="Avenir Book" w:hAnsi="Avenir Book" w:cs="Arial"/>
          <w:sz w:val="20"/>
        </w:rPr>
        <w:t>The organisation is committed to being transparent about how it collects and uses the personal data of its workforce, and to meeting its data protection obligations. This policy sets out the organisation's commitment to data protection, and individual rights and obligations in relation to personal data.</w:t>
      </w:r>
    </w:p>
    <w:p w14:paraId="6E79C0E3" w14:textId="77777777" w:rsidR="007C3F40" w:rsidRPr="00FA6257" w:rsidRDefault="007C3F40" w:rsidP="00FD5432">
      <w:pPr>
        <w:pStyle w:val="NormalWeb"/>
        <w:spacing w:before="2" w:after="2"/>
        <w:jc w:val="both"/>
        <w:rPr>
          <w:rFonts w:ascii="Arial" w:hAnsi="Arial" w:cs="Arial"/>
        </w:rPr>
      </w:pPr>
    </w:p>
    <w:p w14:paraId="4FE9A5B9" w14:textId="77777777" w:rsidR="007C3F40" w:rsidRPr="00FD5432" w:rsidRDefault="007C3F40" w:rsidP="00FD54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hAnsi="Avenir Book" w:cs="Arial"/>
          <w:sz w:val="20"/>
        </w:rPr>
      </w:pPr>
      <w:r w:rsidRPr="00FD5432">
        <w:rPr>
          <w:rFonts w:ascii="Avenir Book" w:hAnsi="Avenir Book" w:cs="Arial"/>
          <w:sz w:val="20"/>
        </w:rPr>
        <w:t xml:space="preserve">This policy applies to the personal data of job applicants, employees, workers, contractors, volunteers, interns, apprentices and former employees, referred to as HR-related personal data. </w:t>
      </w:r>
    </w:p>
    <w:p w14:paraId="51877B5B" w14:textId="77777777" w:rsidR="007C3F40" w:rsidRPr="00FD5432" w:rsidRDefault="007C3F40" w:rsidP="00FD54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hAnsi="Avenir Book" w:cs="Arial"/>
          <w:sz w:val="20"/>
        </w:rPr>
      </w:pPr>
    </w:p>
    <w:p w14:paraId="55942108" w14:textId="77777777" w:rsidR="007C3F40" w:rsidRPr="00FD5432" w:rsidRDefault="007C3F40" w:rsidP="00FD54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hAnsi="Avenir Book" w:cs="Arial"/>
          <w:sz w:val="20"/>
        </w:rPr>
      </w:pPr>
      <w:r w:rsidRPr="00FD5432">
        <w:rPr>
          <w:rFonts w:ascii="Avenir Book" w:hAnsi="Avenir Book" w:cs="Arial"/>
          <w:sz w:val="20"/>
        </w:rPr>
        <w:t>This policy does not apply to the personal data of clients or other personal data processed for business purposes.</w:t>
      </w:r>
    </w:p>
    <w:p w14:paraId="2EC41AFB" w14:textId="77777777" w:rsidR="007C3F40" w:rsidRPr="00FD5432" w:rsidRDefault="007C3F40" w:rsidP="00FD54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hAnsi="Avenir Book" w:cs="Arial"/>
          <w:sz w:val="20"/>
        </w:rPr>
      </w:pPr>
    </w:p>
    <w:p w14:paraId="344BD851" w14:textId="3925BF22" w:rsidR="007C3F40" w:rsidRPr="00FD5432" w:rsidRDefault="007C3F40" w:rsidP="00FD54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hAnsi="Avenir Book" w:cs="Arial"/>
          <w:sz w:val="20"/>
        </w:rPr>
      </w:pPr>
      <w:r w:rsidRPr="00FD5432">
        <w:rPr>
          <w:rFonts w:ascii="Avenir Book" w:hAnsi="Avenir Book" w:cs="Arial"/>
          <w:sz w:val="20"/>
        </w:rPr>
        <w:t xml:space="preserve">The organisation has appointed Samantha Harrison as the person with responsibility for data protection compliance within the organisation. </w:t>
      </w:r>
      <w:r w:rsidR="006553BB" w:rsidRPr="00FD5432">
        <w:rPr>
          <w:rFonts w:ascii="Avenir Book" w:hAnsi="Avenir Book" w:cs="Arial"/>
          <w:sz w:val="20"/>
        </w:rPr>
        <w:t>They</w:t>
      </w:r>
      <w:r w:rsidRPr="00FD5432">
        <w:rPr>
          <w:rFonts w:ascii="Avenir Book" w:hAnsi="Avenir Book" w:cs="Arial"/>
          <w:sz w:val="20"/>
        </w:rPr>
        <w:t xml:space="preserve"> can be contacted at samanthah@broadoakproperties.com. Questions about this policy, or requests for further information, should be directed to her.</w:t>
      </w:r>
    </w:p>
    <w:p w14:paraId="5CB659B1" w14:textId="77777777" w:rsidR="007C3F40" w:rsidRPr="00FD5432" w:rsidRDefault="007C3F40" w:rsidP="00FD54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hAnsi="Avenir Book" w:cs="Arial"/>
          <w:sz w:val="20"/>
        </w:rPr>
      </w:pPr>
    </w:p>
    <w:p w14:paraId="5A9BB2F7" w14:textId="77777777" w:rsidR="007C3F40" w:rsidRPr="00FD5432" w:rsidRDefault="007C3F40" w:rsidP="00FD54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hAnsi="Avenir Book" w:cs="Arial"/>
          <w:b/>
          <w:sz w:val="20"/>
          <w:u w:val="single"/>
        </w:rPr>
      </w:pPr>
      <w:r w:rsidRPr="00FD5432">
        <w:rPr>
          <w:rFonts w:ascii="Avenir Book" w:hAnsi="Avenir Book" w:cs="Arial"/>
          <w:b/>
          <w:sz w:val="20"/>
          <w:u w:val="single"/>
        </w:rPr>
        <w:t>Definitions</w:t>
      </w:r>
    </w:p>
    <w:p w14:paraId="222D9B81" w14:textId="77777777" w:rsidR="007C3F40" w:rsidRPr="00FD5432" w:rsidRDefault="007C3F40" w:rsidP="00FD54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hAnsi="Avenir Book" w:cs="Arial"/>
          <w:sz w:val="20"/>
        </w:rPr>
      </w:pPr>
      <w:r w:rsidRPr="00FD5432">
        <w:rPr>
          <w:rFonts w:ascii="Avenir Book" w:hAnsi="Avenir Book" w:cs="Arial"/>
          <w:b/>
          <w:sz w:val="20"/>
        </w:rPr>
        <w:t>"Personal data</w:t>
      </w:r>
      <w:r w:rsidRPr="00FD5432">
        <w:rPr>
          <w:rFonts w:ascii="Avenir Book" w:hAnsi="Avenir Book" w:cs="Arial"/>
          <w:sz w:val="20"/>
        </w:rPr>
        <w:t>" is any information that relates to an individual who can be identified from that information. Processing is any use that is made of data, including collecting, storing, amending, disclosing or destroying it.</w:t>
      </w:r>
    </w:p>
    <w:p w14:paraId="4AB35B4F" w14:textId="77777777" w:rsidR="007C3F40" w:rsidRPr="00FD5432" w:rsidRDefault="007C3F40" w:rsidP="00FD54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hAnsi="Avenir Book" w:cs="Arial"/>
          <w:sz w:val="20"/>
        </w:rPr>
      </w:pPr>
    </w:p>
    <w:p w14:paraId="5DC2CF6C" w14:textId="77777777" w:rsidR="007C3F40" w:rsidRPr="00FD5432" w:rsidRDefault="007C3F40" w:rsidP="00FD5432">
      <w:pPr>
        <w:pStyle w:val="NormalWeb"/>
        <w:spacing w:before="2" w:after="2"/>
        <w:jc w:val="both"/>
        <w:rPr>
          <w:rFonts w:ascii="Avenir Book" w:eastAsia="Times" w:hAnsi="Avenir Book" w:cs="Arial"/>
        </w:rPr>
      </w:pPr>
      <w:r w:rsidRPr="00FD5432">
        <w:rPr>
          <w:rFonts w:ascii="Avenir Book" w:eastAsia="Times" w:hAnsi="Avenir Book" w:cs="Arial"/>
          <w:b/>
        </w:rPr>
        <w:t>"Special categories of personal data"</w:t>
      </w:r>
      <w:r w:rsidRPr="00FD5432">
        <w:rPr>
          <w:rFonts w:ascii="Avenir Book" w:eastAsia="Times" w:hAnsi="Avenir Book" w:cs="Arial"/>
        </w:rPr>
        <w:t xml:space="preserve"> means information about an individual's racial or ethnic origin, political opinions, religious or philosophical beliefs, trade union membership, health, sex life or sexual orientation and biometric data.</w:t>
      </w:r>
    </w:p>
    <w:p w14:paraId="159C4764" w14:textId="77777777" w:rsidR="007C3F40" w:rsidRPr="00FD5432" w:rsidRDefault="007C3F40" w:rsidP="00FD5432">
      <w:pPr>
        <w:pStyle w:val="NormalWeb"/>
        <w:spacing w:before="2" w:after="2"/>
        <w:jc w:val="both"/>
        <w:rPr>
          <w:rFonts w:ascii="Avenir Book" w:eastAsia="Times" w:hAnsi="Avenir Book" w:cs="Arial"/>
        </w:rPr>
      </w:pPr>
    </w:p>
    <w:p w14:paraId="276B830C" w14:textId="77777777" w:rsidR="007C3F40" w:rsidRPr="00FD5432" w:rsidRDefault="007C3F40" w:rsidP="00FD5432">
      <w:pPr>
        <w:pStyle w:val="NormalWeb"/>
        <w:spacing w:before="2" w:after="2"/>
        <w:jc w:val="both"/>
        <w:rPr>
          <w:rFonts w:ascii="Avenir Book" w:eastAsia="Times" w:hAnsi="Avenir Book" w:cs="Arial"/>
        </w:rPr>
      </w:pPr>
      <w:r w:rsidRPr="00FA6257">
        <w:rPr>
          <w:rFonts w:ascii="Arial" w:hAnsi="Arial" w:cs="Arial"/>
          <w:bCs/>
        </w:rPr>
        <w:t>"</w:t>
      </w:r>
      <w:r w:rsidRPr="00FD5432">
        <w:rPr>
          <w:rFonts w:ascii="Avenir Book" w:eastAsia="Times" w:hAnsi="Avenir Book" w:cs="Arial"/>
          <w:b/>
        </w:rPr>
        <w:t>Criminal records data"</w:t>
      </w:r>
      <w:r w:rsidRPr="00FD5432">
        <w:rPr>
          <w:rFonts w:ascii="Avenir Book" w:eastAsia="Times" w:hAnsi="Avenir Book" w:cs="Arial"/>
        </w:rPr>
        <w:t xml:space="preserve"> means information about an individual's criminal convictions and offences, and information relating to criminal allegations and proceedings.</w:t>
      </w:r>
    </w:p>
    <w:p w14:paraId="628F3448" w14:textId="77777777" w:rsidR="007C3F40" w:rsidRPr="00FD5432" w:rsidRDefault="007C3F40" w:rsidP="00FD5432">
      <w:pPr>
        <w:pStyle w:val="NormalWeb"/>
        <w:spacing w:before="2" w:after="2"/>
        <w:jc w:val="both"/>
        <w:rPr>
          <w:rFonts w:ascii="Avenir Book" w:eastAsia="Times" w:hAnsi="Avenir Book" w:cs="Arial"/>
        </w:rPr>
      </w:pPr>
    </w:p>
    <w:p w14:paraId="2AD58E97" w14:textId="77777777" w:rsidR="007C3F40" w:rsidRPr="00FD5432" w:rsidRDefault="007C3F40" w:rsidP="00FD5432">
      <w:pPr>
        <w:pStyle w:val="NormalWeb"/>
        <w:spacing w:before="2" w:after="2"/>
        <w:jc w:val="both"/>
        <w:rPr>
          <w:rFonts w:ascii="Avenir Book" w:eastAsia="Times" w:hAnsi="Avenir Book" w:cs="Arial"/>
          <w:b/>
        </w:rPr>
      </w:pPr>
      <w:r w:rsidRPr="00FD5432">
        <w:rPr>
          <w:rFonts w:ascii="Avenir Book" w:eastAsia="Times" w:hAnsi="Avenir Book" w:cs="Arial"/>
          <w:b/>
        </w:rPr>
        <w:t>Data protection principles</w:t>
      </w:r>
    </w:p>
    <w:p w14:paraId="5DCC07ED" w14:textId="77777777" w:rsidR="007C3F40" w:rsidRPr="00FD5432" w:rsidRDefault="007C3F40" w:rsidP="00FD5432">
      <w:pPr>
        <w:pStyle w:val="NormalWeb"/>
        <w:spacing w:before="2" w:after="2"/>
        <w:jc w:val="both"/>
        <w:rPr>
          <w:rFonts w:ascii="Avenir Book" w:eastAsia="Times" w:hAnsi="Avenir Book" w:cs="Arial"/>
        </w:rPr>
      </w:pPr>
      <w:r w:rsidRPr="00FD5432">
        <w:rPr>
          <w:rFonts w:ascii="Avenir Book" w:eastAsia="Times" w:hAnsi="Avenir Book" w:cs="Arial"/>
        </w:rPr>
        <w:t>The organisation processes HR-related personal data in accordance with the following data protection principles:</w:t>
      </w:r>
    </w:p>
    <w:p w14:paraId="7758FD77" w14:textId="77777777" w:rsidR="007C3F40" w:rsidRPr="00FD5432" w:rsidRDefault="007C3F40" w:rsidP="00FD5432">
      <w:pPr>
        <w:pStyle w:val="NormalWeb"/>
        <w:spacing w:before="2" w:after="2"/>
        <w:jc w:val="both"/>
        <w:rPr>
          <w:rFonts w:ascii="Avenir Book" w:eastAsia="Times" w:hAnsi="Avenir Book" w:cs="Arial"/>
        </w:rPr>
      </w:pPr>
    </w:p>
    <w:p w14:paraId="2C00AD6D" w14:textId="77777777" w:rsidR="007C3F40" w:rsidRPr="00FD5432" w:rsidRDefault="007C3F40" w:rsidP="00FD5432">
      <w:pPr>
        <w:pStyle w:val="NormalWeb"/>
        <w:numPr>
          <w:ilvl w:val="0"/>
          <w:numId w:val="11"/>
        </w:numPr>
        <w:spacing w:before="2" w:after="2"/>
        <w:jc w:val="both"/>
        <w:rPr>
          <w:rFonts w:ascii="Avenir Book" w:eastAsia="Times" w:hAnsi="Avenir Book" w:cs="Arial"/>
        </w:rPr>
      </w:pPr>
      <w:r w:rsidRPr="00FD5432">
        <w:rPr>
          <w:rFonts w:ascii="Avenir Book" w:eastAsia="Times" w:hAnsi="Avenir Book" w:cs="Arial"/>
        </w:rPr>
        <w:t>The organisation processes personal data lawfully, fairly and in a transparent manner.</w:t>
      </w:r>
    </w:p>
    <w:p w14:paraId="3109F75B" w14:textId="77777777" w:rsidR="007C3F40" w:rsidRPr="00FD5432" w:rsidRDefault="007C3F40" w:rsidP="00FD5432">
      <w:pPr>
        <w:pStyle w:val="NormalWeb"/>
        <w:numPr>
          <w:ilvl w:val="0"/>
          <w:numId w:val="11"/>
        </w:numPr>
        <w:spacing w:before="2" w:after="2"/>
        <w:jc w:val="both"/>
        <w:rPr>
          <w:rFonts w:ascii="Avenir Book" w:eastAsia="Times" w:hAnsi="Avenir Book" w:cs="Arial"/>
        </w:rPr>
      </w:pPr>
      <w:r w:rsidRPr="00FD5432">
        <w:rPr>
          <w:rFonts w:ascii="Avenir Book" w:eastAsia="Times" w:hAnsi="Avenir Book" w:cs="Arial"/>
        </w:rPr>
        <w:t>The organisation collects personal data only for specified, explicit and legitimate purposes.</w:t>
      </w:r>
    </w:p>
    <w:p w14:paraId="66631FD8" w14:textId="77777777" w:rsidR="007C3F40" w:rsidRPr="00FD5432" w:rsidRDefault="007C3F40" w:rsidP="00FD5432">
      <w:pPr>
        <w:pStyle w:val="NormalWeb"/>
        <w:numPr>
          <w:ilvl w:val="0"/>
          <w:numId w:val="11"/>
        </w:numPr>
        <w:spacing w:before="2" w:after="2"/>
        <w:jc w:val="both"/>
        <w:rPr>
          <w:rFonts w:ascii="Avenir Book" w:eastAsia="Times" w:hAnsi="Avenir Book" w:cs="Arial"/>
        </w:rPr>
      </w:pPr>
      <w:r w:rsidRPr="00FD5432">
        <w:rPr>
          <w:rFonts w:ascii="Avenir Book" w:eastAsia="Times" w:hAnsi="Avenir Book" w:cs="Arial"/>
        </w:rPr>
        <w:t>The organisation processes personal data only where it is adequate, relevant and limited to what is necessary for the purposes of processing.</w:t>
      </w:r>
    </w:p>
    <w:p w14:paraId="03C98DBE" w14:textId="77777777" w:rsidR="007C3F40" w:rsidRPr="00FD5432" w:rsidRDefault="007C3F40" w:rsidP="00FD5432">
      <w:pPr>
        <w:pStyle w:val="NormalWeb"/>
        <w:numPr>
          <w:ilvl w:val="0"/>
          <w:numId w:val="11"/>
        </w:numPr>
        <w:spacing w:before="2" w:after="2"/>
        <w:jc w:val="both"/>
        <w:rPr>
          <w:rFonts w:ascii="Avenir Book" w:eastAsia="Times" w:hAnsi="Avenir Book" w:cs="Arial"/>
        </w:rPr>
      </w:pPr>
      <w:r w:rsidRPr="00FD5432">
        <w:rPr>
          <w:rFonts w:ascii="Avenir Book" w:eastAsia="Times" w:hAnsi="Avenir Book" w:cs="Arial"/>
        </w:rPr>
        <w:t>The organisation keeps accurate personal data and takes all reasonable steps to ensure that inaccurate personal data is rectified or deleted without delay.</w:t>
      </w:r>
    </w:p>
    <w:p w14:paraId="664F778E" w14:textId="77777777" w:rsidR="007C3F40" w:rsidRPr="00FD5432" w:rsidRDefault="007C3F40" w:rsidP="00FD5432">
      <w:pPr>
        <w:pStyle w:val="NormalWeb"/>
        <w:numPr>
          <w:ilvl w:val="0"/>
          <w:numId w:val="11"/>
        </w:numPr>
        <w:spacing w:before="2" w:after="2"/>
        <w:jc w:val="both"/>
        <w:rPr>
          <w:rFonts w:ascii="Avenir Book" w:eastAsia="Times" w:hAnsi="Avenir Book" w:cs="Arial"/>
        </w:rPr>
      </w:pPr>
      <w:r w:rsidRPr="00FD5432">
        <w:rPr>
          <w:rFonts w:ascii="Avenir Book" w:eastAsia="Times" w:hAnsi="Avenir Book" w:cs="Arial"/>
        </w:rPr>
        <w:t>The organisation keeps personal data only for the period necessary for processing.</w:t>
      </w:r>
    </w:p>
    <w:p w14:paraId="11AA7202" w14:textId="77777777" w:rsidR="007C3F40" w:rsidRPr="00FD5432" w:rsidRDefault="007C3F40" w:rsidP="00FD5432">
      <w:pPr>
        <w:pStyle w:val="NormalWeb"/>
        <w:numPr>
          <w:ilvl w:val="0"/>
          <w:numId w:val="11"/>
        </w:numPr>
        <w:spacing w:before="2" w:after="2"/>
        <w:jc w:val="both"/>
        <w:rPr>
          <w:rFonts w:ascii="Avenir Book" w:eastAsia="Times" w:hAnsi="Avenir Book" w:cs="Arial"/>
        </w:rPr>
      </w:pPr>
      <w:r w:rsidRPr="00FD5432">
        <w:rPr>
          <w:rFonts w:ascii="Avenir Book" w:eastAsia="Times" w:hAnsi="Avenir Book" w:cs="Arial"/>
        </w:rPr>
        <w:t>The organisation adopts appropriate measures to make sure that personal data is secure, and protected against unauthorised or unlawful processing, and accidental loss, destruction or damage.</w:t>
      </w:r>
    </w:p>
    <w:p w14:paraId="52E46E06" w14:textId="77777777" w:rsidR="007C3F40" w:rsidRPr="00FD5432" w:rsidRDefault="007C3F40" w:rsidP="00FD5432">
      <w:pPr>
        <w:pStyle w:val="NormalWeb"/>
        <w:spacing w:before="2" w:after="2"/>
        <w:jc w:val="both"/>
        <w:rPr>
          <w:rFonts w:ascii="Avenir Book" w:eastAsia="Times" w:hAnsi="Avenir Book" w:cs="Arial"/>
        </w:rPr>
      </w:pPr>
      <w:r w:rsidRPr="00FD5432">
        <w:rPr>
          <w:rFonts w:ascii="Avenir Book" w:eastAsia="Times" w:hAnsi="Avenir Book" w:cs="Arial"/>
        </w:rPr>
        <w:t>The organisation tells individuals the reasons for processing their personal data, how it uses such data and the legal basis for processing in its privacy notices. It will not process personal data of individuals for other reasons.</w:t>
      </w:r>
    </w:p>
    <w:p w14:paraId="205DB7F8" w14:textId="1A87BF25" w:rsidR="007C3F40" w:rsidRPr="00FD5432" w:rsidRDefault="007C3F40" w:rsidP="00FD5432">
      <w:pPr>
        <w:pStyle w:val="NormalWeb"/>
        <w:spacing w:before="2" w:after="2"/>
        <w:jc w:val="both"/>
        <w:rPr>
          <w:rFonts w:ascii="Avenir Book" w:eastAsia="Times" w:hAnsi="Avenir Book" w:cs="Arial"/>
        </w:rPr>
      </w:pPr>
    </w:p>
    <w:p w14:paraId="46676C20" w14:textId="77777777" w:rsidR="007C3F40" w:rsidRPr="00FD5432" w:rsidRDefault="007C3F40" w:rsidP="00FD5432">
      <w:pPr>
        <w:pStyle w:val="NormalWeb"/>
        <w:spacing w:before="2" w:after="2"/>
        <w:jc w:val="both"/>
        <w:rPr>
          <w:rFonts w:ascii="Avenir Book" w:eastAsia="Times" w:hAnsi="Avenir Book" w:cs="Arial"/>
        </w:rPr>
      </w:pPr>
      <w:r w:rsidRPr="00FD5432">
        <w:rPr>
          <w:rFonts w:ascii="Avenir Book" w:eastAsia="Times" w:hAnsi="Avenir Book" w:cs="Arial"/>
        </w:rPr>
        <w:t>Where the organisation processes special categories of personal data or criminal records data to perform obligations or to exercise rights in employment law, this is done in accordance with a policy on special categories of data and criminal records data.</w:t>
      </w:r>
    </w:p>
    <w:p w14:paraId="08ABE8F6" w14:textId="77777777" w:rsidR="007C3F40" w:rsidRPr="00FD5432" w:rsidRDefault="007C3F40" w:rsidP="00FD5432">
      <w:pPr>
        <w:pStyle w:val="NormalWeb"/>
        <w:spacing w:before="2" w:after="2"/>
        <w:jc w:val="both"/>
        <w:rPr>
          <w:rFonts w:ascii="Avenir Book" w:eastAsia="Times" w:hAnsi="Avenir Book" w:cs="Arial"/>
        </w:rPr>
      </w:pPr>
    </w:p>
    <w:p w14:paraId="4614D6F8" w14:textId="35E781A6" w:rsidR="007C3F40" w:rsidRPr="00FD5432" w:rsidRDefault="007C3F40" w:rsidP="00FD5432">
      <w:pPr>
        <w:pStyle w:val="NormalWeb"/>
        <w:spacing w:before="2" w:after="2"/>
        <w:jc w:val="both"/>
        <w:rPr>
          <w:rFonts w:ascii="Avenir Book" w:eastAsia="Times" w:hAnsi="Avenir Book" w:cs="Arial"/>
        </w:rPr>
      </w:pPr>
      <w:r w:rsidRPr="00FD5432">
        <w:rPr>
          <w:rFonts w:ascii="Avenir Book" w:eastAsia="Times" w:hAnsi="Avenir Book" w:cs="Arial"/>
        </w:rPr>
        <w:t xml:space="preserve">The organisation will update HR-related personal data promptly if an individual advises that </w:t>
      </w:r>
      <w:r w:rsidR="000552C1" w:rsidRPr="00FD5432">
        <w:rPr>
          <w:rFonts w:ascii="Avenir Book" w:eastAsia="Times" w:hAnsi="Avenir Book" w:cs="Arial"/>
        </w:rPr>
        <w:t xml:space="preserve">their </w:t>
      </w:r>
      <w:r w:rsidRPr="00FD5432">
        <w:rPr>
          <w:rFonts w:ascii="Avenir Book" w:eastAsia="Times" w:hAnsi="Avenir Book" w:cs="Arial"/>
        </w:rPr>
        <w:t>information has changed or is inaccurate.</w:t>
      </w:r>
    </w:p>
    <w:p w14:paraId="2887CB60" w14:textId="77777777" w:rsidR="007C3F40" w:rsidRPr="00FD5432" w:rsidRDefault="007C3F40" w:rsidP="00FD5432">
      <w:pPr>
        <w:pStyle w:val="NormalWeb"/>
        <w:spacing w:before="2" w:after="2"/>
        <w:jc w:val="both"/>
        <w:rPr>
          <w:rFonts w:ascii="Avenir Book" w:eastAsia="Times" w:hAnsi="Avenir Book" w:cs="Arial"/>
        </w:rPr>
      </w:pPr>
    </w:p>
    <w:p w14:paraId="7C91EF33" w14:textId="77777777" w:rsidR="007C3F40" w:rsidRPr="00FD5432" w:rsidRDefault="007C3F40" w:rsidP="00FD5432">
      <w:pPr>
        <w:pStyle w:val="NormalWeb"/>
        <w:spacing w:before="2" w:after="2"/>
        <w:jc w:val="both"/>
        <w:rPr>
          <w:rFonts w:ascii="Avenir Book" w:eastAsia="Times" w:hAnsi="Avenir Book" w:cs="Arial"/>
        </w:rPr>
      </w:pPr>
      <w:r w:rsidRPr="00FD5432">
        <w:rPr>
          <w:rFonts w:ascii="Avenir Book" w:eastAsia="Times" w:hAnsi="Avenir Book" w:cs="Arial"/>
        </w:rPr>
        <w:t>Personal data gathered during the [employment, worker, contractor or volunteer relationship, or apprenticeship or internship] is held in the individual's personnel file (in hard copy or electronic format, or both), and on HR systems. The periods for which the organisation holds HR-related personal data are contained in its privacy notices to individuals.</w:t>
      </w:r>
    </w:p>
    <w:p w14:paraId="059262C1" w14:textId="77777777" w:rsidR="007C3F40" w:rsidRPr="00FD5432" w:rsidRDefault="007C3F40" w:rsidP="00FD5432">
      <w:pPr>
        <w:pStyle w:val="NormalWeb"/>
        <w:spacing w:before="2" w:after="2"/>
        <w:jc w:val="both"/>
        <w:rPr>
          <w:rFonts w:ascii="Avenir Book" w:eastAsia="Times" w:hAnsi="Avenir Book" w:cs="Arial"/>
        </w:rPr>
      </w:pPr>
    </w:p>
    <w:p w14:paraId="5BE336E4" w14:textId="77777777" w:rsidR="007C3F40" w:rsidRPr="00FD5432" w:rsidRDefault="007C3F40" w:rsidP="00FD5432">
      <w:pPr>
        <w:pStyle w:val="NormalWeb"/>
        <w:spacing w:before="2" w:after="2"/>
        <w:jc w:val="both"/>
        <w:rPr>
          <w:rFonts w:ascii="Avenir Book" w:eastAsia="Times" w:hAnsi="Avenir Book" w:cs="Arial"/>
        </w:rPr>
      </w:pPr>
      <w:r w:rsidRPr="00FD5432">
        <w:rPr>
          <w:rFonts w:ascii="Avenir Book" w:eastAsia="Times" w:hAnsi="Avenir Book" w:cs="Arial"/>
        </w:rPr>
        <w:t>The organisation keeps a record of its processing activities in respect of HR-related personal data in accordance with the requirements of the General Data Protection Regulation (GDPR).</w:t>
      </w:r>
    </w:p>
    <w:p w14:paraId="36BDAC2F" w14:textId="77777777" w:rsidR="007C3F40" w:rsidRPr="00FD5432" w:rsidRDefault="007C3F40" w:rsidP="00FD5432">
      <w:pPr>
        <w:pStyle w:val="NormalWeb"/>
        <w:spacing w:before="2" w:after="2"/>
        <w:jc w:val="both"/>
        <w:rPr>
          <w:rFonts w:ascii="Avenir Book" w:eastAsia="Times" w:hAnsi="Avenir Book" w:cs="Arial"/>
        </w:rPr>
      </w:pPr>
    </w:p>
    <w:p w14:paraId="25835B5F" w14:textId="77777777" w:rsidR="007C3F40" w:rsidRPr="00FD5432" w:rsidRDefault="007C3F40" w:rsidP="00FD5432">
      <w:pPr>
        <w:pStyle w:val="NormalWeb"/>
        <w:spacing w:before="2" w:after="2"/>
        <w:jc w:val="both"/>
        <w:rPr>
          <w:rFonts w:ascii="Avenir Book" w:eastAsia="Times" w:hAnsi="Avenir Book" w:cs="Arial"/>
          <w:b/>
        </w:rPr>
      </w:pPr>
      <w:r w:rsidRPr="00FD5432">
        <w:rPr>
          <w:rFonts w:ascii="Avenir Book" w:eastAsia="Times" w:hAnsi="Avenir Book" w:cs="Arial"/>
          <w:b/>
        </w:rPr>
        <w:t>Individual rights</w:t>
      </w:r>
    </w:p>
    <w:p w14:paraId="3B550C40" w14:textId="77777777" w:rsidR="007C3F40" w:rsidRPr="00FD5432" w:rsidRDefault="007C3F40" w:rsidP="00FD5432">
      <w:pPr>
        <w:pStyle w:val="NormalWeb"/>
        <w:spacing w:before="2" w:after="2"/>
        <w:jc w:val="both"/>
        <w:rPr>
          <w:rFonts w:ascii="Avenir Book" w:eastAsia="Times" w:hAnsi="Avenir Book" w:cs="Arial"/>
        </w:rPr>
      </w:pPr>
      <w:r w:rsidRPr="00FD5432">
        <w:rPr>
          <w:rFonts w:ascii="Avenir Book" w:eastAsia="Times" w:hAnsi="Avenir Book" w:cs="Arial"/>
        </w:rPr>
        <w:t>As a data subject, individuals have a number of rights in relation to their personal data.</w:t>
      </w:r>
    </w:p>
    <w:p w14:paraId="48C3CAB1" w14:textId="77777777" w:rsidR="007C3F40" w:rsidRPr="00FD5432" w:rsidRDefault="007C3F40" w:rsidP="00FD5432">
      <w:pPr>
        <w:pStyle w:val="NormalWeb"/>
        <w:spacing w:before="2" w:after="2"/>
        <w:jc w:val="both"/>
        <w:rPr>
          <w:rFonts w:ascii="Avenir Book" w:eastAsia="Times" w:hAnsi="Avenir Book" w:cs="Arial"/>
        </w:rPr>
      </w:pPr>
    </w:p>
    <w:p w14:paraId="1A43C12B" w14:textId="77777777" w:rsidR="007C3F40" w:rsidRPr="00FD5432" w:rsidRDefault="007C3F40" w:rsidP="00FD5432">
      <w:pPr>
        <w:pStyle w:val="NormalWeb"/>
        <w:spacing w:before="2" w:after="2"/>
        <w:jc w:val="both"/>
        <w:rPr>
          <w:rFonts w:ascii="Avenir Book" w:eastAsia="Times" w:hAnsi="Avenir Book" w:cs="Arial"/>
        </w:rPr>
      </w:pPr>
      <w:r w:rsidRPr="00FD5432">
        <w:rPr>
          <w:rFonts w:ascii="Avenir Book" w:eastAsia="Times" w:hAnsi="Avenir Book" w:cs="Arial"/>
        </w:rPr>
        <w:t>Subject access requests</w:t>
      </w:r>
    </w:p>
    <w:p w14:paraId="3456526F" w14:textId="242C1B17" w:rsidR="007C3F40" w:rsidRPr="00FD5432" w:rsidRDefault="007C3F40" w:rsidP="00FD5432">
      <w:pPr>
        <w:pStyle w:val="NormalWeb"/>
        <w:spacing w:before="2" w:after="2"/>
        <w:jc w:val="both"/>
        <w:rPr>
          <w:rFonts w:ascii="Avenir Book" w:eastAsia="Times" w:hAnsi="Avenir Book" w:cs="Arial"/>
        </w:rPr>
      </w:pPr>
      <w:r w:rsidRPr="00FD5432">
        <w:rPr>
          <w:rFonts w:ascii="Avenir Book" w:eastAsia="Times" w:hAnsi="Avenir Book" w:cs="Arial"/>
        </w:rPr>
        <w:t xml:space="preserve">Individuals have the right to make a subject access request. If an individual makes a subject access request, the organisation will tell </w:t>
      </w:r>
      <w:r w:rsidR="00132D02" w:rsidRPr="00FD5432">
        <w:rPr>
          <w:rFonts w:ascii="Avenir Book" w:eastAsia="Times" w:hAnsi="Avenir Book" w:cs="Arial"/>
        </w:rPr>
        <w:t>them</w:t>
      </w:r>
      <w:r w:rsidRPr="00FD5432">
        <w:rPr>
          <w:rFonts w:ascii="Avenir Book" w:eastAsia="Times" w:hAnsi="Avenir Book" w:cs="Arial"/>
        </w:rPr>
        <w:t>:</w:t>
      </w:r>
    </w:p>
    <w:p w14:paraId="6EA52E8F" w14:textId="4B3076E9" w:rsidR="007C3F40" w:rsidRPr="00FD5432" w:rsidRDefault="007C3F40" w:rsidP="00FD5432">
      <w:pPr>
        <w:pStyle w:val="NormalWeb"/>
        <w:numPr>
          <w:ilvl w:val="0"/>
          <w:numId w:val="12"/>
        </w:numPr>
        <w:spacing w:before="2" w:after="2"/>
        <w:jc w:val="both"/>
        <w:rPr>
          <w:rFonts w:ascii="Avenir Book" w:eastAsia="Times" w:hAnsi="Avenir Book" w:cs="Arial"/>
        </w:rPr>
      </w:pPr>
      <w:r w:rsidRPr="00FD5432">
        <w:rPr>
          <w:rFonts w:ascii="Avenir Book" w:eastAsia="Times" w:hAnsi="Avenir Book" w:cs="Arial"/>
        </w:rPr>
        <w:t xml:space="preserve">whether or not </w:t>
      </w:r>
      <w:r w:rsidR="00132D02" w:rsidRPr="00FD5432">
        <w:rPr>
          <w:rFonts w:ascii="Avenir Book" w:eastAsia="Times" w:hAnsi="Avenir Book" w:cs="Arial"/>
        </w:rPr>
        <w:t>their</w:t>
      </w:r>
      <w:r w:rsidRPr="00FD5432">
        <w:rPr>
          <w:rFonts w:ascii="Avenir Book" w:eastAsia="Times" w:hAnsi="Avenir Book" w:cs="Arial"/>
        </w:rPr>
        <w:t xml:space="preserve"> data is processed and if so why, the categories of personal data concerned and the source of the data if it is not collected from the individual;</w:t>
      </w:r>
    </w:p>
    <w:p w14:paraId="51F813AB" w14:textId="515AAB99" w:rsidR="007C3F40" w:rsidRPr="00FD5432" w:rsidRDefault="007C3F40" w:rsidP="00FD5432">
      <w:pPr>
        <w:pStyle w:val="NormalWeb"/>
        <w:numPr>
          <w:ilvl w:val="0"/>
          <w:numId w:val="12"/>
        </w:numPr>
        <w:spacing w:before="2" w:after="2"/>
        <w:jc w:val="both"/>
        <w:rPr>
          <w:rFonts w:ascii="Avenir Book" w:eastAsia="Times" w:hAnsi="Avenir Book" w:cs="Arial"/>
        </w:rPr>
      </w:pPr>
      <w:r w:rsidRPr="00FD5432">
        <w:rPr>
          <w:rFonts w:ascii="Avenir Book" w:eastAsia="Times" w:hAnsi="Avenir Book" w:cs="Arial"/>
        </w:rPr>
        <w:t xml:space="preserve">to whom </w:t>
      </w:r>
      <w:r w:rsidR="00132D02" w:rsidRPr="00FD5432">
        <w:rPr>
          <w:rFonts w:ascii="Avenir Book" w:eastAsia="Times" w:hAnsi="Avenir Book" w:cs="Arial"/>
        </w:rPr>
        <w:t>their</w:t>
      </w:r>
      <w:r w:rsidRPr="00FD5432">
        <w:rPr>
          <w:rFonts w:ascii="Avenir Book" w:eastAsia="Times" w:hAnsi="Avenir Book" w:cs="Arial"/>
        </w:rPr>
        <w:t xml:space="preserve"> data is or may be disclosed, including to recipients located outside the European Economic Area (EEA) and the safeguards that apply to such transfers;</w:t>
      </w:r>
    </w:p>
    <w:p w14:paraId="35175A5E" w14:textId="4E2E3EFB" w:rsidR="007C3F40" w:rsidRPr="00FD5432" w:rsidRDefault="007C3F40" w:rsidP="00FD5432">
      <w:pPr>
        <w:pStyle w:val="NormalWeb"/>
        <w:numPr>
          <w:ilvl w:val="0"/>
          <w:numId w:val="12"/>
        </w:numPr>
        <w:spacing w:before="2" w:after="2"/>
        <w:jc w:val="both"/>
        <w:rPr>
          <w:rFonts w:ascii="Avenir Book" w:eastAsia="Times" w:hAnsi="Avenir Book" w:cs="Arial"/>
        </w:rPr>
      </w:pPr>
      <w:r w:rsidRPr="00FD5432">
        <w:rPr>
          <w:rFonts w:ascii="Avenir Book" w:eastAsia="Times" w:hAnsi="Avenir Book" w:cs="Arial"/>
        </w:rPr>
        <w:t xml:space="preserve">for how long </w:t>
      </w:r>
      <w:r w:rsidR="00132D02" w:rsidRPr="00FD5432">
        <w:rPr>
          <w:rFonts w:ascii="Avenir Book" w:eastAsia="Times" w:hAnsi="Avenir Book" w:cs="Arial"/>
        </w:rPr>
        <w:t>their</w:t>
      </w:r>
      <w:r w:rsidRPr="00FD5432">
        <w:rPr>
          <w:rFonts w:ascii="Avenir Book" w:eastAsia="Times" w:hAnsi="Avenir Book" w:cs="Arial"/>
        </w:rPr>
        <w:t xml:space="preserve"> personal data is stored (or how that period is decided);</w:t>
      </w:r>
    </w:p>
    <w:p w14:paraId="5BF29A6B" w14:textId="5FEC3329" w:rsidR="007C3F40" w:rsidRPr="00FD5432" w:rsidRDefault="00132D02" w:rsidP="00FD5432">
      <w:pPr>
        <w:pStyle w:val="NormalWeb"/>
        <w:numPr>
          <w:ilvl w:val="0"/>
          <w:numId w:val="12"/>
        </w:numPr>
        <w:spacing w:before="2" w:after="2"/>
        <w:jc w:val="both"/>
        <w:rPr>
          <w:rFonts w:ascii="Avenir Book" w:eastAsia="Times" w:hAnsi="Avenir Book" w:cs="Arial"/>
        </w:rPr>
      </w:pPr>
      <w:r w:rsidRPr="00FD5432">
        <w:rPr>
          <w:rFonts w:ascii="Avenir Book" w:eastAsia="Times" w:hAnsi="Avenir Book" w:cs="Arial"/>
        </w:rPr>
        <w:t>their</w:t>
      </w:r>
      <w:r w:rsidR="007C3F40" w:rsidRPr="00FD5432">
        <w:rPr>
          <w:rFonts w:ascii="Avenir Book" w:eastAsia="Times" w:hAnsi="Avenir Book" w:cs="Arial"/>
        </w:rPr>
        <w:t xml:space="preserve"> rights to rectification or erasure of data, or to restrict or object to processing;</w:t>
      </w:r>
    </w:p>
    <w:p w14:paraId="051AE5A6" w14:textId="5FC403F3" w:rsidR="007C3F40" w:rsidRPr="00FD5432" w:rsidRDefault="00132D02" w:rsidP="00FD5432">
      <w:pPr>
        <w:pStyle w:val="NormalWeb"/>
        <w:numPr>
          <w:ilvl w:val="0"/>
          <w:numId w:val="12"/>
        </w:numPr>
        <w:spacing w:before="2" w:after="2"/>
        <w:jc w:val="both"/>
        <w:rPr>
          <w:rFonts w:ascii="Avenir Book" w:eastAsia="Times" w:hAnsi="Avenir Book" w:cs="Arial"/>
        </w:rPr>
      </w:pPr>
      <w:r w:rsidRPr="00FD5432">
        <w:rPr>
          <w:rFonts w:ascii="Avenir Book" w:eastAsia="Times" w:hAnsi="Avenir Book" w:cs="Arial"/>
        </w:rPr>
        <w:lastRenderedPageBreak/>
        <w:t>their</w:t>
      </w:r>
      <w:r w:rsidR="007C3F40" w:rsidRPr="00FD5432">
        <w:rPr>
          <w:rFonts w:ascii="Avenir Book" w:eastAsia="Times" w:hAnsi="Avenir Book" w:cs="Arial"/>
        </w:rPr>
        <w:t xml:space="preserve"> right to complain to the Information Commissioner if </w:t>
      </w:r>
      <w:r w:rsidRPr="00FD5432">
        <w:rPr>
          <w:rFonts w:ascii="Avenir Book" w:eastAsia="Times" w:hAnsi="Avenir Book" w:cs="Arial"/>
        </w:rPr>
        <w:t>they</w:t>
      </w:r>
      <w:r w:rsidR="007C3F40" w:rsidRPr="00FD5432">
        <w:rPr>
          <w:rFonts w:ascii="Avenir Book" w:eastAsia="Times" w:hAnsi="Avenir Book" w:cs="Arial"/>
        </w:rPr>
        <w:t xml:space="preserve"> thin</w:t>
      </w:r>
      <w:r w:rsidRPr="00FD5432">
        <w:rPr>
          <w:rFonts w:ascii="Avenir Book" w:eastAsia="Times" w:hAnsi="Avenir Book" w:cs="Arial"/>
        </w:rPr>
        <w:t>k</w:t>
      </w:r>
      <w:r w:rsidR="007C3F40" w:rsidRPr="00FD5432">
        <w:rPr>
          <w:rFonts w:ascii="Avenir Book" w:eastAsia="Times" w:hAnsi="Avenir Book" w:cs="Arial"/>
        </w:rPr>
        <w:t xml:space="preserve"> the organisation has failed to comply with </w:t>
      </w:r>
      <w:r w:rsidRPr="00FD5432">
        <w:rPr>
          <w:rFonts w:ascii="Avenir Book" w:eastAsia="Times" w:hAnsi="Avenir Book" w:cs="Arial"/>
        </w:rPr>
        <w:t>their</w:t>
      </w:r>
      <w:r w:rsidR="007C3F40" w:rsidRPr="00FD5432">
        <w:rPr>
          <w:rFonts w:ascii="Avenir Book" w:eastAsia="Times" w:hAnsi="Avenir Book" w:cs="Arial"/>
        </w:rPr>
        <w:t xml:space="preserve"> data protection rights; and</w:t>
      </w:r>
    </w:p>
    <w:p w14:paraId="73E8BE8F" w14:textId="77777777" w:rsidR="007C3F40" w:rsidRPr="00FD5432" w:rsidRDefault="007C3F40" w:rsidP="00FD5432">
      <w:pPr>
        <w:pStyle w:val="NormalWeb"/>
        <w:numPr>
          <w:ilvl w:val="0"/>
          <w:numId w:val="12"/>
        </w:numPr>
        <w:spacing w:before="2" w:after="2"/>
        <w:jc w:val="both"/>
        <w:rPr>
          <w:rFonts w:ascii="Avenir Book" w:eastAsia="Times" w:hAnsi="Avenir Book" w:cs="Arial"/>
        </w:rPr>
      </w:pPr>
      <w:r w:rsidRPr="00FD5432">
        <w:rPr>
          <w:rFonts w:ascii="Avenir Book" w:eastAsia="Times" w:hAnsi="Avenir Book" w:cs="Arial"/>
        </w:rPr>
        <w:t>whether or not the organisation carries out automated decision-making and the logic involved in any such decision-making.</w:t>
      </w:r>
    </w:p>
    <w:p w14:paraId="42E36910" w14:textId="77777777" w:rsidR="007C3F40" w:rsidRPr="00FD5432" w:rsidRDefault="007C3F40" w:rsidP="00FD5432">
      <w:pPr>
        <w:pStyle w:val="NormalWeb"/>
        <w:spacing w:before="2" w:after="2"/>
        <w:ind w:left="720"/>
        <w:jc w:val="both"/>
        <w:rPr>
          <w:rFonts w:ascii="Avenir Book" w:eastAsia="Times" w:hAnsi="Avenir Book" w:cs="Arial"/>
        </w:rPr>
      </w:pPr>
    </w:p>
    <w:p w14:paraId="2942610F" w14:textId="18D6930A" w:rsidR="007C3F40" w:rsidRPr="00FD5432" w:rsidRDefault="007C3F40" w:rsidP="00FD5432">
      <w:pPr>
        <w:pStyle w:val="NormalWeb"/>
        <w:spacing w:before="2" w:after="2"/>
        <w:jc w:val="both"/>
        <w:rPr>
          <w:rFonts w:ascii="Avenir Book" w:eastAsia="Times" w:hAnsi="Avenir Book" w:cs="Arial"/>
        </w:rPr>
      </w:pPr>
      <w:r w:rsidRPr="00FD5432">
        <w:rPr>
          <w:rFonts w:ascii="Avenir Book" w:eastAsia="Times" w:hAnsi="Avenir Book" w:cs="Arial"/>
        </w:rPr>
        <w:t xml:space="preserve">The organisation will also provide the individual with a copy of the personal data undergoing processing. This will normally be in electronic form if the individual has made a request electronically, unless </w:t>
      </w:r>
      <w:r w:rsidR="00132D02" w:rsidRPr="00FD5432">
        <w:rPr>
          <w:rFonts w:ascii="Avenir Book" w:eastAsia="Times" w:hAnsi="Avenir Book" w:cs="Arial"/>
        </w:rPr>
        <w:t>they</w:t>
      </w:r>
      <w:r w:rsidRPr="00FD5432">
        <w:rPr>
          <w:rFonts w:ascii="Avenir Book" w:eastAsia="Times" w:hAnsi="Avenir Book" w:cs="Arial"/>
        </w:rPr>
        <w:t xml:space="preserve"> agree</w:t>
      </w:r>
      <w:r w:rsidR="00132D02" w:rsidRPr="00FD5432">
        <w:rPr>
          <w:rFonts w:ascii="Avenir Book" w:eastAsia="Times" w:hAnsi="Avenir Book" w:cs="Arial"/>
        </w:rPr>
        <w:t xml:space="preserve"> </w:t>
      </w:r>
      <w:r w:rsidRPr="00FD5432">
        <w:rPr>
          <w:rFonts w:ascii="Avenir Book" w:eastAsia="Times" w:hAnsi="Avenir Book" w:cs="Arial"/>
        </w:rPr>
        <w:t>otherwise.</w:t>
      </w:r>
    </w:p>
    <w:p w14:paraId="7292328B" w14:textId="77777777" w:rsidR="007C3F40" w:rsidRPr="00FD5432" w:rsidRDefault="007C3F40" w:rsidP="00FD5432">
      <w:pPr>
        <w:pStyle w:val="NormalWeb"/>
        <w:spacing w:before="2" w:after="2"/>
        <w:jc w:val="both"/>
        <w:rPr>
          <w:rFonts w:ascii="Avenir Book" w:eastAsia="Times" w:hAnsi="Avenir Book" w:cs="Arial"/>
        </w:rPr>
      </w:pPr>
      <w:r w:rsidRPr="00FD5432">
        <w:rPr>
          <w:rFonts w:ascii="Avenir Book" w:eastAsia="Times" w:hAnsi="Avenir Book" w:cs="Arial"/>
        </w:rPr>
        <w:t>If the individual wants additional copies, the organisation will charge a fee, which will be based on the administrative cost to the organisation of providing the additional copies.</w:t>
      </w:r>
    </w:p>
    <w:p w14:paraId="6DAA043E" w14:textId="77777777" w:rsidR="007C3F40" w:rsidRPr="00FD5432" w:rsidRDefault="007C3F40" w:rsidP="00FD5432">
      <w:pPr>
        <w:pStyle w:val="NormalWeb"/>
        <w:spacing w:before="2" w:after="2"/>
        <w:jc w:val="both"/>
        <w:rPr>
          <w:rFonts w:ascii="Avenir Book" w:eastAsia="Times" w:hAnsi="Avenir Book" w:cs="Arial"/>
        </w:rPr>
      </w:pPr>
    </w:p>
    <w:p w14:paraId="2E71A135" w14:textId="4F6FBC11" w:rsidR="007C3F40" w:rsidRPr="00FD5432" w:rsidRDefault="007C3F40" w:rsidP="00FD5432">
      <w:pPr>
        <w:pStyle w:val="NormalWeb"/>
        <w:spacing w:before="2" w:after="2"/>
        <w:jc w:val="both"/>
        <w:rPr>
          <w:rFonts w:ascii="Avenir Book" w:eastAsia="Times" w:hAnsi="Avenir Book" w:cs="Arial"/>
        </w:rPr>
      </w:pPr>
      <w:r w:rsidRPr="00FD5432">
        <w:rPr>
          <w:rFonts w:ascii="Avenir Book" w:eastAsia="Times" w:hAnsi="Avenir Book" w:cs="Arial"/>
        </w:rPr>
        <w:t>To make a subject access request, the individual should send the request to</w:t>
      </w:r>
      <w:r w:rsidRPr="00FA6257">
        <w:t xml:space="preserve"> </w:t>
      </w:r>
      <w:r w:rsidR="00641005" w:rsidRPr="00FD5432">
        <w:rPr>
          <w:rFonts w:ascii="Avenir Book" w:eastAsia="Times" w:hAnsi="Avenir Book" w:cs="Arial"/>
        </w:rPr>
        <w:t>samantha.</w:t>
      </w:r>
      <w:r w:rsidRPr="00FD5432">
        <w:rPr>
          <w:rFonts w:ascii="Avenir Book" w:eastAsia="Times" w:hAnsi="Avenir Book" w:cs="Arial"/>
        </w:rPr>
        <w:t>h@broadoak</w:t>
      </w:r>
      <w:r w:rsidR="00641005" w:rsidRPr="00FD5432">
        <w:rPr>
          <w:rFonts w:ascii="Avenir Book" w:eastAsia="Times" w:hAnsi="Avenir Book" w:cs="Arial"/>
        </w:rPr>
        <w:t>group</w:t>
      </w:r>
      <w:r w:rsidRPr="00FD5432">
        <w:rPr>
          <w:rFonts w:ascii="Avenir Book" w:eastAsia="Times" w:hAnsi="Avenir Book" w:cs="Arial"/>
        </w:rPr>
        <w:t xml:space="preserve">.com. In some cases, the organisation may need to ask for proof of identification before the request can be processed. The organisation will inform the individual if it needs to verify </w:t>
      </w:r>
      <w:r w:rsidR="00132D02" w:rsidRPr="00FD5432">
        <w:rPr>
          <w:rFonts w:ascii="Avenir Book" w:eastAsia="Times" w:hAnsi="Avenir Book" w:cs="Arial"/>
        </w:rPr>
        <w:t>their</w:t>
      </w:r>
      <w:r w:rsidRPr="00FD5432">
        <w:rPr>
          <w:rFonts w:ascii="Avenir Book" w:eastAsia="Times" w:hAnsi="Avenir Book" w:cs="Arial"/>
        </w:rPr>
        <w:t xml:space="preserve"> identity and the documents it requires.</w:t>
      </w:r>
    </w:p>
    <w:p w14:paraId="58422A45" w14:textId="77777777" w:rsidR="007C3F40" w:rsidRPr="00FD5432" w:rsidRDefault="007C3F40" w:rsidP="00FD5432">
      <w:pPr>
        <w:pStyle w:val="NormalWeb"/>
        <w:spacing w:before="2" w:after="2"/>
        <w:jc w:val="both"/>
        <w:rPr>
          <w:rFonts w:ascii="Avenir Book" w:eastAsia="Times" w:hAnsi="Avenir Book" w:cs="Arial"/>
        </w:rPr>
      </w:pPr>
    </w:p>
    <w:p w14:paraId="7D5C85DC" w14:textId="48A12312" w:rsidR="007C3F40" w:rsidRPr="00FD5432" w:rsidRDefault="007C3F40" w:rsidP="00FD5432">
      <w:pPr>
        <w:pStyle w:val="NormalWeb"/>
        <w:spacing w:before="2" w:after="2"/>
        <w:jc w:val="both"/>
        <w:rPr>
          <w:rFonts w:ascii="Avenir Book" w:eastAsia="Times" w:hAnsi="Avenir Book" w:cs="Arial"/>
        </w:rPr>
      </w:pPr>
      <w:r w:rsidRPr="00FD5432">
        <w:rPr>
          <w:rFonts w:ascii="Avenir Book" w:eastAsia="Times" w:hAnsi="Avenir Book" w:cs="Arial"/>
        </w:rPr>
        <w:t xml:space="preserve">The organisation will normally respond to a request within a period of one month from the date it is received. In some cases, such as where the organisation processes large amounts of the individual's data, it may respond within three months of the date the request is received. The organisation will write to the individual within one month of receiving the original request to tell </w:t>
      </w:r>
      <w:r w:rsidR="00132D02" w:rsidRPr="00FD5432">
        <w:rPr>
          <w:rFonts w:ascii="Avenir Book" w:eastAsia="Times" w:hAnsi="Avenir Book" w:cs="Arial"/>
        </w:rPr>
        <w:t>them</w:t>
      </w:r>
      <w:r w:rsidRPr="00FD5432">
        <w:rPr>
          <w:rFonts w:ascii="Avenir Book" w:eastAsia="Times" w:hAnsi="Avenir Book" w:cs="Arial"/>
        </w:rPr>
        <w:t xml:space="preserve"> if this is the case.</w:t>
      </w:r>
    </w:p>
    <w:p w14:paraId="61883F3B" w14:textId="77777777" w:rsidR="007C3F40" w:rsidRPr="00FD5432" w:rsidRDefault="007C3F40" w:rsidP="00FD5432">
      <w:pPr>
        <w:pStyle w:val="NormalWeb"/>
        <w:spacing w:before="2" w:after="2"/>
        <w:jc w:val="both"/>
        <w:rPr>
          <w:rFonts w:ascii="Avenir Book" w:eastAsia="Times" w:hAnsi="Avenir Book" w:cs="Arial"/>
        </w:rPr>
      </w:pPr>
    </w:p>
    <w:p w14:paraId="42EEB371" w14:textId="35C3373D" w:rsidR="007C3F40" w:rsidRPr="00FD5432" w:rsidRDefault="007C3F40" w:rsidP="00FD5432">
      <w:pPr>
        <w:pStyle w:val="NormalWeb"/>
        <w:spacing w:before="2" w:after="2"/>
        <w:jc w:val="both"/>
        <w:rPr>
          <w:rFonts w:ascii="Avenir Book" w:eastAsia="Times" w:hAnsi="Avenir Book" w:cs="Arial"/>
        </w:rPr>
      </w:pPr>
      <w:r w:rsidRPr="00FD5432">
        <w:rPr>
          <w:rFonts w:ascii="Avenir Book" w:eastAsia="Times" w:hAnsi="Avenir Book" w:cs="Arial"/>
        </w:rPr>
        <w:t xml:space="preserve">If a subject access request is manifestly unfounded or excessive, the organisation is not obliged to comply with it. Alternatively, the organisation can agree to respond but will charge a fee, which will be based on the administrative cost of responding to the request. A subject access request is likely to be manifestly unfounded or excessive where it repeats a request to which the organisation has already responded. If an individual submits a request that is unfounded or excessive, the organisation will notify </w:t>
      </w:r>
      <w:r w:rsidR="00132D02" w:rsidRPr="00FD5432">
        <w:rPr>
          <w:rFonts w:ascii="Avenir Book" w:eastAsia="Times" w:hAnsi="Avenir Book" w:cs="Arial"/>
        </w:rPr>
        <w:t>them</w:t>
      </w:r>
      <w:r w:rsidRPr="00FD5432">
        <w:rPr>
          <w:rFonts w:ascii="Avenir Book" w:eastAsia="Times" w:hAnsi="Avenir Book" w:cs="Arial"/>
        </w:rPr>
        <w:t xml:space="preserve"> that this is the case and whether or not it will respond to it.</w:t>
      </w:r>
    </w:p>
    <w:p w14:paraId="5A66DD4D" w14:textId="77777777" w:rsidR="007C3F40" w:rsidRPr="00FD5432" w:rsidRDefault="007C3F40" w:rsidP="00FD5432">
      <w:pPr>
        <w:pStyle w:val="NormalWeb"/>
        <w:spacing w:before="2" w:after="2"/>
        <w:jc w:val="both"/>
        <w:rPr>
          <w:rFonts w:ascii="Avenir Book" w:eastAsia="Times" w:hAnsi="Avenir Book" w:cs="Arial"/>
        </w:rPr>
      </w:pPr>
    </w:p>
    <w:p w14:paraId="3744B85A" w14:textId="77777777" w:rsidR="007C3F40" w:rsidRPr="00FD5432" w:rsidRDefault="007C3F40" w:rsidP="00FD5432">
      <w:pPr>
        <w:pStyle w:val="NormalWeb"/>
        <w:spacing w:before="2" w:after="2"/>
        <w:jc w:val="both"/>
        <w:rPr>
          <w:rFonts w:ascii="Avenir Book" w:eastAsia="Times" w:hAnsi="Avenir Book" w:cs="Arial"/>
        </w:rPr>
      </w:pPr>
      <w:r w:rsidRPr="00FD5432">
        <w:rPr>
          <w:rFonts w:ascii="Avenir Book" w:eastAsia="Times" w:hAnsi="Avenir Book" w:cs="Arial"/>
        </w:rPr>
        <w:t>Other rights</w:t>
      </w:r>
    </w:p>
    <w:p w14:paraId="62612551" w14:textId="77777777" w:rsidR="007C3F40" w:rsidRPr="00FD5432" w:rsidRDefault="007C3F40" w:rsidP="00FD5432">
      <w:pPr>
        <w:pStyle w:val="NormalWeb"/>
        <w:spacing w:before="2" w:after="2"/>
        <w:jc w:val="both"/>
        <w:rPr>
          <w:rFonts w:ascii="Avenir Book" w:eastAsia="Times" w:hAnsi="Avenir Book" w:cs="Arial"/>
        </w:rPr>
      </w:pPr>
    </w:p>
    <w:p w14:paraId="43E17F59" w14:textId="77777777" w:rsidR="007C3F40" w:rsidRPr="00FD5432" w:rsidRDefault="007C3F40" w:rsidP="00FD5432">
      <w:pPr>
        <w:pStyle w:val="NormalWeb"/>
        <w:spacing w:before="2" w:after="2"/>
        <w:jc w:val="both"/>
        <w:rPr>
          <w:rFonts w:ascii="Avenir Book" w:eastAsia="Times" w:hAnsi="Avenir Book" w:cs="Arial"/>
        </w:rPr>
      </w:pPr>
      <w:r w:rsidRPr="00FD5432">
        <w:rPr>
          <w:rFonts w:ascii="Avenir Book" w:eastAsia="Times" w:hAnsi="Avenir Book" w:cs="Arial"/>
        </w:rPr>
        <w:t>Individuals have a number of other rights in relation to their personal data. They can require the organisation to:</w:t>
      </w:r>
    </w:p>
    <w:p w14:paraId="3CDF5AE4" w14:textId="77777777" w:rsidR="007C3F40" w:rsidRPr="00FD5432" w:rsidRDefault="007C3F40" w:rsidP="00FD5432">
      <w:pPr>
        <w:pStyle w:val="NormalWeb"/>
        <w:numPr>
          <w:ilvl w:val="0"/>
          <w:numId w:val="13"/>
        </w:numPr>
        <w:spacing w:before="2" w:after="2"/>
        <w:jc w:val="both"/>
        <w:rPr>
          <w:rFonts w:ascii="Avenir Book" w:eastAsia="Times" w:hAnsi="Avenir Book" w:cs="Arial"/>
        </w:rPr>
      </w:pPr>
      <w:r w:rsidRPr="00FD5432">
        <w:rPr>
          <w:rFonts w:ascii="Avenir Book" w:eastAsia="Times" w:hAnsi="Avenir Book" w:cs="Arial"/>
        </w:rPr>
        <w:t>rectify inaccurate data;</w:t>
      </w:r>
    </w:p>
    <w:p w14:paraId="5FAEA356" w14:textId="77777777" w:rsidR="007C3F40" w:rsidRPr="00FD5432" w:rsidRDefault="007C3F40" w:rsidP="00FD5432">
      <w:pPr>
        <w:pStyle w:val="NormalWeb"/>
        <w:numPr>
          <w:ilvl w:val="0"/>
          <w:numId w:val="13"/>
        </w:numPr>
        <w:spacing w:before="2" w:after="2"/>
        <w:jc w:val="both"/>
        <w:rPr>
          <w:rFonts w:ascii="Avenir Book" w:eastAsia="Times" w:hAnsi="Avenir Book" w:cs="Arial"/>
        </w:rPr>
      </w:pPr>
      <w:r w:rsidRPr="00FD5432">
        <w:rPr>
          <w:rFonts w:ascii="Avenir Book" w:eastAsia="Times" w:hAnsi="Avenir Book" w:cs="Arial"/>
        </w:rPr>
        <w:t>stop processing or erase data that is no longer necessary for the purposes of processing;</w:t>
      </w:r>
    </w:p>
    <w:p w14:paraId="49BCF129" w14:textId="77777777" w:rsidR="007C3F40" w:rsidRPr="00FD5432" w:rsidRDefault="007C3F40" w:rsidP="00FD5432">
      <w:pPr>
        <w:pStyle w:val="NormalWeb"/>
        <w:numPr>
          <w:ilvl w:val="0"/>
          <w:numId w:val="13"/>
        </w:numPr>
        <w:spacing w:before="2" w:after="2"/>
        <w:jc w:val="both"/>
        <w:rPr>
          <w:rFonts w:ascii="Avenir Book" w:eastAsia="Times" w:hAnsi="Avenir Book" w:cs="Arial"/>
        </w:rPr>
      </w:pPr>
      <w:r w:rsidRPr="00FD5432">
        <w:rPr>
          <w:rFonts w:ascii="Avenir Book" w:eastAsia="Times" w:hAnsi="Avenir Book" w:cs="Arial"/>
        </w:rPr>
        <w:t>stop processing or erase data if the individual's interests override the organisation's legitimate grounds for processing data (where the organisation relies on its legitimate interests as a reason for processing data);</w:t>
      </w:r>
    </w:p>
    <w:p w14:paraId="707C8058" w14:textId="77777777" w:rsidR="007C3F40" w:rsidRPr="00FD5432" w:rsidRDefault="007C3F40" w:rsidP="00FD5432">
      <w:pPr>
        <w:pStyle w:val="NormalWeb"/>
        <w:numPr>
          <w:ilvl w:val="0"/>
          <w:numId w:val="13"/>
        </w:numPr>
        <w:spacing w:before="2" w:after="2"/>
        <w:jc w:val="both"/>
        <w:rPr>
          <w:rFonts w:ascii="Avenir Book" w:eastAsia="Times" w:hAnsi="Avenir Book" w:cs="Arial"/>
        </w:rPr>
      </w:pPr>
      <w:r w:rsidRPr="00FD5432">
        <w:rPr>
          <w:rFonts w:ascii="Avenir Book" w:eastAsia="Times" w:hAnsi="Avenir Book" w:cs="Arial"/>
        </w:rPr>
        <w:t>stop processing or erase data if processing is unlawful; and</w:t>
      </w:r>
    </w:p>
    <w:p w14:paraId="735490A0" w14:textId="77777777" w:rsidR="007C3F40" w:rsidRPr="00FD5432" w:rsidRDefault="007C3F40" w:rsidP="00FD5432">
      <w:pPr>
        <w:pStyle w:val="NormalWeb"/>
        <w:numPr>
          <w:ilvl w:val="0"/>
          <w:numId w:val="13"/>
        </w:numPr>
        <w:spacing w:before="2" w:after="2"/>
        <w:jc w:val="both"/>
        <w:rPr>
          <w:rFonts w:ascii="Avenir Book" w:eastAsia="Times" w:hAnsi="Avenir Book" w:cs="Arial"/>
        </w:rPr>
      </w:pPr>
      <w:r w:rsidRPr="00FD5432">
        <w:rPr>
          <w:rFonts w:ascii="Avenir Book" w:eastAsia="Times" w:hAnsi="Avenir Book" w:cs="Arial"/>
        </w:rPr>
        <w:t>stop processing data for a period if data is inaccurate or if there is a dispute about whether or not the individual's interests override the organisation's legitimate grounds for processing data.</w:t>
      </w:r>
    </w:p>
    <w:p w14:paraId="0E3D3041" w14:textId="77777777" w:rsidR="007C3F40" w:rsidRPr="00FD5432" w:rsidRDefault="007C3F40" w:rsidP="00FD5432">
      <w:pPr>
        <w:pStyle w:val="NormalWeb"/>
        <w:spacing w:before="2" w:after="2"/>
        <w:ind w:left="360"/>
        <w:jc w:val="both"/>
        <w:rPr>
          <w:rFonts w:ascii="Avenir Book" w:eastAsia="Times" w:hAnsi="Avenir Book" w:cs="Arial"/>
        </w:rPr>
      </w:pPr>
    </w:p>
    <w:p w14:paraId="5C70F744" w14:textId="144D042D" w:rsidR="007C3F40" w:rsidRPr="00FD5432" w:rsidRDefault="007C3F40" w:rsidP="00FD5432">
      <w:pPr>
        <w:pStyle w:val="NormalWeb"/>
        <w:spacing w:before="2" w:after="2"/>
        <w:jc w:val="both"/>
        <w:rPr>
          <w:rFonts w:ascii="Avenir Book" w:eastAsia="Times" w:hAnsi="Avenir Book" w:cs="Arial"/>
        </w:rPr>
      </w:pPr>
      <w:r w:rsidRPr="00FD5432">
        <w:rPr>
          <w:rFonts w:ascii="Avenir Book" w:eastAsia="Times" w:hAnsi="Avenir Book" w:cs="Arial"/>
        </w:rPr>
        <w:t>To ask the organisation to take any of these steps, the individual should send the request t</w:t>
      </w:r>
      <w:r w:rsidR="00355DDF" w:rsidRPr="00FD5432">
        <w:rPr>
          <w:rFonts w:ascii="Avenir Book" w:eastAsia="Times" w:hAnsi="Avenir Book" w:cs="Arial"/>
        </w:rPr>
        <w:t xml:space="preserve">o </w:t>
      </w:r>
      <w:hyperlink r:id="rId14" w:history="1">
        <w:r w:rsidR="00355DDF" w:rsidRPr="00FD5432">
          <w:rPr>
            <w:rStyle w:val="Hyperlink"/>
            <w:rFonts w:ascii="Avenir Book" w:eastAsia="Times" w:hAnsi="Avenir Book" w:cs="Arial"/>
            <w:color w:val="auto"/>
          </w:rPr>
          <w:t>samantha.h@broadoakgroup.com</w:t>
        </w:r>
      </w:hyperlink>
      <w:r w:rsidR="00355DDF" w:rsidRPr="00FD5432">
        <w:rPr>
          <w:rFonts w:ascii="Avenir Book" w:eastAsia="Times" w:hAnsi="Avenir Book" w:cs="Arial"/>
        </w:rPr>
        <w:t xml:space="preserve"> </w:t>
      </w:r>
    </w:p>
    <w:p w14:paraId="74CADABE" w14:textId="77777777" w:rsidR="007C3F40" w:rsidRPr="00FD5432" w:rsidRDefault="007C3F40" w:rsidP="00FD5432">
      <w:pPr>
        <w:pStyle w:val="NormalWeb"/>
        <w:spacing w:before="2" w:after="2"/>
        <w:jc w:val="both"/>
        <w:rPr>
          <w:rFonts w:ascii="Avenir Book" w:eastAsia="Times" w:hAnsi="Avenir Book" w:cs="Arial"/>
        </w:rPr>
      </w:pPr>
    </w:p>
    <w:p w14:paraId="2536B292" w14:textId="77777777" w:rsidR="007C3F40" w:rsidRPr="00FD5432" w:rsidRDefault="007C3F40" w:rsidP="00FD5432">
      <w:pPr>
        <w:pStyle w:val="NormalWeb"/>
        <w:spacing w:before="2" w:after="2"/>
        <w:jc w:val="both"/>
        <w:rPr>
          <w:rFonts w:ascii="Avenir Book" w:eastAsia="Times" w:hAnsi="Avenir Book" w:cs="Arial"/>
          <w:b/>
        </w:rPr>
      </w:pPr>
      <w:r w:rsidRPr="00FD5432">
        <w:rPr>
          <w:rFonts w:ascii="Avenir Book" w:eastAsia="Times" w:hAnsi="Avenir Book" w:cs="Arial"/>
          <w:b/>
        </w:rPr>
        <w:t>Data security</w:t>
      </w:r>
    </w:p>
    <w:p w14:paraId="3E6D5525" w14:textId="77777777" w:rsidR="007C3F40" w:rsidRPr="00FD5432" w:rsidRDefault="007C3F40" w:rsidP="00FD5432">
      <w:pPr>
        <w:pStyle w:val="NormalWeb"/>
        <w:spacing w:before="2" w:after="2"/>
        <w:jc w:val="both"/>
        <w:rPr>
          <w:rFonts w:ascii="Avenir Book" w:eastAsia="Times" w:hAnsi="Avenir Book" w:cs="Arial"/>
          <w:b/>
        </w:rPr>
      </w:pPr>
    </w:p>
    <w:p w14:paraId="03683893" w14:textId="62FB81C4" w:rsidR="007C3F40" w:rsidRPr="00FD5432" w:rsidRDefault="007C3F40" w:rsidP="00FD5432">
      <w:pPr>
        <w:pStyle w:val="NormalWeb"/>
        <w:spacing w:before="2" w:after="2"/>
        <w:jc w:val="both"/>
        <w:rPr>
          <w:rFonts w:ascii="Avenir Book" w:eastAsia="Times" w:hAnsi="Avenir Book" w:cs="Arial"/>
        </w:rPr>
      </w:pPr>
      <w:r w:rsidRPr="00FD5432">
        <w:rPr>
          <w:rFonts w:ascii="Avenir Book" w:eastAsia="Times" w:hAnsi="Avenir Book" w:cs="Arial"/>
        </w:rPr>
        <w:t xml:space="preserve">The organisation takes the security of HR-related personal data seriously. The organisation has internal policies and controls in place to protect personal data against loss, accidental destruction, misuse or disclosure, and to ensure that data is not accessed, except by employees in the proper performance of their duties. </w:t>
      </w:r>
    </w:p>
    <w:p w14:paraId="504F017E" w14:textId="77777777" w:rsidR="007C3F40" w:rsidRPr="00FD5432" w:rsidRDefault="007C3F40" w:rsidP="00FD5432">
      <w:pPr>
        <w:pStyle w:val="NormalWeb"/>
        <w:spacing w:before="2" w:after="2"/>
        <w:jc w:val="both"/>
        <w:rPr>
          <w:rFonts w:ascii="Avenir Book" w:eastAsia="Times" w:hAnsi="Avenir Book" w:cs="Arial"/>
        </w:rPr>
      </w:pPr>
    </w:p>
    <w:p w14:paraId="01F9316B" w14:textId="77777777" w:rsidR="007C3F40" w:rsidRPr="00FD5432" w:rsidRDefault="007C3F40" w:rsidP="00FD5432">
      <w:pPr>
        <w:pStyle w:val="NormalWeb"/>
        <w:spacing w:before="2" w:after="2"/>
        <w:jc w:val="both"/>
        <w:rPr>
          <w:rFonts w:ascii="Avenir Book" w:eastAsia="Times" w:hAnsi="Avenir Book" w:cs="Arial"/>
        </w:rPr>
      </w:pPr>
      <w:r w:rsidRPr="00FD5432">
        <w:rPr>
          <w:rFonts w:ascii="Avenir Book" w:eastAsia="Times" w:hAnsi="Avenir Book" w:cs="Arial"/>
        </w:rPr>
        <w:t>Where the organisation engages third parties to process personal data on its behalf, such parties do so on the basis of written instructions, are under a duty of confidentiality and are obliged to implement appropriate technical and organisational measures to ensure the security of data.</w:t>
      </w:r>
    </w:p>
    <w:p w14:paraId="4FE985E6" w14:textId="77777777" w:rsidR="007C3F40" w:rsidRPr="00FD5432" w:rsidRDefault="007C3F40" w:rsidP="00FD5432">
      <w:pPr>
        <w:pStyle w:val="NormalWeb"/>
        <w:spacing w:before="2" w:after="2"/>
        <w:jc w:val="both"/>
        <w:rPr>
          <w:rFonts w:ascii="Avenir Book" w:eastAsia="Times" w:hAnsi="Avenir Book" w:cs="Arial"/>
        </w:rPr>
      </w:pPr>
    </w:p>
    <w:p w14:paraId="4CC2B2F4" w14:textId="77777777" w:rsidR="007C3F40" w:rsidRPr="00FD5432" w:rsidRDefault="007C3F40" w:rsidP="00FD5432">
      <w:pPr>
        <w:pStyle w:val="NormalWeb"/>
        <w:spacing w:before="2" w:after="2"/>
        <w:jc w:val="both"/>
        <w:rPr>
          <w:rFonts w:ascii="Avenir Book" w:eastAsia="Times" w:hAnsi="Avenir Book" w:cs="Arial"/>
        </w:rPr>
      </w:pPr>
      <w:r w:rsidRPr="00FD5432">
        <w:rPr>
          <w:rFonts w:ascii="Avenir Book" w:eastAsia="Times" w:hAnsi="Avenir Book" w:cs="Arial"/>
        </w:rPr>
        <w:t>Impact assessments</w:t>
      </w:r>
    </w:p>
    <w:p w14:paraId="645828C9" w14:textId="77777777" w:rsidR="007C3F40" w:rsidRPr="00FD5432" w:rsidRDefault="007C3F40" w:rsidP="00FD5432">
      <w:pPr>
        <w:pStyle w:val="NormalWeb"/>
        <w:spacing w:before="2" w:after="2"/>
        <w:jc w:val="both"/>
        <w:rPr>
          <w:rFonts w:ascii="Avenir Book" w:eastAsia="Times" w:hAnsi="Avenir Book" w:cs="Arial"/>
        </w:rPr>
      </w:pPr>
    </w:p>
    <w:p w14:paraId="2521814F" w14:textId="77777777" w:rsidR="007C3F40" w:rsidRPr="00FD5432" w:rsidRDefault="007C3F40" w:rsidP="00FD5432">
      <w:pPr>
        <w:pStyle w:val="NormalWeb"/>
        <w:spacing w:before="2" w:after="2"/>
        <w:jc w:val="both"/>
        <w:rPr>
          <w:rFonts w:ascii="Avenir Book" w:eastAsia="Times" w:hAnsi="Avenir Book" w:cs="Arial"/>
        </w:rPr>
      </w:pPr>
      <w:r w:rsidRPr="00FD5432">
        <w:rPr>
          <w:rFonts w:ascii="Avenir Book" w:eastAsia="Times" w:hAnsi="Avenir Book" w:cs="Arial"/>
        </w:rPr>
        <w:t>Some of the processing that the organisation carries out may result in risks to privacy. Where processing would result in a high risk to individual's rights and freedoms, the organisation will carry out a data protection impact assessment to determine the necessity and proportionality of processing. This will include considering the purposes for which the activity is carried out, the risks for individuals and the measures that can be put in place to mitigate those risks.</w:t>
      </w:r>
    </w:p>
    <w:p w14:paraId="116A88D2" w14:textId="77777777" w:rsidR="007C3F40" w:rsidRPr="006E561C" w:rsidRDefault="007C3F40" w:rsidP="00FD5432">
      <w:pPr>
        <w:pStyle w:val="NormalWeb"/>
        <w:spacing w:before="2" w:after="2"/>
        <w:jc w:val="both"/>
        <w:rPr>
          <w:rFonts w:ascii="Avenir Book" w:eastAsia="Times" w:hAnsi="Avenir Book" w:cs="Arial"/>
          <w:b/>
          <w:bCs/>
        </w:rPr>
      </w:pPr>
    </w:p>
    <w:p w14:paraId="3F0FA0F4" w14:textId="77777777" w:rsidR="007C3F40" w:rsidRPr="006E561C" w:rsidRDefault="007C3F40" w:rsidP="00FD5432">
      <w:pPr>
        <w:pStyle w:val="NormalWeb"/>
        <w:spacing w:before="2" w:after="2"/>
        <w:jc w:val="both"/>
        <w:rPr>
          <w:rFonts w:ascii="Avenir Book" w:eastAsia="Times" w:hAnsi="Avenir Book" w:cs="Arial"/>
          <w:b/>
          <w:bCs/>
        </w:rPr>
      </w:pPr>
      <w:r w:rsidRPr="006E561C">
        <w:rPr>
          <w:rFonts w:ascii="Avenir Book" w:eastAsia="Times" w:hAnsi="Avenir Book" w:cs="Arial"/>
          <w:b/>
          <w:bCs/>
        </w:rPr>
        <w:t>Data breaches</w:t>
      </w:r>
    </w:p>
    <w:p w14:paraId="559E811D" w14:textId="77777777" w:rsidR="007C3F40" w:rsidRPr="00FD5432" w:rsidRDefault="007C3F40" w:rsidP="00FD5432">
      <w:pPr>
        <w:pStyle w:val="NormalWeb"/>
        <w:spacing w:before="2" w:after="2"/>
        <w:jc w:val="both"/>
        <w:rPr>
          <w:rFonts w:ascii="Avenir Book" w:eastAsia="Times" w:hAnsi="Avenir Book" w:cs="Arial"/>
        </w:rPr>
      </w:pPr>
    </w:p>
    <w:p w14:paraId="3CCC1286" w14:textId="77777777" w:rsidR="007C3F40" w:rsidRPr="00FD5432" w:rsidRDefault="007C3F40" w:rsidP="00FD5432">
      <w:pPr>
        <w:pStyle w:val="NormalWeb"/>
        <w:spacing w:before="2" w:after="2"/>
        <w:jc w:val="both"/>
        <w:rPr>
          <w:rFonts w:ascii="Avenir Book" w:eastAsia="Times" w:hAnsi="Avenir Book" w:cs="Arial"/>
        </w:rPr>
      </w:pPr>
      <w:r w:rsidRPr="00FD5432">
        <w:rPr>
          <w:rFonts w:ascii="Avenir Book" w:eastAsia="Times" w:hAnsi="Avenir Book" w:cs="Arial"/>
        </w:rPr>
        <w:t>If the organisation discovers that there has been a breach of HR-related personal data that poses a risk to the rights and freedoms of individuals, it will report it to the Information Commissioner within 72 hours of discovery. The organisation will record all data breaches regardless of their effect.</w:t>
      </w:r>
    </w:p>
    <w:p w14:paraId="7BEF621D" w14:textId="77777777" w:rsidR="007C3F40" w:rsidRPr="00FD5432" w:rsidRDefault="007C3F40" w:rsidP="00FD5432">
      <w:pPr>
        <w:pStyle w:val="NormalWeb"/>
        <w:spacing w:before="2" w:after="2"/>
        <w:jc w:val="both"/>
        <w:rPr>
          <w:rFonts w:ascii="Avenir Book" w:eastAsia="Times" w:hAnsi="Avenir Book" w:cs="Arial"/>
        </w:rPr>
      </w:pPr>
    </w:p>
    <w:p w14:paraId="2993DEA9" w14:textId="77777777" w:rsidR="007C3F40" w:rsidRPr="00FD5432" w:rsidRDefault="007C3F40" w:rsidP="00FD5432">
      <w:pPr>
        <w:pStyle w:val="NormalWeb"/>
        <w:spacing w:before="2" w:after="2"/>
        <w:jc w:val="both"/>
        <w:rPr>
          <w:rFonts w:ascii="Avenir Book" w:eastAsia="Times" w:hAnsi="Avenir Book" w:cs="Arial"/>
        </w:rPr>
      </w:pPr>
      <w:r w:rsidRPr="00FD5432">
        <w:rPr>
          <w:rFonts w:ascii="Avenir Book" w:eastAsia="Times" w:hAnsi="Avenir Book" w:cs="Arial"/>
        </w:rPr>
        <w:t>If the breach is likely to result in a high risk to the rights and freedoms of individuals, it will tell affected individuals that there has been a breach and provide them with information about its likely consequences and the mitigation measures it has taken.</w:t>
      </w:r>
    </w:p>
    <w:p w14:paraId="28D1B111" w14:textId="77777777" w:rsidR="007C3F40" w:rsidRPr="00FD5432" w:rsidRDefault="007C3F40" w:rsidP="00FD5432">
      <w:pPr>
        <w:pStyle w:val="NormalWeb"/>
        <w:spacing w:before="2" w:after="2"/>
        <w:jc w:val="both"/>
        <w:rPr>
          <w:rFonts w:ascii="Avenir Book" w:eastAsia="Times" w:hAnsi="Avenir Book" w:cs="Arial"/>
        </w:rPr>
      </w:pPr>
    </w:p>
    <w:p w14:paraId="40FBFCF0" w14:textId="77777777" w:rsidR="00643456" w:rsidRPr="006E561C" w:rsidRDefault="00643456" w:rsidP="006E561C">
      <w:pPr>
        <w:spacing w:line="259" w:lineRule="auto"/>
        <w:jc w:val="both"/>
        <w:rPr>
          <w:rFonts w:ascii="Avenir Book" w:hAnsi="Avenir Book" w:cs="Arial"/>
          <w:b/>
          <w:bCs/>
          <w:sz w:val="20"/>
          <w:u w:val="single"/>
        </w:rPr>
      </w:pPr>
      <w:r w:rsidRPr="006E561C">
        <w:rPr>
          <w:rFonts w:ascii="Avenir Book" w:hAnsi="Avenir Book" w:cs="Arial"/>
          <w:b/>
          <w:bCs/>
          <w:sz w:val="20"/>
          <w:u w:val="single"/>
        </w:rPr>
        <w:t>Recording devices and smart wearable devices</w:t>
      </w:r>
    </w:p>
    <w:p w14:paraId="1E2363D9" w14:textId="77777777" w:rsidR="00643456" w:rsidRPr="006E561C" w:rsidRDefault="00643456" w:rsidP="00643456">
      <w:pPr>
        <w:pStyle w:val="ListParagraph"/>
        <w:ind w:left="360"/>
        <w:jc w:val="both"/>
        <w:rPr>
          <w:rFonts w:ascii="Avenir Book" w:hAnsi="Avenir Book" w:cs="Arial"/>
          <w:b/>
          <w:bCs/>
          <w:sz w:val="20"/>
          <w:u w:val="single"/>
        </w:rPr>
      </w:pPr>
    </w:p>
    <w:p w14:paraId="4EBA3B72" w14:textId="77777777" w:rsidR="00643456" w:rsidRPr="006E561C" w:rsidRDefault="00643456" w:rsidP="006E561C">
      <w:pPr>
        <w:spacing w:after="160" w:line="259" w:lineRule="auto"/>
        <w:rPr>
          <w:rFonts w:ascii="Avenir Book" w:hAnsi="Avenir Book" w:cs="Arial"/>
          <w:b/>
          <w:bCs/>
          <w:sz w:val="20"/>
          <w:u w:val="single"/>
        </w:rPr>
      </w:pPr>
      <w:r w:rsidRPr="006E561C">
        <w:rPr>
          <w:rFonts w:ascii="Avenir Book" w:hAnsi="Avenir Book" w:cs="Arial"/>
          <w:sz w:val="20"/>
        </w:rPr>
        <w:t>Smart wearable devices include any personal or work-issued equipment capable of recording, capturing, storing or transmitting audio, visual or other data. This includes, but is not limited to: smart glasses, smart watches, body-worn cameras and similar emerging technologies.</w:t>
      </w:r>
    </w:p>
    <w:p w14:paraId="5987666B" w14:textId="77777777" w:rsidR="00643456" w:rsidRPr="006E561C" w:rsidRDefault="00643456" w:rsidP="006E561C">
      <w:pPr>
        <w:spacing w:line="259" w:lineRule="auto"/>
        <w:jc w:val="both"/>
        <w:rPr>
          <w:rFonts w:ascii="Avenir Book" w:hAnsi="Avenir Book" w:cs="Arial"/>
          <w:b/>
          <w:bCs/>
          <w:sz w:val="20"/>
          <w:u w:val="single"/>
        </w:rPr>
      </w:pPr>
      <w:r w:rsidRPr="006E561C">
        <w:rPr>
          <w:rFonts w:ascii="Avenir Book" w:hAnsi="Avenir Book" w:cs="Arial"/>
          <w:sz w:val="20"/>
        </w:rPr>
        <w:t>Smart wearable devices are capable of collecting personal data, including special category data, whether intentionally or inadvertently. This includes devices that record automatically, are voice-activated or create the appearance of recording.</w:t>
      </w:r>
    </w:p>
    <w:p w14:paraId="3A710730" w14:textId="77777777" w:rsidR="00643456" w:rsidRPr="006E561C" w:rsidRDefault="00643456" w:rsidP="00643456">
      <w:pPr>
        <w:pStyle w:val="ListParagraph"/>
        <w:ind w:left="792"/>
        <w:jc w:val="both"/>
        <w:rPr>
          <w:rFonts w:ascii="Avenir Book" w:hAnsi="Avenir Book" w:cs="Arial"/>
          <w:b/>
          <w:bCs/>
          <w:sz w:val="20"/>
          <w:u w:val="single"/>
        </w:rPr>
      </w:pPr>
    </w:p>
    <w:p w14:paraId="1D2DA0FE" w14:textId="77777777" w:rsidR="00643456" w:rsidRPr="006E561C" w:rsidRDefault="00643456" w:rsidP="006E561C">
      <w:pPr>
        <w:spacing w:after="160" w:line="259" w:lineRule="auto"/>
        <w:rPr>
          <w:rFonts w:ascii="Avenir Book" w:hAnsi="Avenir Book" w:cs="Arial"/>
          <w:b/>
          <w:bCs/>
          <w:sz w:val="20"/>
          <w:u w:val="single"/>
        </w:rPr>
      </w:pPr>
      <w:r w:rsidRPr="006E561C">
        <w:rPr>
          <w:rFonts w:ascii="Avenir Book" w:hAnsi="Avenir Book" w:cs="Arial"/>
          <w:sz w:val="20"/>
        </w:rPr>
        <w:t>The use or wearing of smart wearable devices during working time may create a perception of recording or surveillance, even where no recording takes place. You must be mindful of this and avoid conduct that could reasonably cause concern, discomfort or distress to others.</w:t>
      </w:r>
    </w:p>
    <w:p w14:paraId="7A8600F8" w14:textId="77777777" w:rsidR="00643456" w:rsidRPr="006E561C" w:rsidRDefault="00643456" w:rsidP="006E561C">
      <w:pPr>
        <w:spacing w:line="259" w:lineRule="auto"/>
        <w:jc w:val="both"/>
        <w:rPr>
          <w:rFonts w:ascii="Avenir Book" w:hAnsi="Avenir Book" w:cs="Arial"/>
          <w:b/>
          <w:bCs/>
          <w:sz w:val="20"/>
          <w:u w:val="single"/>
        </w:rPr>
      </w:pPr>
      <w:r w:rsidRPr="006E561C">
        <w:rPr>
          <w:rFonts w:ascii="Avenir Book" w:hAnsi="Avenir Book" w:cs="Arial"/>
          <w:sz w:val="20"/>
        </w:rPr>
        <w:t>You must not make any audio or visual recordings, or capture images or data relating to colleagues, clients, customers or third parties in the course of their work.</w:t>
      </w:r>
    </w:p>
    <w:p w14:paraId="01E01BFD" w14:textId="77777777" w:rsidR="00643456" w:rsidRPr="006E561C" w:rsidRDefault="00643456" w:rsidP="00643456">
      <w:pPr>
        <w:jc w:val="both"/>
        <w:rPr>
          <w:rFonts w:ascii="Avenir Book" w:hAnsi="Avenir Book" w:cs="Arial"/>
          <w:b/>
          <w:bCs/>
          <w:sz w:val="20"/>
          <w:u w:val="single"/>
        </w:rPr>
      </w:pPr>
    </w:p>
    <w:p w14:paraId="0D9E6FFC" w14:textId="6868B16A" w:rsidR="00643456" w:rsidRPr="006E561C" w:rsidRDefault="00643456" w:rsidP="006E561C">
      <w:pPr>
        <w:spacing w:line="259" w:lineRule="auto"/>
        <w:jc w:val="both"/>
        <w:rPr>
          <w:rFonts w:ascii="Avenir Book" w:hAnsi="Avenir Book" w:cs="Arial"/>
          <w:b/>
          <w:bCs/>
          <w:sz w:val="20"/>
          <w:u w:val="single"/>
        </w:rPr>
      </w:pPr>
      <w:r w:rsidRPr="006E561C">
        <w:rPr>
          <w:rFonts w:ascii="Avenir Book" w:hAnsi="Avenir Book" w:cs="Arial"/>
          <w:sz w:val="20"/>
        </w:rPr>
        <w:t>The use of personal smart wearable devices for recording or data capture during working time is strictly prohibited unless:</w:t>
      </w:r>
    </w:p>
    <w:p w14:paraId="123ADD6F" w14:textId="77777777" w:rsidR="00643456" w:rsidRPr="006E561C" w:rsidRDefault="00643456" w:rsidP="006E561C">
      <w:pPr>
        <w:pStyle w:val="ListParagraph"/>
        <w:numPr>
          <w:ilvl w:val="2"/>
          <w:numId w:val="37"/>
        </w:numPr>
        <w:spacing w:line="259" w:lineRule="auto"/>
        <w:jc w:val="both"/>
        <w:rPr>
          <w:rFonts w:ascii="Avenir Book" w:hAnsi="Avenir Book" w:cs="Arial"/>
          <w:b/>
          <w:bCs/>
          <w:sz w:val="20"/>
          <w:u w:val="single"/>
        </w:rPr>
      </w:pPr>
      <w:r w:rsidRPr="006E561C">
        <w:rPr>
          <w:rFonts w:ascii="Avenir Book" w:hAnsi="Avenir Book" w:cs="Arial"/>
          <w:sz w:val="20"/>
        </w:rPr>
        <w:t>it has been formally approved by us; and</w:t>
      </w:r>
    </w:p>
    <w:p w14:paraId="774DAF5B" w14:textId="77777777" w:rsidR="00643456" w:rsidRPr="006E561C" w:rsidRDefault="00643456" w:rsidP="006E561C">
      <w:pPr>
        <w:pStyle w:val="ListParagraph"/>
        <w:numPr>
          <w:ilvl w:val="2"/>
          <w:numId w:val="37"/>
        </w:numPr>
        <w:spacing w:line="259" w:lineRule="auto"/>
        <w:jc w:val="both"/>
        <w:rPr>
          <w:rFonts w:ascii="Avenir Book" w:hAnsi="Avenir Book" w:cs="Arial"/>
          <w:b/>
          <w:bCs/>
          <w:sz w:val="20"/>
          <w:u w:val="single"/>
        </w:rPr>
      </w:pPr>
      <w:r w:rsidRPr="006E561C">
        <w:rPr>
          <w:rFonts w:ascii="Avenir Book" w:hAnsi="Avenir Book" w:cs="Arial"/>
          <w:sz w:val="20"/>
        </w:rPr>
        <w:t>there is a clear and lawful basis for processing the data; and</w:t>
      </w:r>
    </w:p>
    <w:p w14:paraId="7A4D338F" w14:textId="741E0EA5" w:rsidR="00643456" w:rsidRPr="006E561C" w:rsidRDefault="00643456" w:rsidP="006E561C">
      <w:pPr>
        <w:pStyle w:val="ListParagraph"/>
        <w:numPr>
          <w:ilvl w:val="2"/>
          <w:numId w:val="37"/>
        </w:numPr>
        <w:spacing w:line="259" w:lineRule="auto"/>
        <w:jc w:val="both"/>
        <w:rPr>
          <w:rFonts w:ascii="Avenir Book" w:hAnsi="Avenir Book" w:cs="Arial"/>
          <w:b/>
          <w:bCs/>
          <w:sz w:val="20"/>
          <w:u w:val="single"/>
        </w:rPr>
      </w:pPr>
      <w:r w:rsidRPr="006E561C">
        <w:rPr>
          <w:rFonts w:ascii="Avenir Book" w:hAnsi="Avenir Book" w:cs="Arial"/>
          <w:sz w:val="20"/>
        </w:rPr>
        <w:t>appropriate privacy information and safeguards are in place.</w:t>
      </w:r>
    </w:p>
    <w:p w14:paraId="7EBFFEBD" w14:textId="77777777" w:rsidR="00643456" w:rsidRPr="006E561C" w:rsidRDefault="00643456" w:rsidP="00643456">
      <w:pPr>
        <w:pStyle w:val="ListParagraph"/>
        <w:ind w:left="792"/>
        <w:jc w:val="both"/>
        <w:rPr>
          <w:rFonts w:ascii="Avenir Book" w:hAnsi="Avenir Book" w:cs="Arial"/>
          <w:b/>
          <w:bCs/>
          <w:sz w:val="20"/>
          <w:u w:val="single"/>
        </w:rPr>
      </w:pPr>
    </w:p>
    <w:p w14:paraId="269C9A5D" w14:textId="77777777" w:rsidR="00643456" w:rsidRPr="006E561C" w:rsidRDefault="00643456" w:rsidP="00643456">
      <w:pPr>
        <w:spacing w:line="259" w:lineRule="auto"/>
        <w:jc w:val="both"/>
        <w:rPr>
          <w:rFonts w:ascii="Avenir Book" w:hAnsi="Avenir Book" w:cs="Arial"/>
          <w:sz w:val="20"/>
        </w:rPr>
      </w:pPr>
      <w:r w:rsidRPr="006E561C">
        <w:rPr>
          <w:rFonts w:ascii="Avenir Book" w:hAnsi="Avenir Book" w:cs="Arial"/>
          <w:sz w:val="20"/>
        </w:rPr>
        <w:t>Any unauthorised recording, transmission or storage of personal data using smart wearable devices may constitute a data protection breach and will be treated as a serious matter, which may lead to disciplinary action and/or regulatory reporting.</w:t>
      </w:r>
    </w:p>
    <w:p w14:paraId="3712C4DB" w14:textId="77777777" w:rsidR="00643456" w:rsidRPr="006E561C" w:rsidRDefault="00643456" w:rsidP="006E561C">
      <w:pPr>
        <w:spacing w:line="259" w:lineRule="auto"/>
        <w:jc w:val="both"/>
        <w:rPr>
          <w:rFonts w:ascii="Arial" w:hAnsi="Arial" w:cs="Arial"/>
          <w:b/>
          <w:bCs/>
          <w:sz w:val="20"/>
          <w:u w:val="single"/>
        </w:rPr>
      </w:pPr>
    </w:p>
    <w:p w14:paraId="0F82B172" w14:textId="77777777" w:rsidR="007C3F40" w:rsidRPr="00FD5432" w:rsidRDefault="007C3F40" w:rsidP="007C3F40">
      <w:pPr>
        <w:pStyle w:val="NormalWeb"/>
        <w:spacing w:before="2" w:after="2"/>
        <w:rPr>
          <w:rFonts w:ascii="Avenir Book" w:eastAsia="Times" w:hAnsi="Avenir Book" w:cs="Arial"/>
          <w:b/>
        </w:rPr>
      </w:pPr>
      <w:r w:rsidRPr="00FD5432">
        <w:rPr>
          <w:rFonts w:ascii="Avenir Book" w:eastAsia="Times" w:hAnsi="Avenir Book" w:cs="Arial"/>
          <w:b/>
        </w:rPr>
        <w:t>International data transfers</w:t>
      </w:r>
    </w:p>
    <w:p w14:paraId="23DE14D8" w14:textId="77777777" w:rsidR="007C3F40" w:rsidRPr="00FD5432" w:rsidRDefault="007C3F40" w:rsidP="007C3F40">
      <w:pPr>
        <w:pStyle w:val="NormalWeb"/>
        <w:spacing w:before="2" w:after="2"/>
        <w:rPr>
          <w:rFonts w:ascii="Avenir Book" w:eastAsia="Times" w:hAnsi="Avenir Book" w:cs="Arial"/>
        </w:rPr>
      </w:pPr>
    </w:p>
    <w:p w14:paraId="19D25F50" w14:textId="77777777" w:rsidR="007C3F40" w:rsidRPr="00FD5432" w:rsidRDefault="007C3F40" w:rsidP="007C3F40">
      <w:pPr>
        <w:pStyle w:val="NormalWeb"/>
        <w:spacing w:before="2" w:after="2"/>
        <w:rPr>
          <w:rFonts w:ascii="Avenir Book" w:eastAsia="Times" w:hAnsi="Avenir Book" w:cs="Arial"/>
        </w:rPr>
      </w:pPr>
      <w:r w:rsidRPr="00FD5432">
        <w:rPr>
          <w:rFonts w:ascii="Avenir Book" w:eastAsia="Times" w:hAnsi="Avenir Book" w:cs="Arial"/>
        </w:rPr>
        <w:t>The organisation will not transfer HR-related personal data to countries outside the EEA.</w:t>
      </w:r>
    </w:p>
    <w:p w14:paraId="369F466C" w14:textId="77777777" w:rsidR="007C3F40" w:rsidRPr="00FA6257" w:rsidRDefault="007C3F40" w:rsidP="007C3F40">
      <w:pPr>
        <w:pStyle w:val="NormalWeb"/>
        <w:spacing w:before="2" w:after="2"/>
        <w:rPr>
          <w:rFonts w:ascii="Arial" w:hAnsi="Arial" w:cs="Arial"/>
        </w:rPr>
      </w:pPr>
    </w:p>
    <w:p w14:paraId="175D6638" w14:textId="77777777" w:rsidR="007C3F40" w:rsidRPr="00FD5432" w:rsidRDefault="007C3F40" w:rsidP="007C3F40">
      <w:pPr>
        <w:pStyle w:val="NormalWeb"/>
        <w:spacing w:before="2" w:after="2"/>
        <w:rPr>
          <w:rFonts w:ascii="Avenir Book" w:eastAsia="Times" w:hAnsi="Avenir Book" w:cs="Arial"/>
          <w:b/>
        </w:rPr>
      </w:pPr>
      <w:r w:rsidRPr="00FD5432">
        <w:rPr>
          <w:rFonts w:ascii="Avenir Book" w:eastAsia="Times" w:hAnsi="Avenir Book" w:cs="Arial"/>
          <w:b/>
        </w:rPr>
        <w:t>Individual responsibilities</w:t>
      </w:r>
    </w:p>
    <w:p w14:paraId="752722AB" w14:textId="77777777" w:rsidR="007C3F40" w:rsidRPr="00FD5432" w:rsidRDefault="007C3F40" w:rsidP="007C3F40">
      <w:pPr>
        <w:pStyle w:val="NormalWeb"/>
        <w:spacing w:before="2" w:after="2"/>
        <w:rPr>
          <w:rFonts w:ascii="Avenir Book" w:eastAsia="Times" w:hAnsi="Avenir Book" w:cs="Arial"/>
          <w:b/>
        </w:rPr>
      </w:pPr>
    </w:p>
    <w:p w14:paraId="796A0064" w14:textId="65BC584D" w:rsidR="007C3F40" w:rsidRPr="00FD5432" w:rsidRDefault="007C3F40" w:rsidP="007C3F40">
      <w:pPr>
        <w:pStyle w:val="NormalWeb"/>
        <w:spacing w:before="2" w:after="2"/>
        <w:rPr>
          <w:rFonts w:ascii="Avenir Book" w:eastAsia="Times" w:hAnsi="Avenir Book" w:cs="Arial"/>
        </w:rPr>
      </w:pPr>
      <w:r w:rsidRPr="00FD5432">
        <w:rPr>
          <w:rFonts w:ascii="Avenir Book" w:eastAsia="Times" w:hAnsi="Avenir Book" w:cs="Arial"/>
        </w:rPr>
        <w:t xml:space="preserve">Individuals are responsible for helping the organisation keep their personal data up to date. Individuals should let the organisation know if data provided to the organisation changes, for example if an individual moves house or changes </w:t>
      </w:r>
      <w:r w:rsidR="009E329E" w:rsidRPr="00FD5432">
        <w:rPr>
          <w:rFonts w:ascii="Avenir Book" w:eastAsia="Times" w:hAnsi="Avenir Book" w:cs="Arial"/>
        </w:rPr>
        <w:t>their</w:t>
      </w:r>
      <w:r w:rsidRPr="00FD5432">
        <w:rPr>
          <w:rFonts w:ascii="Avenir Book" w:eastAsia="Times" w:hAnsi="Avenir Book" w:cs="Arial"/>
        </w:rPr>
        <w:t xml:space="preserve"> bank details.</w:t>
      </w:r>
    </w:p>
    <w:p w14:paraId="729DE959" w14:textId="77777777" w:rsidR="007C3F40" w:rsidRPr="00FD5432" w:rsidRDefault="007C3F40" w:rsidP="007C3F40">
      <w:pPr>
        <w:pStyle w:val="NormalWeb"/>
        <w:spacing w:before="2" w:after="2"/>
        <w:rPr>
          <w:rFonts w:ascii="Avenir Book" w:eastAsia="Times" w:hAnsi="Avenir Book" w:cs="Arial"/>
        </w:rPr>
      </w:pPr>
    </w:p>
    <w:p w14:paraId="2F0DE043" w14:textId="77777777" w:rsidR="007C3F40" w:rsidRPr="00FD5432" w:rsidRDefault="007C3F40" w:rsidP="007C3F40">
      <w:pPr>
        <w:pStyle w:val="NormalWeb"/>
        <w:spacing w:before="2" w:after="2"/>
        <w:rPr>
          <w:rFonts w:ascii="Avenir Book" w:eastAsia="Times" w:hAnsi="Avenir Book" w:cs="Arial"/>
        </w:rPr>
      </w:pPr>
      <w:r w:rsidRPr="00FD5432">
        <w:rPr>
          <w:rFonts w:ascii="Avenir Book" w:eastAsia="Times" w:hAnsi="Avenir Book" w:cs="Arial"/>
        </w:rPr>
        <w:t>Individuals may have access to the personal data of other individuals and of our customers and clients in the course of their employment, contract, volunteer period, internship or apprenticeship. Where this is the case, the organisation relies on individuals to help meet its data protection obligations to staff and to customers and clients.</w:t>
      </w:r>
    </w:p>
    <w:p w14:paraId="42613797" w14:textId="77777777" w:rsidR="007C3F40" w:rsidRPr="00FD5432" w:rsidRDefault="007C3F40" w:rsidP="007C3F40">
      <w:pPr>
        <w:pStyle w:val="NormalWeb"/>
        <w:spacing w:before="2" w:after="2"/>
        <w:rPr>
          <w:rFonts w:ascii="Avenir Book" w:eastAsia="Times" w:hAnsi="Avenir Book" w:cs="Arial"/>
        </w:rPr>
      </w:pPr>
    </w:p>
    <w:p w14:paraId="269E801D" w14:textId="77777777" w:rsidR="007C3F40" w:rsidRPr="00FD5432" w:rsidRDefault="007C3F40" w:rsidP="007C3F40">
      <w:pPr>
        <w:pStyle w:val="NormalWeb"/>
        <w:spacing w:before="2" w:after="2"/>
        <w:rPr>
          <w:rFonts w:ascii="Avenir Book" w:eastAsia="Times" w:hAnsi="Avenir Book" w:cs="Arial"/>
        </w:rPr>
      </w:pPr>
      <w:r w:rsidRPr="00FD5432">
        <w:rPr>
          <w:rFonts w:ascii="Avenir Book" w:eastAsia="Times" w:hAnsi="Avenir Book" w:cs="Arial"/>
        </w:rPr>
        <w:t>Individuals who have access to personal data are required:</w:t>
      </w:r>
    </w:p>
    <w:p w14:paraId="29A58D5C" w14:textId="77777777" w:rsidR="007C3F40" w:rsidRPr="00FD5432" w:rsidRDefault="007C3F40" w:rsidP="007C3F40">
      <w:pPr>
        <w:pStyle w:val="NormalWeb"/>
        <w:spacing w:before="2" w:after="2"/>
        <w:rPr>
          <w:rFonts w:ascii="Avenir Book" w:eastAsia="Times" w:hAnsi="Avenir Book" w:cs="Arial"/>
        </w:rPr>
      </w:pPr>
    </w:p>
    <w:p w14:paraId="4F2CDE6F" w14:textId="77777777" w:rsidR="007C3F40" w:rsidRPr="00FD5432" w:rsidRDefault="007C3F40" w:rsidP="007C3F40">
      <w:pPr>
        <w:pStyle w:val="NormalWeb"/>
        <w:numPr>
          <w:ilvl w:val="0"/>
          <w:numId w:val="14"/>
        </w:numPr>
        <w:spacing w:before="2" w:after="2"/>
        <w:rPr>
          <w:rFonts w:ascii="Avenir Book" w:eastAsia="Times" w:hAnsi="Avenir Book" w:cs="Arial"/>
        </w:rPr>
      </w:pPr>
      <w:r w:rsidRPr="00FD5432">
        <w:rPr>
          <w:rFonts w:ascii="Avenir Book" w:eastAsia="Times" w:hAnsi="Avenir Book" w:cs="Arial"/>
        </w:rPr>
        <w:t>to access only data that they have authority to access and only for authorised purposes;</w:t>
      </w:r>
    </w:p>
    <w:p w14:paraId="075E2444" w14:textId="77777777" w:rsidR="007C3F40" w:rsidRPr="00FD5432" w:rsidRDefault="007C3F40" w:rsidP="007C3F40">
      <w:pPr>
        <w:pStyle w:val="NormalWeb"/>
        <w:numPr>
          <w:ilvl w:val="0"/>
          <w:numId w:val="14"/>
        </w:numPr>
        <w:spacing w:before="2" w:after="2"/>
        <w:rPr>
          <w:rFonts w:ascii="Avenir Book" w:eastAsia="Times" w:hAnsi="Avenir Book" w:cs="Arial"/>
        </w:rPr>
      </w:pPr>
      <w:r w:rsidRPr="00FD5432">
        <w:rPr>
          <w:rFonts w:ascii="Avenir Book" w:eastAsia="Times" w:hAnsi="Avenir Book" w:cs="Arial"/>
        </w:rPr>
        <w:t>not to disclose data except to individuals (whether inside or outside the organisation) who have appropriate authorisation;</w:t>
      </w:r>
    </w:p>
    <w:p w14:paraId="41A1F34F" w14:textId="77777777" w:rsidR="007C3F40" w:rsidRPr="00FD5432" w:rsidRDefault="007C3F40" w:rsidP="007C3F40">
      <w:pPr>
        <w:pStyle w:val="NormalWeb"/>
        <w:numPr>
          <w:ilvl w:val="0"/>
          <w:numId w:val="14"/>
        </w:numPr>
        <w:spacing w:before="2" w:after="2"/>
        <w:rPr>
          <w:rFonts w:ascii="Avenir Book" w:eastAsia="Times" w:hAnsi="Avenir Book" w:cs="Arial"/>
        </w:rPr>
      </w:pPr>
      <w:r w:rsidRPr="00FD5432">
        <w:rPr>
          <w:rFonts w:ascii="Avenir Book" w:eastAsia="Times" w:hAnsi="Avenir Book" w:cs="Arial"/>
        </w:rPr>
        <w:t>to keep data secure (for example by complying with rules on access to premises, computer access, including password protection, and secure file storage and destruction);</w:t>
      </w:r>
    </w:p>
    <w:p w14:paraId="7CFFF6C9" w14:textId="77777777" w:rsidR="007C3F40" w:rsidRPr="00FD5432" w:rsidRDefault="007C3F40" w:rsidP="007C3F40">
      <w:pPr>
        <w:pStyle w:val="NormalWeb"/>
        <w:numPr>
          <w:ilvl w:val="0"/>
          <w:numId w:val="14"/>
        </w:numPr>
        <w:spacing w:before="2" w:after="2"/>
        <w:rPr>
          <w:rFonts w:ascii="Avenir Book" w:eastAsia="Times" w:hAnsi="Avenir Book" w:cs="Arial"/>
        </w:rPr>
      </w:pPr>
      <w:r w:rsidRPr="00FD5432">
        <w:rPr>
          <w:rFonts w:ascii="Avenir Book" w:eastAsia="Times" w:hAnsi="Avenir Book" w:cs="Arial"/>
        </w:rPr>
        <w:t>not to remove personal data, or devices containing or that can be used to access personal data, from the organisation's premises without adopting appropriate security measures (such as encryption or password protection) to secure the data and the device; and</w:t>
      </w:r>
    </w:p>
    <w:p w14:paraId="02AB7C1A" w14:textId="77777777" w:rsidR="007C3F40" w:rsidRPr="00FD5432" w:rsidRDefault="007C3F40" w:rsidP="007C3F40">
      <w:pPr>
        <w:pStyle w:val="NormalWeb"/>
        <w:numPr>
          <w:ilvl w:val="0"/>
          <w:numId w:val="14"/>
        </w:numPr>
        <w:spacing w:before="2" w:after="2"/>
        <w:rPr>
          <w:rFonts w:ascii="Avenir Book" w:eastAsia="Times" w:hAnsi="Avenir Book" w:cs="Arial"/>
        </w:rPr>
      </w:pPr>
      <w:r w:rsidRPr="00FD5432">
        <w:rPr>
          <w:rFonts w:ascii="Avenir Book" w:eastAsia="Times" w:hAnsi="Avenir Book" w:cs="Arial"/>
        </w:rPr>
        <w:t>not to store personal data on local drives or on personal devices that are used for work purposes.</w:t>
      </w:r>
    </w:p>
    <w:p w14:paraId="07C4A753" w14:textId="77777777" w:rsidR="007C3F40" w:rsidRPr="00FD5432" w:rsidRDefault="007C3F40" w:rsidP="007C3F40">
      <w:pPr>
        <w:pStyle w:val="NormalWeb"/>
        <w:spacing w:before="2" w:after="2"/>
        <w:ind w:left="720"/>
        <w:rPr>
          <w:rFonts w:ascii="Avenir Book" w:eastAsia="Times" w:hAnsi="Avenir Book" w:cs="Arial"/>
        </w:rPr>
      </w:pPr>
    </w:p>
    <w:p w14:paraId="1E53BF46" w14:textId="77777777" w:rsidR="007C3F40" w:rsidRPr="00FD5432" w:rsidRDefault="007C3F40" w:rsidP="007C3F40">
      <w:pPr>
        <w:pStyle w:val="NormalWeb"/>
        <w:numPr>
          <w:ilvl w:val="0"/>
          <w:numId w:val="14"/>
        </w:numPr>
        <w:spacing w:before="2" w:after="2"/>
        <w:rPr>
          <w:rFonts w:ascii="Avenir Book" w:eastAsia="Times" w:hAnsi="Avenir Book" w:cs="Arial"/>
        </w:rPr>
      </w:pPr>
      <w:r w:rsidRPr="00FD5432">
        <w:rPr>
          <w:rFonts w:ascii="Avenir Book" w:eastAsia="Times" w:hAnsi="Avenir Book" w:cs="Arial"/>
        </w:rPr>
        <w:t>Further details about the organisation's security procedures can be found in its data security policy.</w:t>
      </w:r>
    </w:p>
    <w:p w14:paraId="0DDD99AB" w14:textId="77777777" w:rsidR="007C3F40" w:rsidRPr="00FD5432" w:rsidRDefault="007C3F40" w:rsidP="007C3F40">
      <w:pPr>
        <w:pStyle w:val="NormalWeb"/>
        <w:numPr>
          <w:ilvl w:val="0"/>
          <w:numId w:val="14"/>
        </w:numPr>
        <w:spacing w:before="2" w:after="2"/>
        <w:rPr>
          <w:rFonts w:ascii="Avenir Book" w:eastAsia="Times" w:hAnsi="Avenir Book" w:cs="Arial"/>
        </w:rPr>
      </w:pPr>
      <w:r w:rsidRPr="00FD5432">
        <w:rPr>
          <w:rFonts w:ascii="Avenir Book" w:eastAsia="Times" w:hAnsi="Avenir Book" w:cs="Arial"/>
        </w:rPr>
        <w:t>Failing to observe these requirements may amount to a disciplinary offence, which will be dealt with under the organisation's disciplinary procedure. Significant or deliberate breaches of this policy, such as accessing employee or customer data without authorisation or a legitimate reason to do so, may constitute gross misconduct and could lead to dismissal without notice.</w:t>
      </w:r>
    </w:p>
    <w:p w14:paraId="095CF706" w14:textId="77777777" w:rsidR="007C3F40" w:rsidRPr="00FD5432" w:rsidRDefault="007C3F40" w:rsidP="007C3F40">
      <w:pPr>
        <w:pStyle w:val="NormalWeb"/>
        <w:spacing w:before="2" w:after="2"/>
        <w:ind w:left="720"/>
        <w:rPr>
          <w:rFonts w:ascii="Avenir Book" w:eastAsia="Times" w:hAnsi="Avenir Book" w:cs="Arial"/>
        </w:rPr>
      </w:pPr>
    </w:p>
    <w:p w14:paraId="4E7D5E5C" w14:textId="77777777" w:rsidR="007C3F40" w:rsidRPr="00FD5432" w:rsidRDefault="007C3F40" w:rsidP="007C3F40">
      <w:pPr>
        <w:pStyle w:val="NormalWeb"/>
        <w:spacing w:before="2" w:after="2"/>
        <w:rPr>
          <w:rFonts w:ascii="Avenir Book" w:eastAsia="Times" w:hAnsi="Avenir Book" w:cs="Arial"/>
          <w:b/>
        </w:rPr>
      </w:pPr>
      <w:r w:rsidRPr="00FD5432">
        <w:rPr>
          <w:rFonts w:ascii="Avenir Book" w:eastAsia="Times" w:hAnsi="Avenir Book" w:cs="Arial"/>
          <w:b/>
        </w:rPr>
        <w:t>Training</w:t>
      </w:r>
    </w:p>
    <w:p w14:paraId="3A99C1F5" w14:textId="77777777" w:rsidR="007C3F40" w:rsidRPr="00FD5432" w:rsidRDefault="007C3F40" w:rsidP="007C3F40">
      <w:pPr>
        <w:pStyle w:val="NormalWeb"/>
        <w:spacing w:before="2" w:after="2"/>
        <w:rPr>
          <w:rFonts w:ascii="Avenir Book" w:eastAsia="Times" w:hAnsi="Avenir Book" w:cs="Arial"/>
        </w:rPr>
      </w:pPr>
    </w:p>
    <w:p w14:paraId="37B29D96" w14:textId="77777777" w:rsidR="007C3F40" w:rsidRPr="00FD5432" w:rsidRDefault="007C3F40" w:rsidP="007C3F40">
      <w:pPr>
        <w:pStyle w:val="NormalWeb"/>
        <w:spacing w:before="2" w:after="2"/>
        <w:rPr>
          <w:rFonts w:ascii="Avenir Book" w:eastAsia="Times" w:hAnsi="Avenir Book" w:cs="Arial"/>
        </w:rPr>
      </w:pPr>
      <w:r w:rsidRPr="00FD5432">
        <w:rPr>
          <w:rFonts w:ascii="Avenir Book" w:eastAsia="Times" w:hAnsi="Avenir Book" w:cs="Arial"/>
        </w:rPr>
        <w:t>The organisation will provide training to all individuals about their data protection responsibilities as part of the induction process and at regular intervals thereafter.</w:t>
      </w:r>
    </w:p>
    <w:p w14:paraId="5A544534" w14:textId="77777777" w:rsidR="007C3F40" w:rsidRPr="00FD5432" w:rsidRDefault="007C3F40" w:rsidP="007C3F40">
      <w:pPr>
        <w:pStyle w:val="NormalWeb"/>
        <w:spacing w:before="2" w:after="2"/>
        <w:rPr>
          <w:rFonts w:ascii="Avenir Book" w:eastAsia="Times" w:hAnsi="Avenir Book" w:cs="Arial"/>
        </w:rPr>
      </w:pPr>
    </w:p>
    <w:p w14:paraId="6DEFC131" w14:textId="77777777" w:rsidR="007C3F40" w:rsidRPr="00FD5432" w:rsidRDefault="007C3F40" w:rsidP="007C3F40">
      <w:pPr>
        <w:pStyle w:val="NormalWeb"/>
        <w:spacing w:before="2" w:after="2"/>
        <w:rPr>
          <w:rFonts w:ascii="Avenir Book" w:eastAsia="Times" w:hAnsi="Avenir Book" w:cs="Arial"/>
        </w:rPr>
      </w:pPr>
      <w:r w:rsidRPr="00FD5432">
        <w:rPr>
          <w:rFonts w:ascii="Avenir Book" w:eastAsia="Times" w:hAnsi="Avenir Book" w:cs="Arial"/>
        </w:rPr>
        <w:t>Individuals whose roles require regular access to personal data, or who are responsible for implementing this policy or responding to subject access requests under this policy, will receive additional training to help them understand their duties and how to comply with them.</w:t>
      </w:r>
    </w:p>
    <w:p w14:paraId="35342850" w14:textId="5D37BE35" w:rsidR="008F1443" w:rsidRPr="00FD5432" w:rsidRDefault="008F1443" w:rsidP="008F1443">
      <w:pPr>
        <w:pStyle w:val="RHANumbering"/>
        <w:numPr>
          <w:ilvl w:val="0"/>
          <w:numId w:val="0"/>
        </w:numPr>
        <w:jc w:val="both"/>
        <w:rPr>
          <w:rFonts w:ascii="Avenir Book" w:hAnsi="Avenir Book" w:cs="Arial"/>
          <w:sz w:val="20"/>
        </w:rPr>
      </w:pPr>
    </w:p>
    <w:p w14:paraId="1B9B2A7A" w14:textId="5F60E100" w:rsidR="005542AA" w:rsidRDefault="005542AA">
      <w:pPr>
        <w:rPr>
          <w:rFonts w:ascii="Avenir Book" w:hAnsi="Avenir Book"/>
          <w:b/>
          <w:sz w:val="20"/>
          <w:u w:val="single"/>
        </w:rPr>
      </w:pPr>
      <w:r>
        <w:rPr>
          <w:rFonts w:ascii="Avenir Book" w:hAnsi="Avenir Book"/>
          <w:b/>
          <w:sz w:val="20"/>
          <w:u w:val="single"/>
        </w:rPr>
        <w:lastRenderedPageBreak/>
        <w:br w:type="page"/>
      </w:r>
    </w:p>
    <w:p w14:paraId="22A4B197" w14:textId="77777777" w:rsidR="006B1BA7" w:rsidRPr="00FA6257" w:rsidRDefault="006B1BA7">
      <w:pPr>
        <w:rPr>
          <w:rFonts w:ascii="Avenir Book" w:hAnsi="Avenir Book"/>
          <w:b/>
          <w:sz w:val="20"/>
          <w:u w:val="single"/>
        </w:rPr>
      </w:pPr>
    </w:p>
    <w:p w14:paraId="52FE4A91" w14:textId="6D846374" w:rsidR="006B1BA7" w:rsidRPr="00FA6257" w:rsidRDefault="006B1BA7" w:rsidP="006B1BA7">
      <w:pPr>
        <w:jc w:val="center"/>
        <w:outlineLvl w:val="0"/>
        <w:rPr>
          <w:rFonts w:ascii="Avenir Book" w:hAnsi="Avenir Book"/>
          <w:b/>
          <w:sz w:val="28"/>
          <w:u w:val="single"/>
        </w:rPr>
      </w:pPr>
      <w:r w:rsidRPr="00FA6257">
        <w:rPr>
          <w:rFonts w:ascii="Avenir Book" w:hAnsi="Avenir Book"/>
          <w:b/>
          <w:sz w:val="28"/>
          <w:u w:val="single"/>
        </w:rPr>
        <w:t>DRIVING ON COMPANY BUSINESS POLICY</w:t>
      </w:r>
    </w:p>
    <w:p w14:paraId="007F81D5" w14:textId="77777777" w:rsidR="006B1BA7" w:rsidRPr="00FA6257" w:rsidRDefault="006B1BA7" w:rsidP="006B1BA7">
      <w:pPr>
        <w:jc w:val="center"/>
        <w:rPr>
          <w:rFonts w:ascii="Avenir Book" w:hAnsi="Avenir Book"/>
          <w:b/>
          <w:sz w:val="32"/>
          <w:u w:val="single"/>
        </w:rPr>
      </w:pPr>
    </w:p>
    <w:p w14:paraId="36A48419" w14:textId="77777777" w:rsidR="006B1BA7" w:rsidRPr="00FA6257" w:rsidRDefault="006B1BA7" w:rsidP="006B1BA7">
      <w:pPr>
        <w:tabs>
          <w:tab w:val="left" w:pos="709"/>
        </w:tabs>
        <w:jc w:val="both"/>
        <w:outlineLvl w:val="0"/>
        <w:rPr>
          <w:rFonts w:ascii="Avenir Book" w:hAnsi="Avenir Book" w:cs="Arial"/>
          <w:b/>
          <w:sz w:val="22"/>
          <w:szCs w:val="24"/>
          <w:u w:val="single"/>
        </w:rPr>
      </w:pPr>
      <w:r w:rsidRPr="00FA6257">
        <w:rPr>
          <w:rFonts w:ascii="Avenir Book" w:hAnsi="Avenir Book" w:cs="Arial"/>
          <w:b/>
          <w:sz w:val="22"/>
          <w:szCs w:val="24"/>
          <w:u w:val="single"/>
        </w:rPr>
        <w:t>Preamble</w:t>
      </w:r>
    </w:p>
    <w:p w14:paraId="606C8401" w14:textId="77777777" w:rsidR="006B1BA7" w:rsidRPr="00FA6257" w:rsidRDefault="006B1BA7" w:rsidP="006B1BA7">
      <w:pPr>
        <w:tabs>
          <w:tab w:val="left" w:pos="709"/>
        </w:tabs>
        <w:jc w:val="both"/>
        <w:rPr>
          <w:rFonts w:ascii="Avenir Book" w:hAnsi="Avenir Book" w:cs="Arial"/>
          <w:sz w:val="20"/>
        </w:rPr>
      </w:pPr>
      <w:r w:rsidRPr="00FA6257">
        <w:rPr>
          <w:rFonts w:ascii="Avenir Book" w:hAnsi="Avenir Book" w:cs="Arial"/>
          <w:sz w:val="20"/>
        </w:rPr>
        <w:t xml:space="preserve">This Policy is designed to give instruction and guidance to all employees required to drive for a significant proportion, or all, of their duties whilst employed by Broad Oak Properties Ltd.  It is important that you read and fully understand all the points in the policy and abide by them at all times.  This is for your own safety as well as complying with legal requirements.  </w:t>
      </w:r>
    </w:p>
    <w:p w14:paraId="3E110643" w14:textId="77777777" w:rsidR="006B1BA7" w:rsidRPr="00FA6257" w:rsidRDefault="006B1BA7" w:rsidP="006B1BA7">
      <w:pPr>
        <w:tabs>
          <w:tab w:val="left" w:pos="709"/>
        </w:tabs>
        <w:jc w:val="both"/>
        <w:rPr>
          <w:rFonts w:ascii="Avenir Book" w:hAnsi="Avenir Book" w:cs="Arial"/>
          <w:sz w:val="20"/>
        </w:rPr>
      </w:pPr>
    </w:p>
    <w:p w14:paraId="2E2A0165" w14:textId="77777777" w:rsidR="006B1BA7" w:rsidRPr="00FA6257" w:rsidRDefault="006B1BA7" w:rsidP="006B1BA7">
      <w:pPr>
        <w:tabs>
          <w:tab w:val="left" w:pos="709"/>
        </w:tabs>
        <w:jc w:val="both"/>
        <w:rPr>
          <w:rFonts w:ascii="Avenir Book" w:hAnsi="Avenir Book" w:cs="Arial"/>
          <w:sz w:val="20"/>
        </w:rPr>
      </w:pPr>
    </w:p>
    <w:p w14:paraId="1C845D5B" w14:textId="77777777" w:rsidR="006B1BA7" w:rsidRPr="00FA6257" w:rsidRDefault="006B1BA7" w:rsidP="006B1BA7">
      <w:pPr>
        <w:tabs>
          <w:tab w:val="left" w:pos="709"/>
        </w:tabs>
        <w:jc w:val="both"/>
        <w:outlineLvl w:val="0"/>
        <w:rPr>
          <w:rFonts w:ascii="Avenir Book" w:hAnsi="Avenir Book" w:cs="Arial"/>
          <w:b/>
          <w:sz w:val="22"/>
          <w:szCs w:val="24"/>
          <w:u w:val="single"/>
        </w:rPr>
      </w:pPr>
      <w:r w:rsidRPr="00FA6257">
        <w:rPr>
          <w:rFonts w:ascii="Avenir Book" w:hAnsi="Avenir Book" w:cs="Arial"/>
          <w:b/>
          <w:sz w:val="22"/>
          <w:szCs w:val="24"/>
          <w:u w:val="single"/>
        </w:rPr>
        <w:t>General</w:t>
      </w:r>
    </w:p>
    <w:p w14:paraId="1CFE217C" w14:textId="77777777" w:rsidR="006B1BA7" w:rsidRPr="00FA6257" w:rsidRDefault="006B1BA7" w:rsidP="006B1BA7">
      <w:pPr>
        <w:numPr>
          <w:ilvl w:val="0"/>
          <w:numId w:val="15"/>
        </w:numPr>
        <w:tabs>
          <w:tab w:val="left" w:pos="426"/>
        </w:tabs>
        <w:ind w:left="426" w:hanging="426"/>
        <w:contextualSpacing/>
        <w:jc w:val="both"/>
        <w:rPr>
          <w:rFonts w:ascii="Avenir Book" w:hAnsi="Avenir Book" w:cs="Arial"/>
          <w:sz w:val="20"/>
        </w:rPr>
      </w:pPr>
      <w:r w:rsidRPr="00FA6257">
        <w:rPr>
          <w:rFonts w:ascii="Avenir Book" w:hAnsi="Avenir Book" w:cs="Arial"/>
          <w:sz w:val="20"/>
        </w:rPr>
        <w:t xml:space="preserve">The Company vehicles are to be used for the business of Broad Oak Properties Ltd only.  </w:t>
      </w:r>
    </w:p>
    <w:p w14:paraId="427C2553" w14:textId="77777777" w:rsidR="00FA520E" w:rsidRPr="00F743B3" w:rsidRDefault="00FA520E" w:rsidP="006B1BA7">
      <w:pPr>
        <w:numPr>
          <w:ilvl w:val="0"/>
          <w:numId w:val="15"/>
        </w:numPr>
        <w:tabs>
          <w:tab w:val="left" w:pos="426"/>
        </w:tabs>
        <w:ind w:left="426" w:hanging="426"/>
        <w:contextualSpacing/>
        <w:jc w:val="both"/>
        <w:rPr>
          <w:rFonts w:ascii="Avenir Book" w:hAnsi="Avenir Book" w:cs="Arial"/>
          <w:sz w:val="20"/>
        </w:rPr>
      </w:pPr>
      <w:bookmarkStart w:id="4" w:name="_Hlk193701529"/>
      <w:r w:rsidRPr="00F743B3">
        <w:rPr>
          <w:rFonts w:ascii="Avenir Book" w:hAnsi="Avenir Book" w:cs="Arial"/>
          <w:sz w:val="20"/>
        </w:rPr>
        <w:t>All company vehicles are fitted with a tracker to monitor their position and usage, as well as dashboard cameras to enhance safety, security, and accountability.</w:t>
      </w:r>
    </w:p>
    <w:bookmarkEnd w:id="4"/>
    <w:p w14:paraId="1E01359A" w14:textId="6E4AB12E" w:rsidR="006B1BA7" w:rsidRPr="00FA6257" w:rsidRDefault="006B1BA7" w:rsidP="006B1BA7">
      <w:pPr>
        <w:numPr>
          <w:ilvl w:val="0"/>
          <w:numId w:val="15"/>
        </w:numPr>
        <w:tabs>
          <w:tab w:val="left" w:pos="426"/>
        </w:tabs>
        <w:ind w:left="426" w:hanging="426"/>
        <w:contextualSpacing/>
        <w:jc w:val="both"/>
        <w:rPr>
          <w:rFonts w:ascii="Avenir Book" w:hAnsi="Avenir Book" w:cs="Arial"/>
          <w:sz w:val="20"/>
        </w:rPr>
      </w:pPr>
      <w:r w:rsidRPr="00FA6257">
        <w:rPr>
          <w:rFonts w:ascii="Avenir Book" w:hAnsi="Avenir Book" w:cs="Arial"/>
          <w:sz w:val="20"/>
        </w:rPr>
        <w:t xml:space="preserve">If your job description requires you to drive during the course of your employment, it is a condition of that employment that you hold a full and valid UK driving licence.  Any member of staff who is required to drive a Company vehicle must show </w:t>
      </w:r>
      <w:r w:rsidR="00074A74" w:rsidRPr="00FA6257">
        <w:rPr>
          <w:rFonts w:ascii="Avenir Book" w:hAnsi="Avenir Book" w:cs="Arial"/>
          <w:sz w:val="20"/>
        </w:rPr>
        <w:t>their</w:t>
      </w:r>
      <w:r w:rsidRPr="00FA6257">
        <w:rPr>
          <w:rFonts w:ascii="Avenir Book" w:hAnsi="Avenir Book" w:cs="Arial"/>
          <w:sz w:val="20"/>
        </w:rPr>
        <w:t xml:space="preserve"> driving licence, together with any other required certificates of qualification or competence to the person carrying out their induction at the commencement of employment, and at six-monthly intervals after that.  A copy of your current driving licence will be kept on your personnel file.</w:t>
      </w:r>
    </w:p>
    <w:p w14:paraId="2F72068D" w14:textId="77777777" w:rsidR="006B1BA7" w:rsidRPr="00FA6257" w:rsidRDefault="006B1BA7" w:rsidP="006B1BA7">
      <w:pPr>
        <w:numPr>
          <w:ilvl w:val="0"/>
          <w:numId w:val="15"/>
        </w:numPr>
        <w:tabs>
          <w:tab w:val="left" w:pos="426"/>
        </w:tabs>
        <w:ind w:left="426" w:hanging="426"/>
        <w:contextualSpacing/>
        <w:jc w:val="both"/>
        <w:rPr>
          <w:rFonts w:ascii="Avenir Book" w:hAnsi="Avenir Book" w:cs="Arial"/>
          <w:sz w:val="20"/>
        </w:rPr>
      </w:pPr>
      <w:r w:rsidRPr="00FA6257">
        <w:rPr>
          <w:rFonts w:ascii="Avenir Book" w:hAnsi="Avenir Book" w:cs="Arial"/>
          <w:sz w:val="20"/>
        </w:rPr>
        <w:t>By accepting this Contract of Employment, you consent to the Company checking the details of your driving licence, as necessary, via the Internet.  This check may be carried out by the Company or by a 3</w:t>
      </w:r>
      <w:r w:rsidRPr="00FA6257">
        <w:rPr>
          <w:rFonts w:ascii="Avenir Book" w:hAnsi="Avenir Book" w:cs="Arial"/>
          <w:sz w:val="20"/>
          <w:vertAlign w:val="superscript"/>
        </w:rPr>
        <w:t>rd</w:t>
      </w:r>
      <w:r w:rsidRPr="00FA6257">
        <w:rPr>
          <w:rFonts w:ascii="Avenir Book" w:hAnsi="Avenir Book" w:cs="Arial"/>
          <w:sz w:val="20"/>
        </w:rPr>
        <w:t xml:space="preserve"> party, employed to do so.</w:t>
      </w:r>
    </w:p>
    <w:p w14:paraId="44720C24" w14:textId="77777777" w:rsidR="006B1BA7" w:rsidRPr="00FA6257" w:rsidRDefault="006B1BA7" w:rsidP="006B1BA7">
      <w:pPr>
        <w:numPr>
          <w:ilvl w:val="0"/>
          <w:numId w:val="15"/>
        </w:numPr>
        <w:tabs>
          <w:tab w:val="left" w:pos="426"/>
        </w:tabs>
        <w:ind w:left="426" w:hanging="426"/>
        <w:contextualSpacing/>
        <w:jc w:val="both"/>
        <w:rPr>
          <w:rFonts w:ascii="Avenir Book" w:hAnsi="Avenir Book" w:cs="Arial"/>
          <w:sz w:val="20"/>
        </w:rPr>
      </w:pPr>
      <w:r w:rsidRPr="00FA6257">
        <w:rPr>
          <w:rFonts w:ascii="Avenir Book" w:hAnsi="Avenir Book" w:cs="Arial"/>
          <w:sz w:val="20"/>
        </w:rPr>
        <w:t>Any employee who finds themselves suffering from any medical condition whatsoever, that could affect their ability to drive on behalf of the Company is wholly responsible for informing both the Company and the DVLA at the first available opportunity.</w:t>
      </w:r>
    </w:p>
    <w:p w14:paraId="66488E67" w14:textId="77777777" w:rsidR="006B1BA7" w:rsidRPr="00FA6257" w:rsidRDefault="006B1BA7" w:rsidP="006B1BA7">
      <w:pPr>
        <w:pStyle w:val="rhanumbering0"/>
        <w:numPr>
          <w:ilvl w:val="0"/>
          <w:numId w:val="15"/>
        </w:numPr>
        <w:ind w:left="426" w:hanging="426"/>
        <w:jc w:val="both"/>
        <w:rPr>
          <w:rFonts w:ascii="Avenir Book" w:hAnsi="Avenir Book" w:cs="Arial"/>
          <w:sz w:val="20"/>
        </w:rPr>
      </w:pPr>
      <w:r w:rsidRPr="00FA6257">
        <w:rPr>
          <w:rFonts w:ascii="Avenir Book" w:hAnsi="Avenir Book" w:cs="Arial"/>
          <w:sz w:val="20"/>
        </w:rPr>
        <w:t>Any employee failing to produce the required documents when requested may be subject to disciplinary action, which may result in suspension and/or dismissal, in accordance with the statutory disciplinary procedure.</w:t>
      </w:r>
    </w:p>
    <w:p w14:paraId="088BF0A5" w14:textId="77777777" w:rsidR="006B1BA7" w:rsidRPr="00FA6257" w:rsidRDefault="006B1BA7" w:rsidP="006B1BA7">
      <w:pPr>
        <w:numPr>
          <w:ilvl w:val="0"/>
          <w:numId w:val="15"/>
        </w:numPr>
        <w:tabs>
          <w:tab w:val="left" w:pos="426"/>
        </w:tabs>
        <w:ind w:left="426" w:hanging="426"/>
        <w:contextualSpacing/>
        <w:jc w:val="both"/>
        <w:rPr>
          <w:rFonts w:ascii="Avenir Book" w:hAnsi="Avenir Book" w:cs="Arial"/>
          <w:sz w:val="20"/>
        </w:rPr>
      </w:pPr>
      <w:r w:rsidRPr="00FA6257">
        <w:rPr>
          <w:rFonts w:ascii="Avenir Book" w:hAnsi="Avenir Book" w:cs="Arial"/>
          <w:sz w:val="20"/>
        </w:rPr>
        <w:t xml:space="preserve">Any change of status of the driving licence, such as the addition of penalty points, must be reported to your line Manager or the Operations Manager immediately. </w:t>
      </w:r>
    </w:p>
    <w:p w14:paraId="7B9B9AA4" w14:textId="5511830D" w:rsidR="006B1BA7" w:rsidRPr="00FA6257" w:rsidRDefault="006B1BA7" w:rsidP="006B1BA7">
      <w:pPr>
        <w:numPr>
          <w:ilvl w:val="0"/>
          <w:numId w:val="15"/>
        </w:numPr>
        <w:tabs>
          <w:tab w:val="left" w:pos="426"/>
        </w:tabs>
        <w:ind w:left="426" w:hanging="426"/>
        <w:contextualSpacing/>
        <w:jc w:val="both"/>
        <w:rPr>
          <w:rFonts w:ascii="Avenir Book" w:hAnsi="Avenir Book" w:cs="Arial"/>
          <w:sz w:val="20"/>
        </w:rPr>
      </w:pPr>
      <w:r w:rsidRPr="00FA6257">
        <w:rPr>
          <w:rFonts w:ascii="Avenir Book" w:hAnsi="Avenir Book" w:cs="Arial"/>
          <w:sz w:val="20"/>
        </w:rPr>
        <w:t>If a significant proportion or all of your duties require you to hold a valid driving licence, the Company reserve the right to terminate your employment should you be disqualified from driving for any reason, other than on medical grounds. However, whenever possible the Company will seek to offer alternative employment, but this may not always be available.</w:t>
      </w:r>
    </w:p>
    <w:p w14:paraId="1B888855" w14:textId="77777777" w:rsidR="006B1BA7" w:rsidRPr="00FA6257" w:rsidRDefault="006B1BA7" w:rsidP="006B1BA7">
      <w:pPr>
        <w:numPr>
          <w:ilvl w:val="0"/>
          <w:numId w:val="15"/>
        </w:numPr>
        <w:tabs>
          <w:tab w:val="left" w:pos="426"/>
        </w:tabs>
        <w:ind w:left="426" w:hanging="426"/>
        <w:contextualSpacing/>
        <w:jc w:val="both"/>
        <w:rPr>
          <w:rFonts w:ascii="Avenir Book" w:hAnsi="Avenir Book" w:cs="Arial"/>
          <w:sz w:val="20"/>
        </w:rPr>
      </w:pPr>
      <w:r w:rsidRPr="00FA6257">
        <w:rPr>
          <w:rFonts w:ascii="Avenir Book" w:hAnsi="Avenir Book" w:cs="Arial"/>
          <w:sz w:val="20"/>
        </w:rPr>
        <w:t xml:space="preserve">If you are charged with, or convicted of, any driving offence, or have your driving licence endorsed, or receive a fixed penalty notice you must inform your line Manager or the Operations Manager immediately.  </w:t>
      </w:r>
    </w:p>
    <w:p w14:paraId="5FE2D701" w14:textId="77777777" w:rsidR="006B1BA7" w:rsidRPr="00FA6257" w:rsidRDefault="006B1BA7" w:rsidP="006B1BA7">
      <w:pPr>
        <w:pStyle w:val="rhanumbering0"/>
        <w:numPr>
          <w:ilvl w:val="0"/>
          <w:numId w:val="15"/>
        </w:numPr>
        <w:ind w:left="426" w:hanging="426"/>
        <w:jc w:val="both"/>
        <w:rPr>
          <w:rFonts w:ascii="Avenir Book" w:hAnsi="Avenir Book" w:cs="Arial"/>
          <w:sz w:val="20"/>
        </w:rPr>
      </w:pPr>
      <w:r w:rsidRPr="00FA6257">
        <w:rPr>
          <w:rFonts w:ascii="Avenir Book" w:hAnsi="Avenir Book" w:cs="Arial"/>
          <w:sz w:val="20"/>
        </w:rPr>
        <w:t>Any driver who attempts to drive for the company whilst disqualified, for whatever reason, or who fails to notify the company of their disqualification, will be the subject of disciplinary action for gross misconduct and may be dismissed.</w:t>
      </w:r>
    </w:p>
    <w:p w14:paraId="1C5F2F10" w14:textId="29D982C9" w:rsidR="006B1BA7" w:rsidRPr="00FA6257" w:rsidRDefault="006B1BA7" w:rsidP="006B1BA7">
      <w:pPr>
        <w:widowControl w:val="0"/>
        <w:numPr>
          <w:ilvl w:val="0"/>
          <w:numId w:val="15"/>
        </w:numPr>
        <w:tabs>
          <w:tab w:val="left" w:pos="42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hanging="426"/>
        <w:contextualSpacing/>
        <w:jc w:val="both"/>
        <w:rPr>
          <w:rFonts w:ascii="Avenir Book" w:eastAsia="Times New Roman" w:hAnsi="Avenir Book" w:cs="Arial"/>
          <w:sz w:val="20"/>
        </w:rPr>
      </w:pPr>
      <w:r w:rsidRPr="00FA6257">
        <w:rPr>
          <w:rFonts w:ascii="Avenir Book" w:eastAsia="Times New Roman" w:hAnsi="Avenir Book" w:cs="Arial"/>
          <w:sz w:val="20"/>
        </w:rPr>
        <w:t xml:space="preserve">Driving whilst under the influence of alcohol or illegal drugs, or prescribed drugs that knowingly could have an adverse effect on your fitness to drive, will be classed as Gross Misconduct. You could then be subject to disciplinary action that  may result in dismissal. </w:t>
      </w:r>
    </w:p>
    <w:p w14:paraId="0A9D294B" w14:textId="77777777" w:rsidR="006B1BA7" w:rsidRPr="00FA6257" w:rsidRDefault="006B1BA7" w:rsidP="006B1BA7">
      <w:pPr>
        <w:widowControl w:val="0"/>
        <w:numPr>
          <w:ilvl w:val="0"/>
          <w:numId w:val="15"/>
        </w:numPr>
        <w:tabs>
          <w:tab w:val="left" w:pos="42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hanging="426"/>
        <w:contextualSpacing/>
        <w:jc w:val="both"/>
        <w:rPr>
          <w:rFonts w:ascii="Avenir Book" w:eastAsia="Times New Roman" w:hAnsi="Avenir Book" w:cs="Arial"/>
          <w:sz w:val="20"/>
        </w:rPr>
      </w:pPr>
      <w:r w:rsidRPr="00FA6257">
        <w:rPr>
          <w:rFonts w:ascii="Avenir Book" w:eastAsia="Times New Roman" w:hAnsi="Avenir Book" w:cs="Arial"/>
          <w:sz w:val="20"/>
        </w:rPr>
        <w:t xml:space="preserve">The road fund licence for the vehicle will be renewed automatically when due.  </w:t>
      </w:r>
    </w:p>
    <w:p w14:paraId="4A45E9BA" w14:textId="77777777" w:rsidR="006B1BA7" w:rsidRPr="00FA6257" w:rsidRDefault="006B1BA7" w:rsidP="006B1BA7">
      <w:pPr>
        <w:pStyle w:val="rhanumbering0"/>
        <w:numPr>
          <w:ilvl w:val="0"/>
          <w:numId w:val="15"/>
        </w:numPr>
        <w:ind w:left="426" w:hanging="426"/>
        <w:jc w:val="both"/>
        <w:rPr>
          <w:rFonts w:ascii="Avenir Book" w:hAnsi="Avenir Book" w:cs="Arial"/>
          <w:sz w:val="20"/>
        </w:rPr>
      </w:pPr>
      <w:r w:rsidRPr="00FA6257">
        <w:rPr>
          <w:rFonts w:ascii="Avenir Book" w:hAnsi="Avenir Book" w:cs="Arial"/>
          <w:sz w:val="20"/>
        </w:rPr>
        <w:t>Speed limits on all roads and within sites on which you may be working must be observed at all times.</w:t>
      </w:r>
    </w:p>
    <w:p w14:paraId="77246959" w14:textId="77777777" w:rsidR="006B1BA7" w:rsidRPr="00FA6257" w:rsidRDefault="006B1BA7" w:rsidP="006B1BA7">
      <w:pPr>
        <w:pStyle w:val="rhanumbering0"/>
        <w:numPr>
          <w:ilvl w:val="0"/>
          <w:numId w:val="15"/>
        </w:numPr>
        <w:ind w:left="426" w:hanging="426"/>
        <w:jc w:val="both"/>
        <w:rPr>
          <w:rFonts w:ascii="Avenir Book" w:eastAsia="Times" w:hAnsi="Avenir Book" w:cs="Arial"/>
          <w:sz w:val="20"/>
        </w:rPr>
      </w:pPr>
      <w:r w:rsidRPr="00FA6257">
        <w:rPr>
          <w:rFonts w:ascii="Avenir Book" w:hAnsi="Avenir Book" w:cs="Arial"/>
          <w:sz w:val="20"/>
        </w:rPr>
        <w:t>Employees who are unable to complete their daily assignments for any reason outside their control, must contact the Company and keep them fully informed of the situation</w:t>
      </w:r>
      <w:r w:rsidRPr="00FA6257">
        <w:rPr>
          <w:rFonts w:ascii="Avenir Book" w:eastAsia="Times" w:hAnsi="Avenir Book" w:cs="Arial"/>
          <w:sz w:val="20"/>
        </w:rPr>
        <w:t xml:space="preserve">. </w:t>
      </w:r>
    </w:p>
    <w:p w14:paraId="4AEA60EF" w14:textId="77777777" w:rsidR="006B1BA7" w:rsidRPr="00FA6257" w:rsidRDefault="006B1BA7" w:rsidP="006B1BA7">
      <w:pPr>
        <w:numPr>
          <w:ilvl w:val="0"/>
          <w:numId w:val="15"/>
        </w:numPr>
        <w:ind w:left="426" w:hanging="426"/>
        <w:jc w:val="both"/>
        <w:rPr>
          <w:rFonts w:ascii="Avenir Book" w:hAnsi="Avenir Book" w:cs="Arial"/>
          <w:sz w:val="20"/>
        </w:rPr>
      </w:pPr>
      <w:r w:rsidRPr="00FA6257">
        <w:rPr>
          <w:rFonts w:ascii="Avenir Book" w:hAnsi="Avenir Book" w:cs="Arial"/>
          <w:sz w:val="20"/>
        </w:rPr>
        <w:t>You may not allow any other person to drive a Company vehicle, unless authorised, in writing, to do so.</w:t>
      </w:r>
    </w:p>
    <w:p w14:paraId="1C95965B" w14:textId="77777777" w:rsidR="006B1BA7" w:rsidRPr="00FA6257" w:rsidRDefault="006B1BA7" w:rsidP="006B1BA7">
      <w:pPr>
        <w:numPr>
          <w:ilvl w:val="0"/>
          <w:numId w:val="15"/>
        </w:numPr>
        <w:ind w:left="426" w:hanging="426"/>
        <w:jc w:val="both"/>
        <w:rPr>
          <w:rFonts w:ascii="Avenir Book" w:hAnsi="Avenir Book" w:cs="Arial"/>
          <w:sz w:val="20"/>
        </w:rPr>
      </w:pPr>
      <w:r w:rsidRPr="00FA6257">
        <w:rPr>
          <w:rFonts w:ascii="Avenir Book" w:hAnsi="Avenir Book" w:cs="Arial"/>
          <w:sz w:val="20"/>
        </w:rPr>
        <w:t>On termination of your employment you must return your Company vehicle to our premises.  Failure to return the vehicle will result in the cost of its recovery being deducted from any monies outstanding to you.</w:t>
      </w:r>
    </w:p>
    <w:p w14:paraId="31B5D942" w14:textId="77777777" w:rsidR="006B1BA7" w:rsidRPr="00FA6257" w:rsidRDefault="006B1BA7" w:rsidP="006B1BA7">
      <w:pPr>
        <w:jc w:val="both"/>
        <w:rPr>
          <w:rFonts w:ascii="Avenir Book" w:hAnsi="Avenir Book"/>
          <w:sz w:val="16"/>
        </w:rPr>
      </w:pPr>
    </w:p>
    <w:p w14:paraId="285C754C" w14:textId="5BBA0240" w:rsidR="006B1BA7" w:rsidRPr="00FA6257" w:rsidRDefault="006B1BA7" w:rsidP="006B1BA7">
      <w:pPr>
        <w:jc w:val="both"/>
        <w:rPr>
          <w:rFonts w:ascii="Avenir Book" w:hAnsi="Avenir Book" w:cs="Arial"/>
          <w:sz w:val="20"/>
        </w:rPr>
      </w:pPr>
      <w:r w:rsidRPr="00FA6257">
        <w:rPr>
          <w:rFonts w:ascii="Avenir Book" w:hAnsi="Avenir Book"/>
          <w:sz w:val="16"/>
        </w:rPr>
        <w:t>Section 2(a)iii</w:t>
      </w:r>
    </w:p>
    <w:p w14:paraId="7E0CA08C" w14:textId="77777777" w:rsidR="006B1BA7" w:rsidRPr="00FA6257" w:rsidRDefault="006B1BA7" w:rsidP="006B1BA7">
      <w:pPr>
        <w:outlineLvl w:val="0"/>
        <w:rPr>
          <w:rFonts w:ascii="Avenir Book" w:hAnsi="Avenir Book"/>
          <w:sz w:val="16"/>
        </w:rPr>
      </w:pPr>
    </w:p>
    <w:p w14:paraId="4578270D" w14:textId="77777777" w:rsidR="006B1BA7" w:rsidRPr="00FA6257" w:rsidRDefault="006B1BA7" w:rsidP="006B1BA7">
      <w:pPr>
        <w:tabs>
          <w:tab w:val="left" w:pos="709"/>
        </w:tabs>
        <w:jc w:val="both"/>
        <w:outlineLvl w:val="0"/>
        <w:rPr>
          <w:rFonts w:ascii="Avenir Book" w:hAnsi="Avenir Book" w:cs="Arial"/>
          <w:b/>
          <w:sz w:val="22"/>
          <w:szCs w:val="24"/>
          <w:u w:val="single"/>
        </w:rPr>
      </w:pPr>
    </w:p>
    <w:p w14:paraId="2D7EF1DE" w14:textId="77777777" w:rsidR="006B1BA7" w:rsidRPr="00FA6257" w:rsidRDefault="006B1BA7" w:rsidP="006B1BA7">
      <w:pPr>
        <w:tabs>
          <w:tab w:val="left" w:pos="709"/>
        </w:tabs>
        <w:jc w:val="both"/>
        <w:outlineLvl w:val="0"/>
        <w:rPr>
          <w:rFonts w:ascii="Avenir Book" w:hAnsi="Avenir Book" w:cs="Arial"/>
          <w:b/>
          <w:sz w:val="22"/>
          <w:szCs w:val="24"/>
          <w:u w:val="single"/>
        </w:rPr>
      </w:pPr>
      <w:r w:rsidRPr="00FA6257">
        <w:rPr>
          <w:rFonts w:ascii="Avenir Book" w:hAnsi="Avenir Book" w:cs="Arial"/>
          <w:b/>
          <w:sz w:val="22"/>
          <w:szCs w:val="24"/>
          <w:u w:val="single"/>
        </w:rPr>
        <w:t>Company Vehicles</w:t>
      </w:r>
    </w:p>
    <w:p w14:paraId="7A11AACF" w14:textId="238BCFD0" w:rsidR="006B1BA7" w:rsidRPr="00FA6257" w:rsidRDefault="006B1BA7" w:rsidP="006B1BA7">
      <w:pPr>
        <w:pStyle w:val="rhanumbering0"/>
        <w:numPr>
          <w:ilvl w:val="0"/>
          <w:numId w:val="18"/>
        </w:numPr>
        <w:ind w:left="426" w:hanging="426"/>
        <w:jc w:val="both"/>
        <w:rPr>
          <w:rFonts w:ascii="Avenir Book" w:hAnsi="Avenir Book" w:cs="Arial"/>
          <w:sz w:val="20"/>
        </w:rPr>
      </w:pPr>
      <w:r w:rsidRPr="00FA6257">
        <w:rPr>
          <w:rFonts w:ascii="Avenir Book" w:hAnsi="Avenir Book" w:cs="Arial"/>
          <w:sz w:val="20"/>
        </w:rPr>
        <w:t>Company vehicles are provided to enable employees to carry out their duties. They present an image of the company and it is therefore important that they are driven responsibly and safely at all times. They should also be treated with care and kept clean and tidy at all times.</w:t>
      </w:r>
    </w:p>
    <w:p w14:paraId="12D2CD40" w14:textId="77777777" w:rsidR="006B1BA7" w:rsidRPr="00FA6257" w:rsidRDefault="006B1BA7" w:rsidP="006B1BA7">
      <w:pPr>
        <w:pStyle w:val="rhanumbering0"/>
        <w:numPr>
          <w:ilvl w:val="0"/>
          <w:numId w:val="18"/>
        </w:numPr>
        <w:ind w:left="426" w:hanging="426"/>
        <w:jc w:val="both"/>
        <w:rPr>
          <w:rFonts w:ascii="Avenir Book" w:hAnsi="Avenir Book" w:cs="Arial"/>
          <w:sz w:val="20"/>
        </w:rPr>
      </w:pPr>
      <w:r w:rsidRPr="00FA6257">
        <w:rPr>
          <w:rFonts w:ascii="Avenir Book" w:hAnsi="Avenir Book" w:cs="Arial"/>
          <w:sz w:val="20"/>
        </w:rPr>
        <w:t>Failure to keep the vehicle in an adequately clean and tidy condition may result in the cost of a valet being deducted from your wage.</w:t>
      </w:r>
    </w:p>
    <w:p w14:paraId="3C18C214" w14:textId="3BA94351" w:rsidR="006B1BA7" w:rsidRPr="00FA6257" w:rsidRDefault="006B1BA7" w:rsidP="006B1BA7">
      <w:pPr>
        <w:pStyle w:val="rhanumbering0"/>
        <w:numPr>
          <w:ilvl w:val="0"/>
          <w:numId w:val="17"/>
        </w:numPr>
        <w:ind w:left="426" w:hanging="426"/>
        <w:jc w:val="both"/>
        <w:rPr>
          <w:rFonts w:ascii="Avenir Book" w:hAnsi="Avenir Book" w:cs="Arial"/>
          <w:sz w:val="20"/>
        </w:rPr>
      </w:pPr>
      <w:r w:rsidRPr="00FA6257">
        <w:rPr>
          <w:rFonts w:ascii="Avenir Book" w:hAnsi="Avenir Book" w:cs="Arial"/>
          <w:sz w:val="20"/>
        </w:rPr>
        <w:t>Company vehicles should be kept locked when not in use, including parking, and the contents of the vehicle should be stored out of sight, preferably in the boot or rear. If a vehicle is stolen, we are required to prove to the insurance company that there has been no negligence and, therefore, we must hold you responsible in the event of such negligence.</w:t>
      </w:r>
    </w:p>
    <w:p w14:paraId="1CDA4B17" w14:textId="3A4441D8" w:rsidR="006B1BA7" w:rsidRPr="00FA6257" w:rsidRDefault="006B1BA7" w:rsidP="006B1BA7">
      <w:pPr>
        <w:pStyle w:val="rhanumbering0"/>
        <w:numPr>
          <w:ilvl w:val="0"/>
          <w:numId w:val="17"/>
        </w:numPr>
        <w:ind w:left="426" w:hanging="426"/>
        <w:jc w:val="both"/>
        <w:rPr>
          <w:rFonts w:ascii="Avenir Book" w:hAnsi="Avenir Book" w:cs="Arial"/>
          <w:sz w:val="20"/>
        </w:rPr>
      </w:pPr>
      <w:r w:rsidRPr="00FA6257">
        <w:rPr>
          <w:rFonts w:ascii="Avenir Book" w:hAnsi="Avenir Book" w:cs="Arial"/>
          <w:sz w:val="20"/>
        </w:rPr>
        <w:t>No fixtures such as aerials, roof racks, towing apparatus, stickers, etc., may be attached to a Company vehicle without prior permission from your line manager. If permission is obtained, then such attachments must remain when handing the vehicle back to the Company, unless adequate rectification work is carried out professionally to restore the vehicle to its former condition.</w:t>
      </w:r>
    </w:p>
    <w:p w14:paraId="7D7F7251" w14:textId="77777777" w:rsidR="006B1BA7" w:rsidRPr="00FA6257" w:rsidRDefault="006B1BA7" w:rsidP="006B1BA7">
      <w:pPr>
        <w:pStyle w:val="rhanumbering0"/>
        <w:numPr>
          <w:ilvl w:val="0"/>
          <w:numId w:val="17"/>
        </w:numPr>
        <w:ind w:left="426" w:hanging="426"/>
        <w:jc w:val="both"/>
        <w:rPr>
          <w:rFonts w:ascii="Avenir Book" w:hAnsi="Avenir Book" w:cs="Arial"/>
          <w:sz w:val="20"/>
        </w:rPr>
      </w:pPr>
      <w:r w:rsidRPr="00FA6257">
        <w:rPr>
          <w:rFonts w:ascii="Avenir Book" w:hAnsi="Avenir Book" w:cs="Arial"/>
          <w:sz w:val="20"/>
        </w:rPr>
        <w:t>No change or alterations may be made to the manufacturer’s mechanical or structural specification for the vehicle.</w:t>
      </w:r>
    </w:p>
    <w:p w14:paraId="1D5179C6" w14:textId="77777777" w:rsidR="006B1BA7" w:rsidRPr="00FA6257" w:rsidRDefault="006B1BA7" w:rsidP="006B1BA7">
      <w:pPr>
        <w:pStyle w:val="rhanumbering0"/>
        <w:numPr>
          <w:ilvl w:val="0"/>
          <w:numId w:val="17"/>
        </w:numPr>
        <w:ind w:left="426" w:hanging="426"/>
        <w:jc w:val="both"/>
        <w:rPr>
          <w:rFonts w:ascii="Avenir Book" w:hAnsi="Avenir Book" w:cs="Arial"/>
          <w:sz w:val="20"/>
        </w:rPr>
      </w:pPr>
      <w:r w:rsidRPr="00FA6257">
        <w:rPr>
          <w:rFonts w:ascii="Avenir Book" w:hAnsi="Avenir Book" w:cs="Arial"/>
          <w:sz w:val="20"/>
        </w:rPr>
        <w:lastRenderedPageBreak/>
        <w:t xml:space="preserve">Employees must never carry unauthorised passengers in company vehicles </w:t>
      </w:r>
    </w:p>
    <w:p w14:paraId="59B96D95" w14:textId="77777777" w:rsidR="006B1BA7" w:rsidRPr="00FA6257" w:rsidRDefault="006B1BA7" w:rsidP="006B1BA7">
      <w:pPr>
        <w:pStyle w:val="rhanumbering0"/>
        <w:numPr>
          <w:ilvl w:val="0"/>
          <w:numId w:val="17"/>
        </w:numPr>
        <w:ind w:left="426" w:hanging="426"/>
        <w:jc w:val="both"/>
        <w:rPr>
          <w:rFonts w:ascii="Avenir Book" w:hAnsi="Avenir Book" w:cs="Arial"/>
          <w:sz w:val="20"/>
        </w:rPr>
      </w:pPr>
      <w:r w:rsidRPr="00FA6257">
        <w:rPr>
          <w:rFonts w:ascii="Avenir Book" w:hAnsi="Avenir Book" w:cs="Arial"/>
          <w:sz w:val="20"/>
        </w:rPr>
        <w:t>Any warranty work required must be reported to the Company immediately and prior to the work being carried out.</w:t>
      </w:r>
    </w:p>
    <w:p w14:paraId="39ADC000" w14:textId="77777777" w:rsidR="006B1BA7" w:rsidRPr="00FA6257" w:rsidRDefault="006B1BA7" w:rsidP="006B1BA7">
      <w:pPr>
        <w:pStyle w:val="rhanumbering0"/>
        <w:numPr>
          <w:ilvl w:val="0"/>
          <w:numId w:val="17"/>
        </w:numPr>
        <w:ind w:left="426" w:hanging="426"/>
        <w:jc w:val="both"/>
        <w:rPr>
          <w:rFonts w:ascii="Avenir Book" w:hAnsi="Avenir Book" w:cs="Arial"/>
          <w:sz w:val="20"/>
        </w:rPr>
      </w:pPr>
      <w:r w:rsidRPr="00FA6257">
        <w:rPr>
          <w:rFonts w:ascii="Avenir Book" w:hAnsi="Avenir Book" w:cs="Arial"/>
          <w:sz w:val="20"/>
        </w:rPr>
        <w:t>It is the responsibility of the allocated driver of the vehicle to ensure that any faults or problems with the vehicle are reported to your line Manager or the Operations Manager immediately they are noticed.</w:t>
      </w:r>
    </w:p>
    <w:p w14:paraId="59AB95CB" w14:textId="77777777" w:rsidR="006B1BA7" w:rsidRPr="00FA6257" w:rsidRDefault="006B1BA7" w:rsidP="006B1BA7">
      <w:pPr>
        <w:pStyle w:val="rhanumbering0"/>
        <w:numPr>
          <w:ilvl w:val="0"/>
          <w:numId w:val="17"/>
        </w:numPr>
        <w:ind w:left="426" w:hanging="426"/>
        <w:jc w:val="both"/>
        <w:rPr>
          <w:rFonts w:ascii="Avenir Book" w:hAnsi="Avenir Book" w:cs="Arial"/>
          <w:sz w:val="20"/>
        </w:rPr>
      </w:pPr>
      <w:r w:rsidRPr="00FA6257">
        <w:rPr>
          <w:rFonts w:ascii="Avenir Book" w:hAnsi="Avenir Book" w:cs="Arial"/>
          <w:sz w:val="20"/>
        </w:rPr>
        <w:t>It is the responsibility of the allocated driver of the vehicle to ensure that the oil and water levels, battery and brake fluid and tyre pressures are correct at all times, and to ensure that that the tread of all tyres conforms to the minimum legal requirements.</w:t>
      </w:r>
    </w:p>
    <w:p w14:paraId="269E65C3" w14:textId="77777777" w:rsidR="006B1BA7" w:rsidRPr="00FA6257" w:rsidRDefault="006B1BA7" w:rsidP="006B1BA7">
      <w:pPr>
        <w:pStyle w:val="rhanumbering0"/>
        <w:numPr>
          <w:ilvl w:val="0"/>
          <w:numId w:val="17"/>
        </w:numPr>
        <w:ind w:left="426" w:hanging="426"/>
        <w:jc w:val="both"/>
        <w:rPr>
          <w:rFonts w:ascii="Avenir Book" w:hAnsi="Avenir Book" w:cs="Arial"/>
          <w:sz w:val="20"/>
        </w:rPr>
      </w:pPr>
      <w:r w:rsidRPr="00FA6257">
        <w:rPr>
          <w:rFonts w:ascii="Avenir Book" w:hAnsi="Avenir Book" w:cs="Arial"/>
          <w:sz w:val="20"/>
        </w:rPr>
        <w:t>Any other maintenance or repair work required, or replacement parts (including tyres) must be approved in advance by the Company.</w:t>
      </w:r>
    </w:p>
    <w:p w14:paraId="25B2BB97" w14:textId="77777777" w:rsidR="006B1BA7" w:rsidRPr="00FA6257" w:rsidRDefault="006B1BA7" w:rsidP="006B1BA7">
      <w:pPr>
        <w:numPr>
          <w:ilvl w:val="0"/>
          <w:numId w:val="16"/>
        </w:numPr>
        <w:tabs>
          <w:tab w:val="left" w:pos="426"/>
        </w:tabs>
        <w:ind w:left="426" w:hanging="426"/>
        <w:contextualSpacing/>
        <w:jc w:val="both"/>
        <w:rPr>
          <w:rFonts w:ascii="Avenir Book" w:hAnsi="Avenir Book" w:cs="Arial"/>
          <w:b/>
          <w:sz w:val="20"/>
          <w:u w:val="single"/>
        </w:rPr>
      </w:pPr>
      <w:r w:rsidRPr="00FA6257">
        <w:rPr>
          <w:rFonts w:ascii="Avenir Book" w:hAnsi="Avenir Book" w:cs="Arial"/>
          <w:sz w:val="20"/>
        </w:rPr>
        <w:t>Any fines incurred through the wrongful or illegal use of company vehicles will be borne by the driver of the vehicle.</w:t>
      </w:r>
    </w:p>
    <w:p w14:paraId="54D349D9" w14:textId="77777777" w:rsidR="006B1BA7" w:rsidRPr="00FA6257" w:rsidRDefault="006B1BA7" w:rsidP="006B1BA7">
      <w:pPr>
        <w:tabs>
          <w:tab w:val="left" w:pos="426"/>
        </w:tabs>
        <w:contextualSpacing/>
        <w:jc w:val="both"/>
        <w:rPr>
          <w:rFonts w:ascii="Avenir Book" w:hAnsi="Avenir Book" w:cs="Arial"/>
          <w:b/>
          <w:sz w:val="20"/>
          <w:u w:val="single"/>
        </w:rPr>
      </w:pPr>
    </w:p>
    <w:p w14:paraId="48C4FA4D" w14:textId="77777777" w:rsidR="006B1BA7" w:rsidRPr="00FA6257" w:rsidRDefault="006B1BA7" w:rsidP="006B1BA7">
      <w:pPr>
        <w:widowControl w:val="0"/>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outlineLvl w:val="0"/>
        <w:rPr>
          <w:rFonts w:ascii="Avenir Book" w:hAnsi="Avenir Book" w:cs="Arial"/>
          <w:b/>
          <w:sz w:val="22"/>
          <w:u w:val="single"/>
        </w:rPr>
      </w:pPr>
      <w:r w:rsidRPr="00FA6257">
        <w:rPr>
          <w:rFonts w:ascii="Avenir Book" w:hAnsi="Avenir Book" w:cs="Arial"/>
          <w:b/>
          <w:sz w:val="22"/>
          <w:u w:val="single"/>
        </w:rPr>
        <w:t xml:space="preserve">Fuel </w:t>
      </w:r>
    </w:p>
    <w:p w14:paraId="47C3281A" w14:textId="77777777" w:rsidR="006B1BA7" w:rsidRPr="00FA6257" w:rsidRDefault="006B1BA7" w:rsidP="006B1BA7">
      <w:pPr>
        <w:pStyle w:val="ListParagraph"/>
        <w:widowControl w:val="0"/>
        <w:numPr>
          <w:ilvl w:val="0"/>
          <w:numId w:val="23"/>
        </w:num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ind w:left="426" w:hanging="426"/>
        <w:jc w:val="both"/>
        <w:rPr>
          <w:rFonts w:ascii="Avenir Book" w:eastAsia="Times New Roman" w:hAnsi="Avenir Book" w:cs="Arial"/>
          <w:sz w:val="20"/>
        </w:rPr>
      </w:pPr>
      <w:r w:rsidRPr="00FA6257">
        <w:rPr>
          <w:rFonts w:ascii="Avenir Book" w:eastAsia="Times New Roman" w:hAnsi="Avenir Book" w:cs="Arial"/>
          <w:sz w:val="20"/>
        </w:rPr>
        <w:t>Drivers of Company vehicles should refuel at the offices whenever possible.</w:t>
      </w:r>
    </w:p>
    <w:p w14:paraId="24E635E7" w14:textId="77777777" w:rsidR="006B1BA7" w:rsidRPr="00FA6257" w:rsidRDefault="006B1BA7" w:rsidP="006B1BA7">
      <w:pPr>
        <w:pStyle w:val="ListParagraph"/>
        <w:widowControl w:val="0"/>
        <w:numPr>
          <w:ilvl w:val="0"/>
          <w:numId w:val="23"/>
        </w:num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ind w:left="426" w:hanging="426"/>
        <w:jc w:val="both"/>
        <w:rPr>
          <w:rFonts w:ascii="Avenir Book" w:eastAsia="Times New Roman" w:hAnsi="Avenir Book" w:cs="Arial"/>
          <w:sz w:val="20"/>
        </w:rPr>
      </w:pPr>
      <w:r w:rsidRPr="00FA6257">
        <w:rPr>
          <w:rFonts w:ascii="Avenir Book" w:hAnsi="Avenir Book" w:cs="Arial"/>
          <w:sz w:val="20"/>
        </w:rPr>
        <w:t>When refuelling at the offices is not possible, drivers of Company vehicles should use the fuel card, where issued, whenever possible.</w:t>
      </w:r>
    </w:p>
    <w:p w14:paraId="2EAEAB32" w14:textId="52E989DB" w:rsidR="006B1BA7" w:rsidRPr="00FA6257" w:rsidRDefault="006B1BA7" w:rsidP="006B1BA7">
      <w:pPr>
        <w:pStyle w:val="ListParagraph"/>
        <w:widowControl w:val="0"/>
        <w:numPr>
          <w:ilvl w:val="0"/>
          <w:numId w:val="23"/>
        </w:num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ind w:left="426" w:hanging="426"/>
        <w:jc w:val="both"/>
        <w:rPr>
          <w:rFonts w:ascii="Avenir Book" w:eastAsia="Times New Roman" w:hAnsi="Avenir Book" w:cs="Arial"/>
          <w:sz w:val="20"/>
        </w:rPr>
      </w:pPr>
      <w:r w:rsidRPr="00FA6257">
        <w:rPr>
          <w:rFonts w:ascii="Avenir Book" w:hAnsi="Avenir Book" w:cs="Arial"/>
          <w:sz w:val="20"/>
        </w:rPr>
        <w:t>You should ensure that the fuel card issued to you is kept safely whilst in your possession. If you lose your fuel card, you must inform your Line Manager immediately so that the necessary precautions can be taken.</w:t>
      </w:r>
    </w:p>
    <w:p w14:paraId="7DEA738E" w14:textId="77777777" w:rsidR="006B1BA7" w:rsidRPr="00FA6257" w:rsidRDefault="006B1BA7" w:rsidP="006B1BA7">
      <w:pPr>
        <w:pStyle w:val="ListParagraph"/>
        <w:widowControl w:val="0"/>
        <w:numPr>
          <w:ilvl w:val="0"/>
          <w:numId w:val="23"/>
        </w:num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ind w:left="426" w:hanging="426"/>
        <w:jc w:val="both"/>
        <w:rPr>
          <w:rFonts w:ascii="Avenir Book" w:eastAsia="Times New Roman" w:hAnsi="Avenir Book" w:cs="Arial"/>
          <w:sz w:val="20"/>
        </w:rPr>
      </w:pPr>
      <w:r w:rsidRPr="00FA6257">
        <w:rPr>
          <w:rFonts w:ascii="Avenir Book" w:hAnsi="Avenir Book" w:cs="Arial"/>
          <w:sz w:val="20"/>
        </w:rPr>
        <w:t>If it is not possible to purchase fuel or oil on the Company fuel account, then you should pay for the fuel or oil and obtain a VAT receipt.  This receipt should then be submitted to the Admin and Accounts office at the first opportunity.</w:t>
      </w:r>
    </w:p>
    <w:p w14:paraId="265FF8FC" w14:textId="77777777" w:rsidR="006B1BA7" w:rsidRPr="00FA6257" w:rsidRDefault="006B1BA7" w:rsidP="006B1BA7">
      <w:pPr>
        <w:widowControl w:val="0"/>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outlineLvl w:val="0"/>
        <w:rPr>
          <w:rFonts w:ascii="Avenir Book" w:hAnsi="Avenir Book"/>
          <w:b/>
          <w:sz w:val="20"/>
          <w:u w:val="single"/>
        </w:rPr>
      </w:pPr>
      <w:r w:rsidRPr="00FA6257">
        <w:rPr>
          <w:rFonts w:ascii="Avenir Book" w:hAnsi="Avenir Book"/>
          <w:b/>
          <w:sz w:val="20"/>
          <w:u w:val="single"/>
        </w:rPr>
        <w:t>Parking</w:t>
      </w:r>
    </w:p>
    <w:p w14:paraId="4ADFB2B0" w14:textId="77777777" w:rsidR="006B1BA7" w:rsidRPr="00FA6257" w:rsidRDefault="006B1BA7" w:rsidP="006B1BA7">
      <w:pPr>
        <w:pStyle w:val="ListParagraph"/>
        <w:widowControl w:val="0"/>
        <w:numPr>
          <w:ilvl w:val="0"/>
          <w:numId w:val="24"/>
        </w:num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cs="Arial"/>
          <w:sz w:val="20"/>
        </w:rPr>
      </w:pPr>
      <w:r w:rsidRPr="00FA6257">
        <w:rPr>
          <w:rFonts w:ascii="Avenir Book" w:hAnsi="Avenir Book"/>
          <w:sz w:val="20"/>
        </w:rPr>
        <w:t xml:space="preserve">All vehicles, whilst carrying out the business of the Company, should be parked legally and safely and in accordance with the Highway Code. </w:t>
      </w:r>
    </w:p>
    <w:p w14:paraId="02D6ED4C" w14:textId="60C900FF" w:rsidR="006B1BA7" w:rsidRPr="00FA6257" w:rsidRDefault="006B1BA7" w:rsidP="006B1BA7">
      <w:pPr>
        <w:pStyle w:val="ListParagraph"/>
        <w:numPr>
          <w:ilvl w:val="0"/>
          <w:numId w:val="24"/>
        </w:numPr>
        <w:tabs>
          <w:tab w:val="left" w:pos="709"/>
        </w:tabs>
        <w:rPr>
          <w:rFonts w:ascii="Avenir Book" w:hAnsi="Avenir Book"/>
          <w:sz w:val="20"/>
        </w:rPr>
      </w:pPr>
      <w:r w:rsidRPr="00FA6257">
        <w:rPr>
          <w:rFonts w:ascii="Avenir Book" w:hAnsi="Avenir Book"/>
          <w:sz w:val="20"/>
        </w:rPr>
        <w:t xml:space="preserve">Any claims for parking fines should be submitted to your line Manager or the Operations Manager.  Management will then request documentary evidence of the parking offence from the relevant Council.  This may include photographic evidence. </w:t>
      </w:r>
      <w:r w:rsidR="00344AAC" w:rsidRPr="00FA6257">
        <w:rPr>
          <w:rFonts w:ascii="Avenir Book" w:hAnsi="Avenir Book"/>
          <w:sz w:val="20"/>
        </w:rPr>
        <w:t>Y</w:t>
      </w:r>
      <w:r w:rsidRPr="00FA6257">
        <w:rPr>
          <w:rFonts w:ascii="Avenir Book" w:hAnsi="Avenir Book"/>
          <w:sz w:val="20"/>
        </w:rPr>
        <w:t>ou will be held responsible for the payment of any parking fine found to be the result of unlawful, thoughtless or unsafe parking.</w:t>
      </w:r>
    </w:p>
    <w:p w14:paraId="0A5A2A8B" w14:textId="77777777" w:rsidR="006B1BA7" w:rsidRPr="00FA6257" w:rsidRDefault="006B1BA7" w:rsidP="006E561C">
      <w:pPr>
        <w:pStyle w:val="ListParagraph"/>
        <w:widowControl w:val="0"/>
        <w:numPr>
          <w:ilvl w:val="0"/>
          <w:numId w:val="24"/>
        </w:num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hAnsi="Avenir Book"/>
          <w:sz w:val="20"/>
        </w:rPr>
      </w:pPr>
      <w:r w:rsidRPr="00FA6257">
        <w:rPr>
          <w:rFonts w:ascii="Avenir Book" w:hAnsi="Avenir Book"/>
          <w:sz w:val="20"/>
        </w:rPr>
        <w:t>No liability is accepted for damage to, or loss of, private vehicles, however it may be caused.</w:t>
      </w:r>
    </w:p>
    <w:p w14:paraId="401ED73D" w14:textId="77777777" w:rsidR="006B1BA7" w:rsidRPr="00FA6257" w:rsidRDefault="006B1BA7" w:rsidP="006B1BA7">
      <w:pPr>
        <w:widowControl w:val="0"/>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cs="Arial"/>
          <w:sz w:val="20"/>
        </w:rPr>
      </w:pPr>
    </w:p>
    <w:p w14:paraId="413744AD" w14:textId="77777777" w:rsidR="006B1BA7" w:rsidRPr="00FA6257" w:rsidRDefault="006B1BA7" w:rsidP="006B1BA7">
      <w:pPr>
        <w:outlineLvl w:val="0"/>
        <w:rPr>
          <w:rFonts w:ascii="Avenir Book" w:hAnsi="Avenir Book"/>
          <w:sz w:val="16"/>
        </w:rPr>
      </w:pPr>
      <w:r w:rsidRPr="00FA6257">
        <w:rPr>
          <w:rFonts w:ascii="Avenir Book" w:hAnsi="Avenir Book"/>
          <w:sz w:val="16"/>
        </w:rPr>
        <w:t>Section 2(a)iii</w:t>
      </w:r>
    </w:p>
    <w:p w14:paraId="005266AF" w14:textId="77777777" w:rsidR="006B1BA7" w:rsidRPr="00FA6257" w:rsidRDefault="006B1BA7" w:rsidP="006B1BA7">
      <w:pPr>
        <w:jc w:val="both"/>
        <w:outlineLvl w:val="0"/>
        <w:rPr>
          <w:rFonts w:ascii="Avenir Book" w:hAnsi="Avenir Book" w:cs="Arial"/>
          <w:b/>
          <w:sz w:val="20"/>
          <w:u w:val="single"/>
        </w:rPr>
      </w:pPr>
    </w:p>
    <w:p w14:paraId="743A0623" w14:textId="77777777" w:rsidR="006B1BA7" w:rsidRPr="00FA6257" w:rsidRDefault="006B1BA7" w:rsidP="006B1BA7">
      <w:pPr>
        <w:jc w:val="both"/>
        <w:outlineLvl w:val="0"/>
        <w:rPr>
          <w:rFonts w:ascii="Avenir Book" w:hAnsi="Avenir Book" w:cs="Arial"/>
          <w:b/>
          <w:sz w:val="20"/>
          <w:u w:val="single"/>
        </w:rPr>
      </w:pPr>
      <w:r w:rsidRPr="00FA6257">
        <w:rPr>
          <w:rFonts w:ascii="Avenir Book" w:hAnsi="Avenir Book" w:cs="Arial"/>
          <w:b/>
          <w:sz w:val="20"/>
          <w:u w:val="single"/>
        </w:rPr>
        <w:t>Accidents, Damage and Loss</w:t>
      </w:r>
    </w:p>
    <w:p w14:paraId="710A6041" w14:textId="77777777" w:rsidR="006B1BA7" w:rsidRPr="00FA6257" w:rsidRDefault="006B1BA7" w:rsidP="006B1BA7">
      <w:pPr>
        <w:numPr>
          <w:ilvl w:val="0"/>
          <w:numId w:val="15"/>
        </w:numPr>
        <w:tabs>
          <w:tab w:val="left" w:pos="426"/>
        </w:tabs>
        <w:spacing w:after="360"/>
        <w:ind w:left="426" w:hanging="426"/>
        <w:contextualSpacing/>
        <w:jc w:val="both"/>
        <w:rPr>
          <w:rFonts w:ascii="Avenir Book" w:hAnsi="Avenir Book" w:cs="Arial"/>
          <w:sz w:val="20"/>
        </w:rPr>
      </w:pPr>
      <w:r w:rsidRPr="00FA6257">
        <w:rPr>
          <w:rFonts w:ascii="Avenir Book" w:hAnsi="Avenir Book" w:cs="Arial"/>
          <w:sz w:val="20"/>
        </w:rPr>
        <w:t>Should you be involved in an accident, or should your vehicle be damaged in any way, whilst on Company business, you must take photographs to record the situation and damage received to any vehicles involved and also ensure that you record all of the information requested on the Scene of Accident Form, a copy of which must be kept in every vehicle, for such a situation.  This information includes:</w:t>
      </w:r>
    </w:p>
    <w:p w14:paraId="361B8949" w14:textId="77777777" w:rsidR="006B1BA7" w:rsidRPr="00FA6257" w:rsidRDefault="006B1BA7" w:rsidP="006B1BA7">
      <w:pPr>
        <w:numPr>
          <w:ilvl w:val="0"/>
          <w:numId w:val="21"/>
        </w:numPr>
        <w:tabs>
          <w:tab w:val="left" w:pos="426"/>
        </w:tabs>
        <w:contextualSpacing/>
        <w:jc w:val="both"/>
        <w:rPr>
          <w:rFonts w:ascii="Avenir Book" w:hAnsi="Avenir Book" w:cs="Arial"/>
          <w:sz w:val="20"/>
        </w:rPr>
      </w:pPr>
      <w:r w:rsidRPr="00FA6257">
        <w:rPr>
          <w:rFonts w:ascii="Avenir Book" w:hAnsi="Avenir Book" w:cs="Arial"/>
          <w:sz w:val="20"/>
        </w:rPr>
        <w:t>Registration, make and model of the vehicle(s)</w:t>
      </w:r>
    </w:p>
    <w:p w14:paraId="596E901B" w14:textId="77777777" w:rsidR="006B1BA7" w:rsidRPr="00FA6257" w:rsidRDefault="006B1BA7" w:rsidP="006B1BA7">
      <w:pPr>
        <w:numPr>
          <w:ilvl w:val="0"/>
          <w:numId w:val="21"/>
        </w:numPr>
        <w:tabs>
          <w:tab w:val="left" w:pos="426"/>
        </w:tabs>
        <w:contextualSpacing/>
        <w:jc w:val="both"/>
        <w:rPr>
          <w:rFonts w:ascii="Avenir Book" w:hAnsi="Avenir Book" w:cs="Arial"/>
          <w:sz w:val="20"/>
        </w:rPr>
      </w:pPr>
      <w:r w:rsidRPr="00FA6257">
        <w:rPr>
          <w:rFonts w:ascii="Avenir Book" w:hAnsi="Avenir Book" w:cs="Arial"/>
          <w:sz w:val="20"/>
        </w:rPr>
        <w:t>Driver(s) name and address</w:t>
      </w:r>
    </w:p>
    <w:p w14:paraId="019B4CCE" w14:textId="77777777" w:rsidR="006B1BA7" w:rsidRPr="00FA6257" w:rsidRDefault="006B1BA7" w:rsidP="006B1BA7">
      <w:pPr>
        <w:numPr>
          <w:ilvl w:val="0"/>
          <w:numId w:val="21"/>
        </w:numPr>
        <w:tabs>
          <w:tab w:val="left" w:pos="426"/>
        </w:tabs>
        <w:contextualSpacing/>
        <w:jc w:val="both"/>
        <w:rPr>
          <w:rFonts w:ascii="Avenir Book" w:hAnsi="Avenir Book" w:cs="Arial"/>
          <w:sz w:val="20"/>
        </w:rPr>
      </w:pPr>
      <w:r w:rsidRPr="00FA6257">
        <w:rPr>
          <w:rFonts w:ascii="Avenir Book" w:hAnsi="Avenir Book" w:cs="Arial"/>
          <w:sz w:val="20"/>
        </w:rPr>
        <w:t>Contact telephone number</w:t>
      </w:r>
    </w:p>
    <w:p w14:paraId="3DDE2B04" w14:textId="77777777" w:rsidR="006B1BA7" w:rsidRPr="00FA6257" w:rsidRDefault="006B1BA7" w:rsidP="006B1BA7">
      <w:pPr>
        <w:numPr>
          <w:ilvl w:val="0"/>
          <w:numId w:val="21"/>
        </w:numPr>
        <w:tabs>
          <w:tab w:val="left" w:pos="426"/>
        </w:tabs>
        <w:contextualSpacing/>
        <w:jc w:val="both"/>
        <w:rPr>
          <w:rFonts w:ascii="Avenir Book" w:hAnsi="Avenir Book" w:cs="Arial"/>
          <w:sz w:val="20"/>
        </w:rPr>
      </w:pPr>
      <w:r w:rsidRPr="00FA6257">
        <w:rPr>
          <w:rFonts w:ascii="Avenir Book" w:hAnsi="Avenir Book" w:cs="Arial"/>
          <w:sz w:val="20"/>
        </w:rPr>
        <w:t>Name and address of any passengers, in both our and the other vehicle</w:t>
      </w:r>
    </w:p>
    <w:p w14:paraId="0F250A6E" w14:textId="77777777" w:rsidR="006B1BA7" w:rsidRPr="00FA6257" w:rsidRDefault="006B1BA7" w:rsidP="006B1BA7">
      <w:pPr>
        <w:numPr>
          <w:ilvl w:val="0"/>
          <w:numId w:val="21"/>
        </w:numPr>
        <w:tabs>
          <w:tab w:val="left" w:pos="426"/>
        </w:tabs>
        <w:contextualSpacing/>
        <w:jc w:val="both"/>
        <w:rPr>
          <w:rFonts w:ascii="Avenir Book" w:hAnsi="Avenir Book" w:cs="Arial"/>
          <w:sz w:val="20"/>
        </w:rPr>
      </w:pPr>
      <w:r w:rsidRPr="00FA6257">
        <w:rPr>
          <w:rFonts w:ascii="Avenir Book" w:hAnsi="Avenir Book" w:cs="Arial"/>
          <w:sz w:val="20"/>
        </w:rPr>
        <w:t>Name and address of any witnesses</w:t>
      </w:r>
    </w:p>
    <w:p w14:paraId="1B0DD1F7" w14:textId="77777777" w:rsidR="006B1BA7" w:rsidRPr="00FA6257" w:rsidRDefault="006B1BA7" w:rsidP="006B1BA7">
      <w:pPr>
        <w:numPr>
          <w:ilvl w:val="0"/>
          <w:numId w:val="21"/>
        </w:numPr>
        <w:tabs>
          <w:tab w:val="left" w:pos="426"/>
        </w:tabs>
        <w:contextualSpacing/>
        <w:jc w:val="both"/>
        <w:rPr>
          <w:rFonts w:ascii="Avenir Book" w:hAnsi="Avenir Book" w:cs="Arial"/>
          <w:sz w:val="20"/>
        </w:rPr>
      </w:pPr>
      <w:r w:rsidRPr="00FA6257">
        <w:rPr>
          <w:rFonts w:ascii="Avenir Book" w:hAnsi="Avenir Book" w:cs="Arial"/>
          <w:sz w:val="20"/>
        </w:rPr>
        <w:t>Wherever possible, statements should be obtained from witnesses at the time of the accident</w:t>
      </w:r>
    </w:p>
    <w:p w14:paraId="7C3CA673" w14:textId="77777777" w:rsidR="006B1BA7" w:rsidRPr="00FA6257" w:rsidRDefault="006B1BA7" w:rsidP="006B1BA7">
      <w:pPr>
        <w:numPr>
          <w:ilvl w:val="0"/>
          <w:numId w:val="21"/>
        </w:numPr>
        <w:tabs>
          <w:tab w:val="left" w:pos="426"/>
        </w:tabs>
        <w:contextualSpacing/>
        <w:jc w:val="both"/>
        <w:rPr>
          <w:rFonts w:ascii="Avenir Book" w:hAnsi="Avenir Book" w:cs="Arial"/>
          <w:sz w:val="20"/>
        </w:rPr>
      </w:pPr>
      <w:r w:rsidRPr="00FA6257">
        <w:rPr>
          <w:rFonts w:ascii="Avenir Book" w:hAnsi="Avenir Book" w:cs="Arial"/>
          <w:sz w:val="20"/>
        </w:rPr>
        <w:t>All details of the accident, including any description of the road and weather conditions at the time of the accident and a detailed sketch showing the relative position of the vehicle before and after the accident, together with details of the roads in the vicinity, e.g. whether they are major or minor roads, and as many relevant measurements as possible</w:t>
      </w:r>
    </w:p>
    <w:p w14:paraId="3DCA930C" w14:textId="77777777" w:rsidR="006B1BA7" w:rsidRPr="00FA6257" w:rsidRDefault="006B1BA7" w:rsidP="006B1BA7">
      <w:pPr>
        <w:numPr>
          <w:ilvl w:val="0"/>
          <w:numId w:val="21"/>
        </w:numPr>
        <w:tabs>
          <w:tab w:val="left" w:pos="426"/>
        </w:tabs>
        <w:contextualSpacing/>
        <w:jc w:val="both"/>
        <w:rPr>
          <w:rFonts w:ascii="Avenir Book" w:hAnsi="Avenir Book" w:cs="Arial"/>
          <w:sz w:val="20"/>
        </w:rPr>
      </w:pPr>
      <w:r w:rsidRPr="00FA6257">
        <w:rPr>
          <w:rFonts w:ascii="Avenir Book" w:hAnsi="Avenir Book" w:cs="Arial"/>
          <w:sz w:val="20"/>
        </w:rPr>
        <w:t>Particulars of any police officer attending the incident, e.g. name, number and division</w:t>
      </w:r>
    </w:p>
    <w:p w14:paraId="1F780436" w14:textId="77777777" w:rsidR="006B1BA7" w:rsidRPr="00FA6257" w:rsidRDefault="006B1BA7" w:rsidP="006B1BA7">
      <w:pPr>
        <w:numPr>
          <w:ilvl w:val="0"/>
          <w:numId w:val="22"/>
        </w:numPr>
        <w:tabs>
          <w:tab w:val="left" w:pos="426"/>
        </w:tabs>
        <w:ind w:left="426" w:hanging="426"/>
        <w:contextualSpacing/>
        <w:jc w:val="both"/>
        <w:rPr>
          <w:rFonts w:ascii="Avenir Book" w:hAnsi="Avenir Book" w:cs="Arial"/>
          <w:sz w:val="20"/>
        </w:rPr>
      </w:pPr>
      <w:r w:rsidRPr="00FA6257">
        <w:rPr>
          <w:rFonts w:ascii="Avenir Book" w:hAnsi="Avenir Book" w:cs="Arial"/>
          <w:sz w:val="20"/>
        </w:rPr>
        <w:t>In the case of an accident involving injury to another person or to notifiable animals, you are responsible for notifying the police of the occurrence and you must produce your driving licence and insurance certificate to a police officer attending the accident, or to any other person having reasonable grounds to request sight of such documents.</w:t>
      </w:r>
    </w:p>
    <w:p w14:paraId="5A463EB8" w14:textId="77777777" w:rsidR="006B1BA7" w:rsidRPr="00FA6257" w:rsidRDefault="006B1BA7" w:rsidP="006B1BA7">
      <w:pPr>
        <w:numPr>
          <w:ilvl w:val="0"/>
          <w:numId w:val="22"/>
        </w:numPr>
        <w:tabs>
          <w:tab w:val="left" w:pos="426"/>
        </w:tabs>
        <w:ind w:left="426" w:hanging="426"/>
        <w:contextualSpacing/>
        <w:jc w:val="both"/>
        <w:rPr>
          <w:rFonts w:ascii="Avenir Book" w:hAnsi="Avenir Book" w:cs="Arial"/>
          <w:sz w:val="20"/>
        </w:rPr>
      </w:pPr>
      <w:r w:rsidRPr="00FA6257">
        <w:rPr>
          <w:rFonts w:ascii="Avenir Book" w:hAnsi="Avenir Book" w:cs="Arial"/>
          <w:sz w:val="20"/>
        </w:rPr>
        <w:t>Any accident involving injury to another person or to a notifiable animal must be reported to a police station or to a police officer as soon as possible, and certainly within 24 hours.</w:t>
      </w:r>
    </w:p>
    <w:p w14:paraId="53E0EE09" w14:textId="77777777" w:rsidR="006B1BA7" w:rsidRPr="00FA6257" w:rsidRDefault="006B1BA7" w:rsidP="006B1BA7">
      <w:pPr>
        <w:numPr>
          <w:ilvl w:val="0"/>
          <w:numId w:val="22"/>
        </w:numPr>
        <w:tabs>
          <w:tab w:val="left" w:pos="426"/>
        </w:tabs>
        <w:ind w:left="426" w:hanging="426"/>
        <w:contextualSpacing/>
        <w:jc w:val="both"/>
        <w:rPr>
          <w:rFonts w:ascii="Avenir Book" w:hAnsi="Avenir Book" w:cs="Arial"/>
          <w:sz w:val="20"/>
        </w:rPr>
      </w:pPr>
      <w:r w:rsidRPr="00FA6257">
        <w:rPr>
          <w:rFonts w:ascii="Avenir Book" w:hAnsi="Avenir Book" w:cs="Arial"/>
          <w:sz w:val="20"/>
        </w:rPr>
        <w:t>If your vehicle is not driveable you are responsible for making adequate arrangements for the vehicle to be towed to a garage, and the name and address of the garage where the vehicle may be inspected must be stated on the accident report form and insurance claim form.</w:t>
      </w:r>
    </w:p>
    <w:p w14:paraId="7718BD43" w14:textId="77777777" w:rsidR="006B1BA7" w:rsidRPr="00FA6257" w:rsidRDefault="006B1BA7" w:rsidP="006B1BA7">
      <w:pPr>
        <w:numPr>
          <w:ilvl w:val="0"/>
          <w:numId w:val="22"/>
        </w:numPr>
        <w:tabs>
          <w:tab w:val="left" w:pos="426"/>
        </w:tabs>
        <w:ind w:left="426" w:hanging="426"/>
        <w:contextualSpacing/>
        <w:jc w:val="both"/>
        <w:rPr>
          <w:rFonts w:ascii="Avenir Book" w:hAnsi="Avenir Book" w:cs="Arial"/>
          <w:sz w:val="20"/>
        </w:rPr>
      </w:pPr>
      <w:r w:rsidRPr="00FA6257">
        <w:rPr>
          <w:rFonts w:ascii="Avenir Book" w:hAnsi="Avenir Book" w:cs="Arial"/>
          <w:sz w:val="20"/>
        </w:rPr>
        <w:t>If you are not then able to produce your driving licence and insurance certificate, you must in any event produce it in person within five days after the accident to such police station as you may specify at the time of first reporting the accident.</w:t>
      </w:r>
    </w:p>
    <w:p w14:paraId="0B21A60F" w14:textId="3C84143C" w:rsidR="006B1BA7" w:rsidRPr="00FA6257" w:rsidRDefault="006B1BA7" w:rsidP="006B1BA7">
      <w:pPr>
        <w:numPr>
          <w:ilvl w:val="0"/>
          <w:numId w:val="22"/>
        </w:numPr>
        <w:tabs>
          <w:tab w:val="left" w:pos="426"/>
        </w:tabs>
        <w:ind w:left="426" w:hanging="426"/>
        <w:contextualSpacing/>
        <w:jc w:val="both"/>
        <w:rPr>
          <w:rFonts w:ascii="Avenir Book" w:hAnsi="Avenir Book" w:cs="Arial"/>
          <w:sz w:val="20"/>
        </w:rPr>
      </w:pPr>
      <w:r w:rsidRPr="00FA6257">
        <w:rPr>
          <w:rFonts w:ascii="Avenir Book" w:hAnsi="Avenir Book" w:cs="Arial"/>
          <w:sz w:val="20"/>
        </w:rPr>
        <w:t>For security reasons, insurance certificates for Company vehicles are retained by the Company. A copy of the insurance certificate is, however, provided with each vehicle and this will be renewed annually.  It is your responsibility to ensure that this is with the vehicle at all times. Replacement copies can be obtained from the Operations Manager or a Director if necessary.</w:t>
      </w:r>
    </w:p>
    <w:p w14:paraId="24EC4486" w14:textId="32090C94" w:rsidR="006B1BA7" w:rsidRPr="00FA6257" w:rsidRDefault="006B1BA7" w:rsidP="006B1BA7">
      <w:pPr>
        <w:numPr>
          <w:ilvl w:val="0"/>
          <w:numId w:val="22"/>
        </w:numPr>
        <w:tabs>
          <w:tab w:val="left" w:pos="426"/>
        </w:tabs>
        <w:ind w:left="426" w:hanging="426"/>
        <w:contextualSpacing/>
        <w:jc w:val="both"/>
        <w:rPr>
          <w:rFonts w:ascii="Avenir Book" w:hAnsi="Avenir Book" w:cs="Arial"/>
          <w:sz w:val="20"/>
        </w:rPr>
      </w:pPr>
      <w:r w:rsidRPr="00FA6257">
        <w:rPr>
          <w:rFonts w:ascii="Avenir Book" w:hAnsi="Avenir Book" w:cs="Arial"/>
          <w:sz w:val="20"/>
        </w:rPr>
        <w:t>If you are required to give your own information to the driver of the other vehicle involved in an accident, then you should provide your name and address, the name and address of the Company as the vehicle owner, the registration number and the name of the insurance company. IT IS IMPORTANT THAT YOU GIVE NO FURTHER INFORMATION.  Nor should you express any opinion on the degree of responsibility for the accident, nor accept liability in any way.</w:t>
      </w:r>
    </w:p>
    <w:p w14:paraId="170D8F91" w14:textId="77777777" w:rsidR="006B1BA7" w:rsidRPr="00FA6257" w:rsidRDefault="006B1BA7" w:rsidP="006B1BA7">
      <w:pPr>
        <w:numPr>
          <w:ilvl w:val="0"/>
          <w:numId w:val="22"/>
        </w:numPr>
        <w:tabs>
          <w:tab w:val="left" w:pos="426"/>
        </w:tabs>
        <w:ind w:left="426" w:hanging="426"/>
        <w:contextualSpacing/>
        <w:jc w:val="both"/>
        <w:rPr>
          <w:rFonts w:ascii="Avenir Book" w:hAnsi="Avenir Book" w:cs="Arial"/>
          <w:sz w:val="20"/>
        </w:rPr>
      </w:pPr>
      <w:r w:rsidRPr="00FA6257">
        <w:rPr>
          <w:rFonts w:ascii="Avenir Book" w:hAnsi="Avenir Book" w:cs="Arial"/>
          <w:sz w:val="20"/>
        </w:rPr>
        <w:lastRenderedPageBreak/>
        <w:t>If for some reason it is not possible to give this information at the time of the accident, the matter must be reported to the office, and where necessary the police, as soon as possible but certainly WITHIN TWENTYFOUR HOURS OF THE INCIDENT.</w:t>
      </w:r>
    </w:p>
    <w:p w14:paraId="7E495AB4" w14:textId="3FBEB312" w:rsidR="006B1BA7" w:rsidRPr="00FA6257" w:rsidRDefault="006B1BA7" w:rsidP="006B1BA7">
      <w:pPr>
        <w:numPr>
          <w:ilvl w:val="0"/>
          <w:numId w:val="22"/>
        </w:numPr>
        <w:tabs>
          <w:tab w:val="left" w:pos="426"/>
        </w:tabs>
        <w:ind w:left="426" w:hanging="426"/>
        <w:contextualSpacing/>
        <w:jc w:val="both"/>
        <w:rPr>
          <w:rFonts w:ascii="Avenir Book" w:hAnsi="Avenir Book" w:cs="Arial"/>
          <w:sz w:val="20"/>
        </w:rPr>
      </w:pPr>
      <w:r w:rsidRPr="00FA6257">
        <w:rPr>
          <w:rFonts w:ascii="Avenir Book" w:hAnsi="Avenir Book" w:cs="Arial"/>
          <w:sz w:val="20"/>
        </w:rPr>
        <w:t>In the case of the vehicle being stolen, both the Company and the police must be informed immediately. Full details of the contents of the vehicle must also be given at the time of reporting the theft.</w:t>
      </w:r>
    </w:p>
    <w:p w14:paraId="5F29B1F6" w14:textId="1DB818C7" w:rsidR="006B1BA7" w:rsidRPr="00FA6257" w:rsidRDefault="006B1BA7" w:rsidP="006B1BA7">
      <w:pPr>
        <w:numPr>
          <w:ilvl w:val="0"/>
          <w:numId w:val="22"/>
        </w:numPr>
        <w:tabs>
          <w:tab w:val="left" w:pos="426"/>
        </w:tabs>
        <w:ind w:left="426" w:hanging="426"/>
        <w:contextualSpacing/>
        <w:jc w:val="both"/>
        <w:rPr>
          <w:rFonts w:ascii="Avenir Book" w:hAnsi="Avenir Book" w:cs="Arial"/>
          <w:sz w:val="20"/>
        </w:rPr>
      </w:pPr>
      <w:r w:rsidRPr="00FA6257">
        <w:rPr>
          <w:rFonts w:ascii="Avenir Book" w:hAnsi="Avenir Book" w:cs="Arial"/>
          <w:sz w:val="20"/>
        </w:rPr>
        <w:t>Please note that only Company property and employees’ tools required to carry out Company work is covered by the Company insurance policy. You should make your own arrangements for insurance cover for your personal effects.</w:t>
      </w:r>
    </w:p>
    <w:p w14:paraId="5D9D0CE5" w14:textId="77777777" w:rsidR="006B1BA7" w:rsidRPr="00FA6257" w:rsidRDefault="006B1BA7" w:rsidP="006B1BA7">
      <w:pPr>
        <w:numPr>
          <w:ilvl w:val="0"/>
          <w:numId w:val="22"/>
        </w:numPr>
        <w:tabs>
          <w:tab w:val="left" w:pos="426"/>
        </w:tabs>
        <w:ind w:left="426" w:hanging="426"/>
        <w:contextualSpacing/>
        <w:jc w:val="both"/>
        <w:rPr>
          <w:rFonts w:ascii="Avenir Book" w:hAnsi="Avenir Book" w:cs="Arial"/>
          <w:sz w:val="20"/>
        </w:rPr>
      </w:pPr>
      <w:r w:rsidRPr="00FA6257">
        <w:rPr>
          <w:rFonts w:ascii="Avenir Book" w:hAnsi="Avenir Book" w:cs="Arial"/>
          <w:sz w:val="20"/>
        </w:rPr>
        <w:t>Any damaged vehicle must be returned to the office when requested, to enable estimates for the repairs to be obtained.</w:t>
      </w:r>
    </w:p>
    <w:p w14:paraId="66AAF6CD" w14:textId="77777777" w:rsidR="006B1BA7" w:rsidRPr="00FA6257" w:rsidRDefault="006B1BA7" w:rsidP="006B1BA7">
      <w:pPr>
        <w:outlineLvl w:val="0"/>
        <w:rPr>
          <w:rFonts w:ascii="Avenir Book" w:hAnsi="Avenir Book" w:cs="Arial"/>
          <w:sz w:val="20"/>
        </w:rPr>
      </w:pPr>
    </w:p>
    <w:p w14:paraId="47CB103B" w14:textId="77777777" w:rsidR="006B1BA7" w:rsidRPr="00FA6257" w:rsidRDefault="006B1BA7" w:rsidP="006B1BA7">
      <w:pPr>
        <w:outlineLvl w:val="0"/>
        <w:rPr>
          <w:rFonts w:ascii="Avenir Book" w:hAnsi="Avenir Book"/>
          <w:sz w:val="16"/>
        </w:rPr>
      </w:pPr>
      <w:r w:rsidRPr="00FA6257">
        <w:rPr>
          <w:rFonts w:ascii="Avenir Book" w:hAnsi="Avenir Book"/>
          <w:sz w:val="16"/>
        </w:rPr>
        <w:t>Section 2(a)iii</w:t>
      </w:r>
    </w:p>
    <w:p w14:paraId="543A87A4" w14:textId="77777777" w:rsidR="006B1BA7" w:rsidRPr="00FA6257" w:rsidRDefault="006B1BA7" w:rsidP="006B1BA7">
      <w:pPr>
        <w:tabs>
          <w:tab w:val="left" w:pos="426"/>
        </w:tabs>
        <w:contextualSpacing/>
        <w:jc w:val="both"/>
        <w:rPr>
          <w:rFonts w:ascii="Avenir Book" w:hAnsi="Avenir Book" w:cs="Arial"/>
          <w:sz w:val="20"/>
        </w:rPr>
      </w:pPr>
    </w:p>
    <w:p w14:paraId="6472811B" w14:textId="3ABA1B1E" w:rsidR="006B1BA7" w:rsidRPr="00FA6257" w:rsidRDefault="006B1BA7" w:rsidP="006B1BA7">
      <w:pPr>
        <w:numPr>
          <w:ilvl w:val="0"/>
          <w:numId w:val="15"/>
        </w:numPr>
        <w:ind w:left="426" w:hanging="426"/>
        <w:contextualSpacing/>
        <w:jc w:val="both"/>
        <w:rPr>
          <w:rFonts w:ascii="Avenir Book" w:hAnsi="Avenir Book" w:cs="Arial"/>
          <w:sz w:val="20"/>
        </w:rPr>
      </w:pPr>
      <w:r w:rsidRPr="00FA6257">
        <w:rPr>
          <w:rFonts w:ascii="Avenir Book" w:hAnsi="Avenir Book" w:cs="Arial"/>
          <w:sz w:val="20"/>
        </w:rPr>
        <w:t xml:space="preserve">Any insurance excess, or the cost of rectifying any damage incurred due to a vehicle for which you are responsible being involved in a road traffic accident, or damaged in any other way, that is attributable to either negligent or inappropriate driving, or lack of routine maintenance, will be deducted from your salary, unless you specifically state that you wish to </w:t>
      </w:r>
      <w:r w:rsidR="002D076D" w:rsidRPr="00FA6257">
        <w:rPr>
          <w:rFonts w:ascii="Avenir Book" w:hAnsi="Avenir Book" w:cs="Arial"/>
          <w:sz w:val="20"/>
        </w:rPr>
        <w:t>pay using</w:t>
      </w:r>
      <w:r w:rsidRPr="00FA6257">
        <w:rPr>
          <w:rFonts w:ascii="Avenir Book" w:hAnsi="Avenir Book" w:cs="Arial"/>
          <w:sz w:val="20"/>
        </w:rPr>
        <w:t xml:space="preserve"> another method.</w:t>
      </w:r>
    </w:p>
    <w:p w14:paraId="17CFE38B" w14:textId="77777777" w:rsidR="006B1BA7" w:rsidRPr="00FA6257" w:rsidRDefault="006B1BA7" w:rsidP="006B1BA7">
      <w:pPr>
        <w:numPr>
          <w:ilvl w:val="0"/>
          <w:numId w:val="15"/>
        </w:numPr>
        <w:tabs>
          <w:tab w:val="left" w:pos="426"/>
        </w:tabs>
        <w:ind w:left="426" w:hanging="426"/>
        <w:contextualSpacing/>
        <w:jc w:val="both"/>
        <w:rPr>
          <w:rFonts w:ascii="Avenir Book" w:hAnsi="Avenir Book" w:cs="Arial"/>
          <w:sz w:val="20"/>
        </w:rPr>
      </w:pPr>
      <w:r w:rsidRPr="00FA6257">
        <w:rPr>
          <w:rFonts w:ascii="Avenir Book" w:hAnsi="Avenir Book" w:cs="Arial"/>
          <w:sz w:val="20"/>
        </w:rPr>
        <w:t>The cost of any driving related fines incurred are the sole responsibility of the member of staff who incurred them, whether or not this was in the course of Company business and must be paid immediately by the member of staff.  Failure to pay any such fine will result in the cost of the fine being deducted from your next salary.</w:t>
      </w:r>
    </w:p>
    <w:p w14:paraId="1D591334" w14:textId="77777777" w:rsidR="006B1BA7" w:rsidRPr="00FA6257" w:rsidRDefault="006B1BA7" w:rsidP="006B1BA7">
      <w:pPr>
        <w:numPr>
          <w:ilvl w:val="0"/>
          <w:numId w:val="15"/>
        </w:numPr>
        <w:tabs>
          <w:tab w:val="left" w:pos="426"/>
        </w:tabs>
        <w:ind w:left="426" w:hanging="426"/>
        <w:contextualSpacing/>
        <w:jc w:val="both"/>
        <w:rPr>
          <w:rFonts w:ascii="Avenir Book" w:hAnsi="Avenir Book" w:cs="Arial"/>
          <w:sz w:val="20"/>
        </w:rPr>
      </w:pPr>
      <w:r w:rsidRPr="00FA6257">
        <w:rPr>
          <w:rFonts w:ascii="Avenir Book" w:hAnsi="Avenir Book" w:cs="Arial"/>
          <w:sz w:val="20"/>
        </w:rPr>
        <w:t>Repeated instances of accident, damage or theft may result in the use of the vehicle being withdrawn and disciplinary action being taken.</w:t>
      </w:r>
    </w:p>
    <w:p w14:paraId="7D428535" w14:textId="77777777" w:rsidR="006B1BA7" w:rsidRPr="00FA6257" w:rsidRDefault="006B1BA7" w:rsidP="006B1BA7">
      <w:pPr>
        <w:tabs>
          <w:tab w:val="left" w:pos="426"/>
        </w:tabs>
        <w:contextualSpacing/>
        <w:jc w:val="both"/>
        <w:rPr>
          <w:rFonts w:ascii="Avenir Book" w:hAnsi="Avenir Book" w:cs="Arial"/>
          <w:b/>
          <w:sz w:val="20"/>
          <w:u w:val="single"/>
        </w:rPr>
      </w:pPr>
    </w:p>
    <w:p w14:paraId="7BFD41DA" w14:textId="77777777" w:rsidR="006B1BA7" w:rsidRPr="00FA6257" w:rsidRDefault="006B1BA7" w:rsidP="006B1BA7">
      <w:pPr>
        <w:jc w:val="both"/>
        <w:outlineLvl w:val="0"/>
        <w:rPr>
          <w:rFonts w:ascii="Avenir Book" w:hAnsi="Avenir Book" w:cs="Arial"/>
          <w:b/>
          <w:sz w:val="22"/>
          <w:szCs w:val="24"/>
          <w:u w:val="single"/>
        </w:rPr>
      </w:pPr>
      <w:r w:rsidRPr="00FA6257">
        <w:rPr>
          <w:rFonts w:ascii="Avenir Book" w:hAnsi="Avenir Book" w:cs="Arial"/>
          <w:b/>
          <w:sz w:val="22"/>
          <w:szCs w:val="24"/>
          <w:u w:val="single"/>
        </w:rPr>
        <w:t xml:space="preserve">Mobile Telephones   </w:t>
      </w:r>
    </w:p>
    <w:p w14:paraId="3DD45549" w14:textId="77777777" w:rsidR="006B1BA7" w:rsidRPr="00FA6257" w:rsidRDefault="006B1BA7" w:rsidP="006B1BA7">
      <w:pPr>
        <w:pStyle w:val="RHANumbering"/>
        <w:numPr>
          <w:ilvl w:val="0"/>
          <w:numId w:val="20"/>
        </w:numPr>
        <w:ind w:left="426" w:hanging="426"/>
        <w:jc w:val="both"/>
        <w:rPr>
          <w:rFonts w:ascii="Avenir Book" w:hAnsi="Avenir Book" w:cs="Arial"/>
          <w:sz w:val="20"/>
        </w:rPr>
      </w:pPr>
      <w:r w:rsidRPr="00FA6257">
        <w:rPr>
          <w:rFonts w:ascii="Avenir Book" w:hAnsi="Avenir Book" w:cs="Arial"/>
          <w:sz w:val="20"/>
        </w:rPr>
        <w:t xml:space="preserve">Drivers of Company vehicles </w:t>
      </w:r>
      <w:r w:rsidRPr="00FA6257">
        <w:rPr>
          <w:rFonts w:ascii="Avenir Book" w:hAnsi="Avenir Book" w:cs="Arial"/>
          <w:b/>
          <w:sz w:val="20"/>
        </w:rPr>
        <w:t>must</w:t>
      </w:r>
      <w:r w:rsidRPr="00FA6257">
        <w:rPr>
          <w:rFonts w:ascii="Avenir Book" w:hAnsi="Avenir Book" w:cs="Arial"/>
          <w:sz w:val="20"/>
        </w:rPr>
        <w:t xml:space="preserve"> carry a mobile phone with them at all times that they are in the Company vehicle and the phone must be switched on, whether or not this is a Company provided mobile phone.  It may be classed as a disciplinary offence to leave the premises without a fully charged Company mobile phone when on Company business. </w:t>
      </w:r>
    </w:p>
    <w:p w14:paraId="15D8AC8F" w14:textId="77777777" w:rsidR="006B1BA7" w:rsidRPr="00FA6257" w:rsidRDefault="006B1BA7" w:rsidP="006B1BA7">
      <w:pPr>
        <w:pStyle w:val="RHANumbering"/>
        <w:numPr>
          <w:ilvl w:val="0"/>
          <w:numId w:val="20"/>
        </w:numPr>
        <w:ind w:left="426" w:hanging="426"/>
        <w:jc w:val="both"/>
        <w:rPr>
          <w:rFonts w:ascii="Avenir Book" w:hAnsi="Avenir Book" w:cs="Arial"/>
          <w:sz w:val="20"/>
        </w:rPr>
      </w:pPr>
      <w:r w:rsidRPr="00FA6257">
        <w:rPr>
          <w:rFonts w:ascii="Avenir Book" w:hAnsi="Avenir Book" w:cs="Arial"/>
          <w:sz w:val="20"/>
        </w:rPr>
        <w:t>It is illegal to use a handheld telephone whilst in control of any vehicle.  All employees are therefore prohibited from using a handheld mobile telephone whilst in control of a moving vehicle, stopped at traffic lights, in a traffic jam or any other hold up.</w:t>
      </w:r>
    </w:p>
    <w:p w14:paraId="3460B807" w14:textId="77777777" w:rsidR="006B1BA7" w:rsidRPr="00FA6257" w:rsidRDefault="006B1BA7" w:rsidP="006B1BA7">
      <w:pPr>
        <w:pStyle w:val="RHANumbering"/>
        <w:numPr>
          <w:ilvl w:val="0"/>
          <w:numId w:val="20"/>
        </w:numPr>
        <w:ind w:left="426" w:hanging="426"/>
        <w:jc w:val="both"/>
        <w:rPr>
          <w:rFonts w:ascii="Avenir Book" w:hAnsi="Avenir Book" w:cs="Arial"/>
          <w:sz w:val="20"/>
        </w:rPr>
      </w:pPr>
      <w:r w:rsidRPr="00FA6257">
        <w:rPr>
          <w:rFonts w:ascii="Avenir Book" w:hAnsi="Avenir Book" w:cs="Arial"/>
          <w:sz w:val="20"/>
        </w:rPr>
        <w:t>Managers are expected not to telephone employees who are driving unless absolutely necessary and to leave a message if the phone is unanswered. Employees are instructed that they can refuse to take a Company call if it is felt that it is not safe to do so but are expected to park up at the earliest and safest opportunity to respond to messages.</w:t>
      </w:r>
    </w:p>
    <w:p w14:paraId="7D80A25B" w14:textId="77777777" w:rsidR="006B1BA7" w:rsidRPr="00FA6257" w:rsidRDefault="006B1BA7" w:rsidP="006B1BA7">
      <w:pPr>
        <w:widowControl w:val="0"/>
        <w:numPr>
          <w:ilvl w:val="0"/>
          <w:numId w:val="20"/>
        </w:num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hanging="426"/>
        <w:jc w:val="both"/>
        <w:rPr>
          <w:rFonts w:ascii="Avenir Book" w:eastAsia="Times New Roman" w:hAnsi="Avenir Book" w:cs="Arial"/>
          <w:sz w:val="20"/>
        </w:rPr>
      </w:pPr>
      <w:r w:rsidRPr="00FA6257">
        <w:rPr>
          <w:rFonts w:ascii="Avenir Book" w:hAnsi="Avenir Book" w:cs="Arial"/>
          <w:sz w:val="20"/>
        </w:rPr>
        <w:t>If you need to make or receive a call, or to check and/or answer any messages on a mobile phone whilst driving a Company vehicle you should stop the vehicle, when and where it is safe to do so before using the mobile phone in any way.</w:t>
      </w:r>
    </w:p>
    <w:p w14:paraId="4AE177A4" w14:textId="0EDDD61B" w:rsidR="006B1BA7" w:rsidRPr="00FA6257" w:rsidRDefault="006B1BA7" w:rsidP="006B1BA7">
      <w:pPr>
        <w:pStyle w:val="RHANumbering"/>
        <w:numPr>
          <w:ilvl w:val="0"/>
          <w:numId w:val="20"/>
        </w:numPr>
        <w:ind w:left="426" w:hanging="426"/>
        <w:jc w:val="both"/>
        <w:rPr>
          <w:rFonts w:ascii="Avenir Book" w:hAnsi="Avenir Book" w:cs="Arial"/>
          <w:sz w:val="20"/>
        </w:rPr>
      </w:pPr>
      <w:r w:rsidRPr="00FA6257">
        <w:rPr>
          <w:rFonts w:ascii="Avenir Book" w:hAnsi="Avenir Book" w:cs="Arial"/>
          <w:sz w:val="20"/>
        </w:rPr>
        <w:t>If you carry a personal mobile with you this should not be used whilst driving. Calls and text messages should only be made/read once the vehicle is safely and securely parked off the road with the engine switched off.</w:t>
      </w:r>
    </w:p>
    <w:p w14:paraId="46B7AEB6" w14:textId="6F6B87C6" w:rsidR="006B1BA7" w:rsidRPr="00FA6257" w:rsidRDefault="006B1BA7" w:rsidP="006B1BA7">
      <w:pPr>
        <w:pStyle w:val="RHANumbering"/>
        <w:numPr>
          <w:ilvl w:val="0"/>
          <w:numId w:val="20"/>
        </w:numPr>
        <w:ind w:left="426" w:hanging="426"/>
        <w:jc w:val="both"/>
        <w:rPr>
          <w:rFonts w:ascii="Avenir Book" w:hAnsi="Avenir Book" w:cs="Arial"/>
          <w:sz w:val="20"/>
        </w:rPr>
      </w:pPr>
      <w:r w:rsidRPr="00FA6257">
        <w:rPr>
          <w:rFonts w:ascii="Avenir Book" w:hAnsi="Avenir Book" w:cs="Arial"/>
          <w:sz w:val="20"/>
        </w:rPr>
        <w:t>Drivers must retain full control of their vehicles at all times. Failing to do so can result in prosecution for driving without due care and attention or dangerous driving.</w:t>
      </w:r>
    </w:p>
    <w:p w14:paraId="0FB657AF" w14:textId="77777777" w:rsidR="006B1BA7" w:rsidRPr="00FA6257" w:rsidRDefault="006B1BA7" w:rsidP="006B1BA7">
      <w:pPr>
        <w:pStyle w:val="RHANumbering"/>
        <w:numPr>
          <w:ilvl w:val="0"/>
          <w:numId w:val="20"/>
        </w:numPr>
        <w:ind w:left="426" w:hanging="426"/>
        <w:jc w:val="both"/>
        <w:rPr>
          <w:rFonts w:ascii="Avenir Book" w:hAnsi="Avenir Book" w:cs="Arial"/>
          <w:sz w:val="20"/>
        </w:rPr>
      </w:pPr>
      <w:r w:rsidRPr="00FA6257">
        <w:rPr>
          <w:rFonts w:ascii="Avenir Book" w:hAnsi="Avenir Book" w:cs="Arial"/>
          <w:sz w:val="20"/>
        </w:rPr>
        <w:t>The driver is solely responsible for deciding whether to answer the hands-free phone.</w:t>
      </w:r>
    </w:p>
    <w:p w14:paraId="614E86B3" w14:textId="77777777" w:rsidR="006B1BA7" w:rsidRPr="00FA6257" w:rsidRDefault="006B1BA7" w:rsidP="006B1BA7">
      <w:pPr>
        <w:pStyle w:val="RHANumbering"/>
        <w:numPr>
          <w:ilvl w:val="0"/>
          <w:numId w:val="20"/>
        </w:numPr>
        <w:ind w:left="426" w:hanging="426"/>
        <w:jc w:val="both"/>
        <w:rPr>
          <w:rFonts w:ascii="Avenir Book" w:hAnsi="Avenir Book" w:cs="Arial"/>
          <w:sz w:val="20"/>
        </w:rPr>
      </w:pPr>
      <w:r w:rsidRPr="00FA6257">
        <w:rPr>
          <w:rFonts w:ascii="Avenir Book" w:hAnsi="Avenir Book" w:cs="Arial"/>
          <w:sz w:val="20"/>
        </w:rPr>
        <w:t>The company phone must be kept switched on during all working hours to enable messages to be left.</w:t>
      </w:r>
    </w:p>
    <w:p w14:paraId="1C926EBA" w14:textId="77777777" w:rsidR="006B1BA7" w:rsidRPr="00FA6257" w:rsidRDefault="006B1BA7" w:rsidP="006B1BA7">
      <w:pPr>
        <w:pStyle w:val="RHANumbering"/>
        <w:numPr>
          <w:ilvl w:val="0"/>
          <w:numId w:val="20"/>
        </w:numPr>
        <w:ind w:left="426" w:hanging="426"/>
        <w:jc w:val="both"/>
        <w:rPr>
          <w:rFonts w:ascii="Avenir Book" w:hAnsi="Avenir Book" w:cs="Arial"/>
          <w:sz w:val="20"/>
        </w:rPr>
      </w:pPr>
      <w:r w:rsidRPr="00FA6257">
        <w:rPr>
          <w:rFonts w:ascii="Avenir Book" w:hAnsi="Avenir Book" w:cs="Arial"/>
          <w:sz w:val="20"/>
        </w:rPr>
        <w:t>A mobile telephone must never be used at petrol/refuelling stations, whether hands-free or not.</w:t>
      </w:r>
    </w:p>
    <w:p w14:paraId="38AE860D" w14:textId="77777777" w:rsidR="006B1BA7" w:rsidRPr="00FA6257" w:rsidRDefault="006B1BA7" w:rsidP="006B1BA7">
      <w:pPr>
        <w:pStyle w:val="RHANumbering"/>
        <w:numPr>
          <w:ilvl w:val="0"/>
          <w:numId w:val="20"/>
        </w:numPr>
        <w:ind w:left="426" w:hanging="426"/>
        <w:jc w:val="both"/>
        <w:rPr>
          <w:rFonts w:ascii="Avenir Book" w:hAnsi="Avenir Book" w:cs="Arial"/>
          <w:sz w:val="20"/>
        </w:rPr>
      </w:pPr>
      <w:r w:rsidRPr="00FA6257">
        <w:rPr>
          <w:rFonts w:ascii="Avenir Book" w:hAnsi="Avenir Book" w:cs="Arial"/>
          <w:sz w:val="20"/>
        </w:rPr>
        <w:t>Any breaches of this policy will be treated as a serious breach of safety and Company rules and will be treated as a disciplinary matter, which may lead to dismissal.</w:t>
      </w:r>
    </w:p>
    <w:p w14:paraId="1A596835" w14:textId="77777777" w:rsidR="006B1BA7" w:rsidRPr="00FA6257" w:rsidRDefault="006B1BA7" w:rsidP="006B1BA7">
      <w:pPr>
        <w:widowControl w:val="0"/>
        <w:numPr>
          <w:ilvl w:val="0"/>
          <w:numId w:val="20"/>
        </w:num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hanging="426"/>
        <w:jc w:val="both"/>
        <w:rPr>
          <w:rFonts w:ascii="Avenir Book" w:eastAsia="Times New Roman" w:hAnsi="Avenir Book" w:cs="Arial"/>
          <w:sz w:val="20"/>
        </w:rPr>
      </w:pPr>
      <w:r w:rsidRPr="00FA6257">
        <w:rPr>
          <w:rFonts w:ascii="Avenir Book" w:hAnsi="Avenir Book" w:cs="Arial"/>
          <w:sz w:val="20"/>
        </w:rPr>
        <w:t xml:space="preserve">In addition, remember that it is a </w:t>
      </w:r>
      <w:r w:rsidRPr="00FA6257">
        <w:rPr>
          <w:rFonts w:ascii="Avenir Book" w:hAnsi="Avenir Book" w:cs="Arial"/>
          <w:b/>
          <w:sz w:val="20"/>
        </w:rPr>
        <w:t>criminal</w:t>
      </w:r>
      <w:r w:rsidRPr="00FA6257">
        <w:rPr>
          <w:rFonts w:ascii="Avenir Book" w:hAnsi="Avenir Book" w:cs="Arial"/>
          <w:sz w:val="20"/>
        </w:rPr>
        <w:t xml:space="preserve"> offence to use a mobile phone whilst driving or in charge of a vehicle.  </w:t>
      </w:r>
    </w:p>
    <w:p w14:paraId="72FF77AB" w14:textId="77777777" w:rsidR="006B1BA7" w:rsidRPr="00FA6257" w:rsidRDefault="006B1BA7" w:rsidP="006B1BA7">
      <w:pPr>
        <w:widowControl w:val="0"/>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cs="Arial"/>
          <w:sz w:val="20"/>
        </w:rPr>
      </w:pPr>
    </w:p>
    <w:p w14:paraId="4D9EC0B9" w14:textId="77777777" w:rsidR="006B1BA7" w:rsidRPr="00FA6257" w:rsidRDefault="006B1BA7" w:rsidP="006B1BA7">
      <w:pPr>
        <w:tabs>
          <w:tab w:val="left" w:pos="709"/>
        </w:tabs>
        <w:jc w:val="both"/>
        <w:outlineLvl w:val="0"/>
        <w:rPr>
          <w:rFonts w:ascii="Avenir Book" w:hAnsi="Avenir Book" w:cs="Arial"/>
          <w:sz w:val="22"/>
          <w:szCs w:val="24"/>
        </w:rPr>
      </w:pPr>
      <w:r w:rsidRPr="00FA6257">
        <w:rPr>
          <w:rFonts w:ascii="Avenir Book" w:hAnsi="Avenir Book" w:cs="Arial"/>
          <w:b/>
          <w:sz w:val="22"/>
          <w:szCs w:val="24"/>
          <w:u w:val="single"/>
        </w:rPr>
        <w:t xml:space="preserve">Satellite Navigation Systems </w:t>
      </w:r>
    </w:p>
    <w:p w14:paraId="5E545EBC" w14:textId="77777777" w:rsidR="006B1BA7" w:rsidRPr="00FA6257" w:rsidRDefault="006B1BA7" w:rsidP="006B1BA7">
      <w:pPr>
        <w:pStyle w:val="RHANumbering"/>
        <w:numPr>
          <w:ilvl w:val="0"/>
          <w:numId w:val="19"/>
        </w:numPr>
        <w:ind w:left="426" w:hanging="426"/>
        <w:jc w:val="both"/>
        <w:rPr>
          <w:rFonts w:ascii="Avenir Book" w:hAnsi="Avenir Book" w:cs="Arial"/>
          <w:sz w:val="20"/>
        </w:rPr>
      </w:pPr>
      <w:r w:rsidRPr="00FA6257">
        <w:rPr>
          <w:rFonts w:ascii="Avenir Book" w:hAnsi="Avenir Book" w:cs="Arial"/>
          <w:sz w:val="20"/>
        </w:rPr>
        <w:t>Drivers with satellite navigation instruments should ensure that they have planned their journey prior to using the instrument and all necessary information has been inputted before starting the vehicle.</w:t>
      </w:r>
    </w:p>
    <w:p w14:paraId="65C330DB" w14:textId="77777777" w:rsidR="006B1BA7" w:rsidRPr="00FA6257" w:rsidRDefault="006B1BA7" w:rsidP="006B1BA7">
      <w:pPr>
        <w:pStyle w:val="RHANumbering"/>
        <w:numPr>
          <w:ilvl w:val="0"/>
          <w:numId w:val="19"/>
        </w:numPr>
        <w:ind w:left="426" w:hanging="426"/>
        <w:jc w:val="both"/>
        <w:rPr>
          <w:rFonts w:ascii="Avenir Book" w:hAnsi="Avenir Book" w:cs="Arial"/>
          <w:sz w:val="20"/>
        </w:rPr>
      </w:pPr>
      <w:r w:rsidRPr="00FA6257">
        <w:rPr>
          <w:rFonts w:ascii="Avenir Book" w:hAnsi="Avenir Book" w:cs="Arial"/>
          <w:sz w:val="20"/>
        </w:rPr>
        <w:t>The instruments are not necessarily reliable and other options should be used to ensure that the driver has all the relevant information prior to starting the journey.</w:t>
      </w:r>
    </w:p>
    <w:p w14:paraId="0C36243E" w14:textId="77777777" w:rsidR="006B1BA7" w:rsidRPr="00FA6257" w:rsidRDefault="006B1BA7" w:rsidP="006B1BA7">
      <w:pPr>
        <w:pStyle w:val="RHANumbering"/>
        <w:numPr>
          <w:ilvl w:val="0"/>
          <w:numId w:val="19"/>
        </w:numPr>
        <w:ind w:left="426" w:hanging="426"/>
        <w:jc w:val="both"/>
        <w:rPr>
          <w:rFonts w:ascii="Avenir Book" w:hAnsi="Avenir Book" w:cs="Arial"/>
          <w:sz w:val="20"/>
        </w:rPr>
      </w:pPr>
      <w:r w:rsidRPr="00FA6257">
        <w:rPr>
          <w:rFonts w:ascii="Avenir Book" w:hAnsi="Avenir Book" w:cs="Arial"/>
          <w:sz w:val="20"/>
        </w:rPr>
        <w:t>Alterations to the actual instrument should never be made whilst driving.</w:t>
      </w:r>
    </w:p>
    <w:p w14:paraId="14191A78" w14:textId="77777777" w:rsidR="006B1BA7" w:rsidRPr="00FA6257" w:rsidRDefault="006B1BA7" w:rsidP="006B1BA7">
      <w:pPr>
        <w:pStyle w:val="RHANumbering"/>
        <w:numPr>
          <w:ilvl w:val="0"/>
          <w:numId w:val="19"/>
        </w:numPr>
        <w:ind w:left="426" w:hanging="426"/>
        <w:jc w:val="both"/>
        <w:rPr>
          <w:rFonts w:ascii="Avenir Book" w:hAnsi="Avenir Book" w:cs="Arial"/>
          <w:sz w:val="20"/>
        </w:rPr>
      </w:pPr>
      <w:r w:rsidRPr="00FA6257">
        <w:rPr>
          <w:rFonts w:ascii="Avenir Book" w:hAnsi="Avenir Book" w:cs="Arial"/>
          <w:sz w:val="20"/>
        </w:rPr>
        <w:t>The instrument should be placed away from air bags and so that it does not obscure the driver’s vision.</w:t>
      </w:r>
    </w:p>
    <w:p w14:paraId="22192D0F" w14:textId="77777777" w:rsidR="006B1BA7" w:rsidRPr="00FA6257" w:rsidRDefault="006B1BA7" w:rsidP="006B1BA7">
      <w:pPr>
        <w:pStyle w:val="RHANumbering"/>
        <w:numPr>
          <w:ilvl w:val="0"/>
          <w:numId w:val="19"/>
        </w:numPr>
        <w:ind w:left="426" w:hanging="426"/>
        <w:jc w:val="both"/>
        <w:rPr>
          <w:rFonts w:ascii="Avenir Book" w:hAnsi="Avenir Book" w:cs="Arial"/>
          <w:sz w:val="20"/>
        </w:rPr>
      </w:pPr>
      <w:r w:rsidRPr="00FA6257">
        <w:rPr>
          <w:rFonts w:ascii="Avenir Book" w:hAnsi="Avenir Book" w:cs="Arial"/>
          <w:sz w:val="20"/>
        </w:rPr>
        <w:t>Find a method of using the device that is not distracting to you.</w:t>
      </w:r>
    </w:p>
    <w:p w14:paraId="3AE26C85" w14:textId="77777777" w:rsidR="006B1BA7" w:rsidRPr="00FA6257" w:rsidRDefault="006B1BA7" w:rsidP="006B1BA7">
      <w:pPr>
        <w:pStyle w:val="RHANumbering"/>
        <w:numPr>
          <w:ilvl w:val="0"/>
          <w:numId w:val="19"/>
        </w:numPr>
        <w:ind w:left="426" w:hanging="426"/>
        <w:jc w:val="both"/>
        <w:rPr>
          <w:rFonts w:ascii="Avenir Book" w:hAnsi="Avenir Book" w:cs="Arial"/>
          <w:sz w:val="20"/>
        </w:rPr>
      </w:pPr>
      <w:r w:rsidRPr="00FA6257">
        <w:rPr>
          <w:rFonts w:ascii="Avenir Book" w:hAnsi="Avenir Book" w:cs="Arial"/>
          <w:sz w:val="20"/>
        </w:rPr>
        <w:t>Always make the same observations to keep you safe as you would without the device.</w:t>
      </w:r>
    </w:p>
    <w:p w14:paraId="1B69FC84" w14:textId="77777777" w:rsidR="006B1BA7" w:rsidRPr="00FA6257" w:rsidRDefault="006B1BA7" w:rsidP="006B1BA7">
      <w:pPr>
        <w:pStyle w:val="RHANumbering"/>
        <w:numPr>
          <w:ilvl w:val="0"/>
          <w:numId w:val="19"/>
        </w:numPr>
        <w:ind w:left="426" w:hanging="426"/>
        <w:jc w:val="both"/>
        <w:rPr>
          <w:rFonts w:ascii="Avenir Book" w:hAnsi="Avenir Book" w:cs="Arial"/>
          <w:sz w:val="20"/>
        </w:rPr>
      </w:pPr>
      <w:r w:rsidRPr="00FA6257">
        <w:rPr>
          <w:rFonts w:ascii="Avenir Book" w:hAnsi="Avenir Book" w:cs="Arial"/>
          <w:sz w:val="20"/>
        </w:rPr>
        <w:t>Any misuse of these systems will result in disciplinary action being taken in accordance with the statutory disciplinary procedure.</w:t>
      </w:r>
    </w:p>
    <w:p w14:paraId="4C091165" w14:textId="08174FBF" w:rsidR="00611080" w:rsidRDefault="00611080">
      <w:pPr>
        <w:rPr>
          <w:rFonts w:ascii="Avenir Book" w:eastAsia="Times New Roman" w:hAnsi="Avenir Book" w:cs="Arial"/>
          <w:sz w:val="20"/>
        </w:rPr>
      </w:pPr>
      <w:r>
        <w:rPr>
          <w:rFonts w:ascii="Avenir Book" w:hAnsi="Avenir Book" w:cs="Arial"/>
          <w:sz w:val="20"/>
        </w:rPr>
        <w:br w:type="page"/>
      </w:r>
    </w:p>
    <w:p w14:paraId="015AFAED" w14:textId="77777777" w:rsidR="006B1BA7" w:rsidRPr="00FA6257" w:rsidRDefault="006B1BA7" w:rsidP="006B1BA7">
      <w:pPr>
        <w:pStyle w:val="RHANumbering"/>
        <w:numPr>
          <w:ilvl w:val="0"/>
          <w:numId w:val="0"/>
        </w:numPr>
        <w:ind w:left="720" w:hanging="360"/>
        <w:jc w:val="both"/>
        <w:rPr>
          <w:rFonts w:ascii="Avenir Book" w:hAnsi="Avenir Book" w:cs="Arial"/>
          <w:sz w:val="20"/>
        </w:rPr>
      </w:pPr>
    </w:p>
    <w:p w14:paraId="1A7643B7" w14:textId="77777777" w:rsidR="007C3F40" w:rsidRPr="00FA6257" w:rsidRDefault="007C3F40">
      <w:pPr>
        <w:rPr>
          <w:rFonts w:ascii="Avenir Book" w:hAnsi="Avenir Book"/>
          <w:b/>
          <w:sz w:val="20"/>
          <w:u w:val="single"/>
        </w:rPr>
      </w:pPr>
    </w:p>
    <w:p w14:paraId="76D0297B" w14:textId="2A445C71" w:rsidR="008F6C28" w:rsidRPr="00FA6257" w:rsidRDefault="008F6C28" w:rsidP="008F6C28">
      <w:pPr>
        <w:jc w:val="center"/>
        <w:rPr>
          <w:rFonts w:ascii="Avenir Book" w:hAnsi="Avenir Book"/>
          <w:b/>
          <w:sz w:val="28"/>
          <w:szCs w:val="28"/>
          <w:u w:val="single"/>
        </w:rPr>
      </w:pPr>
      <w:r w:rsidRPr="00FA6257">
        <w:rPr>
          <w:rFonts w:ascii="Avenir Book" w:hAnsi="Avenir Book"/>
          <w:b/>
          <w:sz w:val="28"/>
          <w:szCs w:val="28"/>
          <w:u w:val="single"/>
        </w:rPr>
        <w:t>EQUALITY &amp; DIVERSITY POLICY</w:t>
      </w:r>
    </w:p>
    <w:p w14:paraId="2AD43BB0" w14:textId="77777777" w:rsidR="008F6C28" w:rsidRPr="00FA6257" w:rsidRDefault="008F6C28" w:rsidP="008F6C28">
      <w:pPr>
        <w:jc w:val="center"/>
        <w:rPr>
          <w:rFonts w:ascii="Avenir Book" w:hAnsi="Avenir Book"/>
          <w:b/>
          <w:sz w:val="28"/>
          <w:szCs w:val="28"/>
          <w:u w:val="single"/>
        </w:rPr>
      </w:pPr>
    </w:p>
    <w:p w14:paraId="5885C963" w14:textId="77777777" w:rsidR="001E77BD" w:rsidRPr="00FA6257" w:rsidRDefault="001E77BD" w:rsidP="246AAE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hAnsi="Avenir Book"/>
          <w:sz w:val="20"/>
        </w:rPr>
      </w:pPr>
      <w:r w:rsidRPr="00FA6257">
        <w:rPr>
          <w:rFonts w:ascii="Avenir Book" w:hAnsi="Avenir Book"/>
          <w:sz w:val="20"/>
        </w:rPr>
        <w:t>For the purpose of this Policy, the nine protected characteristics are;</w:t>
      </w:r>
      <w:r w:rsidRPr="00FA6257">
        <w:rPr>
          <w:rFonts w:ascii="Avenir Book" w:hAnsi="Avenir Book"/>
          <w:b/>
          <w:bCs/>
          <w:sz w:val="20"/>
        </w:rPr>
        <w:t xml:space="preserve"> </w:t>
      </w:r>
      <w:r w:rsidRPr="00FA6257">
        <w:rPr>
          <w:rFonts w:ascii="Avenir Book" w:hAnsi="Avenir Book"/>
          <w:sz w:val="20"/>
        </w:rPr>
        <w:t xml:space="preserve">age, disability, gender reassignment, marriage and civil partnership, pregnancy and maternity, race, ethnic origin, colour, nationality, national origin, religion or belief, sex and sexual orientation. </w:t>
      </w:r>
    </w:p>
    <w:p w14:paraId="45F4798A" w14:textId="77777777" w:rsidR="001E77BD" w:rsidRPr="00FA6257" w:rsidRDefault="001E77BD" w:rsidP="246AAE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rPr>
      </w:pPr>
    </w:p>
    <w:p w14:paraId="2B0286E9" w14:textId="1EBEAC29" w:rsidR="008F6C28" w:rsidRPr="00FD5432" w:rsidRDefault="008F6C28" w:rsidP="246AAE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rPr>
      </w:pPr>
      <w:r w:rsidRPr="00FD5432">
        <w:rPr>
          <w:rFonts w:ascii="Avenir Book" w:eastAsia="Times New Roman" w:hAnsi="Avenir Book"/>
          <w:sz w:val="20"/>
        </w:rPr>
        <w:t xml:space="preserve">Broad Oak Properties Ltd is committed to Equal Opportunities in employment as a fundamental principle in respect of all its staff and job applicants, regardless </w:t>
      </w:r>
      <w:r w:rsidR="002D076D" w:rsidRPr="002D076D">
        <w:rPr>
          <w:rFonts w:ascii="Avenir Book" w:eastAsia="Times New Roman" w:hAnsi="Avenir Book"/>
          <w:sz w:val="20"/>
        </w:rPr>
        <w:t xml:space="preserve">of </w:t>
      </w:r>
      <w:r w:rsidR="002D076D" w:rsidRPr="00FA6257">
        <w:rPr>
          <w:rFonts w:ascii="Avenir Book" w:hAnsi="Avenir Book"/>
          <w:sz w:val="20"/>
        </w:rPr>
        <w:t>any</w:t>
      </w:r>
      <w:r w:rsidR="001E77BD" w:rsidRPr="00FA6257">
        <w:rPr>
          <w:rFonts w:ascii="Avenir Book" w:hAnsi="Avenir Book"/>
          <w:sz w:val="20"/>
        </w:rPr>
        <w:t xml:space="preserve"> protected characteristic</w:t>
      </w:r>
      <w:r w:rsidRPr="00FD5432">
        <w:rPr>
          <w:rFonts w:ascii="Avenir Book" w:eastAsia="Times New Roman" w:hAnsi="Avenir Book"/>
          <w:sz w:val="20"/>
        </w:rPr>
        <w:t>. This principle will apply in respect of all conditions of work including pay, hours of work, holiday entitlement, overtime, work allocation, sick pay, pensions, recruitment, training, promotion and redundancy, and complies fully with every aspect of the Equalities Act 2010.</w:t>
      </w:r>
    </w:p>
    <w:p w14:paraId="1AFE666C" w14:textId="77777777" w:rsidR="008F6C28" w:rsidRPr="00FD5432" w:rsidRDefault="008F6C28" w:rsidP="008F6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rPr>
      </w:pPr>
    </w:p>
    <w:p w14:paraId="2CAC058B" w14:textId="77777777" w:rsidR="008F6C28" w:rsidRPr="00FD5432" w:rsidRDefault="008F6C28" w:rsidP="008F6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Book" w:eastAsia="Times New Roman" w:hAnsi="Avenir Book"/>
          <w:sz w:val="20"/>
        </w:rPr>
      </w:pPr>
      <w:r w:rsidRPr="00FD5432">
        <w:rPr>
          <w:rFonts w:ascii="Avenir Book" w:eastAsia="Times New Roman" w:hAnsi="Avenir Book"/>
          <w:sz w:val="20"/>
        </w:rPr>
        <w:t>Broad Oak Properties Ltd recognises that a workforce that is treated fairly in respect of Equality and Diversity brings benefits to all members of staff and to the Company, and in that regard the Company are committed to promoting Equality &amp; Diversity over and above its legal requirements.</w:t>
      </w:r>
    </w:p>
    <w:p w14:paraId="5E5D63D6" w14:textId="77777777" w:rsidR="008F6C28" w:rsidRPr="00FA6257" w:rsidRDefault="008F6C28" w:rsidP="008F6C28">
      <w:pPr>
        <w:rPr>
          <w:rFonts w:ascii="Avenir Book" w:hAnsi="Avenir Book"/>
          <w:sz w:val="20"/>
        </w:rPr>
      </w:pPr>
    </w:p>
    <w:p w14:paraId="3FCBE761" w14:textId="0F980442" w:rsidR="008F6C28" w:rsidRPr="00FA6257" w:rsidRDefault="008F6C28" w:rsidP="008F6C28">
      <w:pPr>
        <w:rPr>
          <w:rFonts w:ascii="Avenir Book" w:hAnsi="Avenir Book"/>
          <w:b/>
          <w:sz w:val="20"/>
          <w:u w:val="single"/>
        </w:rPr>
      </w:pPr>
      <w:r w:rsidRPr="00FA6257">
        <w:rPr>
          <w:rFonts w:ascii="Avenir Book" w:hAnsi="Avenir Book"/>
          <w:b/>
          <w:sz w:val="20"/>
          <w:u w:val="single"/>
        </w:rPr>
        <w:t>Recruitment</w:t>
      </w:r>
      <w:r w:rsidR="00C94508" w:rsidRPr="00FA6257">
        <w:rPr>
          <w:rFonts w:ascii="Avenir Book" w:hAnsi="Avenir Book"/>
          <w:b/>
          <w:sz w:val="20"/>
          <w:u w:val="single"/>
        </w:rPr>
        <w:t>, Retention</w:t>
      </w:r>
      <w:r w:rsidRPr="00FA6257">
        <w:rPr>
          <w:rFonts w:ascii="Avenir Book" w:hAnsi="Avenir Book"/>
          <w:b/>
          <w:sz w:val="20"/>
          <w:u w:val="single"/>
        </w:rPr>
        <w:t xml:space="preserve"> &amp; Promotion:</w:t>
      </w:r>
    </w:p>
    <w:p w14:paraId="0C783787" w14:textId="77777777" w:rsidR="008F6C28" w:rsidRPr="00FA6257" w:rsidRDefault="008F6C28" w:rsidP="008F6C28">
      <w:pPr>
        <w:rPr>
          <w:rFonts w:ascii="Avenir Book" w:hAnsi="Avenir Book"/>
          <w:sz w:val="20"/>
        </w:rPr>
      </w:pPr>
    </w:p>
    <w:p w14:paraId="7AF6EDDC" w14:textId="77777777" w:rsidR="008F6C28" w:rsidRPr="00FA6257" w:rsidRDefault="008F6C28" w:rsidP="007C3F40">
      <w:pPr>
        <w:pStyle w:val="ListParagraph"/>
        <w:numPr>
          <w:ilvl w:val="0"/>
          <w:numId w:val="9"/>
        </w:numPr>
        <w:rPr>
          <w:rFonts w:ascii="Avenir Book" w:hAnsi="Avenir Book"/>
          <w:sz w:val="20"/>
        </w:rPr>
      </w:pPr>
      <w:r w:rsidRPr="00FA6257">
        <w:rPr>
          <w:rFonts w:ascii="Avenir Book" w:hAnsi="Avenir Book"/>
          <w:sz w:val="20"/>
        </w:rPr>
        <w:t>Advertisements for all positions will be publicised as widely as possible to ensure compliance with this Policy, including internal circulation.</w:t>
      </w:r>
    </w:p>
    <w:p w14:paraId="6E101D7C" w14:textId="77777777" w:rsidR="008F6C28" w:rsidRPr="00FA6257" w:rsidRDefault="008F6C28" w:rsidP="007C3F40">
      <w:pPr>
        <w:pStyle w:val="ListParagraph"/>
        <w:numPr>
          <w:ilvl w:val="0"/>
          <w:numId w:val="9"/>
        </w:numPr>
        <w:rPr>
          <w:rFonts w:ascii="Avenir Book" w:hAnsi="Avenir Book"/>
          <w:sz w:val="20"/>
        </w:rPr>
      </w:pPr>
      <w:r w:rsidRPr="00FA6257">
        <w:rPr>
          <w:rFonts w:ascii="Avenir Book" w:hAnsi="Avenir Book"/>
          <w:sz w:val="20"/>
        </w:rPr>
        <w:t>Advertisements will neither state nor imply a preference or restriction to any group or groups of applicants, unless there is a genuine occupational qualification which limits the position to a particular group, in which case this will be clearly stated.</w:t>
      </w:r>
    </w:p>
    <w:p w14:paraId="7B4814F4" w14:textId="77777777" w:rsidR="008F6C28" w:rsidRPr="00FA6257" w:rsidRDefault="008F6C28" w:rsidP="007C3F40">
      <w:pPr>
        <w:pStyle w:val="ListParagraph"/>
        <w:numPr>
          <w:ilvl w:val="0"/>
          <w:numId w:val="9"/>
        </w:numPr>
        <w:rPr>
          <w:rFonts w:ascii="Avenir Book" w:hAnsi="Avenir Book"/>
          <w:sz w:val="20"/>
        </w:rPr>
      </w:pPr>
      <w:r w:rsidRPr="00FA6257">
        <w:rPr>
          <w:rFonts w:ascii="Avenir Book" w:hAnsi="Avenir Book"/>
          <w:sz w:val="20"/>
        </w:rPr>
        <w:t xml:space="preserve">Advertisements for all positions will only include requirements that are both necessary and justifiable for the effective performance of the position. </w:t>
      </w:r>
    </w:p>
    <w:p w14:paraId="1758DF09" w14:textId="77777777" w:rsidR="008F6C28" w:rsidRPr="00FA6257" w:rsidRDefault="008F6C28" w:rsidP="007C3F40">
      <w:pPr>
        <w:pStyle w:val="ListParagraph"/>
        <w:numPr>
          <w:ilvl w:val="0"/>
          <w:numId w:val="9"/>
        </w:numPr>
        <w:rPr>
          <w:rFonts w:ascii="Avenir Book" w:hAnsi="Avenir Book"/>
          <w:sz w:val="20"/>
        </w:rPr>
      </w:pPr>
      <w:r w:rsidRPr="00FA6257">
        <w:rPr>
          <w:rFonts w:ascii="Avenir Book" w:hAnsi="Avenir Book"/>
          <w:sz w:val="20"/>
        </w:rPr>
        <w:t xml:space="preserve">Recruitment and promotion will be made solely on the basis of the individual’s ability, merits and suitability for the position as advertised. </w:t>
      </w:r>
    </w:p>
    <w:p w14:paraId="477122A1" w14:textId="77777777" w:rsidR="008F6C28" w:rsidRPr="00FA6257" w:rsidRDefault="008F6C28" w:rsidP="007C3F40">
      <w:pPr>
        <w:pStyle w:val="ListParagraph"/>
        <w:numPr>
          <w:ilvl w:val="0"/>
          <w:numId w:val="9"/>
        </w:numPr>
        <w:rPr>
          <w:rFonts w:ascii="Avenir Book" w:hAnsi="Avenir Book"/>
          <w:sz w:val="20"/>
        </w:rPr>
      </w:pPr>
      <w:r w:rsidRPr="00FA6257">
        <w:rPr>
          <w:rFonts w:ascii="Avenir Book" w:hAnsi="Avenir Book"/>
          <w:sz w:val="20"/>
        </w:rPr>
        <w:t>Selection and/or promotion will be made against defined criteria and will deal only with the applicant’s suitability for the job.</w:t>
      </w:r>
    </w:p>
    <w:p w14:paraId="5A4A4378" w14:textId="4602903E" w:rsidR="008F6C28" w:rsidRPr="00FA6257" w:rsidRDefault="008F6C28" w:rsidP="007C3F40">
      <w:pPr>
        <w:pStyle w:val="ListParagraph"/>
        <w:numPr>
          <w:ilvl w:val="0"/>
          <w:numId w:val="9"/>
        </w:numPr>
        <w:rPr>
          <w:rFonts w:ascii="Avenir Book" w:hAnsi="Avenir Book"/>
          <w:sz w:val="20"/>
        </w:rPr>
      </w:pPr>
      <w:r w:rsidRPr="00FA6257">
        <w:rPr>
          <w:rFonts w:ascii="Avenir Book" w:hAnsi="Avenir Book"/>
          <w:sz w:val="20"/>
        </w:rPr>
        <w:t>If it should prove necessary to ask any question relating to personal circumstances, then this will be related purely to job requirements and asked equally of all candidates.</w:t>
      </w:r>
    </w:p>
    <w:p w14:paraId="6E0B2949" w14:textId="77777777" w:rsidR="008F6C28" w:rsidRPr="00FA6257" w:rsidRDefault="008F6C28" w:rsidP="007C3F40">
      <w:pPr>
        <w:pStyle w:val="ListParagraph"/>
        <w:numPr>
          <w:ilvl w:val="0"/>
          <w:numId w:val="9"/>
        </w:numPr>
        <w:rPr>
          <w:rFonts w:ascii="Avenir Book" w:hAnsi="Avenir Book"/>
          <w:sz w:val="20"/>
        </w:rPr>
      </w:pPr>
      <w:r w:rsidRPr="00FA6257">
        <w:rPr>
          <w:rFonts w:ascii="Avenir Book" w:hAnsi="Avenir Book"/>
          <w:sz w:val="20"/>
        </w:rPr>
        <w:t>The Company will provide any necessary, reasonable measures and/or adjustments to enable any prospective or existing employee to carry out or continue to carry out their job role and requirements effectively.</w:t>
      </w:r>
    </w:p>
    <w:p w14:paraId="3D3BB56E" w14:textId="77777777" w:rsidR="008F6C28" w:rsidRPr="00FA6257" w:rsidRDefault="008F6C28" w:rsidP="008F6C28">
      <w:pPr>
        <w:rPr>
          <w:rFonts w:ascii="Avenir Book" w:hAnsi="Avenir Book"/>
          <w:sz w:val="20"/>
        </w:rPr>
      </w:pPr>
    </w:p>
    <w:p w14:paraId="36AC039F" w14:textId="77777777" w:rsidR="008F6C28" w:rsidRPr="00FA6257" w:rsidRDefault="008F6C28" w:rsidP="008F6C28">
      <w:pPr>
        <w:rPr>
          <w:rFonts w:ascii="Avenir Book" w:hAnsi="Avenir Book"/>
          <w:b/>
          <w:sz w:val="20"/>
          <w:u w:val="single"/>
        </w:rPr>
      </w:pPr>
      <w:r w:rsidRPr="00FA6257">
        <w:rPr>
          <w:rFonts w:ascii="Avenir Book" w:hAnsi="Avenir Book"/>
          <w:b/>
          <w:sz w:val="20"/>
          <w:u w:val="single"/>
        </w:rPr>
        <w:t>Training &amp; Development:</w:t>
      </w:r>
    </w:p>
    <w:p w14:paraId="0013A942" w14:textId="77777777" w:rsidR="008F6C28" w:rsidRPr="00FA6257" w:rsidRDefault="008F6C28" w:rsidP="007C3F40">
      <w:pPr>
        <w:pStyle w:val="ListParagraph"/>
        <w:numPr>
          <w:ilvl w:val="0"/>
          <w:numId w:val="10"/>
        </w:numPr>
        <w:rPr>
          <w:rFonts w:ascii="Avenir Book" w:hAnsi="Avenir Book"/>
          <w:sz w:val="20"/>
        </w:rPr>
      </w:pPr>
      <w:r w:rsidRPr="00FA6257">
        <w:rPr>
          <w:rFonts w:ascii="Avenir Book" w:hAnsi="Avenir Book"/>
          <w:sz w:val="20"/>
        </w:rPr>
        <w:t xml:space="preserve">Suitable and appropriate training will be provided to all members of staff </w:t>
      </w:r>
      <w:r w:rsidRPr="00FD5432">
        <w:rPr>
          <w:rFonts w:ascii="Avenir Book" w:eastAsia="Times New Roman" w:hAnsi="Avenir Book"/>
          <w:sz w:val="20"/>
        </w:rPr>
        <w:t xml:space="preserve">regardless of </w:t>
      </w:r>
      <w:r w:rsidRPr="00FA6257">
        <w:rPr>
          <w:rFonts w:ascii="Avenir Book" w:hAnsi="Avenir Book"/>
          <w:sz w:val="20"/>
        </w:rPr>
        <w:t>age, disability, gender reassignment, marriage and civil partnership, pregnancy and maternity, race, ethnic origin, colour, nationality, national origin, religion or belief, sex and sexual orientation.</w:t>
      </w:r>
    </w:p>
    <w:p w14:paraId="0D50E8D3" w14:textId="77777777" w:rsidR="008F6C28" w:rsidRPr="00FA6257" w:rsidRDefault="008F6C28" w:rsidP="007C3F40">
      <w:pPr>
        <w:pStyle w:val="ListParagraph"/>
        <w:numPr>
          <w:ilvl w:val="0"/>
          <w:numId w:val="10"/>
        </w:numPr>
        <w:rPr>
          <w:rFonts w:ascii="Avenir Book" w:hAnsi="Avenir Book"/>
          <w:sz w:val="20"/>
        </w:rPr>
      </w:pPr>
      <w:r w:rsidRPr="00FA6257">
        <w:rPr>
          <w:rFonts w:ascii="Avenir Book" w:hAnsi="Avenir Book"/>
          <w:sz w:val="20"/>
        </w:rPr>
        <w:t>All members of staff should also be aware of their own training and development needs and should feel free to discuss these with their line manager or a Director, as appropriate.</w:t>
      </w:r>
    </w:p>
    <w:p w14:paraId="7400A1B2" w14:textId="77777777" w:rsidR="008F6C28" w:rsidRPr="00FA6257" w:rsidRDefault="008F6C28" w:rsidP="007C3F40">
      <w:pPr>
        <w:pStyle w:val="ListParagraph"/>
        <w:numPr>
          <w:ilvl w:val="0"/>
          <w:numId w:val="10"/>
        </w:numPr>
        <w:rPr>
          <w:rFonts w:ascii="Avenir Book" w:hAnsi="Avenir Book"/>
          <w:sz w:val="20"/>
        </w:rPr>
      </w:pPr>
      <w:r w:rsidRPr="00FA6257">
        <w:rPr>
          <w:rFonts w:ascii="Avenir Book" w:hAnsi="Avenir Book"/>
          <w:sz w:val="20"/>
        </w:rPr>
        <w:t>Training and Development will be subject to the rules set out in paragraph 29 of Section 1 of this Staff Handbook.</w:t>
      </w:r>
    </w:p>
    <w:p w14:paraId="57481641" w14:textId="77777777" w:rsidR="008F6C28" w:rsidRPr="00FA6257" w:rsidRDefault="008F6C28" w:rsidP="008F6C28">
      <w:pPr>
        <w:rPr>
          <w:rFonts w:ascii="Avenir Book" w:hAnsi="Avenir Book"/>
          <w:sz w:val="20"/>
        </w:rPr>
      </w:pPr>
    </w:p>
    <w:p w14:paraId="038A954E" w14:textId="02D9B8F1" w:rsidR="008F6C28" w:rsidRPr="00FA6257" w:rsidRDefault="008F6C28" w:rsidP="008F6C28">
      <w:pPr>
        <w:rPr>
          <w:rFonts w:ascii="Avenir Book" w:hAnsi="Avenir Book"/>
          <w:sz w:val="20"/>
        </w:rPr>
      </w:pPr>
      <w:r w:rsidRPr="00FA6257">
        <w:rPr>
          <w:rFonts w:ascii="Avenir Book" w:hAnsi="Avenir Book"/>
          <w:sz w:val="20"/>
        </w:rPr>
        <w:t xml:space="preserve">This Equality &amp; Diversity Policy works in conjunction with the Harassment, Discrimination and Bullying Policy and Procedure, as found in </w:t>
      </w:r>
      <w:r w:rsidR="008F1443" w:rsidRPr="00FA6257">
        <w:rPr>
          <w:rFonts w:ascii="Avenir Book" w:hAnsi="Avenir Book"/>
          <w:sz w:val="20"/>
        </w:rPr>
        <w:t xml:space="preserve">Section 2(a)v </w:t>
      </w:r>
      <w:r w:rsidRPr="00FA6257">
        <w:rPr>
          <w:rFonts w:ascii="Avenir Book" w:hAnsi="Avenir Book"/>
          <w:sz w:val="20"/>
        </w:rPr>
        <w:t>of this Staff Handbook.</w:t>
      </w:r>
    </w:p>
    <w:p w14:paraId="101ED647" w14:textId="1A5913D7" w:rsidR="00611080" w:rsidRDefault="00611080">
      <w:pPr>
        <w:rPr>
          <w:rFonts w:ascii="Avenir Book" w:hAnsi="Avenir Book"/>
          <w:b/>
          <w:caps/>
          <w:sz w:val="28"/>
          <w:u w:val="single"/>
        </w:rPr>
      </w:pPr>
      <w:r>
        <w:rPr>
          <w:rFonts w:ascii="Avenir Book" w:hAnsi="Avenir Book"/>
          <w:b/>
          <w:caps/>
          <w:sz w:val="28"/>
          <w:u w:val="single"/>
        </w:rPr>
        <w:br w:type="page"/>
      </w:r>
    </w:p>
    <w:p w14:paraId="665AEC5B" w14:textId="77777777" w:rsidR="008F1443" w:rsidRPr="00FA6257" w:rsidRDefault="008F1443" w:rsidP="005A26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67"/>
        <w:jc w:val="center"/>
        <w:outlineLvl w:val="0"/>
        <w:rPr>
          <w:rFonts w:ascii="Avenir Book" w:hAnsi="Avenir Book"/>
          <w:b/>
          <w:caps/>
          <w:sz w:val="28"/>
          <w:u w:val="single"/>
        </w:rPr>
      </w:pPr>
    </w:p>
    <w:p w14:paraId="4240661E" w14:textId="77777777" w:rsidR="00F006C5" w:rsidRPr="00FA6257" w:rsidRDefault="00F006C5" w:rsidP="004524B7">
      <w:pPr>
        <w:outlineLvl w:val="0"/>
        <w:rPr>
          <w:rFonts w:ascii="Avenir Book" w:hAnsi="Avenir Book"/>
          <w:sz w:val="16"/>
        </w:rPr>
      </w:pPr>
    </w:p>
    <w:p w14:paraId="590A6D27" w14:textId="59771D29" w:rsidR="004524B7" w:rsidRPr="00FA6257" w:rsidRDefault="004524B7" w:rsidP="004524B7">
      <w:pPr>
        <w:outlineLvl w:val="0"/>
        <w:rPr>
          <w:rFonts w:ascii="Avenir Book" w:hAnsi="Avenir Book"/>
          <w:sz w:val="16"/>
        </w:rPr>
      </w:pPr>
      <w:r w:rsidRPr="00FA6257">
        <w:rPr>
          <w:rFonts w:ascii="Avenir Book" w:hAnsi="Avenir Book"/>
          <w:sz w:val="16"/>
        </w:rPr>
        <w:t>Section 2(a)v</w:t>
      </w:r>
    </w:p>
    <w:p w14:paraId="0747AC03" w14:textId="77777777" w:rsidR="008C5CD2" w:rsidRPr="00FA6257" w:rsidRDefault="008C5CD2" w:rsidP="005A26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67"/>
        <w:jc w:val="center"/>
        <w:outlineLvl w:val="0"/>
        <w:rPr>
          <w:rFonts w:ascii="Avenir Book" w:hAnsi="Avenir Book"/>
          <w:b/>
          <w:caps/>
          <w:sz w:val="28"/>
          <w:u w:val="single"/>
        </w:rPr>
      </w:pPr>
    </w:p>
    <w:p w14:paraId="29038533" w14:textId="77777777" w:rsidR="00327734" w:rsidRPr="00FA6257" w:rsidRDefault="00327734" w:rsidP="005A26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67"/>
        <w:jc w:val="center"/>
        <w:outlineLvl w:val="0"/>
        <w:rPr>
          <w:rFonts w:ascii="Avenir Book" w:hAnsi="Avenir Book"/>
          <w:b/>
          <w:caps/>
          <w:sz w:val="28"/>
          <w:u w:val="single"/>
        </w:rPr>
      </w:pPr>
      <w:r w:rsidRPr="00FA6257">
        <w:rPr>
          <w:rFonts w:ascii="Avenir Book" w:hAnsi="Avenir Book"/>
          <w:b/>
          <w:caps/>
          <w:sz w:val="28"/>
          <w:u w:val="single"/>
        </w:rPr>
        <w:t xml:space="preserve">Harassment, Discrimination and Bullying </w:t>
      </w:r>
    </w:p>
    <w:p w14:paraId="0719D178" w14:textId="77777777" w:rsidR="00327734" w:rsidRPr="00FA6257" w:rsidRDefault="00327734" w:rsidP="007C3F40">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jc w:val="center"/>
        <w:rPr>
          <w:rFonts w:ascii="Avenir Book" w:hAnsi="Avenir Book"/>
          <w:b/>
          <w:caps/>
          <w:sz w:val="28"/>
          <w:u w:val="single"/>
        </w:rPr>
      </w:pPr>
      <w:r w:rsidRPr="00FA6257">
        <w:rPr>
          <w:rFonts w:ascii="Avenir Book" w:hAnsi="Avenir Book"/>
          <w:b/>
          <w:caps/>
          <w:sz w:val="28"/>
          <w:u w:val="single"/>
        </w:rPr>
        <w:t>Policy and Procedures</w:t>
      </w:r>
    </w:p>
    <w:p w14:paraId="73F77457" w14:textId="1B67E341" w:rsidR="00D34632" w:rsidRPr="00D34632" w:rsidRDefault="00327734" w:rsidP="00D34632">
      <w:pPr>
        <w:rPr>
          <w:rFonts w:ascii="Avenir Book" w:hAnsi="Avenir Book"/>
          <w:sz w:val="20"/>
        </w:rPr>
      </w:pPr>
      <w:r w:rsidRPr="00FA6257">
        <w:rPr>
          <w:rFonts w:ascii="Avenir Book" w:hAnsi="Avenir Book"/>
          <w:b/>
          <w:sz w:val="28"/>
        </w:rPr>
        <w:cr/>
      </w:r>
      <w:bookmarkStart w:id="5" w:name="_Hlk187073825"/>
      <w:r w:rsidR="00D34632" w:rsidRPr="00D34632">
        <w:rPr>
          <w:rFonts w:ascii="Avenir Book" w:hAnsi="Avenir Book"/>
          <w:sz w:val="20"/>
        </w:rPr>
        <w:t>Introduction</w:t>
      </w:r>
    </w:p>
    <w:p w14:paraId="77373406" w14:textId="77777777" w:rsidR="00D34632" w:rsidRPr="00D34632" w:rsidRDefault="00D34632" w:rsidP="00D34632">
      <w:pPr>
        <w:rPr>
          <w:rFonts w:ascii="Avenir Book" w:hAnsi="Avenir Book"/>
          <w:sz w:val="20"/>
        </w:rPr>
      </w:pPr>
    </w:p>
    <w:p w14:paraId="1BD3C54A" w14:textId="1146D379" w:rsidR="00D34632" w:rsidRPr="00D34632" w:rsidRDefault="00D34632" w:rsidP="00D34632">
      <w:pPr>
        <w:rPr>
          <w:rFonts w:ascii="Avenir Book" w:hAnsi="Avenir Book"/>
          <w:sz w:val="20"/>
        </w:rPr>
      </w:pPr>
      <w:r w:rsidRPr="00D34632">
        <w:rPr>
          <w:rFonts w:ascii="Avenir Book" w:hAnsi="Avenir Book"/>
          <w:sz w:val="20"/>
        </w:rPr>
        <w:t>We are committed to providing a work environment where everyone is treated with dignity and respect. We do not tolerate bullying and harassment.</w:t>
      </w:r>
    </w:p>
    <w:p w14:paraId="26446C25" w14:textId="77777777" w:rsidR="00D34632" w:rsidRPr="00D34632" w:rsidRDefault="00D34632" w:rsidP="00D34632">
      <w:pPr>
        <w:rPr>
          <w:rFonts w:ascii="Avenir Book" w:hAnsi="Avenir Book"/>
          <w:sz w:val="20"/>
        </w:rPr>
      </w:pPr>
    </w:p>
    <w:p w14:paraId="29F58D20" w14:textId="089DBC40" w:rsidR="00D34632" w:rsidRPr="00D34632" w:rsidRDefault="00D34632" w:rsidP="00D34632">
      <w:pPr>
        <w:rPr>
          <w:rFonts w:ascii="Avenir Book" w:hAnsi="Avenir Book"/>
          <w:sz w:val="20"/>
        </w:rPr>
      </w:pPr>
      <w:r w:rsidRPr="00D34632">
        <w:rPr>
          <w:rFonts w:ascii="Avenir Book" w:hAnsi="Avenir Book"/>
          <w:sz w:val="20"/>
        </w:rPr>
        <w:t>This Policy:</w:t>
      </w:r>
    </w:p>
    <w:p w14:paraId="4C33DB9E" w14:textId="77777777" w:rsidR="00D34632" w:rsidRPr="00D34632" w:rsidRDefault="00D34632" w:rsidP="00D34632">
      <w:pPr>
        <w:rPr>
          <w:rFonts w:ascii="Avenir Book" w:hAnsi="Avenir Book"/>
          <w:sz w:val="20"/>
        </w:rPr>
      </w:pPr>
    </w:p>
    <w:p w14:paraId="7C7D11D0" w14:textId="77777777" w:rsidR="00D34632" w:rsidRPr="00D34632" w:rsidRDefault="00D34632" w:rsidP="00D34632">
      <w:pPr>
        <w:rPr>
          <w:rFonts w:ascii="Avenir Book" w:hAnsi="Avenir Book"/>
          <w:sz w:val="20"/>
        </w:rPr>
      </w:pPr>
      <w:r w:rsidRPr="00D34632">
        <w:rPr>
          <w:rFonts w:ascii="Avenir Book" w:hAnsi="Avenir Book"/>
          <w:sz w:val="20"/>
        </w:rPr>
        <w:t>a</w:t>
      </w:r>
      <w:r w:rsidRPr="00D34632">
        <w:rPr>
          <w:rFonts w:ascii="Avenir Book" w:hAnsi="Avenir Book"/>
          <w:sz w:val="20"/>
        </w:rPr>
        <w:tab/>
        <w:t>Explains the concepts of ‘bullying’ and ‘harassment’</w:t>
      </w:r>
    </w:p>
    <w:p w14:paraId="65215B76" w14:textId="77777777" w:rsidR="00D34632" w:rsidRPr="00D34632" w:rsidRDefault="00D34632" w:rsidP="00D34632">
      <w:pPr>
        <w:rPr>
          <w:rFonts w:ascii="Avenir Book" w:hAnsi="Avenir Book"/>
          <w:sz w:val="20"/>
        </w:rPr>
      </w:pPr>
    </w:p>
    <w:p w14:paraId="4BBEA44B" w14:textId="77777777" w:rsidR="00D34632" w:rsidRPr="00D34632" w:rsidRDefault="00D34632" w:rsidP="00D34632">
      <w:pPr>
        <w:rPr>
          <w:rFonts w:ascii="Avenir Book" w:hAnsi="Avenir Book"/>
          <w:sz w:val="20"/>
        </w:rPr>
      </w:pPr>
      <w:r w:rsidRPr="00D34632">
        <w:rPr>
          <w:rFonts w:ascii="Avenir Book" w:hAnsi="Avenir Book"/>
          <w:sz w:val="20"/>
        </w:rPr>
        <w:t>b</w:t>
      </w:r>
      <w:r w:rsidRPr="00D34632">
        <w:rPr>
          <w:rFonts w:ascii="Avenir Book" w:hAnsi="Avenir Book"/>
          <w:sz w:val="20"/>
        </w:rPr>
        <w:tab/>
        <w:t>Sets out our expected standards of behaviour</w:t>
      </w:r>
    </w:p>
    <w:p w14:paraId="6BB1B6B2" w14:textId="77777777" w:rsidR="00D34632" w:rsidRPr="00D34632" w:rsidRDefault="00D34632" w:rsidP="00D34632">
      <w:pPr>
        <w:rPr>
          <w:rFonts w:ascii="Avenir Book" w:hAnsi="Avenir Book"/>
          <w:sz w:val="20"/>
        </w:rPr>
      </w:pPr>
    </w:p>
    <w:p w14:paraId="1BBAC89F" w14:textId="77777777" w:rsidR="00D34632" w:rsidRPr="00D34632" w:rsidRDefault="00D34632" w:rsidP="00D34632">
      <w:pPr>
        <w:rPr>
          <w:rFonts w:ascii="Avenir Book" w:hAnsi="Avenir Book"/>
          <w:sz w:val="20"/>
        </w:rPr>
      </w:pPr>
      <w:r w:rsidRPr="00D34632">
        <w:rPr>
          <w:rFonts w:ascii="Avenir Book" w:hAnsi="Avenir Book"/>
          <w:sz w:val="20"/>
        </w:rPr>
        <w:t>c</w:t>
      </w:r>
      <w:r w:rsidRPr="00D34632">
        <w:rPr>
          <w:rFonts w:ascii="Avenir Book" w:hAnsi="Avenir Book"/>
          <w:sz w:val="20"/>
        </w:rPr>
        <w:tab/>
        <w:t>Sets out the process you should follow if you have a bullying or harassment complaint</w:t>
      </w:r>
    </w:p>
    <w:p w14:paraId="67AF3C46" w14:textId="77777777" w:rsidR="00D34632" w:rsidRPr="00D34632" w:rsidRDefault="00D34632" w:rsidP="00D34632">
      <w:pPr>
        <w:rPr>
          <w:rFonts w:ascii="Avenir Book" w:hAnsi="Avenir Book"/>
          <w:sz w:val="20"/>
        </w:rPr>
      </w:pPr>
    </w:p>
    <w:p w14:paraId="48A83254" w14:textId="77777777" w:rsidR="00D34632" w:rsidRPr="00D34632" w:rsidRDefault="00D34632" w:rsidP="00D34632">
      <w:pPr>
        <w:rPr>
          <w:rFonts w:ascii="Avenir Book" w:hAnsi="Avenir Book"/>
          <w:sz w:val="20"/>
        </w:rPr>
      </w:pPr>
      <w:r w:rsidRPr="00D34632">
        <w:rPr>
          <w:rFonts w:ascii="Avenir Book" w:hAnsi="Avenir Book"/>
          <w:sz w:val="20"/>
        </w:rPr>
        <w:t>d</w:t>
      </w:r>
      <w:r w:rsidRPr="00D34632">
        <w:rPr>
          <w:rFonts w:ascii="Avenir Book" w:hAnsi="Avenir Book"/>
          <w:sz w:val="20"/>
        </w:rPr>
        <w:tab/>
        <w:t>Explains how we will deal with any complaints</w:t>
      </w:r>
    </w:p>
    <w:p w14:paraId="779FA5BE" w14:textId="77777777" w:rsidR="00D34632" w:rsidRPr="00D34632" w:rsidRDefault="00D34632" w:rsidP="00D34632">
      <w:pPr>
        <w:rPr>
          <w:rFonts w:ascii="Avenir Book" w:hAnsi="Avenir Book"/>
          <w:sz w:val="20"/>
        </w:rPr>
      </w:pPr>
    </w:p>
    <w:p w14:paraId="42A65313" w14:textId="63EFE207" w:rsidR="00D34632" w:rsidRPr="00D34632" w:rsidRDefault="00D34632" w:rsidP="00D34632">
      <w:pPr>
        <w:rPr>
          <w:rFonts w:ascii="Avenir Book" w:hAnsi="Avenir Book"/>
          <w:sz w:val="20"/>
        </w:rPr>
      </w:pPr>
      <w:r w:rsidRPr="00D34632">
        <w:rPr>
          <w:rFonts w:ascii="Avenir Book" w:hAnsi="Avenir Book"/>
          <w:sz w:val="20"/>
        </w:rPr>
        <w:t>This Policy applies to everyone who works for us, including employees, workers, agency workers, consultants, casual workers, volunteers and interns.</w:t>
      </w:r>
    </w:p>
    <w:p w14:paraId="01CDCCDC" w14:textId="77777777" w:rsidR="00D34632" w:rsidRPr="00D34632" w:rsidRDefault="00D34632" w:rsidP="00D34632">
      <w:pPr>
        <w:rPr>
          <w:rFonts w:ascii="Avenir Book" w:hAnsi="Avenir Book"/>
          <w:sz w:val="20"/>
        </w:rPr>
      </w:pPr>
    </w:p>
    <w:p w14:paraId="4F38B5F0" w14:textId="7300EC72" w:rsidR="00D34632" w:rsidRPr="00D34632" w:rsidRDefault="00D34632" w:rsidP="00D34632">
      <w:pPr>
        <w:rPr>
          <w:rFonts w:ascii="Avenir Book" w:hAnsi="Avenir Book"/>
          <w:sz w:val="20"/>
        </w:rPr>
      </w:pPr>
      <w:r w:rsidRPr="00D34632">
        <w:rPr>
          <w:rFonts w:ascii="Avenir Book" w:hAnsi="Avenir Book"/>
          <w:sz w:val="20"/>
        </w:rPr>
        <w:t>This Policy does not form part of your contract with us. We reserve the right to amend or remove this Policy.</w:t>
      </w:r>
    </w:p>
    <w:p w14:paraId="4DA8A3DC" w14:textId="77777777" w:rsidR="00D34632" w:rsidRPr="00D34632" w:rsidRDefault="00D34632" w:rsidP="00D34632">
      <w:pPr>
        <w:rPr>
          <w:rFonts w:ascii="Avenir Book" w:hAnsi="Avenir Book"/>
          <w:sz w:val="20"/>
        </w:rPr>
      </w:pPr>
    </w:p>
    <w:p w14:paraId="59A32070" w14:textId="37EF6398" w:rsidR="00D34632" w:rsidRPr="00D34632" w:rsidRDefault="00D34632" w:rsidP="00D34632">
      <w:pPr>
        <w:rPr>
          <w:rFonts w:ascii="Avenir Book" w:hAnsi="Avenir Book"/>
          <w:sz w:val="20"/>
        </w:rPr>
      </w:pPr>
      <w:r w:rsidRPr="00D34632">
        <w:rPr>
          <w:rFonts w:ascii="Avenir Book" w:hAnsi="Avenir Book"/>
          <w:sz w:val="20"/>
        </w:rPr>
        <w:t>What is ‘bullying’?</w:t>
      </w:r>
    </w:p>
    <w:p w14:paraId="622049A5" w14:textId="77777777" w:rsidR="00D34632" w:rsidRPr="00D34632" w:rsidRDefault="00D34632" w:rsidP="00D34632">
      <w:pPr>
        <w:rPr>
          <w:rFonts w:ascii="Avenir Book" w:hAnsi="Avenir Book"/>
          <w:sz w:val="20"/>
        </w:rPr>
      </w:pPr>
    </w:p>
    <w:p w14:paraId="0BB61A6F" w14:textId="11E9F9BD" w:rsidR="00D34632" w:rsidRPr="00D34632" w:rsidRDefault="00D34632" w:rsidP="00D34632">
      <w:pPr>
        <w:rPr>
          <w:rFonts w:ascii="Avenir Book" w:hAnsi="Avenir Book"/>
          <w:sz w:val="20"/>
        </w:rPr>
      </w:pPr>
      <w:r w:rsidRPr="00D34632">
        <w:rPr>
          <w:rFonts w:ascii="Avenir Book" w:hAnsi="Avenir Book"/>
          <w:sz w:val="20"/>
        </w:rPr>
        <w:t>Bullying is unwanted behaviour from a person or group that is one of the following:</w:t>
      </w:r>
    </w:p>
    <w:p w14:paraId="6420BF7B" w14:textId="77777777" w:rsidR="00D34632" w:rsidRPr="00D34632" w:rsidRDefault="00D34632" w:rsidP="00D34632">
      <w:pPr>
        <w:rPr>
          <w:rFonts w:ascii="Avenir Book" w:hAnsi="Avenir Book"/>
          <w:sz w:val="20"/>
        </w:rPr>
      </w:pPr>
    </w:p>
    <w:p w14:paraId="575EC380" w14:textId="77777777" w:rsidR="00D34632" w:rsidRPr="00D34632" w:rsidRDefault="00D34632" w:rsidP="00D34632">
      <w:pPr>
        <w:rPr>
          <w:rFonts w:ascii="Avenir Book" w:hAnsi="Avenir Book"/>
          <w:sz w:val="20"/>
        </w:rPr>
      </w:pPr>
      <w:proofErr w:type="spellStart"/>
      <w:r w:rsidRPr="00D34632">
        <w:rPr>
          <w:rFonts w:ascii="Avenir Book" w:hAnsi="Avenir Book"/>
          <w:sz w:val="20"/>
        </w:rPr>
        <w:t>a</w:t>
      </w:r>
      <w:proofErr w:type="spellEnd"/>
      <w:r w:rsidRPr="00D34632">
        <w:rPr>
          <w:rFonts w:ascii="Avenir Book" w:hAnsi="Avenir Book"/>
          <w:sz w:val="20"/>
        </w:rPr>
        <w:tab/>
        <w:t>Offensive, intimidating, malicious or insulting</w:t>
      </w:r>
    </w:p>
    <w:p w14:paraId="697EDBF7" w14:textId="77777777" w:rsidR="00D34632" w:rsidRPr="00D34632" w:rsidRDefault="00D34632" w:rsidP="00D34632">
      <w:pPr>
        <w:rPr>
          <w:rFonts w:ascii="Avenir Book" w:hAnsi="Avenir Book"/>
          <w:sz w:val="20"/>
        </w:rPr>
      </w:pPr>
    </w:p>
    <w:p w14:paraId="42C98419" w14:textId="77777777" w:rsidR="00D34632" w:rsidRPr="00D34632" w:rsidRDefault="00D34632" w:rsidP="00D34632">
      <w:pPr>
        <w:rPr>
          <w:rFonts w:ascii="Avenir Book" w:hAnsi="Avenir Book"/>
          <w:sz w:val="20"/>
        </w:rPr>
      </w:pPr>
      <w:r w:rsidRPr="00D34632">
        <w:rPr>
          <w:rFonts w:ascii="Avenir Book" w:hAnsi="Avenir Book"/>
          <w:sz w:val="20"/>
        </w:rPr>
        <w:t>b</w:t>
      </w:r>
      <w:r w:rsidRPr="00D34632">
        <w:rPr>
          <w:rFonts w:ascii="Avenir Book" w:hAnsi="Avenir Book"/>
          <w:sz w:val="20"/>
        </w:rPr>
        <w:tab/>
        <w:t>An abuse or misuse of power that undermines, humiliates or causes physical or emotional harm</w:t>
      </w:r>
    </w:p>
    <w:p w14:paraId="47DD861A" w14:textId="77777777" w:rsidR="00D34632" w:rsidRPr="00D34632" w:rsidRDefault="00D34632" w:rsidP="00D34632">
      <w:pPr>
        <w:rPr>
          <w:rFonts w:ascii="Avenir Book" w:hAnsi="Avenir Book"/>
          <w:sz w:val="20"/>
        </w:rPr>
      </w:pPr>
    </w:p>
    <w:p w14:paraId="186E772D" w14:textId="2613A5FB" w:rsidR="00D34632" w:rsidRPr="00D34632" w:rsidRDefault="00D34632" w:rsidP="00D34632">
      <w:pPr>
        <w:rPr>
          <w:rFonts w:ascii="Avenir Book" w:hAnsi="Avenir Book"/>
          <w:sz w:val="20"/>
        </w:rPr>
      </w:pPr>
      <w:r w:rsidRPr="00D34632">
        <w:rPr>
          <w:rFonts w:ascii="Avenir Book" w:hAnsi="Avenir Book"/>
          <w:sz w:val="20"/>
        </w:rPr>
        <w:t>Bullying can take many different forms. Examples of bullying behaviour include:</w:t>
      </w:r>
    </w:p>
    <w:p w14:paraId="60DECA1E" w14:textId="77777777" w:rsidR="00D34632" w:rsidRPr="00D34632" w:rsidRDefault="00D34632" w:rsidP="00D34632">
      <w:pPr>
        <w:rPr>
          <w:rFonts w:ascii="Avenir Book" w:hAnsi="Avenir Book"/>
          <w:sz w:val="20"/>
        </w:rPr>
      </w:pPr>
    </w:p>
    <w:p w14:paraId="5DFCD9C2" w14:textId="77777777" w:rsidR="00D34632" w:rsidRPr="00D34632" w:rsidRDefault="00D34632" w:rsidP="00D34632">
      <w:pPr>
        <w:rPr>
          <w:rFonts w:ascii="Avenir Book" w:hAnsi="Avenir Book"/>
          <w:sz w:val="20"/>
        </w:rPr>
      </w:pPr>
      <w:r w:rsidRPr="00D34632">
        <w:rPr>
          <w:rFonts w:ascii="Avenir Book" w:hAnsi="Avenir Book"/>
          <w:sz w:val="20"/>
        </w:rPr>
        <w:t>a</w:t>
      </w:r>
      <w:r w:rsidRPr="00D34632">
        <w:rPr>
          <w:rFonts w:ascii="Avenir Book" w:hAnsi="Avenir Book"/>
          <w:sz w:val="20"/>
        </w:rPr>
        <w:tab/>
        <w:t>Spreading malicious rumours about someone</w:t>
      </w:r>
    </w:p>
    <w:p w14:paraId="483AC0CA" w14:textId="77777777" w:rsidR="00D34632" w:rsidRPr="00D34632" w:rsidRDefault="00D34632" w:rsidP="00D34632">
      <w:pPr>
        <w:rPr>
          <w:rFonts w:ascii="Avenir Book" w:hAnsi="Avenir Book"/>
          <w:sz w:val="20"/>
        </w:rPr>
      </w:pPr>
    </w:p>
    <w:p w14:paraId="1102F302" w14:textId="77777777" w:rsidR="00D34632" w:rsidRPr="00D34632" w:rsidRDefault="00D34632" w:rsidP="00D34632">
      <w:pPr>
        <w:rPr>
          <w:rFonts w:ascii="Avenir Book" w:hAnsi="Avenir Book"/>
          <w:sz w:val="20"/>
        </w:rPr>
      </w:pPr>
      <w:r w:rsidRPr="00D34632">
        <w:rPr>
          <w:rFonts w:ascii="Avenir Book" w:hAnsi="Avenir Book"/>
          <w:sz w:val="20"/>
        </w:rPr>
        <w:t>b</w:t>
      </w:r>
      <w:r w:rsidRPr="00D34632">
        <w:rPr>
          <w:rFonts w:ascii="Avenir Book" w:hAnsi="Avenir Book"/>
          <w:sz w:val="20"/>
        </w:rPr>
        <w:tab/>
        <w:t>Consistently putting someone down and undermining them</w:t>
      </w:r>
    </w:p>
    <w:p w14:paraId="39313D3D" w14:textId="77777777" w:rsidR="00D34632" w:rsidRPr="00D34632" w:rsidRDefault="00D34632" w:rsidP="00D34632">
      <w:pPr>
        <w:rPr>
          <w:rFonts w:ascii="Avenir Book" w:hAnsi="Avenir Book"/>
          <w:sz w:val="20"/>
        </w:rPr>
      </w:pPr>
    </w:p>
    <w:p w14:paraId="310718C4" w14:textId="77777777" w:rsidR="00D34632" w:rsidRPr="00D34632" w:rsidRDefault="00D34632" w:rsidP="00D34632">
      <w:pPr>
        <w:rPr>
          <w:rFonts w:ascii="Avenir Book" w:hAnsi="Avenir Book"/>
          <w:sz w:val="20"/>
        </w:rPr>
      </w:pPr>
      <w:r w:rsidRPr="00D34632">
        <w:rPr>
          <w:rFonts w:ascii="Avenir Book" w:hAnsi="Avenir Book"/>
          <w:sz w:val="20"/>
        </w:rPr>
        <w:t>c</w:t>
      </w:r>
      <w:r w:rsidRPr="00D34632">
        <w:rPr>
          <w:rFonts w:ascii="Avenir Book" w:hAnsi="Avenir Book"/>
          <w:sz w:val="20"/>
        </w:rPr>
        <w:tab/>
        <w:t>Deliberately giving someone a heavier workload than everyone else</w:t>
      </w:r>
    </w:p>
    <w:p w14:paraId="784DD53E" w14:textId="77777777" w:rsidR="00D34632" w:rsidRPr="00D34632" w:rsidRDefault="00D34632" w:rsidP="00D34632">
      <w:pPr>
        <w:rPr>
          <w:rFonts w:ascii="Avenir Book" w:hAnsi="Avenir Book"/>
          <w:sz w:val="20"/>
        </w:rPr>
      </w:pPr>
    </w:p>
    <w:p w14:paraId="5CFA94A5" w14:textId="77777777" w:rsidR="00D34632" w:rsidRPr="00D34632" w:rsidRDefault="00D34632" w:rsidP="00D34632">
      <w:pPr>
        <w:rPr>
          <w:rFonts w:ascii="Avenir Book" w:hAnsi="Avenir Book"/>
          <w:sz w:val="20"/>
        </w:rPr>
      </w:pPr>
      <w:r w:rsidRPr="00D34632">
        <w:rPr>
          <w:rFonts w:ascii="Avenir Book" w:hAnsi="Avenir Book"/>
          <w:sz w:val="20"/>
        </w:rPr>
        <w:t>d</w:t>
      </w:r>
      <w:r w:rsidRPr="00D34632">
        <w:rPr>
          <w:rFonts w:ascii="Avenir Book" w:hAnsi="Avenir Book"/>
          <w:sz w:val="20"/>
        </w:rPr>
        <w:tab/>
        <w:t>Excluding someone from team social events</w:t>
      </w:r>
    </w:p>
    <w:p w14:paraId="14257827" w14:textId="77777777" w:rsidR="00D34632" w:rsidRPr="00D34632" w:rsidRDefault="00D34632" w:rsidP="00D34632">
      <w:pPr>
        <w:rPr>
          <w:rFonts w:ascii="Avenir Book" w:hAnsi="Avenir Book"/>
          <w:sz w:val="20"/>
        </w:rPr>
      </w:pPr>
    </w:p>
    <w:p w14:paraId="7C7F2D75" w14:textId="5AD3488D" w:rsidR="00D34632" w:rsidRPr="00D34632" w:rsidRDefault="00D34632" w:rsidP="00D34632">
      <w:pPr>
        <w:rPr>
          <w:rFonts w:ascii="Avenir Book" w:hAnsi="Avenir Book"/>
          <w:sz w:val="20"/>
        </w:rPr>
      </w:pPr>
      <w:r w:rsidRPr="00D34632">
        <w:rPr>
          <w:rFonts w:ascii="Avenir Book" w:hAnsi="Avenir Book"/>
          <w:sz w:val="20"/>
        </w:rPr>
        <w:t>Bullying could involve a pattern of behaviour or a one-off incident. It could happen face-to-face, online, by phone or in writing. It can be verbal and non-verbal. It is not always obvious to others.</w:t>
      </w:r>
    </w:p>
    <w:p w14:paraId="35FFD1AC" w14:textId="77777777" w:rsidR="00D34632" w:rsidRPr="00D34632" w:rsidRDefault="00D34632" w:rsidP="00D34632">
      <w:pPr>
        <w:rPr>
          <w:rFonts w:ascii="Avenir Book" w:hAnsi="Avenir Book"/>
          <w:sz w:val="20"/>
        </w:rPr>
      </w:pPr>
    </w:p>
    <w:p w14:paraId="321B8A2D" w14:textId="7693362A" w:rsidR="00D34632" w:rsidRPr="00D34632" w:rsidRDefault="00D34632" w:rsidP="00D34632">
      <w:pPr>
        <w:rPr>
          <w:rFonts w:ascii="Avenir Book" w:hAnsi="Avenir Book"/>
          <w:sz w:val="20"/>
        </w:rPr>
      </w:pPr>
      <w:r w:rsidRPr="00D34632">
        <w:rPr>
          <w:rFonts w:ascii="Avenir Book" w:hAnsi="Avenir Book"/>
          <w:sz w:val="20"/>
        </w:rPr>
        <w:t>Although bullying is often connected to a power imbalance, that does not mean that it always involves a more senior person bullying a more junior person. It can also be directed at someone more senior than the bully. It may take the form of spreading rumours, refusing to follow instructions, undermining authority, making fun of or mocking the more senior person or spreading rumours about them.</w:t>
      </w:r>
    </w:p>
    <w:p w14:paraId="6590C041" w14:textId="77777777" w:rsidR="00D34632" w:rsidRPr="00D34632" w:rsidRDefault="00D34632" w:rsidP="00D34632">
      <w:pPr>
        <w:rPr>
          <w:rFonts w:ascii="Avenir Book" w:hAnsi="Avenir Book"/>
          <w:sz w:val="20"/>
        </w:rPr>
      </w:pPr>
    </w:p>
    <w:p w14:paraId="7D2C6AA1" w14:textId="0891ED83" w:rsidR="00D34632" w:rsidRPr="00D34632" w:rsidRDefault="00D34632" w:rsidP="00D34632">
      <w:pPr>
        <w:rPr>
          <w:rFonts w:ascii="Avenir Book" w:hAnsi="Avenir Book"/>
          <w:sz w:val="20"/>
        </w:rPr>
      </w:pPr>
      <w:r w:rsidRPr="00D34632">
        <w:rPr>
          <w:rFonts w:ascii="Avenir Book" w:hAnsi="Avenir Book"/>
          <w:sz w:val="20"/>
        </w:rPr>
        <w:t>Constructive and fair feedback about your behaviour or performance from your manager or colleagues is not bullying. It is part of normal employment and management functions.</w:t>
      </w:r>
    </w:p>
    <w:p w14:paraId="2C03ADB5" w14:textId="77777777" w:rsidR="00D34632" w:rsidRPr="00D34632" w:rsidRDefault="00D34632" w:rsidP="00D34632">
      <w:pPr>
        <w:rPr>
          <w:rFonts w:ascii="Avenir Book" w:hAnsi="Avenir Book"/>
          <w:sz w:val="20"/>
        </w:rPr>
      </w:pPr>
    </w:p>
    <w:p w14:paraId="242BBF1D" w14:textId="77777777" w:rsidR="00D34632" w:rsidRPr="00D34632" w:rsidRDefault="00D34632" w:rsidP="00D34632">
      <w:pPr>
        <w:rPr>
          <w:rFonts w:ascii="Avenir Book" w:hAnsi="Avenir Book"/>
          <w:sz w:val="20"/>
        </w:rPr>
      </w:pPr>
      <w:r w:rsidRPr="00D34632">
        <w:rPr>
          <w:rFonts w:ascii="Avenir Book" w:hAnsi="Avenir Book"/>
          <w:sz w:val="20"/>
        </w:rPr>
        <w:t>3.</w:t>
      </w:r>
      <w:r w:rsidRPr="00D34632">
        <w:rPr>
          <w:rFonts w:ascii="Avenir Book" w:hAnsi="Avenir Book"/>
          <w:sz w:val="20"/>
        </w:rPr>
        <w:tab/>
        <w:t>What is ‘harassment’?</w:t>
      </w:r>
    </w:p>
    <w:p w14:paraId="3D4F8484" w14:textId="77777777" w:rsidR="00D34632" w:rsidRPr="00D34632" w:rsidRDefault="00D34632" w:rsidP="00D34632">
      <w:pPr>
        <w:rPr>
          <w:rFonts w:ascii="Avenir Book" w:hAnsi="Avenir Book"/>
          <w:sz w:val="20"/>
        </w:rPr>
      </w:pPr>
    </w:p>
    <w:p w14:paraId="2E9B92A6" w14:textId="61515EA1" w:rsidR="00D34632" w:rsidRPr="00D34632" w:rsidRDefault="00D34632" w:rsidP="00D34632">
      <w:pPr>
        <w:rPr>
          <w:rFonts w:ascii="Avenir Book" w:hAnsi="Avenir Book"/>
          <w:sz w:val="20"/>
        </w:rPr>
      </w:pPr>
      <w:r w:rsidRPr="00D34632">
        <w:rPr>
          <w:rFonts w:ascii="Avenir Book" w:hAnsi="Avenir Book"/>
          <w:sz w:val="20"/>
        </w:rPr>
        <w:t>When bullying or unwanted behaviour is about certain protected characteristics under discrimination law, then we refer to it as ‘harassment’. The protected characteristics which apply are:</w:t>
      </w:r>
    </w:p>
    <w:p w14:paraId="2155A3DA" w14:textId="77777777" w:rsidR="00D34632" w:rsidRPr="00D34632" w:rsidRDefault="00D34632" w:rsidP="00D34632">
      <w:pPr>
        <w:rPr>
          <w:rFonts w:ascii="Avenir Book" w:hAnsi="Avenir Book"/>
          <w:sz w:val="20"/>
        </w:rPr>
      </w:pPr>
    </w:p>
    <w:p w14:paraId="6D7BA8DA" w14:textId="77777777" w:rsidR="00D34632" w:rsidRPr="00D34632" w:rsidRDefault="00D34632" w:rsidP="00D34632">
      <w:pPr>
        <w:rPr>
          <w:rFonts w:ascii="Avenir Book" w:hAnsi="Avenir Book"/>
          <w:sz w:val="20"/>
        </w:rPr>
      </w:pPr>
      <w:r w:rsidRPr="00D34632">
        <w:rPr>
          <w:rFonts w:ascii="Avenir Book" w:hAnsi="Avenir Book"/>
          <w:sz w:val="20"/>
        </w:rPr>
        <w:t>a</w:t>
      </w:r>
      <w:r w:rsidRPr="00D34632">
        <w:rPr>
          <w:rFonts w:ascii="Avenir Book" w:hAnsi="Avenir Book"/>
          <w:sz w:val="20"/>
        </w:rPr>
        <w:tab/>
        <w:t>Sex</w:t>
      </w:r>
    </w:p>
    <w:p w14:paraId="3C09980D" w14:textId="77777777" w:rsidR="00D34632" w:rsidRPr="00D34632" w:rsidRDefault="00D34632" w:rsidP="00D34632">
      <w:pPr>
        <w:rPr>
          <w:rFonts w:ascii="Avenir Book" w:hAnsi="Avenir Book"/>
          <w:sz w:val="20"/>
        </w:rPr>
      </w:pPr>
    </w:p>
    <w:p w14:paraId="571AF114" w14:textId="77777777" w:rsidR="00D34632" w:rsidRPr="00D34632" w:rsidRDefault="00D34632" w:rsidP="00D34632">
      <w:pPr>
        <w:rPr>
          <w:rFonts w:ascii="Avenir Book" w:hAnsi="Avenir Book"/>
          <w:sz w:val="20"/>
        </w:rPr>
      </w:pPr>
      <w:r w:rsidRPr="00D34632">
        <w:rPr>
          <w:rFonts w:ascii="Avenir Book" w:hAnsi="Avenir Book"/>
          <w:sz w:val="20"/>
        </w:rPr>
        <w:t>b</w:t>
      </w:r>
      <w:r w:rsidRPr="00D34632">
        <w:rPr>
          <w:rFonts w:ascii="Avenir Book" w:hAnsi="Avenir Book"/>
          <w:sz w:val="20"/>
        </w:rPr>
        <w:tab/>
        <w:t>Sexual orientation</w:t>
      </w:r>
    </w:p>
    <w:p w14:paraId="3F9F7B9C" w14:textId="77777777" w:rsidR="00D34632" w:rsidRPr="00D34632" w:rsidRDefault="00D34632" w:rsidP="00D34632">
      <w:pPr>
        <w:rPr>
          <w:rFonts w:ascii="Avenir Book" w:hAnsi="Avenir Book"/>
          <w:sz w:val="20"/>
        </w:rPr>
      </w:pPr>
    </w:p>
    <w:p w14:paraId="6455E65D" w14:textId="77777777" w:rsidR="00D34632" w:rsidRPr="00D34632" w:rsidRDefault="00D34632" w:rsidP="00D34632">
      <w:pPr>
        <w:rPr>
          <w:rFonts w:ascii="Avenir Book" w:hAnsi="Avenir Book"/>
          <w:sz w:val="20"/>
        </w:rPr>
      </w:pPr>
      <w:r w:rsidRPr="00D34632">
        <w:rPr>
          <w:rFonts w:ascii="Avenir Book" w:hAnsi="Avenir Book"/>
          <w:sz w:val="20"/>
        </w:rPr>
        <w:t>c</w:t>
      </w:r>
      <w:r w:rsidRPr="00D34632">
        <w:rPr>
          <w:rFonts w:ascii="Avenir Book" w:hAnsi="Avenir Book"/>
          <w:sz w:val="20"/>
        </w:rPr>
        <w:tab/>
        <w:t>Race</w:t>
      </w:r>
    </w:p>
    <w:p w14:paraId="4E735DB1" w14:textId="77777777" w:rsidR="00D34632" w:rsidRPr="00D34632" w:rsidRDefault="00D34632" w:rsidP="00D34632">
      <w:pPr>
        <w:rPr>
          <w:rFonts w:ascii="Avenir Book" w:hAnsi="Avenir Book"/>
          <w:sz w:val="20"/>
        </w:rPr>
      </w:pPr>
    </w:p>
    <w:p w14:paraId="3ADE3C52" w14:textId="77777777" w:rsidR="00D34632" w:rsidRPr="00D34632" w:rsidRDefault="00D34632" w:rsidP="00D34632">
      <w:pPr>
        <w:rPr>
          <w:rFonts w:ascii="Avenir Book" w:hAnsi="Avenir Book"/>
          <w:sz w:val="20"/>
        </w:rPr>
      </w:pPr>
      <w:r w:rsidRPr="00D34632">
        <w:rPr>
          <w:rFonts w:ascii="Avenir Book" w:hAnsi="Avenir Book"/>
          <w:sz w:val="20"/>
        </w:rPr>
        <w:t>d</w:t>
      </w:r>
      <w:r w:rsidRPr="00D34632">
        <w:rPr>
          <w:rFonts w:ascii="Avenir Book" w:hAnsi="Avenir Book"/>
          <w:sz w:val="20"/>
        </w:rPr>
        <w:tab/>
        <w:t>Religion or belief</w:t>
      </w:r>
    </w:p>
    <w:p w14:paraId="7ABCFAA4" w14:textId="77777777" w:rsidR="00D34632" w:rsidRPr="00D34632" w:rsidRDefault="00D34632" w:rsidP="00D34632">
      <w:pPr>
        <w:rPr>
          <w:rFonts w:ascii="Avenir Book" w:hAnsi="Avenir Book"/>
          <w:sz w:val="20"/>
        </w:rPr>
      </w:pPr>
    </w:p>
    <w:p w14:paraId="3EE85226" w14:textId="77777777" w:rsidR="00D34632" w:rsidRPr="00D34632" w:rsidRDefault="00D34632" w:rsidP="00D34632">
      <w:pPr>
        <w:rPr>
          <w:rFonts w:ascii="Avenir Book" w:hAnsi="Avenir Book"/>
          <w:sz w:val="20"/>
        </w:rPr>
      </w:pPr>
      <w:r w:rsidRPr="00D34632">
        <w:rPr>
          <w:rFonts w:ascii="Avenir Book" w:hAnsi="Avenir Book"/>
          <w:sz w:val="20"/>
        </w:rPr>
        <w:t>e</w:t>
      </w:r>
      <w:r w:rsidRPr="00D34632">
        <w:rPr>
          <w:rFonts w:ascii="Avenir Book" w:hAnsi="Avenir Book"/>
          <w:sz w:val="20"/>
        </w:rPr>
        <w:tab/>
        <w:t>Gender reassignment</w:t>
      </w:r>
    </w:p>
    <w:p w14:paraId="71A45D49" w14:textId="77777777" w:rsidR="00D34632" w:rsidRPr="00D34632" w:rsidRDefault="00D34632" w:rsidP="00D34632">
      <w:pPr>
        <w:rPr>
          <w:rFonts w:ascii="Avenir Book" w:hAnsi="Avenir Book"/>
          <w:sz w:val="20"/>
        </w:rPr>
      </w:pPr>
    </w:p>
    <w:p w14:paraId="499B9F6C" w14:textId="77777777" w:rsidR="00D34632" w:rsidRPr="00D34632" w:rsidRDefault="00D34632" w:rsidP="00D34632">
      <w:pPr>
        <w:rPr>
          <w:rFonts w:ascii="Avenir Book" w:hAnsi="Avenir Book"/>
          <w:sz w:val="20"/>
        </w:rPr>
      </w:pPr>
      <w:r w:rsidRPr="00D34632">
        <w:rPr>
          <w:rFonts w:ascii="Avenir Book" w:hAnsi="Avenir Book"/>
          <w:sz w:val="20"/>
        </w:rPr>
        <w:t>f</w:t>
      </w:r>
      <w:r w:rsidRPr="00D34632">
        <w:rPr>
          <w:rFonts w:ascii="Avenir Book" w:hAnsi="Avenir Book"/>
          <w:sz w:val="20"/>
        </w:rPr>
        <w:tab/>
        <w:t>Age</w:t>
      </w:r>
    </w:p>
    <w:p w14:paraId="723FCD45" w14:textId="77777777" w:rsidR="00D34632" w:rsidRPr="00D34632" w:rsidRDefault="00D34632" w:rsidP="00D34632">
      <w:pPr>
        <w:rPr>
          <w:rFonts w:ascii="Avenir Book" w:hAnsi="Avenir Book"/>
          <w:sz w:val="20"/>
        </w:rPr>
      </w:pPr>
    </w:p>
    <w:p w14:paraId="14B2C482" w14:textId="77777777" w:rsidR="00D34632" w:rsidRPr="00D34632" w:rsidRDefault="00D34632" w:rsidP="00D34632">
      <w:pPr>
        <w:rPr>
          <w:rFonts w:ascii="Avenir Book" w:hAnsi="Avenir Book"/>
          <w:sz w:val="20"/>
        </w:rPr>
      </w:pPr>
      <w:r w:rsidRPr="00D34632">
        <w:rPr>
          <w:rFonts w:ascii="Avenir Book" w:hAnsi="Avenir Book"/>
          <w:sz w:val="20"/>
        </w:rPr>
        <w:t>g</w:t>
      </w:r>
      <w:r w:rsidRPr="00D34632">
        <w:rPr>
          <w:rFonts w:ascii="Avenir Book" w:hAnsi="Avenir Book"/>
          <w:sz w:val="20"/>
        </w:rPr>
        <w:tab/>
        <w:t>Disability</w:t>
      </w:r>
    </w:p>
    <w:p w14:paraId="29296D32" w14:textId="77777777" w:rsidR="00D34632" w:rsidRPr="00D34632" w:rsidRDefault="00D34632" w:rsidP="00D34632">
      <w:pPr>
        <w:rPr>
          <w:rFonts w:ascii="Avenir Book" w:hAnsi="Avenir Book"/>
          <w:sz w:val="20"/>
        </w:rPr>
      </w:pPr>
    </w:p>
    <w:p w14:paraId="354ED2F5" w14:textId="09A82E7E" w:rsidR="00D34632" w:rsidRPr="00D34632" w:rsidRDefault="00D34632" w:rsidP="00D34632">
      <w:pPr>
        <w:rPr>
          <w:rFonts w:ascii="Avenir Book" w:hAnsi="Avenir Book"/>
          <w:sz w:val="20"/>
        </w:rPr>
      </w:pPr>
      <w:r w:rsidRPr="00D34632">
        <w:rPr>
          <w:rFonts w:ascii="Avenir Book" w:hAnsi="Avenir Book"/>
          <w:sz w:val="20"/>
        </w:rPr>
        <w:t>Discrimination law also recognises sexual harassment as something separate to sex (i.e. female or male) harassment. Sexual harassment occurs when someone is subjected to unwanted conduct of a sexual nature or when a person is treated less favourably because they have accepted or rejected unwanted conduct of a sexual nature.</w:t>
      </w:r>
    </w:p>
    <w:p w14:paraId="2BFFD8E5" w14:textId="77777777" w:rsidR="00D34632" w:rsidRPr="00D34632" w:rsidRDefault="00D34632" w:rsidP="00D34632">
      <w:pPr>
        <w:rPr>
          <w:rFonts w:ascii="Avenir Book" w:hAnsi="Avenir Book"/>
          <w:sz w:val="20"/>
        </w:rPr>
      </w:pPr>
    </w:p>
    <w:p w14:paraId="1130A582" w14:textId="140C4FBF" w:rsidR="00D34632" w:rsidRPr="00D34632" w:rsidRDefault="00D34632" w:rsidP="00D34632">
      <w:pPr>
        <w:rPr>
          <w:rFonts w:ascii="Avenir Book" w:hAnsi="Avenir Book"/>
          <w:sz w:val="20"/>
        </w:rPr>
      </w:pPr>
      <w:r w:rsidRPr="00D34632">
        <w:rPr>
          <w:rFonts w:ascii="Avenir Book" w:hAnsi="Avenir Book"/>
          <w:sz w:val="20"/>
        </w:rPr>
        <w:t>Behaviour can still be harassment even if the person being harassed does not complain or ask for it to stop.</w:t>
      </w:r>
    </w:p>
    <w:p w14:paraId="124A1750" w14:textId="77777777" w:rsidR="00D34632" w:rsidRPr="00D34632" w:rsidRDefault="00D34632" w:rsidP="00D34632">
      <w:pPr>
        <w:rPr>
          <w:rFonts w:ascii="Avenir Book" w:hAnsi="Avenir Book"/>
          <w:sz w:val="20"/>
        </w:rPr>
      </w:pPr>
    </w:p>
    <w:p w14:paraId="3F6D1C8C" w14:textId="375C202A" w:rsidR="00D34632" w:rsidRPr="00D34632" w:rsidRDefault="00D34632" w:rsidP="00D34632">
      <w:pPr>
        <w:rPr>
          <w:rFonts w:ascii="Avenir Book" w:hAnsi="Avenir Book"/>
          <w:sz w:val="20"/>
        </w:rPr>
      </w:pPr>
      <w:r w:rsidRPr="00D34632">
        <w:rPr>
          <w:rFonts w:ascii="Avenir Book" w:hAnsi="Avenir Book"/>
          <w:sz w:val="20"/>
        </w:rPr>
        <w:t>We define harassment as behaviour that creates a hostile, humiliating, degrading or similarly offensive environment in relation to a protected characteristic. Name-calling, lewd comments, excluding colleagues, making insensitive jokes and displaying pornographic material are all examples of harassment.</w:t>
      </w:r>
    </w:p>
    <w:p w14:paraId="57ED0172" w14:textId="77777777" w:rsidR="00D34632" w:rsidRPr="00D34632" w:rsidRDefault="00D34632" w:rsidP="00D34632">
      <w:pPr>
        <w:rPr>
          <w:rFonts w:ascii="Avenir Book" w:hAnsi="Avenir Book"/>
          <w:sz w:val="20"/>
        </w:rPr>
      </w:pPr>
    </w:p>
    <w:p w14:paraId="3A5D6368" w14:textId="644AB390" w:rsidR="00D34632" w:rsidRPr="00D34632" w:rsidRDefault="00D34632" w:rsidP="00D34632">
      <w:pPr>
        <w:rPr>
          <w:rFonts w:ascii="Avenir Book" w:hAnsi="Avenir Book"/>
          <w:sz w:val="20"/>
        </w:rPr>
      </w:pPr>
      <w:r w:rsidRPr="00D34632">
        <w:rPr>
          <w:rFonts w:ascii="Avenir Book" w:hAnsi="Avenir Book"/>
          <w:sz w:val="20"/>
        </w:rPr>
        <w:t xml:space="preserve">Even if you did not intend to harass someone, if your behaviour has this effect on someone else, then you may be found to have harassed them. They may only be a bystander to behaviour you directed at someone else, but they may still have been harassed. </w:t>
      </w:r>
    </w:p>
    <w:p w14:paraId="2BBB6353" w14:textId="77777777" w:rsidR="00D34632" w:rsidRPr="00D34632" w:rsidRDefault="00D34632" w:rsidP="00D34632">
      <w:pPr>
        <w:rPr>
          <w:rFonts w:ascii="Avenir Book" w:hAnsi="Avenir Book"/>
          <w:sz w:val="20"/>
        </w:rPr>
      </w:pPr>
    </w:p>
    <w:p w14:paraId="4EDE3920" w14:textId="20D78005" w:rsidR="00D34632" w:rsidRPr="00D34632" w:rsidRDefault="00D34632" w:rsidP="00D34632">
      <w:pPr>
        <w:rPr>
          <w:rFonts w:ascii="Avenir Book" w:hAnsi="Avenir Book"/>
          <w:sz w:val="20"/>
        </w:rPr>
      </w:pPr>
      <w:r w:rsidRPr="00D34632">
        <w:rPr>
          <w:rFonts w:ascii="Avenir Book" w:hAnsi="Avenir Book"/>
          <w:sz w:val="20"/>
        </w:rPr>
        <w:t>The law protects people who are harassed because they are thought to have a certain protected characteristic when they do not or they are linked to someone who has a certain protected characteristic even if they don’t have it themselves.</w:t>
      </w:r>
    </w:p>
    <w:p w14:paraId="3E424F86" w14:textId="77777777" w:rsidR="00D34632" w:rsidRPr="00D34632" w:rsidRDefault="00D34632" w:rsidP="00D34632">
      <w:pPr>
        <w:rPr>
          <w:rFonts w:ascii="Avenir Book" w:hAnsi="Avenir Book"/>
          <w:sz w:val="20"/>
        </w:rPr>
      </w:pPr>
    </w:p>
    <w:p w14:paraId="10F1ABC9" w14:textId="7EFE999F" w:rsidR="00D34632" w:rsidRPr="00D34632" w:rsidRDefault="00D34632" w:rsidP="00D34632">
      <w:pPr>
        <w:rPr>
          <w:rFonts w:ascii="Avenir Book" w:hAnsi="Avenir Book"/>
          <w:sz w:val="20"/>
        </w:rPr>
      </w:pPr>
      <w:r w:rsidRPr="00D34632">
        <w:rPr>
          <w:rFonts w:ascii="Avenir Book" w:hAnsi="Avenir Book"/>
          <w:sz w:val="20"/>
        </w:rPr>
        <w:t>Third-party harassment</w:t>
      </w:r>
    </w:p>
    <w:p w14:paraId="22580B46" w14:textId="77777777" w:rsidR="00D34632" w:rsidRPr="00D34632" w:rsidRDefault="00D34632" w:rsidP="00D34632">
      <w:pPr>
        <w:rPr>
          <w:rFonts w:ascii="Avenir Book" w:hAnsi="Avenir Book"/>
          <w:sz w:val="20"/>
        </w:rPr>
      </w:pPr>
    </w:p>
    <w:p w14:paraId="26B53A53" w14:textId="08586346" w:rsidR="00D34632" w:rsidRPr="00D34632" w:rsidRDefault="00D34632" w:rsidP="00D34632">
      <w:pPr>
        <w:rPr>
          <w:rFonts w:ascii="Avenir Book" w:hAnsi="Avenir Book"/>
          <w:sz w:val="20"/>
        </w:rPr>
      </w:pPr>
      <w:r w:rsidRPr="00D34632">
        <w:rPr>
          <w:rFonts w:ascii="Avenir Book" w:hAnsi="Avenir Book"/>
          <w:sz w:val="20"/>
        </w:rPr>
        <w:t xml:space="preserve">We want to create a workplace which is free of harassment. This objective extends beyond acts of harassment by those working for us to harassment by third parties such as customers, visitors, clients, and suppliers. </w:t>
      </w:r>
    </w:p>
    <w:p w14:paraId="118B36FB" w14:textId="77777777" w:rsidR="00D34632" w:rsidRPr="00D34632" w:rsidRDefault="00D34632" w:rsidP="00D34632">
      <w:pPr>
        <w:rPr>
          <w:rFonts w:ascii="Avenir Book" w:hAnsi="Avenir Book"/>
          <w:sz w:val="20"/>
        </w:rPr>
      </w:pPr>
    </w:p>
    <w:p w14:paraId="24C8F0D6" w14:textId="41E5274E" w:rsidR="00D34632" w:rsidRPr="00D34632" w:rsidRDefault="00D34632" w:rsidP="00D34632">
      <w:pPr>
        <w:rPr>
          <w:rFonts w:ascii="Avenir Book" w:hAnsi="Avenir Book"/>
          <w:sz w:val="20"/>
        </w:rPr>
      </w:pPr>
      <w:r w:rsidRPr="00D34632">
        <w:rPr>
          <w:rFonts w:ascii="Avenir Book" w:hAnsi="Avenir Book"/>
          <w:sz w:val="20"/>
        </w:rPr>
        <w:t>You are encouraged to report any third-party harassment you are a victim of, or witness, in accordance with this Policy.</w:t>
      </w:r>
    </w:p>
    <w:p w14:paraId="4BCBF751" w14:textId="77777777" w:rsidR="00D34632" w:rsidRPr="00D34632" w:rsidRDefault="00D34632" w:rsidP="00D34632">
      <w:pPr>
        <w:rPr>
          <w:rFonts w:ascii="Avenir Book" w:hAnsi="Avenir Book"/>
          <w:sz w:val="20"/>
        </w:rPr>
      </w:pPr>
    </w:p>
    <w:p w14:paraId="6ADBB364" w14:textId="0F21C1FE" w:rsidR="00D34632" w:rsidRPr="00D34632" w:rsidRDefault="00D34632" w:rsidP="00D34632">
      <w:pPr>
        <w:rPr>
          <w:rFonts w:ascii="Avenir Book" w:hAnsi="Avenir Book"/>
          <w:sz w:val="20"/>
        </w:rPr>
      </w:pPr>
      <w:r w:rsidRPr="00D34632">
        <w:rPr>
          <w:rFonts w:ascii="Avenir Book" w:hAnsi="Avenir Book"/>
          <w:sz w:val="20"/>
        </w:rPr>
        <w:t>We will take active steps to prevent third-party harassment of staff. Action may include warning notices to customers or recorded messages at the beginning of telephone calls.</w:t>
      </w:r>
    </w:p>
    <w:p w14:paraId="097E02C9" w14:textId="77777777" w:rsidR="00D34632" w:rsidRPr="00D34632" w:rsidRDefault="00D34632" w:rsidP="00D34632">
      <w:pPr>
        <w:rPr>
          <w:rFonts w:ascii="Avenir Book" w:hAnsi="Avenir Book"/>
          <w:sz w:val="20"/>
        </w:rPr>
      </w:pPr>
    </w:p>
    <w:p w14:paraId="423D8B72" w14:textId="1D1BDAE8" w:rsidR="00D34632" w:rsidRPr="00D34632" w:rsidRDefault="00D34632" w:rsidP="00D34632">
      <w:pPr>
        <w:rPr>
          <w:rFonts w:ascii="Avenir Book" w:hAnsi="Avenir Book"/>
          <w:sz w:val="20"/>
        </w:rPr>
      </w:pPr>
      <w:r w:rsidRPr="00D34632">
        <w:rPr>
          <w:rFonts w:ascii="Avenir Book" w:hAnsi="Avenir Book"/>
          <w:sz w:val="20"/>
        </w:rPr>
        <w:t>We will assess the risk of third-party harassment in the workplace and undertake to keep our risk assessment under regular review. We encourage you to come forward with any areas in which you believe our third-party harassment protection could be improved. Please let your Line Manager</w:t>
      </w:r>
      <w:r>
        <w:rPr>
          <w:rFonts w:ascii="Avenir Book" w:hAnsi="Avenir Book"/>
          <w:sz w:val="20"/>
        </w:rPr>
        <w:t xml:space="preserve"> know. </w:t>
      </w:r>
      <w:r w:rsidRPr="00D34632">
        <w:rPr>
          <w:rFonts w:ascii="Avenir Book" w:hAnsi="Avenir Book"/>
          <w:sz w:val="20"/>
        </w:rPr>
        <w:t xml:space="preserve"> </w:t>
      </w:r>
    </w:p>
    <w:p w14:paraId="4E1B779E" w14:textId="77777777" w:rsidR="00D34632" w:rsidRPr="00D34632" w:rsidRDefault="00D34632" w:rsidP="00D34632">
      <w:pPr>
        <w:rPr>
          <w:rFonts w:ascii="Avenir Book" w:hAnsi="Avenir Book"/>
          <w:sz w:val="20"/>
        </w:rPr>
      </w:pPr>
    </w:p>
    <w:p w14:paraId="0EC8D51F" w14:textId="50A9C182" w:rsidR="00D34632" w:rsidRPr="00D34632" w:rsidRDefault="00D34632" w:rsidP="00D34632">
      <w:pPr>
        <w:rPr>
          <w:rFonts w:ascii="Avenir Book" w:hAnsi="Avenir Book"/>
          <w:sz w:val="20"/>
        </w:rPr>
      </w:pPr>
      <w:r w:rsidRPr="00D34632">
        <w:rPr>
          <w:rFonts w:ascii="Avenir Book" w:hAnsi="Avenir Book"/>
          <w:sz w:val="20"/>
        </w:rPr>
        <w:t>If any third-party harassment of staff occurs, we will take steps to remedy any complaints and to prevent it happening again. Action may include warning the harasser about their behaviour, banning them from our premises, reporting any criminal acts to the police, and sharing information with other branches of the business.</w:t>
      </w:r>
    </w:p>
    <w:p w14:paraId="49A4CF3E" w14:textId="77777777" w:rsidR="00D34632" w:rsidRPr="00D34632" w:rsidRDefault="00D34632" w:rsidP="00D34632">
      <w:pPr>
        <w:rPr>
          <w:rFonts w:ascii="Avenir Book" w:hAnsi="Avenir Book"/>
          <w:sz w:val="20"/>
        </w:rPr>
      </w:pPr>
    </w:p>
    <w:p w14:paraId="52AF5437" w14:textId="1B718028" w:rsidR="00D34632" w:rsidRPr="00D34632" w:rsidRDefault="00D34632" w:rsidP="00D34632">
      <w:pPr>
        <w:rPr>
          <w:rFonts w:ascii="Avenir Book" w:hAnsi="Avenir Book"/>
          <w:sz w:val="20"/>
        </w:rPr>
      </w:pPr>
      <w:r w:rsidRPr="00D34632">
        <w:rPr>
          <w:rFonts w:ascii="Avenir Book" w:hAnsi="Avenir Book"/>
          <w:sz w:val="20"/>
        </w:rPr>
        <w:t>Our position</w:t>
      </w:r>
    </w:p>
    <w:p w14:paraId="2B3EA1E4" w14:textId="77777777" w:rsidR="00D34632" w:rsidRPr="00D34632" w:rsidRDefault="00D34632" w:rsidP="00D34632">
      <w:pPr>
        <w:rPr>
          <w:rFonts w:ascii="Avenir Book" w:hAnsi="Avenir Book"/>
          <w:sz w:val="20"/>
        </w:rPr>
      </w:pPr>
    </w:p>
    <w:p w14:paraId="1CD56E7D" w14:textId="6C4E2F88" w:rsidR="00D34632" w:rsidRPr="00D34632" w:rsidRDefault="00D34632" w:rsidP="00D34632">
      <w:pPr>
        <w:rPr>
          <w:rFonts w:ascii="Avenir Book" w:hAnsi="Avenir Book"/>
          <w:sz w:val="20"/>
        </w:rPr>
      </w:pPr>
      <w:r w:rsidRPr="00D34632">
        <w:rPr>
          <w:rFonts w:ascii="Avenir Book" w:hAnsi="Avenir Book"/>
          <w:sz w:val="20"/>
        </w:rPr>
        <w:t>We will not tolerate bullying or harassment by anyone working for us.</w:t>
      </w:r>
    </w:p>
    <w:p w14:paraId="42FC6FE7" w14:textId="77777777" w:rsidR="00D34632" w:rsidRPr="00D34632" w:rsidRDefault="00D34632" w:rsidP="00D34632">
      <w:pPr>
        <w:rPr>
          <w:rFonts w:ascii="Avenir Book" w:hAnsi="Avenir Book"/>
          <w:sz w:val="20"/>
        </w:rPr>
      </w:pPr>
    </w:p>
    <w:p w14:paraId="695DB720" w14:textId="0E826CAB" w:rsidR="00D34632" w:rsidRPr="00D34632" w:rsidRDefault="00D34632" w:rsidP="00D34632">
      <w:pPr>
        <w:rPr>
          <w:rFonts w:ascii="Avenir Book" w:hAnsi="Avenir Book"/>
          <w:sz w:val="20"/>
        </w:rPr>
      </w:pPr>
      <w:r w:rsidRPr="00D34632">
        <w:rPr>
          <w:rFonts w:ascii="Avenir Book" w:hAnsi="Avenir Book"/>
          <w:sz w:val="20"/>
        </w:rPr>
        <w:t>We expect you to treat people with respect and dignity in all communications you have with them, whether face-to-face, over the phone or in writing.</w:t>
      </w:r>
    </w:p>
    <w:p w14:paraId="4B472808" w14:textId="77777777" w:rsidR="00D34632" w:rsidRPr="00D34632" w:rsidRDefault="00D34632" w:rsidP="00D34632">
      <w:pPr>
        <w:rPr>
          <w:rFonts w:ascii="Avenir Book" w:hAnsi="Avenir Book"/>
          <w:sz w:val="20"/>
        </w:rPr>
      </w:pPr>
    </w:p>
    <w:p w14:paraId="03D799D8" w14:textId="3C8FA421" w:rsidR="00D34632" w:rsidRPr="00D34632" w:rsidRDefault="00D34632" w:rsidP="00D34632">
      <w:pPr>
        <w:rPr>
          <w:rFonts w:ascii="Avenir Book" w:hAnsi="Avenir Book"/>
          <w:sz w:val="20"/>
        </w:rPr>
      </w:pPr>
      <w:r w:rsidRPr="00D34632">
        <w:rPr>
          <w:rFonts w:ascii="Avenir Book" w:hAnsi="Avenir Book"/>
          <w:sz w:val="20"/>
        </w:rPr>
        <w:t>Our managers are trained to recognise behaviours which may amount to bullying and harassment and to intervene.</w:t>
      </w:r>
    </w:p>
    <w:p w14:paraId="0135AC45" w14:textId="77777777" w:rsidR="00D34632" w:rsidRPr="00D34632" w:rsidRDefault="00D34632" w:rsidP="00D34632">
      <w:pPr>
        <w:rPr>
          <w:rFonts w:ascii="Avenir Book" w:hAnsi="Avenir Book"/>
          <w:sz w:val="20"/>
        </w:rPr>
      </w:pPr>
    </w:p>
    <w:p w14:paraId="031E7A68" w14:textId="6D984ED1" w:rsidR="00D34632" w:rsidRPr="00D34632" w:rsidRDefault="00D34632" w:rsidP="00D34632">
      <w:pPr>
        <w:rPr>
          <w:rFonts w:ascii="Avenir Book" w:hAnsi="Avenir Book"/>
          <w:sz w:val="20"/>
        </w:rPr>
      </w:pPr>
      <w:r w:rsidRPr="00D34632">
        <w:rPr>
          <w:rFonts w:ascii="Avenir Book" w:hAnsi="Avenir Book"/>
          <w:sz w:val="20"/>
        </w:rPr>
        <w:t>We will assess the risk of harassment in the workplace and keep our risk assessment under regular review. We encourage you to come forward with any areas in which you believe harassment protection could be improved. Please let your Line Manager know.</w:t>
      </w:r>
    </w:p>
    <w:p w14:paraId="434AA91F" w14:textId="77777777" w:rsidR="00D34632" w:rsidRPr="00D34632" w:rsidRDefault="00D34632" w:rsidP="00D34632">
      <w:pPr>
        <w:rPr>
          <w:rFonts w:ascii="Avenir Book" w:hAnsi="Avenir Book"/>
          <w:sz w:val="20"/>
        </w:rPr>
      </w:pPr>
    </w:p>
    <w:p w14:paraId="2246D839" w14:textId="0714970C" w:rsidR="00D34632" w:rsidRPr="00D34632" w:rsidRDefault="00D34632" w:rsidP="00D34632">
      <w:pPr>
        <w:rPr>
          <w:rFonts w:ascii="Avenir Book" w:hAnsi="Avenir Book"/>
          <w:sz w:val="20"/>
        </w:rPr>
      </w:pPr>
      <w:r w:rsidRPr="00D34632">
        <w:rPr>
          <w:rFonts w:ascii="Avenir Book" w:hAnsi="Avenir Book"/>
          <w:sz w:val="20"/>
        </w:rPr>
        <w:t>You are encouraged to report any harassment you are a victim of, or witness, in accordance with this Policy.</w:t>
      </w:r>
    </w:p>
    <w:p w14:paraId="12E1D8A7" w14:textId="77777777" w:rsidR="00D34632" w:rsidRPr="00D34632" w:rsidRDefault="00D34632" w:rsidP="00D34632">
      <w:pPr>
        <w:rPr>
          <w:rFonts w:ascii="Avenir Book" w:hAnsi="Avenir Book"/>
          <w:sz w:val="20"/>
        </w:rPr>
      </w:pPr>
    </w:p>
    <w:p w14:paraId="7D413F41" w14:textId="3BF36939" w:rsidR="00D34632" w:rsidRPr="00D34632" w:rsidRDefault="00D34632" w:rsidP="00D34632">
      <w:pPr>
        <w:rPr>
          <w:rFonts w:ascii="Avenir Book" w:hAnsi="Avenir Book"/>
          <w:sz w:val="20"/>
        </w:rPr>
      </w:pPr>
      <w:r w:rsidRPr="00D34632">
        <w:rPr>
          <w:rFonts w:ascii="Avenir Book" w:hAnsi="Avenir Book"/>
          <w:sz w:val="20"/>
        </w:rPr>
        <w:t>As a business, we are guided by our core values. These values impact the way we view workplace behaviours and our expectations of you. Our managers are trained to recognise behaviours which may amount to bullying and harassment. We will provide regular training to everyone on what our values mean and explain how you must ‘live’ these values in your interactions with others.</w:t>
      </w:r>
    </w:p>
    <w:p w14:paraId="4B24907B" w14:textId="77777777" w:rsidR="00D34632" w:rsidRPr="00D34632" w:rsidRDefault="00D34632" w:rsidP="00D34632">
      <w:pPr>
        <w:rPr>
          <w:rFonts w:ascii="Avenir Book" w:hAnsi="Avenir Book"/>
          <w:sz w:val="20"/>
        </w:rPr>
      </w:pPr>
    </w:p>
    <w:p w14:paraId="54C79FDD" w14:textId="04187C96" w:rsidR="00D34632" w:rsidRPr="00D34632" w:rsidRDefault="00D34632" w:rsidP="00D34632">
      <w:pPr>
        <w:rPr>
          <w:rFonts w:ascii="Avenir Book" w:hAnsi="Avenir Book"/>
          <w:sz w:val="20"/>
        </w:rPr>
      </w:pPr>
      <w:r w:rsidRPr="00D34632">
        <w:rPr>
          <w:rFonts w:ascii="Avenir Book" w:hAnsi="Avenir Book"/>
          <w:sz w:val="20"/>
        </w:rPr>
        <w:t>We have clear and universal standards of workplace conduct:</w:t>
      </w:r>
    </w:p>
    <w:p w14:paraId="094CD1AE" w14:textId="77777777" w:rsidR="00D34632" w:rsidRPr="00D34632" w:rsidRDefault="00D34632" w:rsidP="00D34632">
      <w:pPr>
        <w:rPr>
          <w:rFonts w:ascii="Avenir Book" w:hAnsi="Avenir Book"/>
          <w:sz w:val="20"/>
        </w:rPr>
      </w:pPr>
    </w:p>
    <w:p w14:paraId="6314C55E" w14:textId="77777777" w:rsidR="00D34632" w:rsidRPr="00D34632" w:rsidRDefault="00D34632" w:rsidP="00D34632">
      <w:pPr>
        <w:ind w:left="720" w:hanging="720"/>
        <w:rPr>
          <w:rFonts w:ascii="Avenir Book" w:hAnsi="Avenir Book"/>
          <w:sz w:val="20"/>
        </w:rPr>
      </w:pPr>
      <w:r w:rsidRPr="00D34632">
        <w:rPr>
          <w:rFonts w:ascii="Avenir Book" w:hAnsi="Avenir Book"/>
          <w:sz w:val="20"/>
        </w:rPr>
        <w:t>a</w:t>
      </w:r>
      <w:r w:rsidRPr="00D34632">
        <w:rPr>
          <w:rFonts w:ascii="Avenir Book" w:hAnsi="Avenir Book"/>
          <w:sz w:val="20"/>
        </w:rPr>
        <w:tab/>
        <w:t>Bad and/or offensive language or gestures of any nature should not be used in the workplace, whether directed at a particular person or not.</w:t>
      </w:r>
    </w:p>
    <w:p w14:paraId="2EE49A17" w14:textId="77777777" w:rsidR="00D34632" w:rsidRPr="00D34632" w:rsidRDefault="00D34632" w:rsidP="00D34632">
      <w:pPr>
        <w:rPr>
          <w:rFonts w:ascii="Avenir Book" w:hAnsi="Avenir Book"/>
          <w:sz w:val="20"/>
        </w:rPr>
      </w:pPr>
    </w:p>
    <w:p w14:paraId="12F83043" w14:textId="77777777" w:rsidR="00D34632" w:rsidRPr="00D34632" w:rsidRDefault="00D34632" w:rsidP="00D34632">
      <w:pPr>
        <w:rPr>
          <w:rFonts w:ascii="Avenir Book" w:hAnsi="Avenir Book"/>
          <w:sz w:val="20"/>
        </w:rPr>
      </w:pPr>
      <w:r w:rsidRPr="00D34632">
        <w:rPr>
          <w:rFonts w:ascii="Avenir Book" w:hAnsi="Avenir Book"/>
          <w:sz w:val="20"/>
        </w:rPr>
        <w:t>b</w:t>
      </w:r>
      <w:r w:rsidRPr="00D34632">
        <w:rPr>
          <w:rFonts w:ascii="Avenir Book" w:hAnsi="Avenir Book"/>
          <w:sz w:val="20"/>
        </w:rPr>
        <w:tab/>
        <w:t>Inappropriate images or other content should not be viewed or shared at work.</w:t>
      </w:r>
    </w:p>
    <w:p w14:paraId="56602DE4" w14:textId="77777777" w:rsidR="00D34632" w:rsidRPr="00D34632" w:rsidRDefault="00D34632" w:rsidP="00D34632">
      <w:pPr>
        <w:rPr>
          <w:rFonts w:ascii="Avenir Book" w:hAnsi="Avenir Book"/>
          <w:sz w:val="20"/>
        </w:rPr>
      </w:pPr>
    </w:p>
    <w:p w14:paraId="42CD5C78" w14:textId="77777777" w:rsidR="00D34632" w:rsidRPr="00D34632" w:rsidRDefault="00D34632" w:rsidP="00D34632">
      <w:pPr>
        <w:ind w:left="720" w:hanging="720"/>
        <w:rPr>
          <w:rFonts w:ascii="Avenir Book" w:hAnsi="Avenir Book"/>
          <w:sz w:val="20"/>
        </w:rPr>
      </w:pPr>
      <w:r w:rsidRPr="00D34632">
        <w:rPr>
          <w:rFonts w:ascii="Avenir Book" w:hAnsi="Avenir Book"/>
          <w:sz w:val="20"/>
        </w:rPr>
        <w:t>c</w:t>
      </w:r>
      <w:r w:rsidRPr="00D34632">
        <w:rPr>
          <w:rFonts w:ascii="Avenir Book" w:hAnsi="Avenir Book"/>
          <w:sz w:val="20"/>
        </w:rPr>
        <w:tab/>
        <w:t>You should always think before making a joke in the workplace – could anyone be upset or offended by what you say?</w:t>
      </w:r>
    </w:p>
    <w:p w14:paraId="5B613CDC" w14:textId="77777777" w:rsidR="00D34632" w:rsidRPr="00D34632" w:rsidRDefault="00D34632" w:rsidP="00D34632">
      <w:pPr>
        <w:rPr>
          <w:rFonts w:ascii="Avenir Book" w:hAnsi="Avenir Book"/>
          <w:sz w:val="20"/>
        </w:rPr>
      </w:pPr>
    </w:p>
    <w:p w14:paraId="3C68B8E3" w14:textId="77777777" w:rsidR="00D34632" w:rsidRPr="00D34632" w:rsidRDefault="00D34632" w:rsidP="00D34632">
      <w:pPr>
        <w:rPr>
          <w:rFonts w:ascii="Avenir Book" w:hAnsi="Avenir Book"/>
          <w:sz w:val="20"/>
        </w:rPr>
      </w:pPr>
      <w:r w:rsidRPr="00D34632">
        <w:rPr>
          <w:rFonts w:ascii="Avenir Book" w:hAnsi="Avenir Book"/>
          <w:sz w:val="20"/>
        </w:rPr>
        <w:t>d</w:t>
      </w:r>
      <w:r w:rsidRPr="00D34632">
        <w:rPr>
          <w:rFonts w:ascii="Avenir Book" w:hAnsi="Avenir Book"/>
          <w:sz w:val="20"/>
        </w:rPr>
        <w:tab/>
        <w:t>You should never invade colleagues’ personal space.</w:t>
      </w:r>
    </w:p>
    <w:p w14:paraId="1889A4B3" w14:textId="77777777" w:rsidR="00D34632" w:rsidRPr="00D34632" w:rsidRDefault="00D34632" w:rsidP="00D34632">
      <w:pPr>
        <w:rPr>
          <w:rFonts w:ascii="Avenir Book" w:hAnsi="Avenir Book"/>
          <w:sz w:val="20"/>
        </w:rPr>
      </w:pPr>
    </w:p>
    <w:p w14:paraId="73801E66" w14:textId="77777777" w:rsidR="00D34632" w:rsidRPr="00D34632" w:rsidRDefault="00D34632" w:rsidP="00D34632">
      <w:pPr>
        <w:rPr>
          <w:rFonts w:ascii="Avenir Book" w:hAnsi="Avenir Book"/>
          <w:sz w:val="20"/>
        </w:rPr>
      </w:pPr>
      <w:r w:rsidRPr="00D34632">
        <w:rPr>
          <w:rFonts w:ascii="Avenir Book" w:hAnsi="Avenir Book"/>
          <w:sz w:val="20"/>
        </w:rPr>
        <w:t>e</w:t>
      </w:r>
      <w:r w:rsidRPr="00D34632">
        <w:rPr>
          <w:rFonts w:ascii="Avenir Book" w:hAnsi="Avenir Book"/>
          <w:sz w:val="20"/>
        </w:rPr>
        <w:tab/>
        <w:t>You should not exclude colleagues unfairly from discussions or events.</w:t>
      </w:r>
    </w:p>
    <w:p w14:paraId="151B11D0" w14:textId="77777777" w:rsidR="00D34632" w:rsidRPr="00D34632" w:rsidRDefault="00D34632" w:rsidP="00D34632">
      <w:pPr>
        <w:rPr>
          <w:rFonts w:ascii="Avenir Book" w:hAnsi="Avenir Book"/>
          <w:sz w:val="20"/>
        </w:rPr>
      </w:pPr>
    </w:p>
    <w:p w14:paraId="4A871B9F" w14:textId="77777777" w:rsidR="00D34632" w:rsidRPr="00D34632" w:rsidRDefault="00D34632" w:rsidP="00D34632">
      <w:pPr>
        <w:rPr>
          <w:rFonts w:ascii="Avenir Book" w:hAnsi="Avenir Book"/>
          <w:sz w:val="20"/>
        </w:rPr>
      </w:pPr>
      <w:proofErr w:type="spellStart"/>
      <w:r w:rsidRPr="00D34632">
        <w:rPr>
          <w:rFonts w:ascii="Avenir Book" w:hAnsi="Avenir Book"/>
          <w:sz w:val="20"/>
        </w:rPr>
        <w:t>f</w:t>
      </w:r>
      <w:proofErr w:type="spellEnd"/>
      <w:r w:rsidRPr="00D34632">
        <w:rPr>
          <w:rFonts w:ascii="Avenir Book" w:hAnsi="Avenir Book"/>
          <w:sz w:val="20"/>
        </w:rPr>
        <w:tab/>
        <w:t>You should not use crude humour.</w:t>
      </w:r>
    </w:p>
    <w:p w14:paraId="3C3B9268" w14:textId="77777777" w:rsidR="00D34632" w:rsidRPr="00D34632" w:rsidRDefault="00D34632" w:rsidP="00D34632">
      <w:pPr>
        <w:rPr>
          <w:rFonts w:ascii="Avenir Book" w:hAnsi="Avenir Book"/>
          <w:sz w:val="20"/>
        </w:rPr>
      </w:pPr>
    </w:p>
    <w:p w14:paraId="546C6BFB" w14:textId="77777777" w:rsidR="00D34632" w:rsidRPr="00D34632" w:rsidRDefault="00D34632" w:rsidP="00D34632">
      <w:pPr>
        <w:rPr>
          <w:rFonts w:ascii="Avenir Book" w:hAnsi="Avenir Book"/>
          <w:sz w:val="20"/>
        </w:rPr>
      </w:pPr>
      <w:r w:rsidRPr="00D34632">
        <w:rPr>
          <w:rFonts w:ascii="Avenir Book" w:hAnsi="Avenir Book"/>
          <w:sz w:val="20"/>
        </w:rPr>
        <w:t>g</w:t>
      </w:r>
      <w:r w:rsidRPr="00D34632">
        <w:rPr>
          <w:rFonts w:ascii="Avenir Book" w:hAnsi="Avenir Book"/>
          <w:sz w:val="20"/>
        </w:rPr>
        <w:tab/>
        <w:t>You should not use an aggressive tone or aggressive language when speaking with colleagues.</w:t>
      </w:r>
    </w:p>
    <w:p w14:paraId="5E7771F8" w14:textId="77777777" w:rsidR="00D34632" w:rsidRPr="00D34632" w:rsidRDefault="00D34632" w:rsidP="00D34632">
      <w:pPr>
        <w:rPr>
          <w:rFonts w:ascii="Avenir Book" w:hAnsi="Avenir Book"/>
          <w:sz w:val="20"/>
        </w:rPr>
      </w:pPr>
    </w:p>
    <w:p w14:paraId="275C259D" w14:textId="77777777" w:rsidR="00D34632" w:rsidRPr="00D34632" w:rsidRDefault="00D34632" w:rsidP="00D34632">
      <w:pPr>
        <w:rPr>
          <w:rFonts w:ascii="Avenir Book" w:hAnsi="Avenir Book"/>
          <w:sz w:val="20"/>
        </w:rPr>
      </w:pPr>
      <w:r w:rsidRPr="00D34632">
        <w:rPr>
          <w:rFonts w:ascii="Avenir Book" w:hAnsi="Avenir Book"/>
          <w:sz w:val="20"/>
        </w:rPr>
        <w:t>h</w:t>
      </w:r>
      <w:r w:rsidRPr="00D34632">
        <w:rPr>
          <w:rFonts w:ascii="Avenir Book" w:hAnsi="Avenir Book"/>
          <w:sz w:val="20"/>
        </w:rPr>
        <w:tab/>
        <w:t>You should not be physically aggressive towards colleagues.</w:t>
      </w:r>
    </w:p>
    <w:p w14:paraId="151BCECE" w14:textId="77777777" w:rsidR="00D34632" w:rsidRPr="00D34632" w:rsidRDefault="00D34632" w:rsidP="00D34632">
      <w:pPr>
        <w:rPr>
          <w:rFonts w:ascii="Avenir Book" w:hAnsi="Avenir Book"/>
          <w:sz w:val="20"/>
        </w:rPr>
      </w:pPr>
    </w:p>
    <w:p w14:paraId="66D97559" w14:textId="77777777" w:rsidR="00D34632" w:rsidRPr="00D34632" w:rsidRDefault="00D34632" w:rsidP="00D34632">
      <w:pPr>
        <w:rPr>
          <w:rFonts w:ascii="Avenir Book" w:hAnsi="Avenir Book"/>
          <w:sz w:val="20"/>
        </w:rPr>
      </w:pPr>
      <w:proofErr w:type="spellStart"/>
      <w:r w:rsidRPr="00D34632">
        <w:rPr>
          <w:rFonts w:ascii="Avenir Book" w:hAnsi="Avenir Book"/>
          <w:sz w:val="20"/>
        </w:rPr>
        <w:t>i</w:t>
      </w:r>
      <w:proofErr w:type="spellEnd"/>
      <w:r w:rsidRPr="00D34632">
        <w:rPr>
          <w:rFonts w:ascii="Avenir Book" w:hAnsi="Avenir Book"/>
          <w:sz w:val="20"/>
        </w:rPr>
        <w:tab/>
        <w:t>You should not make sexually suggestive comments</w:t>
      </w:r>
    </w:p>
    <w:p w14:paraId="3F77C03B" w14:textId="77777777" w:rsidR="00D34632" w:rsidRPr="00D34632" w:rsidRDefault="00D34632" w:rsidP="00D34632">
      <w:pPr>
        <w:rPr>
          <w:rFonts w:ascii="Avenir Book" w:hAnsi="Avenir Book"/>
          <w:sz w:val="20"/>
        </w:rPr>
      </w:pPr>
    </w:p>
    <w:p w14:paraId="70167CA9" w14:textId="77777777" w:rsidR="00D34632" w:rsidRPr="00D34632" w:rsidRDefault="00D34632" w:rsidP="00D34632">
      <w:pPr>
        <w:rPr>
          <w:rFonts w:ascii="Avenir Book" w:hAnsi="Avenir Book"/>
          <w:sz w:val="20"/>
        </w:rPr>
      </w:pPr>
      <w:r w:rsidRPr="00D34632">
        <w:rPr>
          <w:rFonts w:ascii="Avenir Book" w:hAnsi="Avenir Book"/>
          <w:sz w:val="20"/>
        </w:rPr>
        <w:t>j</w:t>
      </w:r>
      <w:r w:rsidRPr="00D34632">
        <w:rPr>
          <w:rFonts w:ascii="Avenir Book" w:hAnsi="Avenir Book"/>
          <w:sz w:val="20"/>
        </w:rPr>
        <w:tab/>
        <w:t>You should not mock, mimic or belittle colleagues in relation to any protected characteristic or otherwise</w:t>
      </w:r>
    </w:p>
    <w:p w14:paraId="29B94872" w14:textId="77777777" w:rsidR="00D34632" w:rsidRPr="00D34632" w:rsidRDefault="00D34632" w:rsidP="00D34632">
      <w:pPr>
        <w:rPr>
          <w:rFonts w:ascii="Avenir Book" w:hAnsi="Avenir Book"/>
          <w:sz w:val="20"/>
        </w:rPr>
      </w:pPr>
    </w:p>
    <w:p w14:paraId="441D0A5E" w14:textId="77777777" w:rsidR="00D34632" w:rsidRPr="00D34632" w:rsidRDefault="00D34632" w:rsidP="00D34632">
      <w:pPr>
        <w:rPr>
          <w:rFonts w:ascii="Avenir Book" w:hAnsi="Avenir Book"/>
          <w:sz w:val="20"/>
        </w:rPr>
      </w:pPr>
      <w:r w:rsidRPr="00D34632">
        <w:rPr>
          <w:rFonts w:ascii="Avenir Book" w:hAnsi="Avenir Book"/>
          <w:sz w:val="20"/>
        </w:rPr>
        <w:t>k</w:t>
      </w:r>
      <w:r w:rsidRPr="00D34632">
        <w:rPr>
          <w:rFonts w:ascii="Avenir Book" w:hAnsi="Avenir Book"/>
          <w:sz w:val="20"/>
        </w:rPr>
        <w:tab/>
        <w:t>You should not gossip about your colleagues.</w:t>
      </w:r>
    </w:p>
    <w:p w14:paraId="29238088" w14:textId="77777777" w:rsidR="00D34632" w:rsidRPr="00D34632" w:rsidRDefault="00D34632" w:rsidP="00D34632">
      <w:pPr>
        <w:rPr>
          <w:rFonts w:ascii="Avenir Book" w:hAnsi="Avenir Book"/>
          <w:sz w:val="20"/>
        </w:rPr>
      </w:pPr>
    </w:p>
    <w:p w14:paraId="5206A6B7" w14:textId="3A7047E8" w:rsidR="00D34632" w:rsidRPr="00D34632" w:rsidRDefault="00D34632" w:rsidP="00D34632">
      <w:pPr>
        <w:rPr>
          <w:rFonts w:ascii="Avenir Book" w:hAnsi="Avenir Book"/>
          <w:sz w:val="20"/>
        </w:rPr>
      </w:pPr>
      <w:r w:rsidRPr="00D34632">
        <w:rPr>
          <w:rFonts w:ascii="Avenir Book" w:hAnsi="Avenir Book"/>
          <w:sz w:val="20"/>
        </w:rPr>
        <w:t>Our standards of workplace conduct and zero tolerance of harassment in the workplace apply equally:</w:t>
      </w:r>
    </w:p>
    <w:p w14:paraId="643694FE" w14:textId="77777777" w:rsidR="00D34632" w:rsidRPr="00D34632" w:rsidRDefault="00D34632" w:rsidP="00D34632">
      <w:pPr>
        <w:rPr>
          <w:rFonts w:ascii="Avenir Book" w:hAnsi="Avenir Book"/>
          <w:sz w:val="20"/>
        </w:rPr>
      </w:pPr>
    </w:p>
    <w:p w14:paraId="1CFEBE4D" w14:textId="77777777" w:rsidR="00D34632" w:rsidRPr="00D34632" w:rsidRDefault="00D34632" w:rsidP="00D34632">
      <w:pPr>
        <w:rPr>
          <w:rFonts w:ascii="Avenir Book" w:hAnsi="Avenir Book"/>
          <w:sz w:val="20"/>
        </w:rPr>
      </w:pPr>
      <w:proofErr w:type="spellStart"/>
      <w:r w:rsidRPr="00D34632">
        <w:rPr>
          <w:rFonts w:ascii="Avenir Book" w:hAnsi="Avenir Book"/>
          <w:sz w:val="20"/>
        </w:rPr>
        <w:t>a</w:t>
      </w:r>
      <w:proofErr w:type="spellEnd"/>
      <w:r w:rsidRPr="00D34632">
        <w:rPr>
          <w:rFonts w:ascii="Avenir Book" w:hAnsi="Avenir Book"/>
          <w:sz w:val="20"/>
        </w:rPr>
        <w:tab/>
        <w:t xml:space="preserve">at work; or </w:t>
      </w:r>
    </w:p>
    <w:p w14:paraId="73D74445" w14:textId="77777777" w:rsidR="00D34632" w:rsidRPr="00D34632" w:rsidRDefault="00D34632" w:rsidP="00D34632">
      <w:pPr>
        <w:rPr>
          <w:rFonts w:ascii="Avenir Book" w:hAnsi="Avenir Book"/>
          <w:sz w:val="20"/>
        </w:rPr>
      </w:pPr>
      <w:r w:rsidRPr="00D34632">
        <w:rPr>
          <w:rFonts w:ascii="Avenir Book" w:hAnsi="Avenir Book"/>
          <w:sz w:val="20"/>
        </w:rPr>
        <w:t>b</w:t>
      </w:r>
      <w:r w:rsidRPr="00D34632">
        <w:rPr>
          <w:rFonts w:ascii="Avenir Book" w:hAnsi="Avenir Book"/>
          <w:sz w:val="20"/>
        </w:rPr>
        <w:tab/>
        <w:t xml:space="preserve">during any situation related to work such as at a social event with colleagues; or </w:t>
      </w:r>
    </w:p>
    <w:p w14:paraId="24630307" w14:textId="77777777" w:rsidR="00D34632" w:rsidRPr="00D34632" w:rsidRDefault="00D34632" w:rsidP="00D34632">
      <w:pPr>
        <w:ind w:left="720" w:hanging="720"/>
        <w:rPr>
          <w:rFonts w:ascii="Avenir Book" w:hAnsi="Avenir Book"/>
          <w:sz w:val="20"/>
        </w:rPr>
      </w:pPr>
      <w:r w:rsidRPr="00D34632">
        <w:rPr>
          <w:rFonts w:ascii="Avenir Book" w:hAnsi="Avenir Book"/>
          <w:sz w:val="20"/>
        </w:rPr>
        <w:t>c</w:t>
      </w:r>
      <w:r w:rsidRPr="00D34632">
        <w:rPr>
          <w:rFonts w:ascii="Avenir Book" w:hAnsi="Avenir Book"/>
          <w:sz w:val="20"/>
        </w:rPr>
        <w:tab/>
        <w:t xml:space="preserve">against a colleague or other person connected to the employer outside of a work situation, including on social media; or </w:t>
      </w:r>
    </w:p>
    <w:p w14:paraId="0577F60B" w14:textId="77777777" w:rsidR="00D34632" w:rsidRPr="00D34632" w:rsidRDefault="00D34632" w:rsidP="00D34632">
      <w:pPr>
        <w:ind w:left="720" w:hanging="720"/>
        <w:rPr>
          <w:rFonts w:ascii="Avenir Book" w:hAnsi="Avenir Book"/>
          <w:sz w:val="20"/>
        </w:rPr>
      </w:pPr>
      <w:r w:rsidRPr="00D34632">
        <w:rPr>
          <w:rFonts w:ascii="Avenir Book" w:hAnsi="Avenir Book"/>
          <w:sz w:val="20"/>
        </w:rPr>
        <w:t>d</w:t>
      </w:r>
      <w:r w:rsidRPr="00D34632">
        <w:rPr>
          <w:rFonts w:ascii="Avenir Book" w:hAnsi="Avenir Book"/>
          <w:sz w:val="20"/>
        </w:rPr>
        <w:tab/>
        <w:t>against anyone outside of a work situation where the incident is relevant to your suitability to carry out your role.</w:t>
      </w:r>
    </w:p>
    <w:p w14:paraId="6626B6F2" w14:textId="77777777" w:rsidR="00D34632" w:rsidRPr="00D34632" w:rsidRDefault="00D34632" w:rsidP="00D34632">
      <w:pPr>
        <w:rPr>
          <w:rFonts w:ascii="Avenir Book" w:hAnsi="Avenir Book"/>
          <w:sz w:val="20"/>
        </w:rPr>
      </w:pPr>
    </w:p>
    <w:p w14:paraId="76454F88" w14:textId="008358B7" w:rsidR="00D34632" w:rsidRPr="00D34632" w:rsidRDefault="00D34632" w:rsidP="00D34632">
      <w:pPr>
        <w:rPr>
          <w:rFonts w:ascii="Avenir Book" w:hAnsi="Avenir Book"/>
          <w:sz w:val="20"/>
        </w:rPr>
      </w:pPr>
      <w:r w:rsidRPr="00D34632">
        <w:rPr>
          <w:rFonts w:ascii="Avenir Book" w:hAnsi="Avenir Book"/>
          <w:sz w:val="20"/>
        </w:rPr>
        <w:t>Raising a complaint</w:t>
      </w:r>
    </w:p>
    <w:p w14:paraId="5C090AA4" w14:textId="77777777" w:rsidR="00D34632" w:rsidRPr="00D34632" w:rsidRDefault="00D34632" w:rsidP="00D34632">
      <w:pPr>
        <w:rPr>
          <w:rFonts w:ascii="Avenir Book" w:hAnsi="Avenir Book"/>
          <w:sz w:val="20"/>
        </w:rPr>
      </w:pPr>
    </w:p>
    <w:p w14:paraId="61EA27B1" w14:textId="49EF1841" w:rsidR="00D34632" w:rsidRPr="00D34632" w:rsidRDefault="00D34632" w:rsidP="00D34632">
      <w:pPr>
        <w:rPr>
          <w:rFonts w:ascii="Avenir Book" w:hAnsi="Avenir Book"/>
          <w:sz w:val="20"/>
        </w:rPr>
      </w:pPr>
      <w:r w:rsidRPr="00D34632">
        <w:rPr>
          <w:rFonts w:ascii="Avenir Book" w:hAnsi="Avenir Book"/>
          <w:sz w:val="20"/>
        </w:rPr>
        <w:t>If you believe that you are being bullied or harassed, then you should first consider whether it would be appropriate to discuss the matter informally with the person who is bullying or harassing you. Sometimes, people do not realise how their actions are impacting others and it might be that an informal discussion can resolve the issue and reset behaviours.</w:t>
      </w:r>
    </w:p>
    <w:p w14:paraId="6F01A3A4" w14:textId="77777777" w:rsidR="00D34632" w:rsidRPr="00D34632" w:rsidRDefault="00D34632" w:rsidP="00D34632">
      <w:pPr>
        <w:rPr>
          <w:rFonts w:ascii="Avenir Book" w:hAnsi="Avenir Book"/>
          <w:sz w:val="20"/>
        </w:rPr>
      </w:pPr>
    </w:p>
    <w:p w14:paraId="2CEFAB76" w14:textId="051C0D83" w:rsidR="00D34632" w:rsidRPr="00C52BD6" w:rsidRDefault="00D34632" w:rsidP="00D34632">
      <w:pPr>
        <w:rPr>
          <w:rFonts w:ascii="Avenir Book" w:hAnsi="Avenir Book"/>
          <w:sz w:val="20"/>
        </w:rPr>
      </w:pPr>
      <w:r w:rsidRPr="00D34632">
        <w:rPr>
          <w:rFonts w:ascii="Avenir Book" w:hAnsi="Avenir Book"/>
          <w:sz w:val="20"/>
        </w:rPr>
        <w:t>If you do not feel comfortable approaching the person yourself, or a direct approach has not worked, then you should refer to our Grievance Policy, which sets out a clear process for raising complaints (both informally with an appropriate manager, and formally, if you prefer).</w:t>
      </w:r>
      <w:r w:rsidR="00C52BD6">
        <w:rPr>
          <w:rFonts w:ascii="Avenir Book" w:hAnsi="Avenir Book"/>
          <w:sz w:val="20"/>
        </w:rPr>
        <w:t xml:space="preserve"> </w:t>
      </w:r>
      <w:r w:rsidR="00C52BD6" w:rsidRPr="006E561C">
        <w:rPr>
          <w:rFonts w:ascii="Avenir Book" w:hAnsi="Avenir Book" w:cs="Arial"/>
          <w:sz w:val="20"/>
        </w:rPr>
        <w:t>You can also choose to follow our whistleblowing procedure outlined in our Whistleblowing Policy, particularly if your allegation is that sexual harassment has occurred, is occurring or is likely to occur.</w:t>
      </w:r>
    </w:p>
    <w:p w14:paraId="0191A277" w14:textId="77777777" w:rsidR="00D34632" w:rsidRPr="00D34632" w:rsidRDefault="00D34632" w:rsidP="00D34632">
      <w:pPr>
        <w:rPr>
          <w:rFonts w:ascii="Avenir Book" w:hAnsi="Avenir Book"/>
          <w:sz w:val="20"/>
        </w:rPr>
      </w:pPr>
    </w:p>
    <w:p w14:paraId="4B12657A" w14:textId="4922F043" w:rsidR="00D34632" w:rsidRPr="00D34632" w:rsidRDefault="00D34632" w:rsidP="00D34632">
      <w:pPr>
        <w:rPr>
          <w:rFonts w:ascii="Avenir Book" w:hAnsi="Avenir Book"/>
          <w:sz w:val="20"/>
        </w:rPr>
      </w:pPr>
      <w:r w:rsidRPr="00D34632">
        <w:rPr>
          <w:rFonts w:ascii="Avenir Book" w:hAnsi="Avenir Book"/>
          <w:sz w:val="20"/>
        </w:rPr>
        <w:t>We realise that bullying and harassment are sensitive topics. We want to make sure that you have options available so that you feel able to come forward and report any issue you are having in confidence. For this reason, we have set-up an anonymous reporting option for cases of bullying and harassment. These system</w:t>
      </w:r>
      <w:r>
        <w:rPr>
          <w:rFonts w:ascii="Avenir Book" w:hAnsi="Avenir Book"/>
          <w:sz w:val="20"/>
        </w:rPr>
        <w:t>s</w:t>
      </w:r>
      <w:r w:rsidRPr="00D34632">
        <w:rPr>
          <w:rFonts w:ascii="Avenir Book" w:hAnsi="Avenir Book"/>
          <w:sz w:val="20"/>
        </w:rPr>
        <w:t xml:space="preserve"> allow you to report concerns anonymously should you feel that you need to. They are accessible by </w:t>
      </w:r>
      <w:r>
        <w:rPr>
          <w:rFonts w:ascii="Avenir Book" w:hAnsi="Avenir Book"/>
          <w:sz w:val="20"/>
        </w:rPr>
        <w:t xml:space="preserve">following a link that will be provided to you via a Payroll notification. </w:t>
      </w:r>
      <w:r w:rsidRPr="00D34632">
        <w:rPr>
          <w:rFonts w:ascii="Avenir Book" w:hAnsi="Avenir Book"/>
          <w:sz w:val="20"/>
        </w:rPr>
        <w:t xml:space="preserve">  </w:t>
      </w:r>
    </w:p>
    <w:p w14:paraId="1BCBE6A5" w14:textId="77777777" w:rsidR="00D34632" w:rsidRPr="00D34632" w:rsidRDefault="00D34632" w:rsidP="00D34632">
      <w:pPr>
        <w:rPr>
          <w:rFonts w:ascii="Avenir Book" w:hAnsi="Avenir Book"/>
          <w:sz w:val="20"/>
        </w:rPr>
      </w:pPr>
    </w:p>
    <w:p w14:paraId="785C0767" w14:textId="5C68288F" w:rsidR="00D34632" w:rsidRPr="00D34632" w:rsidRDefault="00D34632" w:rsidP="00D34632">
      <w:pPr>
        <w:rPr>
          <w:rFonts w:ascii="Avenir Book" w:hAnsi="Avenir Book"/>
          <w:sz w:val="20"/>
        </w:rPr>
      </w:pPr>
      <w:r w:rsidRPr="00D34632">
        <w:rPr>
          <w:rFonts w:ascii="Avenir Book" w:hAnsi="Avenir Book"/>
          <w:sz w:val="20"/>
        </w:rPr>
        <w:t>We may, if we think it necessary, separate you from the person you are complaining about whilst we investigate. This is not a prejudgment of your complaint. It is simply a way to stop things from getting worse during the investigation.</w:t>
      </w:r>
    </w:p>
    <w:p w14:paraId="7D94F4D9" w14:textId="77777777" w:rsidR="00D34632" w:rsidRPr="00D34632" w:rsidRDefault="00D34632" w:rsidP="00D34632">
      <w:pPr>
        <w:rPr>
          <w:rFonts w:ascii="Avenir Book" w:hAnsi="Avenir Book"/>
          <w:sz w:val="20"/>
        </w:rPr>
      </w:pPr>
    </w:p>
    <w:p w14:paraId="5682218A" w14:textId="22E8D735" w:rsidR="00D34632" w:rsidRPr="00D34632" w:rsidRDefault="00D34632" w:rsidP="00D34632">
      <w:pPr>
        <w:rPr>
          <w:rFonts w:ascii="Avenir Book" w:hAnsi="Avenir Book"/>
          <w:sz w:val="20"/>
        </w:rPr>
      </w:pPr>
      <w:r w:rsidRPr="00D34632">
        <w:rPr>
          <w:rFonts w:ascii="Avenir Book" w:hAnsi="Avenir Book"/>
          <w:sz w:val="20"/>
        </w:rPr>
        <w:t>If you notice behaviour of others which may be in breach of this Policy, then you should first consider whether it is appropriate to challenge the behaviour yourself. Only do so if you feel comfortable. If you don’t feel comfortable, or a direct approach has not worked, then please report the matter to your Line Manager, who will investigate. You also have the anonymous reporting channels available to you (see above) in sensitive cases.</w:t>
      </w:r>
    </w:p>
    <w:p w14:paraId="594D9CF3" w14:textId="77777777" w:rsidR="00D34632" w:rsidRPr="00D34632" w:rsidRDefault="00D34632" w:rsidP="00D34632">
      <w:pPr>
        <w:rPr>
          <w:rFonts w:ascii="Avenir Book" w:hAnsi="Avenir Book"/>
          <w:sz w:val="20"/>
        </w:rPr>
      </w:pPr>
    </w:p>
    <w:p w14:paraId="118AECBF" w14:textId="5994DD40" w:rsidR="00D34632" w:rsidRPr="00D34632" w:rsidRDefault="00D34632" w:rsidP="00D34632">
      <w:pPr>
        <w:rPr>
          <w:rFonts w:ascii="Avenir Book" w:hAnsi="Avenir Book"/>
          <w:sz w:val="20"/>
        </w:rPr>
      </w:pPr>
      <w:r w:rsidRPr="00D34632">
        <w:rPr>
          <w:rFonts w:ascii="Avenir Book" w:hAnsi="Avenir Book"/>
          <w:sz w:val="20"/>
        </w:rPr>
        <w:t>If we decide that your complaint is not upheld, we will always tell you why in accordance with our Grievance Policy. Regardless of the formal outcome, if your complaint related to a colleague, we will consider ways of improving your relationship with your colleagues and may, for example, suggest mediation or offer training.</w:t>
      </w:r>
    </w:p>
    <w:p w14:paraId="19A92665" w14:textId="77777777" w:rsidR="00D34632" w:rsidRPr="00D34632" w:rsidRDefault="00D34632" w:rsidP="00D34632">
      <w:pPr>
        <w:rPr>
          <w:rFonts w:ascii="Avenir Book" w:hAnsi="Avenir Book"/>
          <w:sz w:val="20"/>
        </w:rPr>
      </w:pPr>
    </w:p>
    <w:p w14:paraId="09329D5A" w14:textId="39B14678" w:rsidR="00D34632" w:rsidRPr="00D34632" w:rsidRDefault="00D34632" w:rsidP="00D34632">
      <w:pPr>
        <w:rPr>
          <w:rFonts w:ascii="Avenir Book" w:hAnsi="Avenir Book"/>
          <w:sz w:val="20"/>
        </w:rPr>
      </w:pPr>
      <w:r w:rsidRPr="00D34632">
        <w:rPr>
          <w:rFonts w:ascii="Avenir Book" w:hAnsi="Avenir Book"/>
          <w:sz w:val="20"/>
        </w:rPr>
        <w:t>Anyone who raises an allegation of bullying or harassment with us in good faith will not be subjected to any detriment as a result.</w:t>
      </w:r>
      <w:r w:rsidR="00C52BD6">
        <w:rPr>
          <w:rFonts w:ascii="Avenir Book" w:hAnsi="Avenir Book"/>
          <w:sz w:val="20"/>
        </w:rPr>
        <w:t xml:space="preserve"> </w:t>
      </w:r>
      <w:r w:rsidR="00C52BD6" w:rsidRPr="006E561C">
        <w:rPr>
          <w:rFonts w:ascii="Avenir Book" w:hAnsi="Avenir Book" w:cs="Arial"/>
          <w:sz w:val="20"/>
        </w:rPr>
        <w:t>In particular, if you allege that sexual harassment has occurred, is occurring or is likely to occur then this will be a qualifying disclosure for whistleblowing purposes. Details on whistleblower protection can be found in our Whistleblowing Policy.</w:t>
      </w:r>
    </w:p>
    <w:p w14:paraId="75CB430F" w14:textId="77777777" w:rsidR="00D34632" w:rsidRPr="00D34632" w:rsidRDefault="00D34632" w:rsidP="00D34632">
      <w:pPr>
        <w:rPr>
          <w:rFonts w:ascii="Avenir Book" w:hAnsi="Avenir Book"/>
          <w:sz w:val="20"/>
        </w:rPr>
      </w:pPr>
    </w:p>
    <w:p w14:paraId="11D88D97" w14:textId="69101E9E" w:rsidR="00D34632" w:rsidRPr="00D34632" w:rsidRDefault="00D34632" w:rsidP="00D34632">
      <w:pPr>
        <w:rPr>
          <w:rFonts w:ascii="Avenir Book" w:hAnsi="Avenir Book"/>
          <w:sz w:val="20"/>
        </w:rPr>
      </w:pPr>
      <w:r w:rsidRPr="00D34632">
        <w:rPr>
          <w:rFonts w:ascii="Avenir Book" w:hAnsi="Avenir Book"/>
          <w:sz w:val="20"/>
        </w:rPr>
        <w:t xml:space="preserve">We will monitor the treatment and outcomes of any complaints of harassment or victimisation we receive to make sure that they are properly investigated and resolved, those who report or act as witnesses are not victimised, repeat </w:t>
      </w:r>
      <w:r w:rsidRPr="00D34632">
        <w:rPr>
          <w:rFonts w:ascii="Avenir Book" w:hAnsi="Avenir Book"/>
          <w:sz w:val="20"/>
        </w:rPr>
        <w:lastRenderedPageBreak/>
        <w:t>offenders are dealt with appropriately, cultural clashes are identified and workforce training is targeted where needed.</w:t>
      </w:r>
    </w:p>
    <w:p w14:paraId="3BBC8624" w14:textId="77777777" w:rsidR="00D34632" w:rsidRPr="00D34632" w:rsidRDefault="00D34632" w:rsidP="00D34632">
      <w:pPr>
        <w:rPr>
          <w:rFonts w:ascii="Avenir Book" w:hAnsi="Avenir Book"/>
          <w:sz w:val="20"/>
        </w:rPr>
      </w:pPr>
    </w:p>
    <w:p w14:paraId="4A72D3F7" w14:textId="2A738225" w:rsidR="00D34632" w:rsidRPr="00D34632" w:rsidRDefault="00D34632" w:rsidP="00D34632">
      <w:pPr>
        <w:rPr>
          <w:rFonts w:ascii="Avenir Book" w:hAnsi="Avenir Book"/>
          <w:sz w:val="20"/>
        </w:rPr>
      </w:pPr>
      <w:r w:rsidRPr="00D34632">
        <w:rPr>
          <w:rFonts w:ascii="Avenir Book" w:hAnsi="Avenir Book"/>
          <w:sz w:val="20"/>
        </w:rPr>
        <w:t>Confidentiality</w:t>
      </w:r>
    </w:p>
    <w:p w14:paraId="323A901C" w14:textId="77777777" w:rsidR="00D34632" w:rsidRPr="00D34632" w:rsidRDefault="00D34632" w:rsidP="00D34632">
      <w:pPr>
        <w:rPr>
          <w:rFonts w:ascii="Avenir Book" w:hAnsi="Avenir Book"/>
          <w:sz w:val="20"/>
        </w:rPr>
      </w:pPr>
    </w:p>
    <w:p w14:paraId="0BB752CC" w14:textId="2C548AC0" w:rsidR="00D34632" w:rsidRPr="00D34632" w:rsidRDefault="00D34632" w:rsidP="00D34632">
      <w:pPr>
        <w:rPr>
          <w:rFonts w:ascii="Avenir Book" w:hAnsi="Avenir Book"/>
          <w:sz w:val="20"/>
        </w:rPr>
      </w:pPr>
      <w:r w:rsidRPr="00D34632">
        <w:rPr>
          <w:rFonts w:ascii="Avenir Book" w:hAnsi="Avenir Book"/>
          <w:sz w:val="20"/>
        </w:rPr>
        <w:t>To protect the interests of the person complained about, the person who has raised the complaint and any others who may be involved as witnesses or otherwise, confidentiality will be maintained during any investigation process as far as is possible.</w:t>
      </w:r>
    </w:p>
    <w:p w14:paraId="12F020AC" w14:textId="77777777" w:rsidR="00D34632" w:rsidRPr="00D34632" w:rsidRDefault="00D34632" w:rsidP="00D34632">
      <w:pPr>
        <w:rPr>
          <w:rFonts w:ascii="Avenir Book" w:hAnsi="Avenir Book"/>
          <w:sz w:val="20"/>
        </w:rPr>
      </w:pPr>
    </w:p>
    <w:p w14:paraId="212221AE" w14:textId="425BC243" w:rsidR="00D34632" w:rsidRPr="00D34632" w:rsidRDefault="00D34632" w:rsidP="00D34632">
      <w:pPr>
        <w:rPr>
          <w:rFonts w:ascii="Avenir Book" w:hAnsi="Avenir Book"/>
          <w:sz w:val="20"/>
        </w:rPr>
      </w:pPr>
      <w:r w:rsidRPr="00D34632">
        <w:rPr>
          <w:rFonts w:ascii="Avenir Book" w:hAnsi="Avenir Book"/>
          <w:sz w:val="20"/>
        </w:rPr>
        <w:t>There are anonymous reporting channels available to you if you feel uncomfortable raising an issue openly. Information regarding these can be found above.</w:t>
      </w:r>
    </w:p>
    <w:p w14:paraId="3572D6B8" w14:textId="77777777" w:rsidR="00D34632" w:rsidRPr="00D34632" w:rsidRDefault="00D34632" w:rsidP="00D34632">
      <w:pPr>
        <w:rPr>
          <w:rFonts w:ascii="Avenir Book" w:hAnsi="Avenir Book"/>
          <w:sz w:val="20"/>
        </w:rPr>
      </w:pPr>
    </w:p>
    <w:p w14:paraId="11A427C4" w14:textId="55386E5D" w:rsidR="00D34632" w:rsidRPr="00D34632" w:rsidRDefault="00D34632" w:rsidP="00D34632">
      <w:pPr>
        <w:rPr>
          <w:rFonts w:ascii="Avenir Book" w:hAnsi="Avenir Book"/>
          <w:sz w:val="20"/>
        </w:rPr>
      </w:pPr>
      <w:r w:rsidRPr="00D34632">
        <w:rPr>
          <w:rFonts w:ascii="Avenir Book" w:hAnsi="Avenir Book"/>
          <w:sz w:val="20"/>
        </w:rPr>
        <w:t>If you fail to maintain confidentiality when you are involved in some way in a bullying and harassment complaint, then you may face action under our Disciplinary Policy.</w:t>
      </w:r>
    </w:p>
    <w:p w14:paraId="6196324A" w14:textId="77777777" w:rsidR="00D34632" w:rsidRPr="00D34632" w:rsidRDefault="00D34632" w:rsidP="00D34632">
      <w:pPr>
        <w:rPr>
          <w:rFonts w:ascii="Avenir Book" w:hAnsi="Avenir Book"/>
          <w:sz w:val="20"/>
        </w:rPr>
      </w:pPr>
    </w:p>
    <w:p w14:paraId="5A14218A" w14:textId="70EEC072" w:rsidR="00D34632" w:rsidRPr="00D34632" w:rsidRDefault="00D34632" w:rsidP="00D34632">
      <w:pPr>
        <w:rPr>
          <w:rFonts w:ascii="Avenir Book" w:hAnsi="Avenir Book"/>
          <w:sz w:val="20"/>
        </w:rPr>
      </w:pPr>
      <w:r w:rsidRPr="00D34632">
        <w:rPr>
          <w:rFonts w:ascii="Avenir Book" w:hAnsi="Avenir Book"/>
          <w:sz w:val="20"/>
        </w:rPr>
        <w:t>We may place information and documents about a complaint raised by or about you on your personnel file. These will be processed in accordance with our Data Protection Policy.</w:t>
      </w:r>
    </w:p>
    <w:p w14:paraId="5157911C" w14:textId="77777777" w:rsidR="00D34632" w:rsidRPr="00D34632" w:rsidRDefault="00D34632" w:rsidP="00D34632">
      <w:pPr>
        <w:rPr>
          <w:rFonts w:ascii="Avenir Book" w:hAnsi="Avenir Book"/>
          <w:sz w:val="20"/>
        </w:rPr>
      </w:pPr>
    </w:p>
    <w:p w14:paraId="2766C12E" w14:textId="1259CD61" w:rsidR="00D34632" w:rsidRPr="00D34632" w:rsidRDefault="00D34632" w:rsidP="00D34632">
      <w:pPr>
        <w:rPr>
          <w:rFonts w:ascii="Avenir Book" w:hAnsi="Avenir Book"/>
          <w:sz w:val="20"/>
        </w:rPr>
      </w:pPr>
      <w:r w:rsidRPr="00D34632">
        <w:rPr>
          <w:rFonts w:ascii="Avenir Book" w:hAnsi="Avenir Book"/>
          <w:sz w:val="20"/>
        </w:rPr>
        <w:t>Breaches of this Policy</w:t>
      </w:r>
    </w:p>
    <w:p w14:paraId="2C0DCBAB" w14:textId="77777777" w:rsidR="00D34632" w:rsidRPr="00D34632" w:rsidRDefault="00D34632" w:rsidP="00D34632">
      <w:pPr>
        <w:rPr>
          <w:rFonts w:ascii="Avenir Book" w:hAnsi="Avenir Book"/>
          <w:sz w:val="20"/>
        </w:rPr>
      </w:pPr>
    </w:p>
    <w:p w14:paraId="284B1D50" w14:textId="1A28AE60" w:rsidR="00D34632" w:rsidRPr="00D34632" w:rsidRDefault="00D34632" w:rsidP="00D34632">
      <w:pPr>
        <w:rPr>
          <w:rFonts w:ascii="Avenir Book" w:hAnsi="Avenir Book"/>
          <w:sz w:val="20"/>
        </w:rPr>
      </w:pPr>
      <w:r w:rsidRPr="00D34632">
        <w:rPr>
          <w:rFonts w:ascii="Avenir Book" w:hAnsi="Avenir Book"/>
          <w:sz w:val="20"/>
        </w:rPr>
        <w:t>Any breaches of this Policy will be handled under our Disciplinary Policy and may result in action including dismissal for gross misconduct or the termination of your contract with us.</w:t>
      </w:r>
    </w:p>
    <w:p w14:paraId="64B056C2" w14:textId="77777777" w:rsidR="00D34632" w:rsidRPr="00D34632" w:rsidRDefault="00D34632" w:rsidP="00D34632">
      <w:pPr>
        <w:rPr>
          <w:rFonts w:ascii="Avenir Book" w:hAnsi="Avenir Book"/>
          <w:sz w:val="20"/>
        </w:rPr>
      </w:pPr>
    </w:p>
    <w:p w14:paraId="1755833D" w14:textId="25B64BD4" w:rsidR="00D34632" w:rsidRDefault="00D34632" w:rsidP="00D34632">
      <w:pPr>
        <w:rPr>
          <w:rFonts w:ascii="Avenir Book" w:hAnsi="Avenir Book"/>
          <w:b/>
          <w:sz w:val="28"/>
        </w:rPr>
      </w:pPr>
      <w:r w:rsidRPr="00D34632">
        <w:rPr>
          <w:rFonts w:ascii="Avenir Book" w:hAnsi="Avenir Book"/>
          <w:sz w:val="20"/>
        </w:rPr>
        <w:t>Aggravating factors such as abuse of power over a more junior colleague will be taken into account in deciding what disciplinary action to take.</w:t>
      </w:r>
      <w:bookmarkEnd w:id="5"/>
      <w:r>
        <w:rPr>
          <w:rFonts w:ascii="Avenir Book" w:hAnsi="Avenir Book"/>
          <w:b/>
          <w:sz w:val="28"/>
        </w:rPr>
        <w:br w:type="page"/>
      </w:r>
    </w:p>
    <w:p w14:paraId="5B4C493C" w14:textId="77777777" w:rsidR="00611080" w:rsidRDefault="00611080" w:rsidP="00D346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279" w:firstLine="426"/>
        <w:rPr>
          <w:rFonts w:ascii="Avenir Book" w:hAnsi="Avenir Book"/>
          <w:sz w:val="16"/>
        </w:rPr>
      </w:pPr>
    </w:p>
    <w:p w14:paraId="3B947688" w14:textId="77777777" w:rsidR="005E6BDE" w:rsidRDefault="005E6BDE" w:rsidP="005A26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Avenir Book" w:hAnsi="Avenir Book"/>
          <w:sz w:val="16"/>
        </w:rPr>
      </w:pPr>
    </w:p>
    <w:p w14:paraId="08E4B8B3" w14:textId="0FCBC51C" w:rsidR="00327734" w:rsidRPr="00FA6257" w:rsidRDefault="00313E70" w:rsidP="005A26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Avenir Book" w:hAnsi="Avenir Book"/>
          <w:sz w:val="16"/>
        </w:rPr>
      </w:pPr>
      <w:r w:rsidRPr="00FA6257">
        <w:rPr>
          <w:rFonts w:ascii="Avenir Book" w:hAnsi="Avenir Book"/>
          <w:sz w:val="16"/>
        </w:rPr>
        <w:t>Section 2(a)vi</w:t>
      </w:r>
    </w:p>
    <w:p w14:paraId="741A400F" w14:textId="77777777" w:rsidR="00327734" w:rsidRPr="00FA6257" w:rsidRDefault="00327734" w:rsidP="0032773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venir Book" w:hAnsi="Avenir Book"/>
          <w:b/>
          <w:sz w:val="28"/>
          <w:u w:val="single"/>
        </w:rPr>
      </w:pPr>
    </w:p>
    <w:p w14:paraId="2E1887AC" w14:textId="77777777" w:rsidR="00327734" w:rsidRPr="00FA6257" w:rsidRDefault="00327734" w:rsidP="005A26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outlineLvl w:val="0"/>
        <w:rPr>
          <w:rFonts w:ascii="Avenir Book" w:hAnsi="Avenir Book"/>
          <w:b/>
          <w:sz w:val="28"/>
        </w:rPr>
      </w:pPr>
      <w:r w:rsidRPr="00FA6257">
        <w:rPr>
          <w:rFonts w:ascii="Avenir Book" w:hAnsi="Avenir Book"/>
          <w:b/>
          <w:sz w:val="28"/>
          <w:u w:val="single"/>
        </w:rPr>
        <w:t>SICKNESS ABSENCE POLICY &amp; REPORTING PROCEDURE</w:t>
      </w:r>
    </w:p>
    <w:p w14:paraId="7E198DA6" w14:textId="62B5EB74" w:rsidR="00327734" w:rsidRPr="00FA6257" w:rsidRDefault="00327734" w:rsidP="00327734">
      <w:pPr>
        <w:rPr>
          <w:rFonts w:ascii="Avenir Book" w:hAnsi="Avenir Book"/>
          <w:sz w:val="20"/>
        </w:rPr>
      </w:pPr>
      <w:r w:rsidRPr="00FA6257">
        <w:rPr>
          <w:rFonts w:ascii="Avenir Book" w:hAnsi="Avenir Book"/>
          <w:b/>
          <w:sz w:val="22"/>
        </w:rPr>
        <w:cr/>
      </w:r>
      <w:r w:rsidRPr="00FA6257">
        <w:rPr>
          <w:rFonts w:ascii="Avenir Book" w:hAnsi="Avenir Book"/>
          <w:b/>
          <w:sz w:val="22"/>
          <w:u w:val="single"/>
        </w:rPr>
        <w:t>Introduction</w:t>
      </w:r>
      <w:r w:rsidRPr="00FA6257">
        <w:rPr>
          <w:rFonts w:ascii="Avenir Book" w:hAnsi="Avenir Book"/>
          <w:sz w:val="22"/>
          <w:u w:val="single"/>
        </w:rPr>
        <w:br/>
      </w:r>
      <w:r w:rsidRPr="00FA6257">
        <w:rPr>
          <w:rFonts w:ascii="Avenir Book" w:hAnsi="Avenir Book"/>
          <w:sz w:val="20"/>
        </w:rPr>
        <w:t xml:space="preserve">The Company understands that any of its employees may, on occasion, fall ill or in other ways become unfit for work. The Company is committed to extending every support and consideration to any of its employees who are absent from work due to sickness. </w:t>
      </w:r>
      <w:r w:rsidRPr="00FA6257">
        <w:rPr>
          <w:rFonts w:ascii="Avenir Book" w:hAnsi="Avenir Book"/>
          <w:sz w:val="20"/>
        </w:rPr>
        <w:br/>
      </w:r>
      <w:r w:rsidRPr="00FA6257">
        <w:rPr>
          <w:rFonts w:ascii="Avenir Book" w:hAnsi="Avenir Book"/>
          <w:sz w:val="20"/>
        </w:rPr>
        <w:br/>
        <w:t xml:space="preserve">At the same time, the Company recognises that any absence inevitably passes an additional burden of work onto colleagues remaining at work. For that reason, all absence (including sickness) has to be actively managed in the interests of all employees and the Company. </w:t>
      </w:r>
      <w:r w:rsidRPr="00FA6257">
        <w:rPr>
          <w:rFonts w:ascii="Avenir Book" w:hAnsi="Avenir Book"/>
          <w:sz w:val="20"/>
        </w:rPr>
        <w:br/>
      </w:r>
      <w:r w:rsidRPr="00FA6257">
        <w:rPr>
          <w:rFonts w:ascii="Avenir Book" w:hAnsi="Avenir Book"/>
          <w:sz w:val="20"/>
        </w:rPr>
        <w:br/>
        <w:t xml:space="preserve">Similarly, the Company believes that all its employees will want to recognise the duty that they have to both the Company and their colleagues, to return fit for work at the earliest opportunity. To assist with this aim it is essential that employees engage with the Company on questions surrounding fitness for work in confidence, openly and in good faith.  </w:t>
      </w:r>
    </w:p>
    <w:p w14:paraId="355C140A" w14:textId="77777777" w:rsidR="00327734" w:rsidRPr="00FA6257" w:rsidRDefault="00327734" w:rsidP="00327734">
      <w:pPr>
        <w:rPr>
          <w:rFonts w:ascii="Avenir Book" w:hAnsi="Avenir Book"/>
          <w:sz w:val="20"/>
        </w:rPr>
      </w:pPr>
    </w:p>
    <w:p w14:paraId="28798B7E" w14:textId="77777777" w:rsidR="00327734" w:rsidRPr="00FA6257" w:rsidRDefault="00327734" w:rsidP="00327734">
      <w:pPr>
        <w:rPr>
          <w:rFonts w:ascii="Avenir Book" w:hAnsi="Avenir Book"/>
          <w:sz w:val="20"/>
        </w:rPr>
      </w:pPr>
      <w:r w:rsidRPr="00FA6257">
        <w:rPr>
          <w:rFonts w:ascii="Avenir Book" w:hAnsi="Avenir Book"/>
          <w:sz w:val="20"/>
        </w:rPr>
        <w:t xml:space="preserve">Any employee who finds that they are suffering from any medical condition whatsoever, that could affect their ability to carry out their job, has a responsibility to inform the Company at the first available opportunity.  </w:t>
      </w:r>
    </w:p>
    <w:p w14:paraId="59E91BAA" w14:textId="77777777" w:rsidR="00327734" w:rsidRPr="00FA6257" w:rsidRDefault="00327734" w:rsidP="00327734">
      <w:pPr>
        <w:rPr>
          <w:rFonts w:ascii="Avenir Book" w:hAnsi="Avenir Book"/>
          <w:sz w:val="20"/>
        </w:rPr>
      </w:pPr>
    </w:p>
    <w:p w14:paraId="5ED7401E" w14:textId="4254D885" w:rsidR="00327734" w:rsidRPr="00FA6257" w:rsidRDefault="00327734" w:rsidP="246AAEF5">
      <w:pPr>
        <w:rPr>
          <w:rFonts w:ascii="Avenir Book" w:hAnsi="Avenir Book"/>
          <w:sz w:val="20"/>
        </w:rPr>
      </w:pPr>
      <w:r w:rsidRPr="00FA6257">
        <w:rPr>
          <w:rFonts w:ascii="Avenir Book" w:hAnsi="Avenir Book"/>
          <w:sz w:val="20"/>
        </w:rPr>
        <w:t>Any information given to the Company regarding illness will be treated in the strictest confidence.</w:t>
      </w:r>
      <w:r w:rsidRPr="00FA6257">
        <w:br/>
      </w:r>
      <w:r w:rsidRPr="00FA6257">
        <w:br/>
      </w:r>
      <w:r w:rsidRPr="00FA6257">
        <w:rPr>
          <w:rFonts w:ascii="Avenir Book" w:hAnsi="Avenir Book"/>
          <w:b/>
          <w:bCs/>
          <w:sz w:val="22"/>
          <w:szCs w:val="22"/>
          <w:u w:val="single"/>
        </w:rPr>
        <w:t>Reporting Arrangements</w:t>
      </w:r>
      <w:r w:rsidRPr="00FA6257">
        <w:br/>
      </w:r>
      <w:r w:rsidRPr="00FA6257">
        <w:rPr>
          <w:rFonts w:ascii="Avenir Book" w:hAnsi="Avenir Book"/>
          <w:sz w:val="20"/>
        </w:rPr>
        <w:t>All employees absent from work due to sickness must personally notify the</w:t>
      </w:r>
      <w:r w:rsidR="00FA3D60" w:rsidRPr="00FA6257">
        <w:rPr>
          <w:rFonts w:ascii="Avenir Book" w:hAnsi="Avenir Book"/>
          <w:sz w:val="20"/>
        </w:rPr>
        <w:t>ir Line Manager</w:t>
      </w:r>
      <w:r w:rsidRPr="00FA6257">
        <w:rPr>
          <w:rFonts w:ascii="Avenir Book" w:hAnsi="Avenir Book"/>
          <w:sz w:val="20"/>
        </w:rPr>
        <w:t xml:space="preserve"> in </w:t>
      </w:r>
      <w:r w:rsidR="001E77BD" w:rsidRPr="00FA6257">
        <w:rPr>
          <w:rFonts w:ascii="Avenir Book" w:hAnsi="Avenir Book"/>
          <w:sz w:val="20"/>
        </w:rPr>
        <w:t xml:space="preserve"> their</w:t>
      </w:r>
      <w:r w:rsidR="00813B3D" w:rsidRPr="00FA6257">
        <w:rPr>
          <w:rFonts w:ascii="Avenir Book" w:hAnsi="Avenir Book"/>
          <w:sz w:val="20"/>
        </w:rPr>
        <w:t xml:space="preserve"> </w:t>
      </w:r>
      <w:r w:rsidRPr="00FA6257">
        <w:rPr>
          <w:rFonts w:ascii="Avenir Book" w:hAnsi="Avenir Book"/>
          <w:sz w:val="20"/>
        </w:rPr>
        <w:t xml:space="preserve">absence, by telephone as soon as possible on the </w:t>
      </w:r>
      <w:r w:rsidRPr="00FA6257">
        <w:rPr>
          <w:rFonts w:ascii="Avenir Book" w:hAnsi="Avenir Book"/>
          <w:b/>
          <w:bCs/>
          <w:sz w:val="20"/>
        </w:rPr>
        <w:t>first</w:t>
      </w:r>
      <w:r w:rsidRPr="00FA6257">
        <w:rPr>
          <w:rFonts w:ascii="Avenir Book" w:hAnsi="Avenir Book"/>
          <w:sz w:val="20"/>
        </w:rPr>
        <w:t xml:space="preserve"> day of sickness, or before, but certainly before you are due to start work.  If, in exceptional circumstances, your illness prevents you from fulfilling this obligation in person, then you must arrange for contact to be made through a relative or friend.  </w:t>
      </w:r>
    </w:p>
    <w:p w14:paraId="02C3A64E" w14:textId="77777777" w:rsidR="00327734" w:rsidRPr="00FA6257" w:rsidRDefault="00327734" w:rsidP="00327734">
      <w:pPr>
        <w:rPr>
          <w:rFonts w:ascii="Avenir Book" w:hAnsi="Avenir Book"/>
          <w:sz w:val="20"/>
        </w:rPr>
      </w:pPr>
    </w:p>
    <w:p w14:paraId="26CFA4ED" w14:textId="4C032BC6" w:rsidR="00327734" w:rsidRPr="00FA6257" w:rsidRDefault="00327734" w:rsidP="00327734">
      <w:pPr>
        <w:rPr>
          <w:rFonts w:ascii="Avenir Book" w:hAnsi="Avenir Book"/>
          <w:sz w:val="20"/>
        </w:rPr>
      </w:pPr>
      <w:r w:rsidRPr="00FA6257">
        <w:rPr>
          <w:rFonts w:ascii="Avenir Book" w:hAnsi="Avenir Book"/>
          <w:b/>
          <w:sz w:val="20"/>
        </w:rPr>
        <w:t>Text messages and e-mails will not be accepted as an appropriate form of notification.</w:t>
      </w:r>
      <w:r w:rsidRPr="00FA6257">
        <w:rPr>
          <w:rFonts w:ascii="Avenir Book" w:hAnsi="Avenir Book"/>
          <w:sz w:val="20"/>
        </w:rPr>
        <w:cr/>
      </w:r>
      <w:r w:rsidRPr="00FA6257">
        <w:rPr>
          <w:rFonts w:ascii="Avenir Book" w:hAnsi="Avenir Book"/>
          <w:sz w:val="20"/>
        </w:rPr>
        <w:cr/>
        <w:t>Telephone contact, in accordance with the above, should be made on a daily basis until such time as a Doctors medical certificate has been obtained.</w:t>
      </w:r>
      <w:r w:rsidRPr="00FA6257">
        <w:rPr>
          <w:rFonts w:ascii="Avenir Book" w:hAnsi="Avenir Book"/>
          <w:sz w:val="20"/>
        </w:rPr>
        <w:br/>
      </w:r>
      <w:r w:rsidRPr="00FA6257">
        <w:rPr>
          <w:rFonts w:ascii="Avenir Book" w:hAnsi="Avenir Book"/>
          <w:sz w:val="20"/>
        </w:rPr>
        <w:br/>
        <w:t xml:space="preserve">In the case of </w:t>
      </w:r>
      <w:r w:rsidR="00503725" w:rsidRPr="00FA6257">
        <w:rPr>
          <w:rFonts w:ascii="Avenir Book" w:hAnsi="Avenir Book"/>
          <w:sz w:val="20"/>
        </w:rPr>
        <w:t xml:space="preserve">all </w:t>
      </w:r>
      <w:r w:rsidRPr="00FA6257">
        <w:rPr>
          <w:rFonts w:ascii="Avenir Book" w:hAnsi="Avenir Book"/>
          <w:sz w:val="20"/>
        </w:rPr>
        <w:t>sickness absence a self-certification form must be completed on the first day of return to work, or at a time requested by the Company. For sickness lasting more than seven days (including Saturday and Sunday) a Doctor’s Medical Certificate must be furnished weekly or at such intervals as required. </w:t>
      </w:r>
    </w:p>
    <w:p w14:paraId="06F6E07C" w14:textId="77777777" w:rsidR="00327734" w:rsidRPr="00FA6257" w:rsidRDefault="00327734" w:rsidP="00327734">
      <w:pPr>
        <w:rPr>
          <w:rFonts w:ascii="Avenir Book" w:hAnsi="Avenir Book"/>
          <w:sz w:val="20"/>
        </w:rPr>
      </w:pPr>
    </w:p>
    <w:p w14:paraId="480EAAFF" w14:textId="30B33362" w:rsidR="00327734" w:rsidRPr="00FA6257" w:rsidRDefault="00327734" w:rsidP="00327734">
      <w:pPr>
        <w:rPr>
          <w:rFonts w:ascii="Avenir Book" w:hAnsi="Avenir Book"/>
          <w:sz w:val="22"/>
        </w:rPr>
      </w:pPr>
      <w:r w:rsidRPr="00FA6257">
        <w:rPr>
          <w:rFonts w:ascii="Avenir Book" w:hAnsi="Avenir Book"/>
          <w:sz w:val="20"/>
        </w:rPr>
        <w:t xml:space="preserve">You are expected to keep the Company fully informed of your medical condition throughout the duration of your absence and you should notify </w:t>
      </w:r>
      <w:r w:rsidR="006405B0" w:rsidRPr="00FA6257">
        <w:rPr>
          <w:rFonts w:ascii="Avenir Book" w:hAnsi="Avenir Book"/>
          <w:sz w:val="20"/>
        </w:rPr>
        <w:t>your Line Manager</w:t>
      </w:r>
      <w:r w:rsidRPr="00FA6257">
        <w:rPr>
          <w:rFonts w:ascii="Avenir Book" w:hAnsi="Avenir Book"/>
          <w:sz w:val="20"/>
        </w:rPr>
        <w:t xml:space="preserve"> of your return date as soon as this is known. If this date changes following notification to the </w:t>
      </w:r>
      <w:r w:rsidR="00EF3A16" w:rsidRPr="00FA6257">
        <w:rPr>
          <w:rFonts w:ascii="Avenir Book" w:hAnsi="Avenir Book"/>
          <w:sz w:val="20"/>
        </w:rPr>
        <w:t>Company,</w:t>
      </w:r>
      <w:r w:rsidRPr="00FA6257">
        <w:rPr>
          <w:rFonts w:ascii="Avenir Book" w:hAnsi="Avenir Book"/>
          <w:sz w:val="20"/>
        </w:rPr>
        <w:t xml:space="preserve"> then you must notify </w:t>
      </w:r>
      <w:r w:rsidR="006405B0" w:rsidRPr="00FA6257">
        <w:rPr>
          <w:rFonts w:ascii="Avenir Book" w:hAnsi="Avenir Book"/>
          <w:sz w:val="20"/>
        </w:rPr>
        <w:t>your Line Manager</w:t>
      </w:r>
      <w:r w:rsidRPr="00FA6257">
        <w:rPr>
          <w:rFonts w:ascii="Avenir Book" w:hAnsi="Avenir Book"/>
          <w:sz w:val="20"/>
        </w:rPr>
        <w:t xml:space="preserve"> of any such change.</w:t>
      </w:r>
      <w:r w:rsidRPr="00FA6257">
        <w:rPr>
          <w:rFonts w:ascii="Avenir Book" w:hAnsi="Avenir Book"/>
          <w:sz w:val="20"/>
        </w:rPr>
        <w:br/>
      </w:r>
    </w:p>
    <w:p w14:paraId="75C2CA15" w14:textId="77777777" w:rsidR="00327734" w:rsidRPr="00FA6257" w:rsidRDefault="00327734" w:rsidP="005A26D6">
      <w:pPr>
        <w:outlineLvl w:val="0"/>
        <w:rPr>
          <w:rFonts w:ascii="Avenir Book" w:hAnsi="Avenir Book"/>
          <w:b/>
          <w:sz w:val="22"/>
          <w:u w:val="single"/>
        </w:rPr>
      </w:pPr>
      <w:r w:rsidRPr="00FA6257">
        <w:rPr>
          <w:rFonts w:ascii="Avenir Book" w:hAnsi="Avenir Book"/>
          <w:b/>
          <w:sz w:val="22"/>
          <w:u w:val="single"/>
        </w:rPr>
        <w:t>Hygiene</w:t>
      </w:r>
    </w:p>
    <w:p w14:paraId="4D678D0F" w14:textId="77777777" w:rsidR="00327734" w:rsidRPr="00FA6257" w:rsidRDefault="00327734" w:rsidP="005A26D6">
      <w:pPr>
        <w:outlineLvl w:val="0"/>
        <w:rPr>
          <w:rFonts w:ascii="Avenir Book" w:hAnsi="Avenir Book"/>
          <w:sz w:val="20"/>
        </w:rPr>
      </w:pPr>
      <w:r w:rsidRPr="00FA6257">
        <w:rPr>
          <w:rFonts w:ascii="Avenir Book" w:hAnsi="Avenir Book"/>
          <w:sz w:val="20"/>
        </w:rPr>
        <w:t>Any exposed cut or burn must be covered with an appropriate first-aid dressing.</w:t>
      </w:r>
    </w:p>
    <w:p w14:paraId="189B5104" w14:textId="77777777" w:rsidR="00327734" w:rsidRPr="00FA6257" w:rsidRDefault="00327734" w:rsidP="00327734">
      <w:pPr>
        <w:rPr>
          <w:rFonts w:ascii="Avenir Book" w:hAnsi="Avenir Book"/>
          <w:b/>
          <w:sz w:val="22"/>
          <w:u w:val="single"/>
        </w:rPr>
      </w:pPr>
    </w:p>
    <w:p w14:paraId="197FD4C2" w14:textId="77777777" w:rsidR="00327734" w:rsidRPr="00FA6257" w:rsidRDefault="00327734" w:rsidP="005A26D6">
      <w:pPr>
        <w:outlineLvl w:val="0"/>
        <w:rPr>
          <w:rFonts w:ascii="Avenir Book" w:hAnsi="Avenir Book"/>
          <w:b/>
          <w:sz w:val="22"/>
          <w:u w:val="single"/>
        </w:rPr>
      </w:pPr>
      <w:r w:rsidRPr="00FA6257">
        <w:rPr>
          <w:rFonts w:ascii="Avenir Book" w:hAnsi="Avenir Book"/>
          <w:b/>
          <w:sz w:val="22"/>
          <w:u w:val="single"/>
        </w:rPr>
        <w:t>Infection/Contagious Diseases</w:t>
      </w:r>
    </w:p>
    <w:p w14:paraId="3C6C5399" w14:textId="0CAE92D8" w:rsidR="00327734" w:rsidRPr="00FA6257" w:rsidRDefault="00327734" w:rsidP="00327734">
      <w:pPr>
        <w:rPr>
          <w:rFonts w:ascii="Avenir Book" w:hAnsi="Avenir Book"/>
          <w:sz w:val="22"/>
        </w:rPr>
      </w:pPr>
      <w:r w:rsidRPr="00FA6257">
        <w:rPr>
          <w:rFonts w:ascii="Avenir Book" w:hAnsi="Avenir Book"/>
          <w:sz w:val="20"/>
        </w:rPr>
        <w:t xml:space="preserve">Should you come into contact with anyone suffering an infectious or contagious disease, or contract such a disease yourself, you must inform </w:t>
      </w:r>
      <w:r w:rsidR="00503725" w:rsidRPr="00FA6257">
        <w:rPr>
          <w:rFonts w:ascii="Avenir Book" w:hAnsi="Avenir Book"/>
          <w:sz w:val="20"/>
        </w:rPr>
        <w:t>your Line Manager</w:t>
      </w:r>
      <w:r w:rsidRPr="00FA6257">
        <w:rPr>
          <w:rFonts w:ascii="Avenir Book" w:hAnsi="Avenir Book"/>
          <w:sz w:val="20"/>
        </w:rPr>
        <w:t xml:space="preserve"> as soon as is practicable. You may then be required to attend work, or you may be instructed to remain at home, and seek medical advice.  If you have suffered the contagious disease yourself you must not report for work without clearance from your own doctor,</w:t>
      </w:r>
    </w:p>
    <w:p w14:paraId="57C4F93F" w14:textId="77777777" w:rsidR="00313E70" w:rsidRPr="00FA6257" w:rsidRDefault="00313E70" w:rsidP="00313E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Avenir Book" w:hAnsi="Avenir Book"/>
          <w:sz w:val="16"/>
        </w:rPr>
      </w:pPr>
    </w:p>
    <w:p w14:paraId="4CE11296" w14:textId="77777777" w:rsidR="00313E70" w:rsidRPr="00FA6257" w:rsidRDefault="00313E70" w:rsidP="00313E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Avenir Book" w:hAnsi="Avenir Book"/>
          <w:sz w:val="16"/>
        </w:rPr>
      </w:pPr>
    </w:p>
    <w:p w14:paraId="65F21ECA" w14:textId="77777777" w:rsidR="00313E70" w:rsidRPr="00FA6257" w:rsidRDefault="00313E70" w:rsidP="00313E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Avenir Book" w:hAnsi="Avenir Book"/>
          <w:sz w:val="16"/>
        </w:rPr>
      </w:pPr>
      <w:r w:rsidRPr="00FA6257">
        <w:rPr>
          <w:rFonts w:ascii="Avenir Book" w:hAnsi="Avenir Book"/>
          <w:sz w:val="16"/>
        </w:rPr>
        <w:t>Section 2(a)vi</w:t>
      </w:r>
    </w:p>
    <w:p w14:paraId="22CFF5D7" w14:textId="77777777" w:rsidR="00327734" w:rsidRPr="00FA6257" w:rsidRDefault="00327734" w:rsidP="00327734">
      <w:pPr>
        <w:rPr>
          <w:rFonts w:ascii="Avenir Book" w:hAnsi="Avenir Book"/>
          <w:b/>
          <w:sz w:val="22"/>
        </w:rPr>
      </w:pPr>
    </w:p>
    <w:p w14:paraId="0AFB6016" w14:textId="101A308B" w:rsidR="00327734" w:rsidRPr="00FA6257" w:rsidRDefault="00327734" w:rsidP="00327734">
      <w:pPr>
        <w:rPr>
          <w:rFonts w:ascii="Avenir Book" w:hAnsi="Avenir Book"/>
          <w:b/>
          <w:sz w:val="20"/>
          <w:u w:val="single"/>
        </w:rPr>
      </w:pPr>
      <w:r w:rsidRPr="00FA6257">
        <w:rPr>
          <w:rFonts w:ascii="Avenir Book" w:hAnsi="Avenir Book"/>
          <w:b/>
          <w:sz w:val="22"/>
          <w:u w:val="single"/>
        </w:rPr>
        <w:t>Light Duties</w:t>
      </w:r>
      <w:r w:rsidRPr="00FA6257">
        <w:rPr>
          <w:rFonts w:ascii="Avenir Book" w:hAnsi="Avenir Book"/>
          <w:b/>
          <w:sz w:val="22"/>
          <w:u w:val="single"/>
        </w:rPr>
        <w:cr/>
      </w:r>
      <w:r w:rsidRPr="00FA6257">
        <w:rPr>
          <w:rFonts w:ascii="Avenir Book" w:hAnsi="Avenir Book"/>
          <w:sz w:val="22"/>
        </w:rPr>
        <w:t xml:space="preserve">If </w:t>
      </w:r>
      <w:r w:rsidRPr="00FA6257">
        <w:rPr>
          <w:rFonts w:ascii="Avenir Book" w:hAnsi="Avenir Book"/>
          <w:sz w:val="20"/>
        </w:rPr>
        <w:t>you are suffering from any illness or injury that may prevent you from performing your usual work, the Company may allocate other suitable duties.  However, light duties may not always be available or appropriate and if this is the case, and you are unable to perform your usual work, you would then be required to take sickness absence.</w:t>
      </w:r>
    </w:p>
    <w:p w14:paraId="68A1EFA6" w14:textId="77777777" w:rsidR="00327734" w:rsidRPr="00FA6257" w:rsidRDefault="00327734" w:rsidP="0032773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venir Book" w:hAnsi="Avenir Book"/>
          <w:sz w:val="16"/>
        </w:rPr>
      </w:pPr>
    </w:p>
    <w:p w14:paraId="0D2C6AF8" w14:textId="2694CBF7" w:rsidR="00327734" w:rsidRPr="00FA6257" w:rsidRDefault="00327734" w:rsidP="00327734">
      <w:pPr>
        <w:rPr>
          <w:rFonts w:ascii="Avenir Book" w:hAnsi="Avenir Book"/>
          <w:sz w:val="20"/>
        </w:rPr>
      </w:pPr>
      <w:r w:rsidRPr="00FA6257">
        <w:rPr>
          <w:rFonts w:ascii="Avenir Book" w:hAnsi="Avenir Book"/>
          <w:b/>
          <w:sz w:val="22"/>
          <w:u w:val="single"/>
        </w:rPr>
        <w:t>Entitlement</w:t>
      </w:r>
      <w:r w:rsidRPr="00FA6257">
        <w:rPr>
          <w:rFonts w:ascii="Avenir Book" w:hAnsi="Avenir Book"/>
          <w:sz w:val="22"/>
        </w:rPr>
        <w:br/>
      </w:r>
      <w:r w:rsidRPr="00FA6257">
        <w:rPr>
          <w:rFonts w:ascii="Avenir Book" w:hAnsi="Avenir Book"/>
          <w:sz w:val="20"/>
        </w:rPr>
        <w:t xml:space="preserve">Employees will receive Statutory Sick Pay (SSP) </w:t>
      </w:r>
      <w:r w:rsidR="000D2409">
        <w:rPr>
          <w:rFonts w:ascii="Avenir Book" w:hAnsi="Avenir Book"/>
          <w:sz w:val="20"/>
        </w:rPr>
        <w:t xml:space="preserve">for the first 28 weeks of absence. </w:t>
      </w:r>
    </w:p>
    <w:p w14:paraId="2F28D787" w14:textId="77777777" w:rsidR="00313E70" w:rsidRPr="00FA6257" w:rsidRDefault="00313E70" w:rsidP="00327734">
      <w:pPr>
        <w:rPr>
          <w:rFonts w:ascii="Avenir Book" w:hAnsi="Avenir Book"/>
          <w:sz w:val="20"/>
        </w:rPr>
      </w:pPr>
    </w:p>
    <w:p w14:paraId="7C105C32" w14:textId="77777777" w:rsidR="00327734" w:rsidRPr="00FA6257" w:rsidRDefault="00327734" w:rsidP="00327734">
      <w:pPr>
        <w:rPr>
          <w:rFonts w:ascii="Avenir Book" w:hAnsi="Avenir Book"/>
          <w:sz w:val="20"/>
        </w:rPr>
      </w:pPr>
      <w:r w:rsidRPr="00FA6257">
        <w:rPr>
          <w:rFonts w:ascii="Avenir Book" w:hAnsi="Avenir Book"/>
          <w:sz w:val="20"/>
        </w:rPr>
        <w:t>Any days of contractual sickness/injury payments which qualify for SSP will be offset against SSP on a day to day basis.  An offset will be made for any other state benefits received if you are excluded or transferred from SSP.</w:t>
      </w:r>
    </w:p>
    <w:p w14:paraId="1617F033" w14:textId="77777777" w:rsidR="00327734" w:rsidRPr="00FA6257" w:rsidRDefault="00327734" w:rsidP="00327734">
      <w:pPr>
        <w:rPr>
          <w:rFonts w:ascii="Avenir Book" w:hAnsi="Avenir Book"/>
          <w:sz w:val="20"/>
        </w:rPr>
      </w:pPr>
    </w:p>
    <w:p w14:paraId="2F66A12E" w14:textId="77777777" w:rsidR="00327734" w:rsidRPr="00FA6257" w:rsidRDefault="00327734" w:rsidP="00327734">
      <w:pPr>
        <w:rPr>
          <w:rFonts w:ascii="Avenir Book" w:hAnsi="Avenir Book"/>
          <w:sz w:val="20"/>
        </w:rPr>
      </w:pPr>
      <w:r w:rsidRPr="00FA6257">
        <w:rPr>
          <w:rFonts w:ascii="Avenir Book" w:hAnsi="Avenir Book"/>
          <w:sz w:val="20"/>
        </w:rPr>
        <w:lastRenderedPageBreak/>
        <w:t>If you receive, or are awarded, any sum by way of compensation or damages in respect of your incapacity from a third party, then any payments which the Company may have made to you (including SSP) shall be repaid by you to the Company, up to an amount not exceeding the amount of the compensation or damages paid by the third party.</w:t>
      </w:r>
    </w:p>
    <w:p w14:paraId="566AEFC0" w14:textId="77777777" w:rsidR="00327734" w:rsidRDefault="00327734" w:rsidP="00327734">
      <w:pPr>
        <w:rPr>
          <w:rFonts w:ascii="Avenir Book" w:hAnsi="Avenir Book"/>
          <w:sz w:val="20"/>
        </w:rPr>
      </w:pPr>
    </w:p>
    <w:p w14:paraId="72FB38F9" w14:textId="7194DFAC" w:rsidR="000D2409" w:rsidRPr="006E561C" w:rsidRDefault="000D2409" w:rsidP="00327734">
      <w:pPr>
        <w:rPr>
          <w:rFonts w:ascii="Avenir Book" w:hAnsi="Avenir Book" w:cs="Arial"/>
          <w:sz w:val="20"/>
        </w:rPr>
      </w:pPr>
      <w:r w:rsidRPr="006E561C">
        <w:rPr>
          <w:rFonts w:ascii="Avenir Book" w:hAnsi="Avenir Book" w:cs="Arial"/>
          <w:sz w:val="20"/>
        </w:rPr>
        <w:t>If your weekly earnings are lower than the current statutory rate of SSP then you will be entitled to receive 80% of your normal weekly earnings as sick pay instead.</w:t>
      </w:r>
    </w:p>
    <w:p w14:paraId="115113D4" w14:textId="77777777" w:rsidR="000D2409" w:rsidRPr="00FA6257" w:rsidRDefault="000D2409" w:rsidP="00327734">
      <w:pPr>
        <w:rPr>
          <w:rFonts w:ascii="Avenir Book" w:hAnsi="Avenir Book"/>
          <w:sz w:val="20"/>
        </w:rPr>
      </w:pPr>
    </w:p>
    <w:p w14:paraId="5F7C6A7F" w14:textId="77777777" w:rsidR="00327734" w:rsidRPr="00FD5432"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Book" w:eastAsia="Cambria" w:hAnsi="Avenir Book" w:cs="Helvetica"/>
          <w:sz w:val="20"/>
          <w:szCs w:val="24"/>
        </w:rPr>
      </w:pPr>
      <w:r w:rsidRPr="00FD5432">
        <w:rPr>
          <w:rFonts w:ascii="Avenir Book" w:eastAsia="Cambria" w:hAnsi="Avenir Book" w:cs="Arial"/>
          <w:sz w:val="20"/>
          <w:szCs w:val="22"/>
        </w:rPr>
        <w:t xml:space="preserve">If the GP advises on the Statement of Fitness for Work that an employee ‘may be fit for work’ we will discuss with the employee ways of helping them get back to work. This might mean talking about a phased return to work or amended duties.  </w:t>
      </w:r>
      <w:r w:rsidRPr="00FD5432">
        <w:rPr>
          <w:rFonts w:ascii="Avenir Book" w:eastAsia="Cambria" w:hAnsi="Avenir Book" w:cs="Helvetica"/>
          <w:sz w:val="20"/>
          <w:szCs w:val="24"/>
        </w:rPr>
        <w:t xml:space="preserve"> </w:t>
      </w:r>
    </w:p>
    <w:p w14:paraId="430E6A7F" w14:textId="77777777" w:rsidR="00327734" w:rsidRPr="00FD5432"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Book" w:eastAsia="Cambria" w:hAnsi="Avenir Book" w:cs="Helvetica"/>
          <w:sz w:val="20"/>
          <w:szCs w:val="24"/>
        </w:rPr>
      </w:pPr>
      <w:r w:rsidRPr="00FD5432">
        <w:rPr>
          <w:rFonts w:ascii="Avenir Book" w:eastAsia="Cambria" w:hAnsi="Avenir Book" w:cs="Arial"/>
          <w:sz w:val="20"/>
          <w:szCs w:val="22"/>
        </w:rPr>
        <w:t xml:space="preserve"> </w:t>
      </w:r>
      <w:r w:rsidRPr="00FD5432">
        <w:rPr>
          <w:rFonts w:ascii="Avenir Book" w:eastAsia="Cambria" w:hAnsi="Avenir Book" w:cs="Helvetica"/>
          <w:sz w:val="20"/>
          <w:szCs w:val="24"/>
        </w:rPr>
        <w:t xml:space="preserve"> </w:t>
      </w:r>
    </w:p>
    <w:p w14:paraId="0696AD74" w14:textId="77777777" w:rsidR="00A922C2" w:rsidRPr="00FA6257" w:rsidRDefault="00327734" w:rsidP="00A922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Avenir Book" w:hAnsi="Avenir Book"/>
          <w:sz w:val="16"/>
        </w:rPr>
      </w:pPr>
      <w:r w:rsidRPr="00FD5432">
        <w:rPr>
          <w:rFonts w:ascii="Avenir Book" w:eastAsia="Cambria" w:hAnsi="Avenir Book" w:cs="Arial"/>
          <w:sz w:val="20"/>
          <w:szCs w:val="22"/>
        </w:rPr>
        <w:t>If it is not possible to provide the support an employee needs to return to work – for example, by making the necessary workplace adjustments – or an employee feels unable to return, then the Statement will be used in the same way as if the GP advised that the employee was ‘not fit for work’.</w:t>
      </w:r>
      <w:r w:rsidRPr="00FD5432">
        <w:rPr>
          <w:rFonts w:ascii="Avenir Book" w:eastAsia="Cambria" w:hAnsi="Avenir Book" w:cs="Helvetica Neue Light"/>
          <w:sz w:val="20"/>
        </w:rPr>
        <w:t xml:space="preserve"> </w:t>
      </w:r>
      <w:r w:rsidRPr="00FA6257">
        <w:rPr>
          <w:rFonts w:ascii="Avenir Book" w:hAnsi="Avenir Book"/>
          <w:sz w:val="20"/>
        </w:rPr>
        <w:br/>
      </w:r>
      <w:r w:rsidRPr="00FA6257">
        <w:rPr>
          <w:rFonts w:ascii="Avenir Book" w:hAnsi="Avenir Book"/>
          <w:sz w:val="20"/>
        </w:rPr>
        <w:br/>
        <w:t xml:space="preserve">Employees who are not entitled, or cease to be entitled, to SSP may be able to claim benefits from the Department of Work &amp; Pensions and should do so without delay. The responsibility for making claims to the Department of Work and Pensions remains with the individual. </w:t>
      </w:r>
      <w:r w:rsidRPr="00FA6257">
        <w:rPr>
          <w:rFonts w:ascii="Avenir Book" w:hAnsi="Avenir Book"/>
          <w:sz w:val="20"/>
        </w:rPr>
        <w:br/>
      </w:r>
    </w:p>
    <w:p w14:paraId="1B18543E" w14:textId="57D8D3EF" w:rsidR="00327734" w:rsidRPr="00FA6257"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Book" w:hAnsi="Avenir Book"/>
          <w:sz w:val="20"/>
        </w:rPr>
      </w:pPr>
      <w:r w:rsidRPr="00FA6257">
        <w:rPr>
          <w:rFonts w:ascii="Avenir Book" w:hAnsi="Avenir Book"/>
          <w:sz w:val="20"/>
        </w:rPr>
        <w:t>The Company reserves the right to require independent medical reports at any time during or following absence due to sickness.</w:t>
      </w:r>
      <w:r w:rsidRPr="00FA6257">
        <w:rPr>
          <w:rFonts w:ascii="Avenir Book" w:hAnsi="Avenir Book"/>
          <w:sz w:val="20"/>
        </w:rPr>
        <w:br/>
      </w:r>
    </w:p>
    <w:p w14:paraId="0F649AA7" w14:textId="77777777" w:rsidR="00327734" w:rsidRPr="00FA6257"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Book" w:hAnsi="Avenir Book"/>
          <w:sz w:val="20"/>
        </w:rPr>
      </w:pPr>
      <w:r w:rsidRPr="00FA6257">
        <w:rPr>
          <w:rFonts w:ascii="Avenir Book" w:hAnsi="Avenir Book"/>
          <w:sz w:val="20"/>
        </w:rPr>
        <w:t>Management reserve the right to seek your consent to write to your doctor or for you to be independently medically examined.</w:t>
      </w:r>
    </w:p>
    <w:p w14:paraId="218DC120" w14:textId="77777777" w:rsidR="00327734" w:rsidRPr="00FA6257"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Book" w:hAnsi="Avenir Book"/>
          <w:sz w:val="20"/>
        </w:rPr>
      </w:pPr>
    </w:p>
    <w:p w14:paraId="5636B4E7" w14:textId="77777777" w:rsidR="00327734" w:rsidRPr="00FA6257" w:rsidRDefault="00327734" w:rsidP="005A26D6">
      <w:pPr>
        <w:outlineLvl w:val="0"/>
        <w:rPr>
          <w:rFonts w:ascii="Avenir Book" w:hAnsi="Avenir Book"/>
          <w:caps/>
          <w:sz w:val="22"/>
          <w:u w:val="single"/>
        </w:rPr>
      </w:pPr>
      <w:r w:rsidRPr="00FA6257">
        <w:rPr>
          <w:rFonts w:ascii="Avenir Book" w:hAnsi="Avenir Book"/>
          <w:b/>
          <w:caps/>
          <w:sz w:val="22"/>
          <w:u w:val="single"/>
        </w:rPr>
        <w:t>R</w:t>
      </w:r>
      <w:r w:rsidRPr="00FA6257">
        <w:rPr>
          <w:rFonts w:ascii="Avenir Book" w:hAnsi="Avenir Book"/>
          <w:b/>
          <w:sz w:val="22"/>
          <w:u w:val="single"/>
        </w:rPr>
        <w:t>eturning to Work</w:t>
      </w:r>
      <w:r w:rsidRPr="00FA6257">
        <w:rPr>
          <w:rFonts w:ascii="Avenir Book" w:hAnsi="Avenir Book"/>
          <w:caps/>
          <w:sz w:val="22"/>
          <w:u w:val="single"/>
        </w:rPr>
        <w:t xml:space="preserve"> </w:t>
      </w:r>
    </w:p>
    <w:p w14:paraId="0BC6D850" w14:textId="77777777" w:rsidR="00327734" w:rsidRPr="00FA6257" w:rsidRDefault="00327734" w:rsidP="00327734">
      <w:pPr>
        <w:rPr>
          <w:rFonts w:ascii="Avenir Book" w:hAnsi="Avenir Book"/>
          <w:sz w:val="20"/>
        </w:rPr>
      </w:pPr>
    </w:p>
    <w:p w14:paraId="66653918" w14:textId="7E610925" w:rsidR="00327734" w:rsidRPr="00FA6257" w:rsidRDefault="00503725" w:rsidP="00327734">
      <w:pPr>
        <w:rPr>
          <w:rFonts w:ascii="Avenir Book" w:hAnsi="Avenir Book"/>
          <w:sz w:val="20"/>
        </w:rPr>
      </w:pPr>
      <w:r w:rsidRPr="00FA6257">
        <w:rPr>
          <w:rFonts w:ascii="Avenir Book" w:hAnsi="Avenir Book"/>
          <w:sz w:val="20"/>
        </w:rPr>
        <w:t xml:space="preserve">Every member of staff will be required to complete </w:t>
      </w:r>
      <w:r w:rsidR="00327734" w:rsidRPr="00FA6257">
        <w:rPr>
          <w:rFonts w:ascii="Avenir Book" w:hAnsi="Avenir Book"/>
          <w:sz w:val="20"/>
        </w:rPr>
        <w:t xml:space="preserve">a Return to Work </w:t>
      </w:r>
      <w:r w:rsidRPr="00FA6257">
        <w:rPr>
          <w:rFonts w:ascii="Avenir Book" w:hAnsi="Avenir Book"/>
          <w:sz w:val="20"/>
        </w:rPr>
        <w:t>Form</w:t>
      </w:r>
      <w:r w:rsidR="00327734" w:rsidRPr="00FA6257">
        <w:rPr>
          <w:rFonts w:ascii="Avenir Book" w:hAnsi="Avenir Book"/>
          <w:sz w:val="20"/>
        </w:rPr>
        <w:t xml:space="preserve">, after each and every sickness absence, </w:t>
      </w:r>
      <w:r w:rsidRPr="00FA6257">
        <w:rPr>
          <w:rFonts w:ascii="Avenir Book" w:hAnsi="Avenir Book"/>
          <w:sz w:val="20"/>
        </w:rPr>
        <w:t>on the first day of return to work</w:t>
      </w:r>
      <w:r w:rsidR="00327734" w:rsidRPr="00FA6257">
        <w:rPr>
          <w:rFonts w:ascii="Avenir Book" w:hAnsi="Avenir Book"/>
          <w:sz w:val="20"/>
        </w:rPr>
        <w:t xml:space="preserve">. This is in order to determine that the staff member is in fact fit to return to their normal work, or any other work that has been agreed.  The Return to Work </w:t>
      </w:r>
      <w:r w:rsidRPr="00FA6257">
        <w:rPr>
          <w:rFonts w:ascii="Avenir Book" w:hAnsi="Avenir Book"/>
          <w:sz w:val="20"/>
        </w:rPr>
        <w:t>Form</w:t>
      </w:r>
      <w:r w:rsidR="00327734" w:rsidRPr="00FA6257">
        <w:rPr>
          <w:rFonts w:ascii="Avenir Book" w:hAnsi="Avenir Book"/>
          <w:sz w:val="20"/>
        </w:rPr>
        <w:t xml:space="preserve"> will also give the Company an opportunity to determine whether they can assist in any way to ensure a safe and prompt return to work.  </w:t>
      </w:r>
    </w:p>
    <w:p w14:paraId="1872131C" w14:textId="0B1ADF7B" w:rsidR="00327734" w:rsidRPr="00FA6257" w:rsidRDefault="00327734"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Avenir Book" w:hAnsi="Avenir Book"/>
          <w:b/>
          <w:sz w:val="22"/>
          <w:u w:val="single"/>
        </w:rPr>
      </w:pPr>
    </w:p>
    <w:p w14:paraId="20FC33C6" w14:textId="065AEE5A" w:rsidR="00DA3B57" w:rsidRPr="00FA6257" w:rsidRDefault="00DA3B57"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Avenir Book" w:hAnsi="Avenir Book"/>
          <w:b/>
          <w:sz w:val="22"/>
          <w:u w:val="single"/>
        </w:rPr>
      </w:pPr>
    </w:p>
    <w:p w14:paraId="6976A7BE" w14:textId="080E14F2" w:rsidR="00DA3B57" w:rsidRPr="00FA6257" w:rsidRDefault="00DA3B57"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Avenir Book" w:hAnsi="Avenir Book"/>
          <w:b/>
          <w:sz w:val="22"/>
          <w:u w:val="single"/>
        </w:rPr>
      </w:pPr>
    </w:p>
    <w:p w14:paraId="1F463120" w14:textId="62D76EB7" w:rsidR="00DA3B57" w:rsidRPr="00FA6257" w:rsidRDefault="00DA3B57"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Avenir Book" w:hAnsi="Avenir Book"/>
          <w:b/>
          <w:sz w:val="22"/>
          <w:u w:val="single"/>
        </w:rPr>
      </w:pPr>
    </w:p>
    <w:p w14:paraId="7DBF575D" w14:textId="308798C7" w:rsidR="00DA3B57" w:rsidRPr="00FA6257" w:rsidRDefault="00DA3B57"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Avenir Book" w:hAnsi="Avenir Book"/>
          <w:b/>
          <w:sz w:val="22"/>
          <w:u w:val="single"/>
        </w:rPr>
      </w:pPr>
    </w:p>
    <w:p w14:paraId="5CFCC5DC" w14:textId="683F7245" w:rsidR="00DA3B57" w:rsidRPr="00FA6257" w:rsidRDefault="00DA3B57"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Avenir Book" w:hAnsi="Avenir Book"/>
          <w:b/>
          <w:sz w:val="22"/>
          <w:u w:val="single"/>
        </w:rPr>
      </w:pPr>
    </w:p>
    <w:p w14:paraId="650FA9BD" w14:textId="24EFAE59" w:rsidR="00DA3B57" w:rsidRPr="00FA6257" w:rsidRDefault="00DA3B57"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Avenir Book" w:hAnsi="Avenir Book"/>
          <w:b/>
          <w:sz w:val="22"/>
          <w:u w:val="single"/>
        </w:rPr>
      </w:pPr>
    </w:p>
    <w:p w14:paraId="1A005B62" w14:textId="1ABE8A48" w:rsidR="00DA3B57" w:rsidRPr="00FA6257" w:rsidRDefault="00DA3B57"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Avenir Book" w:hAnsi="Avenir Book"/>
          <w:b/>
          <w:sz w:val="22"/>
          <w:u w:val="single"/>
        </w:rPr>
      </w:pPr>
    </w:p>
    <w:p w14:paraId="1ACBB12B" w14:textId="13587D44" w:rsidR="00DA3B57" w:rsidRPr="00FA6257" w:rsidRDefault="00DA3B57"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Avenir Book" w:hAnsi="Avenir Book"/>
          <w:b/>
          <w:sz w:val="22"/>
          <w:u w:val="single"/>
        </w:rPr>
      </w:pPr>
    </w:p>
    <w:p w14:paraId="44CA477C" w14:textId="1F253937" w:rsidR="00DA3B57" w:rsidRPr="00FA6257" w:rsidRDefault="00DA3B57"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Avenir Book" w:hAnsi="Avenir Book"/>
          <w:b/>
          <w:sz w:val="22"/>
          <w:u w:val="single"/>
        </w:rPr>
      </w:pPr>
    </w:p>
    <w:p w14:paraId="7210AC4C" w14:textId="04AEDE18" w:rsidR="00DA3B57" w:rsidRPr="00FA6257" w:rsidRDefault="00DA3B57"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Avenir Book" w:hAnsi="Avenir Book"/>
          <w:b/>
          <w:sz w:val="22"/>
          <w:u w:val="single"/>
        </w:rPr>
      </w:pPr>
    </w:p>
    <w:p w14:paraId="438AE335" w14:textId="423B53B4" w:rsidR="00DA3B57" w:rsidRPr="00FA6257" w:rsidRDefault="00DA3B57"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Avenir Book" w:hAnsi="Avenir Book"/>
          <w:b/>
          <w:sz w:val="22"/>
          <w:u w:val="single"/>
        </w:rPr>
      </w:pPr>
    </w:p>
    <w:p w14:paraId="7906E5FF" w14:textId="18B25E07" w:rsidR="00DA3B57" w:rsidRPr="00FA6257" w:rsidRDefault="00DA3B57"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Avenir Book" w:hAnsi="Avenir Book"/>
          <w:b/>
          <w:sz w:val="22"/>
          <w:u w:val="single"/>
        </w:rPr>
      </w:pPr>
    </w:p>
    <w:p w14:paraId="0DCDE5B9" w14:textId="499417AC" w:rsidR="00611080" w:rsidRDefault="00611080">
      <w:pPr>
        <w:rPr>
          <w:rFonts w:ascii="Avenir Book" w:hAnsi="Avenir Book"/>
          <w:b/>
          <w:sz w:val="22"/>
          <w:u w:val="single"/>
        </w:rPr>
      </w:pPr>
      <w:r>
        <w:rPr>
          <w:rFonts w:ascii="Avenir Book" w:hAnsi="Avenir Book"/>
          <w:b/>
          <w:sz w:val="22"/>
          <w:u w:val="single"/>
        </w:rPr>
        <w:br w:type="page"/>
      </w:r>
    </w:p>
    <w:p w14:paraId="79C95A8C" w14:textId="2FE489AC" w:rsidR="001827D5" w:rsidRPr="00FA6257" w:rsidRDefault="001827D5" w:rsidP="001827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Avenir Book" w:hAnsi="Avenir Book"/>
          <w:sz w:val="16"/>
        </w:rPr>
      </w:pPr>
      <w:bookmarkStart w:id="6" w:name="_Hlk187067942"/>
      <w:r w:rsidRPr="00FA6257">
        <w:rPr>
          <w:rFonts w:ascii="Avenir Book" w:hAnsi="Avenir Book"/>
          <w:sz w:val="16"/>
        </w:rPr>
        <w:lastRenderedPageBreak/>
        <w:t>Section 2(a)vi</w:t>
      </w:r>
      <w:r>
        <w:rPr>
          <w:rFonts w:ascii="Avenir Book" w:hAnsi="Avenir Book"/>
          <w:sz w:val="16"/>
        </w:rPr>
        <w:t>i</w:t>
      </w:r>
    </w:p>
    <w:p w14:paraId="3CA3A8CB" w14:textId="77777777" w:rsidR="001827D5" w:rsidRPr="00FA6257" w:rsidRDefault="001827D5" w:rsidP="001827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venir Book" w:hAnsi="Avenir Book"/>
          <w:b/>
          <w:sz w:val="28"/>
          <w:u w:val="single"/>
        </w:rPr>
      </w:pPr>
    </w:p>
    <w:p w14:paraId="6D8F3801" w14:textId="150F45D9" w:rsidR="001827D5" w:rsidRPr="00FA6257" w:rsidRDefault="001827D5" w:rsidP="001827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outlineLvl w:val="0"/>
        <w:rPr>
          <w:rFonts w:ascii="Avenir Book" w:hAnsi="Avenir Book"/>
          <w:b/>
          <w:sz w:val="28"/>
        </w:rPr>
      </w:pPr>
      <w:r>
        <w:rPr>
          <w:rFonts w:ascii="Avenir Book" w:hAnsi="Avenir Book"/>
          <w:b/>
          <w:sz w:val="28"/>
          <w:u w:val="single"/>
        </w:rPr>
        <w:t>WHISTLEBLOWING POLICY</w:t>
      </w:r>
    </w:p>
    <w:p w14:paraId="7D874D8E" w14:textId="77777777" w:rsidR="001827D5" w:rsidRDefault="001827D5" w:rsidP="001827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Avenir Book" w:hAnsi="Avenir Book"/>
          <w:b/>
          <w:sz w:val="22"/>
          <w:u w:val="single"/>
        </w:rPr>
      </w:pPr>
      <w:r w:rsidRPr="00FA6257">
        <w:rPr>
          <w:rFonts w:ascii="Avenir Book" w:hAnsi="Avenir Book"/>
          <w:b/>
          <w:sz w:val="22"/>
        </w:rPr>
        <w:cr/>
      </w:r>
      <w:r w:rsidRPr="00FA6257">
        <w:rPr>
          <w:rFonts w:ascii="Avenir Book" w:hAnsi="Avenir Book"/>
          <w:b/>
          <w:sz w:val="22"/>
          <w:u w:val="single"/>
        </w:rPr>
        <w:t>Introduction</w:t>
      </w:r>
    </w:p>
    <w:p w14:paraId="515CFA46" w14:textId="762E711F" w:rsidR="001827D5" w:rsidRDefault="001827D5" w:rsidP="001827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Avenir Book" w:hAnsi="Avenir Book"/>
          <w:sz w:val="20"/>
        </w:rPr>
      </w:pPr>
      <w:r w:rsidRPr="00FA6257">
        <w:rPr>
          <w:rFonts w:ascii="Avenir Book" w:hAnsi="Avenir Book"/>
          <w:sz w:val="22"/>
          <w:u w:val="single"/>
        </w:rPr>
        <w:br/>
      </w:r>
      <w:r w:rsidRPr="00FA6257">
        <w:rPr>
          <w:rFonts w:ascii="Avenir Book" w:hAnsi="Avenir Book"/>
          <w:sz w:val="20"/>
        </w:rPr>
        <w:t>Th</w:t>
      </w:r>
      <w:r>
        <w:rPr>
          <w:rFonts w:ascii="Avenir Book" w:hAnsi="Avenir Book"/>
          <w:sz w:val="20"/>
        </w:rPr>
        <w:t xml:space="preserve">is </w:t>
      </w:r>
      <w:r w:rsidRPr="001827D5">
        <w:rPr>
          <w:rFonts w:ascii="Avenir Book" w:hAnsi="Avenir Book"/>
          <w:sz w:val="20"/>
        </w:rPr>
        <w:t>Policy outlines what you should do if you suspect something at work is putting you or others in danger or is illegal or unethical.</w:t>
      </w:r>
      <w:r>
        <w:rPr>
          <w:rFonts w:ascii="Avenir Book" w:hAnsi="Avenir Book"/>
          <w:sz w:val="20"/>
        </w:rPr>
        <w:t xml:space="preserve"> This </w:t>
      </w:r>
      <w:r w:rsidRPr="001827D5">
        <w:rPr>
          <w:rFonts w:ascii="Avenir Book" w:hAnsi="Avenir Book"/>
          <w:sz w:val="20"/>
        </w:rPr>
        <w:t>Policy applies to our employees, workers, officers, consultants, self-employed contractors, casual workers, agency workers, volunteers and interns.</w:t>
      </w:r>
      <w:r>
        <w:rPr>
          <w:rFonts w:ascii="Avenir Book" w:hAnsi="Avenir Book"/>
          <w:sz w:val="20"/>
        </w:rPr>
        <w:t xml:space="preserve"> This </w:t>
      </w:r>
      <w:r w:rsidRPr="001827D5">
        <w:rPr>
          <w:rFonts w:ascii="Avenir Book" w:hAnsi="Avenir Book"/>
          <w:sz w:val="20"/>
        </w:rPr>
        <w:t>Policy does not form part of your contract with us. We reserve the right to amend or remove this Policy.</w:t>
      </w:r>
    </w:p>
    <w:p w14:paraId="6EA1F6BD" w14:textId="77777777" w:rsidR="001827D5" w:rsidRDefault="001827D5" w:rsidP="001827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Avenir Book" w:hAnsi="Avenir Book"/>
          <w:sz w:val="20"/>
        </w:rPr>
      </w:pPr>
    </w:p>
    <w:p w14:paraId="127E7E8E" w14:textId="1667BB88" w:rsidR="001827D5" w:rsidRPr="001827D5" w:rsidRDefault="001827D5" w:rsidP="001827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Avenir Book" w:hAnsi="Avenir Book"/>
          <w:b/>
          <w:sz w:val="22"/>
          <w:u w:val="single"/>
        </w:rPr>
      </w:pPr>
      <w:r w:rsidRPr="001827D5">
        <w:rPr>
          <w:rFonts w:ascii="Avenir Book" w:hAnsi="Avenir Book"/>
          <w:b/>
          <w:sz w:val="22"/>
          <w:u w:val="single"/>
        </w:rPr>
        <w:t>What is whistleblowing?</w:t>
      </w:r>
    </w:p>
    <w:p w14:paraId="11A01BC9" w14:textId="77777777" w:rsidR="001827D5" w:rsidRDefault="001827D5" w:rsidP="001827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Avenir Book" w:hAnsi="Avenir Book"/>
          <w:sz w:val="20"/>
        </w:rPr>
      </w:pPr>
    </w:p>
    <w:p w14:paraId="4115B494" w14:textId="77777777" w:rsidR="001827D5" w:rsidRDefault="001827D5">
      <w:pPr>
        <w:rPr>
          <w:rFonts w:ascii="Avenir Book" w:hAnsi="Avenir Book"/>
          <w:sz w:val="20"/>
        </w:rPr>
      </w:pPr>
      <w:r w:rsidRPr="001827D5">
        <w:rPr>
          <w:rFonts w:ascii="Avenir Book" w:hAnsi="Avenir Book"/>
          <w:sz w:val="20"/>
        </w:rPr>
        <w:t>Whistleblowing</w:t>
      </w:r>
      <w:r>
        <w:rPr>
          <w:rFonts w:ascii="Avenir Book" w:hAnsi="Avenir Book"/>
          <w:sz w:val="20"/>
        </w:rPr>
        <w:t xml:space="preserve"> </w:t>
      </w:r>
      <w:r w:rsidRPr="001827D5">
        <w:rPr>
          <w:rFonts w:ascii="Avenir Book" w:hAnsi="Avenir Book"/>
          <w:sz w:val="20"/>
        </w:rPr>
        <w:t>is the name given to the reporting of certain types of wrongdoing by people who work for us. This will usually, although not always, be something you have seen or noticed at work. We aim to maintain high standards of integrity in everything we do. However, all organisations can occasionally be affected by conduct that is dangerous, against the law or that breaches ethical or professional codes. We will take your concerns seriously; they will be thoroughly investigated and you can be confident there will be no reprisals.</w:t>
      </w:r>
    </w:p>
    <w:p w14:paraId="1603E8EA" w14:textId="77777777" w:rsidR="001827D5" w:rsidRDefault="001827D5">
      <w:pPr>
        <w:rPr>
          <w:rFonts w:ascii="Avenir Book" w:hAnsi="Avenir Book"/>
          <w:sz w:val="20"/>
        </w:rPr>
      </w:pPr>
    </w:p>
    <w:p w14:paraId="76783767" w14:textId="77777777" w:rsidR="001827D5" w:rsidRPr="001827D5" w:rsidRDefault="001827D5" w:rsidP="001827D5">
      <w:pPr>
        <w:rPr>
          <w:rFonts w:ascii="Avenir Book" w:hAnsi="Avenir Book"/>
          <w:sz w:val="20"/>
        </w:rPr>
      </w:pPr>
      <w:r>
        <w:rPr>
          <w:rFonts w:ascii="Avenir Book" w:hAnsi="Avenir Book"/>
          <w:sz w:val="20"/>
        </w:rPr>
        <w:t xml:space="preserve">The </w:t>
      </w:r>
      <w:r w:rsidRPr="001827D5">
        <w:rPr>
          <w:rFonts w:ascii="Avenir Book" w:hAnsi="Avenir Book"/>
          <w:sz w:val="20"/>
        </w:rPr>
        <w:t>types of concerns you may want to ‘blow the whistle’ about include any activity which you suspect:</w:t>
      </w:r>
    </w:p>
    <w:p w14:paraId="7CF26153" w14:textId="77777777" w:rsidR="001827D5" w:rsidRPr="001827D5" w:rsidRDefault="001827D5" w:rsidP="001827D5">
      <w:pPr>
        <w:rPr>
          <w:rFonts w:ascii="Avenir Book" w:hAnsi="Avenir Book"/>
          <w:sz w:val="20"/>
        </w:rPr>
      </w:pPr>
    </w:p>
    <w:p w14:paraId="798CB78B" w14:textId="77777777" w:rsidR="001827D5" w:rsidRPr="001827D5" w:rsidRDefault="001827D5" w:rsidP="001827D5">
      <w:pPr>
        <w:rPr>
          <w:rFonts w:ascii="Avenir Book" w:hAnsi="Avenir Book"/>
          <w:sz w:val="20"/>
        </w:rPr>
      </w:pPr>
      <w:r w:rsidRPr="001827D5">
        <w:rPr>
          <w:rFonts w:ascii="Avenir Book" w:hAnsi="Avenir Book"/>
          <w:sz w:val="20"/>
        </w:rPr>
        <w:t>a</w:t>
      </w:r>
      <w:r w:rsidRPr="001827D5">
        <w:rPr>
          <w:rFonts w:ascii="Avenir Book" w:hAnsi="Avenir Book"/>
          <w:sz w:val="20"/>
        </w:rPr>
        <w:tab/>
        <w:t>Is criminal</w:t>
      </w:r>
    </w:p>
    <w:p w14:paraId="266A3C38" w14:textId="77777777" w:rsidR="001827D5" w:rsidRPr="001827D5" w:rsidRDefault="001827D5" w:rsidP="001827D5">
      <w:pPr>
        <w:rPr>
          <w:rFonts w:ascii="Avenir Book" w:hAnsi="Avenir Book"/>
          <w:sz w:val="20"/>
        </w:rPr>
      </w:pPr>
    </w:p>
    <w:p w14:paraId="5494F966" w14:textId="77777777" w:rsidR="001827D5" w:rsidRPr="001827D5" w:rsidRDefault="001827D5" w:rsidP="001827D5">
      <w:pPr>
        <w:rPr>
          <w:rFonts w:ascii="Avenir Book" w:hAnsi="Avenir Book"/>
          <w:sz w:val="20"/>
        </w:rPr>
      </w:pPr>
      <w:r w:rsidRPr="001827D5">
        <w:rPr>
          <w:rFonts w:ascii="Avenir Book" w:hAnsi="Avenir Book"/>
          <w:sz w:val="20"/>
        </w:rPr>
        <w:t>b</w:t>
      </w:r>
      <w:r w:rsidRPr="001827D5">
        <w:rPr>
          <w:rFonts w:ascii="Avenir Book" w:hAnsi="Avenir Book"/>
          <w:sz w:val="20"/>
        </w:rPr>
        <w:tab/>
        <w:t>Shows a failure to comply with any legal, professional or regulatory obligation</w:t>
      </w:r>
    </w:p>
    <w:p w14:paraId="72309BB6" w14:textId="77777777" w:rsidR="001827D5" w:rsidRPr="001827D5" w:rsidRDefault="001827D5" w:rsidP="001827D5">
      <w:pPr>
        <w:rPr>
          <w:rFonts w:ascii="Avenir Book" w:hAnsi="Avenir Book"/>
          <w:sz w:val="20"/>
        </w:rPr>
      </w:pPr>
    </w:p>
    <w:p w14:paraId="4DD29744" w14:textId="77777777" w:rsidR="001827D5" w:rsidRPr="001827D5" w:rsidRDefault="001827D5" w:rsidP="001827D5">
      <w:pPr>
        <w:rPr>
          <w:rFonts w:ascii="Avenir Book" w:hAnsi="Avenir Book"/>
          <w:sz w:val="20"/>
        </w:rPr>
      </w:pPr>
      <w:r w:rsidRPr="001827D5">
        <w:rPr>
          <w:rFonts w:ascii="Avenir Book" w:hAnsi="Avenir Book"/>
          <w:sz w:val="20"/>
        </w:rPr>
        <w:t>c</w:t>
      </w:r>
      <w:r w:rsidRPr="001827D5">
        <w:rPr>
          <w:rFonts w:ascii="Avenir Book" w:hAnsi="Avenir Book"/>
          <w:sz w:val="20"/>
        </w:rPr>
        <w:tab/>
        <w:t>Poses a danger to health and safety</w:t>
      </w:r>
    </w:p>
    <w:p w14:paraId="2301F92D" w14:textId="77777777" w:rsidR="001827D5" w:rsidRPr="001827D5" w:rsidRDefault="001827D5" w:rsidP="001827D5">
      <w:pPr>
        <w:rPr>
          <w:rFonts w:ascii="Avenir Book" w:hAnsi="Avenir Book"/>
          <w:sz w:val="20"/>
        </w:rPr>
      </w:pPr>
    </w:p>
    <w:p w14:paraId="1DC0F549" w14:textId="77777777" w:rsidR="001827D5" w:rsidRPr="001827D5" w:rsidRDefault="001827D5" w:rsidP="001827D5">
      <w:pPr>
        <w:rPr>
          <w:rFonts w:ascii="Avenir Book" w:hAnsi="Avenir Book"/>
          <w:sz w:val="20"/>
        </w:rPr>
      </w:pPr>
      <w:r w:rsidRPr="001827D5">
        <w:rPr>
          <w:rFonts w:ascii="Avenir Book" w:hAnsi="Avenir Book"/>
          <w:sz w:val="20"/>
        </w:rPr>
        <w:t>d</w:t>
      </w:r>
      <w:r w:rsidRPr="001827D5">
        <w:rPr>
          <w:rFonts w:ascii="Avenir Book" w:hAnsi="Avenir Book"/>
          <w:sz w:val="20"/>
        </w:rPr>
        <w:tab/>
        <w:t>May damage the environment</w:t>
      </w:r>
    </w:p>
    <w:p w14:paraId="0E8EC55E" w14:textId="77777777" w:rsidR="001827D5" w:rsidRPr="001827D5" w:rsidRDefault="001827D5" w:rsidP="001827D5">
      <w:pPr>
        <w:rPr>
          <w:rFonts w:ascii="Avenir Book" w:hAnsi="Avenir Book"/>
          <w:sz w:val="20"/>
        </w:rPr>
      </w:pPr>
    </w:p>
    <w:p w14:paraId="16366471" w14:textId="77777777" w:rsidR="001827D5" w:rsidRPr="001827D5" w:rsidRDefault="001827D5" w:rsidP="001827D5">
      <w:pPr>
        <w:rPr>
          <w:rFonts w:ascii="Avenir Book" w:hAnsi="Avenir Book"/>
          <w:sz w:val="20"/>
        </w:rPr>
      </w:pPr>
      <w:r w:rsidRPr="001827D5">
        <w:rPr>
          <w:rFonts w:ascii="Avenir Book" w:hAnsi="Avenir Book"/>
          <w:sz w:val="20"/>
        </w:rPr>
        <w:t>e</w:t>
      </w:r>
      <w:r w:rsidRPr="001827D5">
        <w:rPr>
          <w:rFonts w:ascii="Avenir Book" w:hAnsi="Avenir Book"/>
          <w:sz w:val="20"/>
        </w:rPr>
        <w:tab/>
        <w:t>May breach of our Bribery Policy</w:t>
      </w:r>
    </w:p>
    <w:p w14:paraId="3FB80CDB" w14:textId="77777777" w:rsidR="001827D5" w:rsidRPr="001827D5" w:rsidRDefault="001827D5" w:rsidP="001827D5">
      <w:pPr>
        <w:rPr>
          <w:rFonts w:ascii="Avenir Book" w:hAnsi="Avenir Book"/>
          <w:sz w:val="20"/>
        </w:rPr>
      </w:pPr>
    </w:p>
    <w:p w14:paraId="12D2042E" w14:textId="77777777" w:rsidR="001827D5" w:rsidRDefault="001827D5" w:rsidP="001827D5">
      <w:pPr>
        <w:rPr>
          <w:rFonts w:ascii="Avenir Book" w:hAnsi="Avenir Book"/>
          <w:sz w:val="20"/>
        </w:rPr>
      </w:pPr>
      <w:r w:rsidRPr="001827D5">
        <w:rPr>
          <w:rFonts w:ascii="Avenir Book" w:hAnsi="Avenir Book"/>
          <w:sz w:val="20"/>
        </w:rPr>
        <w:t>f</w:t>
      </w:r>
      <w:r w:rsidRPr="001827D5">
        <w:rPr>
          <w:rFonts w:ascii="Avenir Book" w:hAnsi="Avenir Book"/>
          <w:sz w:val="20"/>
        </w:rPr>
        <w:tab/>
        <w:t>May facilitate tax evasion</w:t>
      </w:r>
    </w:p>
    <w:p w14:paraId="392B9856" w14:textId="77777777" w:rsidR="00E42E3F" w:rsidRDefault="00E42E3F" w:rsidP="001827D5">
      <w:pPr>
        <w:rPr>
          <w:rFonts w:ascii="Avenir Book" w:hAnsi="Avenir Book"/>
          <w:sz w:val="20"/>
        </w:rPr>
      </w:pPr>
    </w:p>
    <w:p w14:paraId="3B34B567" w14:textId="48CF0442" w:rsidR="00E42E3F" w:rsidRPr="00E42E3F" w:rsidRDefault="00E42E3F" w:rsidP="001827D5">
      <w:pPr>
        <w:rPr>
          <w:rFonts w:ascii="Avenir Book" w:hAnsi="Avenir Book"/>
          <w:sz w:val="20"/>
        </w:rPr>
      </w:pPr>
      <w:r>
        <w:rPr>
          <w:rFonts w:ascii="Arial" w:hAnsi="Arial" w:cs="Arial"/>
          <w:sz w:val="20"/>
        </w:rPr>
        <w:t xml:space="preserve">g           </w:t>
      </w:r>
      <w:r w:rsidRPr="006E561C">
        <w:rPr>
          <w:rFonts w:ascii="Avenir Book" w:hAnsi="Avenir Book" w:cs="Arial"/>
          <w:sz w:val="20"/>
        </w:rPr>
        <w:t>Shows that sexual harassment has occurred, is occurring or is likely to occur</w:t>
      </w:r>
    </w:p>
    <w:p w14:paraId="1DF70B4A" w14:textId="77777777" w:rsidR="001827D5" w:rsidRPr="001827D5" w:rsidRDefault="001827D5" w:rsidP="001827D5">
      <w:pPr>
        <w:rPr>
          <w:rFonts w:ascii="Avenir Book" w:hAnsi="Avenir Book"/>
          <w:sz w:val="20"/>
        </w:rPr>
      </w:pPr>
    </w:p>
    <w:p w14:paraId="1182361C" w14:textId="73DC9D5A" w:rsidR="001827D5" w:rsidRDefault="00E42E3F" w:rsidP="001827D5">
      <w:pPr>
        <w:rPr>
          <w:rFonts w:ascii="Avenir Book" w:hAnsi="Avenir Book"/>
          <w:sz w:val="20"/>
        </w:rPr>
      </w:pPr>
      <w:r>
        <w:rPr>
          <w:rFonts w:ascii="Avenir Book" w:hAnsi="Avenir Book"/>
          <w:sz w:val="20"/>
        </w:rPr>
        <w:t>h</w:t>
      </w:r>
      <w:r w:rsidR="001827D5" w:rsidRPr="001827D5">
        <w:rPr>
          <w:rFonts w:ascii="Avenir Book" w:hAnsi="Avenir Book"/>
          <w:sz w:val="20"/>
        </w:rPr>
        <w:tab/>
        <w:t>Shows financial fraud or mismanagement or the deliberate concealment of any of the above matters</w:t>
      </w:r>
    </w:p>
    <w:p w14:paraId="1BDA5A91" w14:textId="77777777" w:rsidR="001827D5" w:rsidRDefault="001827D5" w:rsidP="001827D5">
      <w:pPr>
        <w:rPr>
          <w:rFonts w:ascii="Avenir Book" w:hAnsi="Avenir Book"/>
          <w:sz w:val="20"/>
        </w:rPr>
      </w:pPr>
    </w:p>
    <w:p w14:paraId="1FECD9BB" w14:textId="77777777" w:rsidR="001827D5" w:rsidRDefault="001827D5" w:rsidP="001827D5">
      <w:pPr>
        <w:rPr>
          <w:rFonts w:ascii="Avenir Book" w:hAnsi="Avenir Book"/>
          <w:sz w:val="20"/>
        </w:rPr>
      </w:pPr>
      <w:r>
        <w:rPr>
          <w:rFonts w:ascii="Avenir Book" w:hAnsi="Avenir Book"/>
          <w:sz w:val="20"/>
        </w:rPr>
        <w:t xml:space="preserve">Genuine </w:t>
      </w:r>
      <w:r w:rsidRPr="001827D5">
        <w:rPr>
          <w:rFonts w:ascii="Avenir Book" w:hAnsi="Avenir Book"/>
          <w:sz w:val="20"/>
        </w:rPr>
        <w:t>concerns raised in relation to any of the above are likely to amount to whistleblowing. If you are not sure whether something you wish to raise is covered by this Policy, then speak to</w:t>
      </w:r>
      <w:r>
        <w:rPr>
          <w:rFonts w:ascii="Avenir Book" w:hAnsi="Avenir Book"/>
          <w:sz w:val="20"/>
        </w:rPr>
        <w:t xml:space="preserve"> Samantha Harrison</w:t>
      </w:r>
      <w:r w:rsidRPr="001827D5">
        <w:rPr>
          <w:rFonts w:ascii="Avenir Book" w:hAnsi="Avenir Book"/>
          <w:sz w:val="20"/>
        </w:rPr>
        <w:t xml:space="preserve"> who will be able to provide guidance. </w:t>
      </w:r>
    </w:p>
    <w:p w14:paraId="5C3239A8" w14:textId="77777777" w:rsidR="001827D5" w:rsidRDefault="001827D5" w:rsidP="001827D5">
      <w:pPr>
        <w:rPr>
          <w:rFonts w:ascii="Avenir Book" w:hAnsi="Avenir Book"/>
          <w:sz w:val="20"/>
        </w:rPr>
      </w:pPr>
    </w:p>
    <w:p w14:paraId="664C09B8" w14:textId="77777777" w:rsidR="001827D5" w:rsidRPr="001827D5" w:rsidRDefault="001827D5" w:rsidP="001827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Avenir Book" w:hAnsi="Avenir Book"/>
          <w:b/>
          <w:sz w:val="22"/>
          <w:u w:val="single"/>
        </w:rPr>
      </w:pPr>
      <w:r w:rsidRPr="001827D5">
        <w:rPr>
          <w:rFonts w:ascii="Avenir Book" w:hAnsi="Avenir Book"/>
          <w:b/>
          <w:sz w:val="22"/>
          <w:u w:val="single"/>
        </w:rPr>
        <w:t>What you should do if you have a complaint but are not ‘blowing the whistle’</w:t>
      </w:r>
    </w:p>
    <w:p w14:paraId="721FE09A" w14:textId="77777777" w:rsidR="001827D5" w:rsidRDefault="001827D5" w:rsidP="001827D5">
      <w:pPr>
        <w:rPr>
          <w:rFonts w:ascii="Avenir Book" w:hAnsi="Avenir Book"/>
          <w:sz w:val="20"/>
        </w:rPr>
      </w:pPr>
    </w:p>
    <w:p w14:paraId="1253AC99" w14:textId="60BCA9B1" w:rsidR="001827D5" w:rsidRDefault="001827D5" w:rsidP="001827D5">
      <w:pPr>
        <w:rPr>
          <w:rFonts w:ascii="Avenir Book" w:hAnsi="Avenir Book"/>
          <w:sz w:val="20"/>
        </w:rPr>
      </w:pPr>
      <w:r>
        <w:rPr>
          <w:rFonts w:ascii="Avenir Book" w:hAnsi="Avenir Book"/>
          <w:sz w:val="20"/>
        </w:rPr>
        <w:t xml:space="preserve">If </w:t>
      </w:r>
      <w:r w:rsidRPr="001827D5">
        <w:rPr>
          <w:rFonts w:ascii="Avenir Book" w:hAnsi="Avenir Book"/>
          <w:sz w:val="20"/>
        </w:rPr>
        <w:t>you have a complaint or issue which does not fall into the categories listed above or relates to a personal matter, then these should generally be raised using our Grievance Policy. If your complaint relates to the conduct of others towards you, then you should also refer to our Bullying &amp; Harassment Policy.</w:t>
      </w:r>
    </w:p>
    <w:p w14:paraId="2780925B" w14:textId="77777777" w:rsidR="001827D5" w:rsidRDefault="001827D5" w:rsidP="001827D5">
      <w:pPr>
        <w:rPr>
          <w:rFonts w:ascii="Avenir Book" w:hAnsi="Avenir Book"/>
          <w:sz w:val="20"/>
        </w:rPr>
      </w:pPr>
    </w:p>
    <w:p w14:paraId="64AD81E9" w14:textId="77777777" w:rsidR="001827D5" w:rsidRDefault="001827D5" w:rsidP="001827D5">
      <w:pPr>
        <w:rPr>
          <w:rFonts w:ascii="Avenir Book" w:hAnsi="Avenir Book"/>
          <w:b/>
          <w:sz w:val="22"/>
          <w:u w:val="single"/>
        </w:rPr>
      </w:pPr>
      <w:r>
        <w:rPr>
          <w:rFonts w:ascii="Avenir Book" w:hAnsi="Avenir Book"/>
          <w:b/>
          <w:sz w:val="22"/>
          <w:u w:val="single"/>
        </w:rPr>
        <w:t>How to raise a whistleblowing concern</w:t>
      </w:r>
    </w:p>
    <w:p w14:paraId="796A1CCA" w14:textId="77777777" w:rsidR="001827D5" w:rsidRDefault="001827D5" w:rsidP="001827D5">
      <w:pPr>
        <w:rPr>
          <w:rFonts w:ascii="Avenir Book" w:hAnsi="Avenir Book"/>
          <w:b/>
          <w:sz w:val="22"/>
          <w:u w:val="single"/>
        </w:rPr>
      </w:pPr>
    </w:p>
    <w:p w14:paraId="413ABB59" w14:textId="77777777" w:rsidR="001827D5" w:rsidRDefault="001827D5" w:rsidP="001827D5">
      <w:pPr>
        <w:rPr>
          <w:rFonts w:ascii="Avenir Book" w:hAnsi="Avenir Book"/>
          <w:sz w:val="20"/>
        </w:rPr>
      </w:pPr>
      <w:r>
        <w:rPr>
          <w:rFonts w:ascii="Avenir Book" w:hAnsi="Avenir Book"/>
          <w:sz w:val="20"/>
        </w:rPr>
        <w:t xml:space="preserve">You </w:t>
      </w:r>
      <w:r w:rsidRPr="001827D5">
        <w:rPr>
          <w:rFonts w:ascii="Avenir Book" w:hAnsi="Avenir Book"/>
          <w:sz w:val="20"/>
        </w:rPr>
        <w:t>should usually raise a whistleblowing concern with your manager. This can be done informally and does not need to be done in writing. Your manager can provide advice regarding appropriate next steps. If the matter involves your manager or if the concern you wish to raise is very serious, then you should proceed immediately to the more formal process set out below.</w:t>
      </w:r>
    </w:p>
    <w:p w14:paraId="6E1975B5" w14:textId="77777777" w:rsidR="001827D5" w:rsidRDefault="001827D5" w:rsidP="001827D5">
      <w:pPr>
        <w:rPr>
          <w:rFonts w:ascii="Avenir Book" w:hAnsi="Avenir Book"/>
          <w:sz w:val="20"/>
        </w:rPr>
      </w:pPr>
    </w:p>
    <w:p w14:paraId="7A6EF688" w14:textId="0A886A08" w:rsidR="001827D5" w:rsidRDefault="001827D5" w:rsidP="001827D5">
      <w:pPr>
        <w:rPr>
          <w:rFonts w:ascii="Avenir Book" w:hAnsi="Avenir Book"/>
          <w:sz w:val="20"/>
        </w:rPr>
      </w:pPr>
      <w:r w:rsidRPr="001827D5">
        <w:rPr>
          <w:rFonts w:ascii="Avenir Book" w:hAnsi="Avenir Book"/>
          <w:sz w:val="20"/>
        </w:rPr>
        <w:br w:type="page"/>
      </w:r>
      <w:r w:rsidRPr="001827D5">
        <w:rPr>
          <w:rFonts w:ascii="Avenir Book" w:hAnsi="Avenir Book"/>
          <w:sz w:val="20"/>
        </w:rPr>
        <w:lastRenderedPageBreak/>
        <w:t>the matter is not or cannot be resolved informally, you should put your concern in writing and send it to</w:t>
      </w:r>
      <w:r w:rsidR="002D6EC5">
        <w:rPr>
          <w:rFonts w:ascii="Avenir Book" w:hAnsi="Avenir Book"/>
          <w:sz w:val="20"/>
        </w:rPr>
        <w:t xml:space="preserve"> Samantha Harrison.</w:t>
      </w:r>
      <w:r w:rsidRPr="001827D5">
        <w:rPr>
          <w:rFonts w:ascii="Avenir Book" w:hAnsi="Avenir Book"/>
          <w:sz w:val="20"/>
        </w:rPr>
        <w:t xml:space="preserve"> This can be done either by letter or by email. You should state that you are raising a concern under the Whistleblowing Policy. Include as much information in your correspondence as possible, including facts, events, dates, times and the people involved.</w:t>
      </w:r>
    </w:p>
    <w:p w14:paraId="399A29C6" w14:textId="77777777" w:rsidR="002D6EC5" w:rsidRDefault="002D6EC5" w:rsidP="001827D5">
      <w:pPr>
        <w:rPr>
          <w:rFonts w:ascii="Avenir Book" w:hAnsi="Avenir Book"/>
          <w:sz w:val="20"/>
        </w:rPr>
      </w:pPr>
    </w:p>
    <w:p w14:paraId="6B00155B" w14:textId="1924BB9F" w:rsidR="002D6EC5" w:rsidRDefault="002D6EC5" w:rsidP="001827D5">
      <w:pPr>
        <w:rPr>
          <w:rFonts w:ascii="Avenir Book" w:hAnsi="Avenir Book"/>
          <w:sz w:val="20"/>
        </w:rPr>
      </w:pPr>
      <w:r>
        <w:rPr>
          <w:rFonts w:ascii="Avenir Book" w:hAnsi="Avenir Book"/>
          <w:sz w:val="20"/>
        </w:rPr>
        <w:t xml:space="preserve">We </w:t>
      </w:r>
      <w:r w:rsidRPr="002D6EC5">
        <w:rPr>
          <w:rFonts w:ascii="Avenir Book" w:hAnsi="Avenir Book"/>
          <w:sz w:val="20"/>
        </w:rPr>
        <w:t>will hold a meeting with you to discuss the issues you have raised. You are entitled to be accompanied at this meeting, and any other meetings held under this Policy, by a work colleague or trade union representative. You (and your companion, if appropriate) may be asked to keep the matter confidential whilst an investigation takes place.</w:t>
      </w:r>
    </w:p>
    <w:p w14:paraId="3D753855" w14:textId="77777777" w:rsidR="002D6EC5" w:rsidRDefault="002D6EC5" w:rsidP="001827D5">
      <w:pPr>
        <w:rPr>
          <w:rFonts w:ascii="Avenir Book" w:hAnsi="Avenir Book"/>
          <w:sz w:val="20"/>
        </w:rPr>
      </w:pPr>
    </w:p>
    <w:p w14:paraId="76B272D8" w14:textId="0FDF4FDA" w:rsidR="002D6EC5" w:rsidRDefault="002D6EC5" w:rsidP="001827D5">
      <w:pPr>
        <w:rPr>
          <w:rFonts w:ascii="Avenir Book" w:hAnsi="Avenir Book"/>
          <w:sz w:val="20"/>
        </w:rPr>
      </w:pPr>
      <w:r>
        <w:rPr>
          <w:rFonts w:ascii="Avenir Book" w:hAnsi="Avenir Book"/>
          <w:sz w:val="20"/>
        </w:rPr>
        <w:t xml:space="preserve">We </w:t>
      </w:r>
      <w:r w:rsidRPr="002D6EC5">
        <w:rPr>
          <w:rFonts w:ascii="Avenir Book" w:hAnsi="Avenir Book"/>
          <w:sz w:val="20"/>
        </w:rPr>
        <w:t>will investigate your concerns in full. We will keep you informed of our progress insofar as we can, but there may be elements which we decide should remain confidential.</w:t>
      </w:r>
      <w:r>
        <w:rPr>
          <w:rFonts w:ascii="Avenir Book" w:hAnsi="Avenir Book"/>
          <w:sz w:val="20"/>
        </w:rPr>
        <w:t xml:space="preserve"> We </w:t>
      </w:r>
      <w:r w:rsidRPr="002D6EC5">
        <w:rPr>
          <w:rFonts w:ascii="Avenir Book" w:hAnsi="Avenir Book"/>
          <w:sz w:val="20"/>
        </w:rPr>
        <w:t>will confirm the outcome of our investigation to you insofar as we can. If you are dissatisfied with the process in any way, then you can raise this with</w:t>
      </w:r>
      <w:r>
        <w:rPr>
          <w:rFonts w:ascii="Avenir Book" w:hAnsi="Avenir Book"/>
          <w:sz w:val="20"/>
        </w:rPr>
        <w:t xml:space="preserve"> Samantha Harrison. </w:t>
      </w:r>
    </w:p>
    <w:p w14:paraId="7C0CBBD7" w14:textId="77777777" w:rsidR="002D6EC5" w:rsidRDefault="002D6EC5" w:rsidP="001827D5">
      <w:pPr>
        <w:rPr>
          <w:rFonts w:ascii="Avenir Book" w:hAnsi="Avenir Book"/>
          <w:sz w:val="20"/>
        </w:rPr>
      </w:pPr>
    </w:p>
    <w:p w14:paraId="035982A3" w14:textId="2B1C433C" w:rsidR="002D6EC5" w:rsidRDefault="002D6EC5" w:rsidP="001827D5">
      <w:pPr>
        <w:rPr>
          <w:rFonts w:ascii="Avenir Book" w:hAnsi="Avenir Book"/>
          <w:sz w:val="20"/>
        </w:rPr>
      </w:pPr>
      <w:r w:rsidRPr="002D6EC5">
        <w:rPr>
          <w:rFonts w:ascii="Avenir Book" w:hAnsi="Avenir Book"/>
          <w:b/>
          <w:sz w:val="22"/>
          <w:u w:val="single"/>
        </w:rPr>
        <w:t>Confidentiality</w:t>
      </w:r>
    </w:p>
    <w:p w14:paraId="630D9BBD" w14:textId="77777777" w:rsidR="002D6EC5" w:rsidRDefault="002D6EC5" w:rsidP="001827D5">
      <w:pPr>
        <w:rPr>
          <w:rFonts w:ascii="Avenir Book" w:hAnsi="Avenir Book"/>
          <w:sz w:val="20"/>
        </w:rPr>
      </w:pPr>
    </w:p>
    <w:p w14:paraId="0FA8C1E9" w14:textId="41796E09" w:rsidR="002D6EC5" w:rsidRDefault="002D6EC5" w:rsidP="001827D5">
      <w:pPr>
        <w:rPr>
          <w:rFonts w:ascii="Avenir Book" w:hAnsi="Avenir Book"/>
          <w:sz w:val="20"/>
        </w:rPr>
      </w:pPr>
      <w:r>
        <w:rPr>
          <w:rFonts w:ascii="Avenir Book" w:hAnsi="Avenir Book"/>
          <w:sz w:val="20"/>
        </w:rPr>
        <w:t xml:space="preserve">We </w:t>
      </w:r>
      <w:r w:rsidRPr="002D6EC5">
        <w:rPr>
          <w:rFonts w:ascii="Avenir Book" w:hAnsi="Avenir Book"/>
          <w:sz w:val="20"/>
        </w:rPr>
        <w:t>discourage you from making anonymous disclosures as they are very difficult for us to investigate. We can’t properly establish whether allegations are credible without being able to ask you for more details or clarification, and this makes it hard to reach an informed decision.</w:t>
      </w:r>
    </w:p>
    <w:p w14:paraId="027C33A1" w14:textId="77777777" w:rsidR="002D6EC5" w:rsidRDefault="002D6EC5" w:rsidP="001827D5">
      <w:pPr>
        <w:rPr>
          <w:rFonts w:ascii="Avenir Book" w:hAnsi="Avenir Book"/>
          <w:sz w:val="20"/>
        </w:rPr>
      </w:pPr>
    </w:p>
    <w:p w14:paraId="1EF8DF76" w14:textId="42246712" w:rsidR="002D6EC5" w:rsidRDefault="002D6EC5" w:rsidP="001827D5">
      <w:pPr>
        <w:rPr>
          <w:rFonts w:ascii="Avenir Book" w:hAnsi="Avenir Book"/>
          <w:sz w:val="20"/>
        </w:rPr>
      </w:pPr>
      <w:r>
        <w:rPr>
          <w:rFonts w:ascii="Avenir Book" w:hAnsi="Avenir Book"/>
          <w:sz w:val="20"/>
        </w:rPr>
        <w:t xml:space="preserve">We </w:t>
      </w:r>
      <w:r w:rsidRPr="002D6EC5">
        <w:rPr>
          <w:rFonts w:ascii="Avenir Book" w:hAnsi="Avenir Book"/>
          <w:sz w:val="20"/>
        </w:rPr>
        <w:t>will protect anyone who blows the whistle in good faith, even if we do not agree that the allegations they raise are correct. You should feel able to openly raise issues with us under this Policy. However, we understand that the subject matter covered by whistleblowing can be sensitive. If you are concerned about possible reprisals, whether from colleagues or others, you should tell</w:t>
      </w:r>
      <w:r w:rsidR="00CA1479">
        <w:rPr>
          <w:rFonts w:ascii="Avenir Book" w:hAnsi="Avenir Book"/>
          <w:sz w:val="20"/>
        </w:rPr>
        <w:t xml:space="preserve"> Samantha Harrison</w:t>
      </w:r>
      <w:r w:rsidRPr="002D6EC5">
        <w:rPr>
          <w:rFonts w:ascii="Avenir Book" w:hAnsi="Avenir Book"/>
          <w:sz w:val="20"/>
        </w:rPr>
        <w:t xml:space="preserve"> who will be able to provide you with appropriate support and reassurance.</w:t>
      </w:r>
    </w:p>
    <w:p w14:paraId="675D52CC" w14:textId="77777777" w:rsidR="00CA1479" w:rsidRDefault="00CA1479" w:rsidP="001827D5">
      <w:pPr>
        <w:rPr>
          <w:rFonts w:ascii="Avenir Book" w:hAnsi="Avenir Book"/>
          <w:sz w:val="20"/>
        </w:rPr>
      </w:pPr>
    </w:p>
    <w:p w14:paraId="2A463ED1" w14:textId="61A598EB" w:rsidR="00CA1479" w:rsidRDefault="00CA1479" w:rsidP="001827D5">
      <w:pPr>
        <w:rPr>
          <w:rFonts w:ascii="Avenir Book" w:hAnsi="Avenir Book"/>
          <w:sz w:val="20"/>
        </w:rPr>
      </w:pPr>
      <w:r>
        <w:rPr>
          <w:rFonts w:ascii="Avenir Book" w:hAnsi="Avenir Book"/>
          <w:sz w:val="20"/>
        </w:rPr>
        <w:t xml:space="preserve">The </w:t>
      </w:r>
      <w:r w:rsidRPr="00CA1479">
        <w:rPr>
          <w:rFonts w:ascii="Avenir Book" w:hAnsi="Avenir Book"/>
          <w:sz w:val="20"/>
        </w:rPr>
        <w:t>sensitive nature of whistleblowing investigations means that, aside from those involved in the whistleblowing process set out above, we will try to keep your personal involvement confidential. There may be circumstances where we cannot do this, and in those circumstances, we will discuss the matter with you to explain our position.</w:t>
      </w:r>
    </w:p>
    <w:p w14:paraId="7367219D" w14:textId="77777777" w:rsidR="00CA1479" w:rsidRDefault="00CA1479" w:rsidP="001827D5">
      <w:pPr>
        <w:rPr>
          <w:rFonts w:ascii="Avenir Book" w:hAnsi="Avenir Book"/>
          <w:sz w:val="20"/>
        </w:rPr>
      </w:pPr>
    </w:p>
    <w:p w14:paraId="3EA18D9A" w14:textId="0B498A56" w:rsidR="00CA1479" w:rsidRPr="00CA1479" w:rsidRDefault="00CA1479" w:rsidP="001827D5">
      <w:pPr>
        <w:rPr>
          <w:rFonts w:ascii="Avenir Book" w:hAnsi="Avenir Book"/>
          <w:b/>
          <w:sz w:val="22"/>
          <w:u w:val="single"/>
        </w:rPr>
      </w:pPr>
      <w:r w:rsidRPr="00CA1479">
        <w:rPr>
          <w:rFonts w:ascii="Avenir Book" w:hAnsi="Avenir Book"/>
          <w:b/>
          <w:sz w:val="22"/>
          <w:u w:val="single"/>
        </w:rPr>
        <w:t>External disclosures</w:t>
      </w:r>
    </w:p>
    <w:p w14:paraId="5C68A740" w14:textId="77777777" w:rsidR="00CA1479" w:rsidRDefault="00CA1479" w:rsidP="001827D5">
      <w:pPr>
        <w:rPr>
          <w:rFonts w:ascii="Avenir Book" w:hAnsi="Avenir Book"/>
          <w:sz w:val="20"/>
        </w:rPr>
      </w:pPr>
    </w:p>
    <w:p w14:paraId="30E6965E" w14:textId="17E5EB76" w:rsidR="00CA1479" w:rsidRDefault="00CA1479" w:rsidP="001827D5">
      <w:pPr>
        <w:rPr>
          <w:rFonts w:ascii="Avenir Book" w:hAnsi="Avenir Book"/>
          <w:sz w:val="20"/>
        </w:rPr>
      </w:pPr>
      <w:r>
        <w:rPr>
          <w:rFonts w:ascii="Avenir Book" w:hAnsi="Avenir Book"/>
          <w:sz w:val="20"/>
        </w:rPr>
        <w:t xml:space="preserve">This </w:t>
      </w:r>
      <w:r w:rsidRPr="00CA1479">
        <w:rPr>
          <w:rFonts w:ascii="Avenir Book" w:hAnsi="Avenir Book"/>
          <w:sz w:val="20"/>
        </w:rPr>
        <w:t>Policy outlines the process for raising, investigating and resolving wrongdoing in the workplace. It is rarely necessary – or, from our point of view, desirable – for anyone outside the business to become involved when a whistleblowing allegation is made.</w:t>
      </w:r>
    </w:p>
    <w:p w14:paraId="53AF3A60" w14:textId="77777777" w:rsidR="00CA1479" w:rsidRDefault="00CA1479" w:rsidP="001827D5">
      <w:pPr>
        <w:rPr>
          <w:rFonts w:ascii="Avenir Book" w:hAnsi="Avenir Book"/>
          <w:sz w:val="20"/>
        </w:rPr>
      </w:pPr>
    </w:p>
    <w:p w14:paraId="5AD98BEE" w14:textId="578543DE" w:rsidR="00CA1479" w:rsidRDefault="00CA1479" w:rsidP="001827D5">
      <w:pPr>
        <w:rPr>
          <w:rFonts w:ascii="Avenir Book" w:hAnsi="Avenir Book"/>
          <w:sz w:val="20"/>
        </w:rPr>
      </w:pPr>
      <w:r>
        <w:rPr>
          <w:rFonts w:ascii="Avenir Book" w:hAnsi="Avenir Book"/>
          <w:sz w:val="20"/>
        </w:rPr>
        <w:t xml:space="preserve">In </w:t>
      </w:r>
      <w:r w:rsidRPr="00CA1479">
        <w:rPr>
          <w:rFonts w:ascii="Avenir Book" w:hAnsi="Avenir Book"/>
          <w:sz w:val="20"/>
        </w:rPr>
        <w:t xml:space="preserve">some exceptional circumstances, you may decide to go to an external body </w:t>
      </w:r>
      <w:r w:rsidRPr="00CA1479">
        <w:rPr>
          <w:rFonts w:ascii="Arial" w:hAnsi="Arial" w:cs="Arial"/>
          <w:sz w:val="20"/>
        </w:rPr>
        <w:t>‒</w:t>
      </w:r>
      <w:r w:rsidRPr="00CA1479">
        <w:rPr>
          <w:rFonts w:ascii="Avenir Book" w:hAnsi="Avenir Book"/>
          <w:sz w:val="20"/>
        </w:rPr>
        <w:t xml:space="preserve"> an industry regulator, for example. That might be the case if you believe, for example, that someone senior is involved in a cover-up </w:t>
      </w:r>
      <w:r w:rsidRPr="00CA1479">
        <w:rPr>
          <w:rFonts w:ascii="Corbel" w:hAnsi="Corbel" w:cs="Corbel"/>
          <w:sz w:val="20"/>
        </w:rPr>
        <w:t>–</w:t>
      </w:r>
      <w:r w:rsidRPr="00CA1479">
        <w:rPr>
          <w:rFonts w:ascii="Avenir Book" w:hAnsi="Avenir Book"/>
          <w:sz w:val="20"/>
        </w:rPr>
        <w:t xml:space="preserve"> but again, it is better to raise the matter internally first. The independent charity Protect (see contact details below) can direct you towards the appropriate regulator for the type of issue you want to raise.</w:t>
      </w:r>
    </w:p>
    <w:p w14:paraId="6AFCC79D" w14:textId="77777777" w:rsidR="00CA1479" w:rsidRDefault="00CA1479" w:rsidP="001827D5">
      <w:pPr>
        <w:rPr>
          <w:rFonts w:ascii="Avenir Book" w:hAnsi="Avenir Book"/>
          <w:sz w:val="20"/>
        </w:rPr>
      </w:pPr>
    </w:p>
    <w:p w14:paraId="7994D940" w14:textId="1119E1AD" w:rsidR="00CA1479" w:rsidRDefault="00CA1479" w:rsidP="001827D5">
      <w:pPr>
        <w:rPr>
          <w:rFonts w:ascii="Avenir Book" w:hAnsi="Avenir Book"/>
          <w:sz w:val="20"/>
        </w:rPr>
      </w:pPr>
      <w:r>
        <w:rPr>
          <w:rFonts w:ascii="Avenir Book" w:hAnsi="Avenir Book"/>
          <w:sz w:val="20"/>
        </w:rPr>
        <w:t xml:space="preserve">This </w:t>
      </w:r>
      <w:r w:rsidRPr="00CA1479">
        <w:rPr>
          <w:rFonts w:ascii="Avenir Book" w:hAnsi="Avenir Book"/>
          <w:sz w:val="20"/>
        </w:rPr>
        <w:t>Policy covers the actions of third parties such as suppliers, service providers and clients, as well as those of our staff. Should you have concerns about a third party, you are encouraged to raise them with us before approaching anyone else. Your manager will be able to explain how you should proceed.</w:t>
      </w:r>
    </w:p>
    <w:p w14:paraId="1C1F0184" w14:textId="77777777" w:rsidR="00CA1479" w:rsidRDefault="00CA1479" w:rsidP="001827D5">
      <w:pPr>
        <w:rPr>
          <w:rFonts w:ascii="Avenir Book" w:hAnsi="Avenir Book"/>
          <w:sz w:val="20"/>
        </w:rPr>
      </w:pPr>
    </w:p>
    <w:p w14:paraId="00B674D3" w14:textId="7E376C6C" w:rsidR="00CA1479" w:rsidRDefault="00CA1479" w:rsidP="001827D5">
      <w:pPr>
        <w:rPr>
          <w:rFonts w:ascii="Avenir Book" w:hAnsi="Avenir Book"/>
          <w:sz w:val="20"/>
        </w:rPr>
      </w:pPr>
      <w:r>
        <w:rPr>
          <w:rFonts w:ascii="Avenir Book" w:hAnsi="Avenir Book"/>
          <w:sz w:val="20"/>
        </w:rPr>
        <w:t xml:space="preserve">Telling </w:t>
      </w:r>
      <w:r w:rsidRPr="00CA1479">
        <w:rPr>
          <w:rFonts w:ascii="Avenir Book" w:hAnsi="Avenir Book"/>
          <w:sz w:val="20"/>
        </w:rPr>
        <w:t xml:space="preserve">the media about a concern </w:t>
      </w:r>
      <w:r w:rsidRPr="00CA1479">
        <w:rPr>
          <w:rFonts w:ascii="Arial" w:hAnsi="Arial" w:cs="Arial"/>
          <w:sz w:val="20"/>
        </w:rPr>
        <w:t>‒</w:t>
      </w:r>
      <w:r w:rsidRPr="00CA1479">
        <w:rPr>
          <w:rFonts w:ascii="Avenir Book" w:hAnsi="Avenir Book"/>
          <w:sz w:val="20"/>
        </w:rPr>
        <w:t xml:space="preserve"> particularly before or during an internal investigation </w:t>
      </w:r>
      <w:r w:rsidRPr="00CA1479">
        <w:rPr>
          <w:rFonts w:ascii="Arial" w:hAnsi="Arial" w:cs="Arial"/>
          <w:sz w:val="20"/>
        </w:rPr>
        <w:t>‒</w:t>
      </w:r>
      <w:r w:rsidRPr="00CA1479">
        <w:rPr>
          <w:rFonts w:ascii="Avenir Book" w:hAnsi="Avenir Book"/>
          <w:sz w:val="20"/>
        </w:rPr>
        <w:t xml:space="preserve"> is almost never justified or appropriate in any situation. We strongly discourage you from doing so, and we will treat any such contact with the press as a serious disciplinary issue justifying dismissal unless exceptional circumstances exist. We would normally expect you to have taken all reasonable steps to deal with the matter internally or with an external regulator and to have taken full advice from a lawyer or from Protect (see contact details below) before being justified in approaching the press.</w:t>
      </w:r>
    </w:p>
    <w:p w14:paraId="5EC11E29" w14:textId="77777777" w:rsidR="00CA1479" w:rsidRDefault="00CA1479" w:rsidP="001827D5">
      <w:pPr>
        <w:rPr>
          <w:rFonts w:ascii="Avenir Book" w:hAnsi="Avenir Book"/>
          <w:sz w:val="20"/>
        </w:rPr>
      </w:pPr>
    </w:p>
    <w:p w14:paraId="216F4518" w14:textId="563C2F13" w:rsidR="00CA1479" w:rsidRPr="00CA1479" w:rsidRDefault="00CA1479" w:rsidP="001827D5">
      <w:pPr>
        <w:rPr>
          <w:rFonts w:ascii="Avenir Book" w:hAnsi="Avenir Book"/>
          <w:b/>
          <w:sz w:val="22"/>
          <w:u w:val="single"/>
        </w:rPr>
      </w:pPr>
      <w:r w:rsidRPr="00CA1479">
        <w:rPr>
          <w:rFonts w:ascii="Avenir Book" w:hAnsi="Avenir Book"/>
          <w:b/>
          <w:sz w:val="22"/>
          <w:u w:val="single"/>
        </w:rPr>
        <w:t>Protection for whistle-blowers</w:t>
      </w:r>
    </w:p>
    <w:p w14:paraId="64EDDE20" w14:textId="77777777" w:rsidR="00CA1479" w:rsidRDefault="00CA1479" w:rsidP="001827D5">
      <w:pPr>
        <w:rPr>
          <w:rFonts w:ascii="Avenir Book" w:hAnsi="Avenir Book"/>
          <w:sz w:val="20"/>
        </w:rPr>
      </w:pPr>
    </w:p>
    <w:p w14:paraId="12186792" w14:textId="04A3BC14" w:rsidR="00CA1479" w:rsidRDefault="00CA1479" w:rsidP="001827D5">
      <w:pPr>
        <w:rPr>
          <w:rFonts w:ascii="Avenir Book" w:hAnsi="Avenir Book"/>
          <w:sz w:val="20"/>
        </w:rPr>
      </w:pPr>
      <w:r>
        <w:rPr>
          <w:rFonts w:ascii="Avenir Book" w:hAnsi="Avenir Book"/>
          <w:sz w:val="20"/>
        </w:rPr>
        <w:t xml:space="preserve">If </w:t>
      </w:r>
      <w:r w:rsidRPr="00CA1479">
        <w:rPr>
          <w:rFonts w:ascii="Avenir Book" w:hAnsi="Avenir Book"/>
          <w:sz w:val="20"/>
        </w:rPr>
        <w:t>you raise genuine concerns under this Policy, even if you turn out to be mistaken, we will support you and you will not face any action as a result.</w:t>
      </w:r>
    </w:p>
    <w:p w14:paraId="3D6FE396" w14:textId="77777777" w:rsidR="00CA1479" w:rsidRDefault="00CA1479" w:rsidP="001827D5">
      <w:pPr>
        <w:rPr>
          <w:rFonts w:ascii="Avenir Book" w:hAnsi="Avenir Book"/>
          <w:sz w:val="20"/>
        </w:rPr>
      </w:pPr>
    </w:p>
    <w:p w14:paraId="681121FB" w14:textId="591F6EF9" w:rsidR="00CA1479" w:rsidRDefault="00CA1479" w:rsidP="001827D5">
      <w:pPr>
        <w:rPr>
          <w:rFonts w:ascii="Avenir Book" w:hAnsi="Avenir Book"/>
          <w:sz w:val="20"/>
        </w:rPr>
      </w:pPr>
      <w:r>
        <w:rPr>
          <w:rFonts w:ascii="Avenir Book" w:hAnsi="Avenir Book"/>
          <w:sz w:val="20"/>
        </w:rPr>
        <w:t xml:space="preserve">We </w:t>
      </w:r>
      <w:r w:rsidRPr="00CA1479">
        <w:rPr>
          <w:rFonts w:ascii="Avenir Book" w:hAnsi="Avenir Book"/>
          <w:sz w:val="20"/>
        </w:rPr>
        <w:t>will not dismiss you, or treat you less well, because you’ve blown the whistle in accordance with this Policy.</w:t>
      </w:r>
    </w:p>
    <w:p w14:paraId="30D7F99B" w14:textId="77777777" w:rsidR="00CA1479" w:rsidRDefault="00CA1479" w:rsidP="001827D5">
      <w:pPr>
        <w:rPr>
          <w:rFonts w:ascii="Avenir Book" w:hAnsi="Avenir Book"/>
          <w:sz w:val="20"/>
        </w:rPr>
      </w:pPr>
    </w:p>
    <w:p w14:paraId="658D4879" w14:textId="74BA34C7" w:rsidR="00CA1479" w:rsidRDefault="00CA1479" w:rsidP="001827D5">
      <w:pPr>
        <w:rPr>
          <w:rFonts w:ascii="Avenir Book" w:hAnsi="Avenir Book"/>
          <w:sz w:val="20"/>
        </w:rPr>
      </w:pPr>
      <w:r>
        <w:rPr>
          <w:rFonts w:ascii="Avenir Book" w:hAnsi="Avenir Book"/>
          <w:sz w:val="20"/>
        </w:rPr>
        <w:t xml:space="preserve">You </w:t>
      </w:r>
      <w:r w:rsidRPr="00CA1479">
        <w:rPr>
          <w:rFonts w:ascii="Avenir Book" w:hAnsi="Avenir Book"/>
          <w:sz w:val="20"/>
        </w:rPr>
        <w:t>must not treat others badly if they have raised concerns under this Policy, nor must you threaten them in any way. If you do, you may face disciplinary action which could include dismissal for gross misconduct. The whistleblower may also be able to bring legal action against you.</w:t>
      </w:r>
    </w:p>
    <w:p w14:paraId="4014D070" w14:textId="77777777" w:rsidR="00CA1479" w:rsidRDefault="00CA1479" w:rsidP="001827D5">
      <w:pPr>
        <w:rPr>
          <w:rFonts w:ascii="Avenir Book" w:hAnsi="Avenir Book"/>
          <w:sz w:val="20"/>
        </w:rPr>
      </w:pPr>
    </w:p>
    <w:p w14:paraId="3811DFA4" w14:textId="31F29091" w:rsidR="00CA1479" w:rsidRDefault="00CA1479" w:rsidP="001827D5">
      <w:pPr>
        <w:rPr>
          <w:rFonts w:ascii="Avenir Book" w:hAnsi="Avenir Book"/>
          <w:sz w:val="20"/>
        </w:rPr>
      </w:pPr>
      <w:r>
        <w:rPr>
          <w:rFonts w:ascii="Avenir Book" w:hAnsi="Avenir Book"/>
          <w:sz w:val="20"/>
        </w:rPr>
        <w:t xml:space="preserve">If </w:t>
      </w:r>
      <w:r w:rsidRPr="00CA1479">
        <w:rPr>
          <w:rFonts w:ascii="Avenir Book" w:hAnsi="Avenir Book"/>
          <w:sz w:val="20"/>
        </w:rPr>
        <w:t>you believe that you have been treated badly in any way after having raised a whistleblowing concern with us, then you should raise this matter with your manager and/or raise a grievance under our Grievance Policy.</w:t>
      </w:r>
    </w:p>
    <w:p w14:paraId="5282C39C" w14:textId="77777777" w:rsidR="00CA1479" w:rsidRDefault="00CA1479" w:rsidP="001827D5">
      <w:pPr>
        <w:rPr>
          <w:rFonts w:ascii="Avenir Book" w:hAnsi="Avenir Book"/>
          <w:sz w:val="20"/>
        </w:rPr>
      </w:pPr>
    </w:p>
    <w:p w14:paraId="28F78FB6" w14:textId="5F575E93" w:rsidR="00CA1479" w:rsidRPr="00CA1479" w:rsidRDefault="00CA1479" w:rsidP="001827D5">
      <w:pPr>
        <w:rPr>
          <w:rFonts w:ascii="Avenir Book" w:hAnsi="Avenir Book"/>
          <w:b/>
          <w:sz w:val="22"/>
          <w:u w:val="single"/>
        </w:rPr>
      </w:pPr>
      <w:r w:rsidRPr="00CA1479">
        <w:rPr>
          <w:rFonts w:ascii="Avenir Book" w:hAnsi="Avenir Book"/>
          <w:b/>
          <w:sz w:val="22"/>
          <w:u w:val="single"/>
        </w:rPr>
        <w:t>Abuse of this policy</w:t>
      </w:r>
    </w:p>
    <w:p w14:paraId="235D193B" w14:textId="77777777" w:rsidR="00CA1479" w:rsidRDefault="00CA1479" w:rsidP="001827D5">
      <w:pPr>
        <w:rPr>
          <w:rFonts w:ascii="Avenir Book" w:hAnsi="Avenir Book"/>
          <w:sz w:val="20"/>
        </w:rPr>
      </w:pPr>
    </w:p>
    <w:p w14:paraId="4D45A5B6" w14:textId="75A46973" w:rsidR="00CA1479" w:rsidRDefault="00CA1479" w:rsidP="001827D5">
      <w:pPr>
        <w:rPr>
          <w:rFonts w:ascii="Avenir Book" w:hAnsi="Avenir Book"/>
          <w:sz w:val="20"/>
        </w:rPr>
      </w:pPr>
      <w:r>
        <w:rPr>
          <w:rFonts w:ascii="Avenir Book" w:hAnsi="Avenir Book"/>
          <w:sz w:val="20"/>
        </w:rPr>
        <w:lastRenderedPageBreak/>
        <w:t xml:space="preserve">All </w:t>
      </w:r>
      <w:r w:rsidRPr="00CA1479">
        <w:rPr>
          <w:rFonts w:ascii="Avenir Book" w:hAnsi="Avenir Book"/>
          <w:sz w:val="20"/>
        </w:rPr>
        <w:t xml:space="preserve">whistleblowers must act in good faith. If we believe that you have raised issues under this Policy </w:t>
      </w:r>
      <w:r w:rsidRPr="00CA1479">
        <w:rPr>
          <w:rFonts w:ascii="Arial" w:hAnsi="Arial" w:cs="Arial"/>
          <w:sz w:val="20"/>
        </w:rPr>
        <w:t>‒</w:t>
      </w:r>
      <w:r w:rsidRPr="00CA1479">
        <w:rPr>
          <w:rFonts w:ascii="Avenir Book" w:hAnsi="Avenir Book"/>
          <w:sz w:val="20"/>
        </w:rPr>
        <w:t xml:space="preserve"> which you knew were untrue </w:t>
      </w:r>
      <w:r w:rsidRPr="00CA1479">
        <w:rPr>
          <w:rFonts w:ascii="Arial" w:hAnsi="Arial" w:cs="Arial"/>
          <w:sz w:val="20"/>
        </w:rPr>
        <w:t>‒</w:t>
      </w:r>
      <w:r w:rsidRPr="00CA1479">
        <w:rPr>
          <w:rFonts w:ascii="Avenir Book" w:hAnsi="Avenir Book"/>
          <w:sz w:val="20"/>
        </w:rPr>
        <w:t xml:space="preserve"> in bad faith or maliciously, then we will deal with this as a disciplinary matter under our Disciplinary Procedure. You may be subject to sanctions up to and including dismissal for gross misconduct.</w:t>
      </w:r>
    </w:p>
    <w:p w14:paraId="545ACC08" w14:textId="77777777" w:rsidR="002D6EC5" w:rsidRPr="001827D5" w:rsidRDefault="002D6EC5" w:rsidP="001827D5">
      <w:pPr>
        <w:rPr>
          <w:rFonts w:ascii="Avenir Book" w:hAnsi="Avenir Book"/>
          <w:sz w:val="20"/>
        </w:rPr>
      </w:pPr>
    </w:p>
    <w:p w14:paraId="277FC49F" w14:textId="7A173D63" w:rsidR="00CA1479" w:rsidRDefault="00CA1479">
      <w:pPr>
        <w:rPr>
          <w:rFonts w:ascii="Avenir Book" w:hAnsi="Avenir Book"/>
          <w:b/>
          <w:sz w:val="22"/>
          <w:u w:val="single"/>
        </w:rPr>
      </w:pPr>
      <w:r>
        <w:rPr>
          <w:rFonts w:ascii="Avenir Book" w:hAnsi="Avenir Book"/>
          <w:b/>
          <w:sz w:val="22"/>
          <w:u w:val="single"/>
        </w:rPr>
        <w:br w:type="page"/>
      </w:r>
    </w:p>
    <w:bookmarkEnd w:id="6"/>
    <w:p w14:paraId="689B01B6" w14:textId="77777777" w:rsidR="00DA3B57" w:rsidRDefault="00DA3B57" w:rsidP="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Avenir Book" w:hAnsi="Avenir Book"/>
          <w:b/>
          <w:sz w:val="22"/>
          <w:u w:val="single"/>
        </w:rPr>
      </w:pPr>
    </w:p>
    <w:p w14:paraId="2D96544D" w14:textId="74226A70" w:rsidR="00327734" w:rsidRPr="00FA6257" w:rsidRDefault="00327734" w:rsidP="005A26D6">
      <w:pPr>
        <w:outlineLvl w:val="0"/>
        <w:rPr>
          <w:rFonts w:ascii="Avenir Book" w:hAnsi="Avenir Book"/>
          <w:sz w:val="16"/>
        </w:rPr>
      </w:pPr>
      <w:r w:rsidRPr="00FA6257">
        <w:rPr>
          <w:rFonts w:ascii="Avenir Book" w:hAnsi="Avenir Book"/>
          <w:sz w:val="16"/>
        </w:rPr>
        <w:t>Section 3 (</w:t>
      </w:r>
      <w:proofErr w:type="spellStart"/>
      <w:r w:rsidRPr="00FA6257">
        <w:rPr>
          <w:rFonts w:ascii="Avenir Book" w:hAnsi="Avenir Book"/>
          <w:sz w:val="16"/>
        </w:rPr>
        <w:t>i</w:t>
      </w:r>
      <w:proofErr w:type="spellEnd"/>
      <w:r w:rsidRPr="00FA6257">
        <w:rPr>
          <w:rFonts w:ascii="Avenir Book" w:hAnsi="Avenir Book"/>
          <w:sz w:val="16"/>
        </w:rPr>
        <w:t>)</w:t>
      </w:r>
    </w:p>
    <w:p w14:paraId="675A37C8" w14:textId="77777777" w:rsidR="00DA3B57" w:rsidRPr="00FA6257" w:rsidRDefault="00DA3B57" w:rsidP="005A26D6">
      <w:pPr>
        <w:outlineLvl w:val="0"/>
        <w:rPr>
          <w:rFonts w:ascii="Avenir Book" w:hAnsi="Avenir Book"/>
          <w:sz w:val="16"/>
        </w:rPr>
      </w:pPr>
    </w:p>
    <w:p w14:paraId="02A3C0CF" w14:textId="77777777" w:rsidR="00327734" w:rsidRPr="00FA6257" w:rsidRDefault="00327734" w:rsidP="00327734">
      <w:pPr>
        <w:jc w:val="center"/>
        <w:rPr>
          <w:rFonts w:ascii="Avenir Book" w:hAnsi="Avenir Book"/>
          <w:b/>
          <w:sz w:val="20"/>
          <w:u w:val="single"/>
        </w:rPr>
      </w:pPr>
    </w:p>
    <w:p w14:paraId="5F2887F5" w14:textId="77777777" w:rsidR="00327734" w:rsidRPr="00FA6257" w:rsidRDefault="00327734" w:rsidP="005A26D6">
      <w:pPr>
        <w:jc w:val="center"/>
        <w:outlineLvl w:val="0"/>
        <w:rPr>
          <w:rFonts w:ascii="Avenir Book" w:hAnsi="Avenir Book"/>
          <w:b/>
          <w:sz w:val="28"/>
          <w:u w:val="single"/>
        </w:rPr>
      </w:pPr>
      <w:r w:rsidRPr="00FA6257">
        <w:rPr>
          <w:rFonts w:ascii="Avenir Book" w:hAnsi="Avenir Book"/>
          <w:b/>
          <w:sz w:val="28"/>
          <w:u w:val="single"/>
        </w:rPr>
        <w:t xml:space="preserve">GRIEVANCE &amp; DISCIPLINARY -                     </w:t>
      </w:r>
    </w:p>
    <w:p w14:paraId="30F4BC24" w14:textId="024C6F7F" w:rsidR="00327734" w:rsidRPr="00FA6257" w:rsidRDefault="00327734" w:rsidP="00327734">
      <w:pPr>
        <w:jc w:val="center"/>
        <w:rPr>
          <w:rFonts w:ascii="Avenir Book" w:hAnsi="Avenir Book"/>
          <w:b/>
          <w:sz w:val="20"/>
          <w:u w:val="single"/>
        </w:rPr>
      </w:pPr>
      <w:r w:rsidRPr="00FA6257">
        <w:rPr>
          <w:rFonts w:ascii="Avenir Book" w:hAnsi="Avenir Book"/>
          <w:b/>
          <w:sz w:val="28"/>
          <w:u w:val="single"/>
        </w:rPr>
        <w:t>POLICY &amp; PROCEDURES</w:t>
      </w:r>
      <w:r w:rsidRPr="00FA6257">
        <w:rPr>
          <w:rFonts w:ascii="Avenir Book" w:hAnsi="Avenir Book"/>
          <w:b/>
          <w:sz w:val="20"/>
        </w:rPr>
        <w:cr/>
      </w:r>
    </w:p>
    <w:p w14:paraId="37E27E68" w14:textId="77777777" w:rsidR="00327734" w:rsidRPr="00FA6257" w:rsidRDefault="00327734" w:rsidP="005A26D6">
      <w:pPr>
        <w:outlineLvl w:val="0"/>
        <w:rPr>
          <w:rFonts w:ascii="Avenir Book" w:hAnsi="Avenir Book"/>
          <w:b/>
          <w:sz w:val="22"/>
        </w:rPr>
      </w:pPr>
      <w:r w:rsidRPr="00FA6257">
        <w:rPr>
          <w:rFonts w:ascii="Avenir Book" w:hAnsi="Avenir Book"/>
          <w:b/>
          <w:sz w:val="22"/>
          <w:u w:val="single"/>
        </w:rPr>
        <w:t>1.   Grievance Procedure</w:t>
      </w:r>
    </w:p>
    <w:p w14:paraId="071820A5" w14:textId="77777777" w:rsidR="00327734" w:rsidRPr="00FA6257" w:rsidRDefault="00327734" w:rsidP="00327734">
      <w:pPr>
        <w:rPr>
          <w:rFonts w:ascii="Avenir Book" w:hAnsi="Avenir Book"/>
          <w:sz w:val="20"/>
        </w:rPr>
      </w:pPr>
      <w:r w:rsidRPr="00FA6257">
        <w:rPr>
          <w:rFonts w:ascii="Avenir Book" w:hAnsi="Avenir Book"/>
          <w:sz w:val="20"/>
        </w:rPr>
        <w:t>The following procedure is directed at the need for good industrial relations; therefore, neither side will take any action, which may adversely affect this objective.</w:t>
      </w:r>
      <w:r w:rsidRPr="00FA6257">
        <w:rPr>
          <w:rFonts w:ascii="Avenir Book" w:hAnsi="Avenir Book"/>
          <w:sz w:val="20"/>
        </w:rPr>
        <w:cr/>
      </w:r>
      <w:r w:rsidRPr="00FA6257">
        <w:rPr>
          <w:rFonts w:ascii="Avenir Book" w:hAnsi="Avenir Book"/>
          <w:b/>
          <w:sz w:val="20"/>
        </w:rPr>
        <w:cr/>
      </w:r>
      <w:r w:rsidRPr="00FA6257">
        <w:rPr>
          <w:rFonts w:ascii="Avenir Book" w:hAnsi="Avenir Book"/>
          <w:sz w:val="20"/>
        </w:rPr>
        <w:t xml:space="preserve">The speediest possible conclusion to any grievance is in the interest of all, and all parties should agree to use their best endeavours to bring about the earliest possible settlement.  </w:t>
      </w:r>
    </w:p>
    <w:p w14:paraId="43A90AA5" w14:textId="77777777" w:rsidR="00327734" w:rsidRPr="00FA6257" w:rsidRDefault="00327734" w:rsidP="00327734">
      <w:pPr>
        <w:rPr>
          <w:rFonts w:ascii="Avenir Book" w:hAnsi="Avenir Book"/>
          <w:sz w:val="20"/>
        </w:rPr>
      </w:pPr>
    </w:p>
    <w:p w14:paraId="470A3854" w14:textId="6BA8BAEA" w:rsidR="00327734" w:rsidRPr="00FA6257" w:rsidRDefault="00327734" w:rsidP="00327734">
      <w:pPr>
        <w:rPr>
          <w:rFonts w:ascii="Avenir Book" w:hAnsi="Avenir Book"/>
          <w:sz w:val="20"/>
        </w:rPr>
      </w:pPr>
      <w:r w:rsidRPr="00FA6257">
        <w:rPr>
          <w:rFonts w:ascii="Avenir Book" w:hAnsi="Avenir Book"/>
          <w:sz w:val="20"/>
        </w:rPr>
        <w:t>Nothing in this procedure is intended to prevent you from raising any matter informally.  Informal discussion can frequently solve problems without the need for written record. However, if you wish to raise a formal grievance you should adhere to the following procedure.</w:t>
      </w:r>
    </w:p>
    <w:p w14:paraId="6E1FC6EE" w14:textId="1F6929CC" w:rsidR="00327734" w:rsidRPr="00FA6257" w:rsidRDefault="00327734" w:rsidP="00327734">
      <w:pPr>
        <w:rPr>
          <w:rFonts w:ascii="Avenir Book" w:hAnsi="Avenir Book"/>
          <w:sz w:val="20"/>
        </w:rPr>
      </w:pPr>
    </w:p>
    <w:p w14:paraId="1F84FAB5" w14:textId="1C7E2A25" w:rsidR="0031523D" w:rsidRPr="006E561C" w:rsidRDefault="0031523D" w:rsidP="006E561C">
      <w:pPr>
        <w:spacing w:line="259" w:lineRule="auto"/>
        <w:jc w:val="both"/>
        <w:rPr>
          <w:rFonts w:ascii="Avenir Book" w:hAnsi="Avenir Book" w:cs="Arial"/>
          <w:sz w:val="20"/>
        </w:rPr>
      </w:pPr>
      <w:r w:rsidRPr="006E561C">
        <w:rPr>
          <w:rFonts w:ascii="Avenir Book" w:hAnsi="Avenir Book" w:cs="Arial"/>
          <w:sz w:val="20"/>
        </w:rPr>
        <w:t>If we believe that any grievance you raise relates, either wholly or in part, to matters covered under whistleblowing laws then we may, at our discretion, choose to deal with your grievance in accordance with our Whistleblowing Policy.</w:t>
      </w:r>
    </w:p>
    <w:p w14:paraId="20754257" w14:textId="77777777" w:rsidR="0031523D" w:rsidRDefault="0031523D" w:rsidP="00327734">
      <w:pPr>
        <w:rPr>
          <w:rFonts w:ascii="Avenir Book" w:hAnsi="Avenir Book"/>
          <w:sz w:val="20"/>
        </w:rPr>
      </w:pPr>
    </w:p>
    <w:p w14:paraId="541F7F30" w14:textId="77777777" w:rsidR="00327734" w:rsidRPr="00FA6257" w:rsidRDefault="00327734" w:rsidP="00327734">
      <w:pPr>
        <w:rPr>
          <w:rFonts w:ascii="Avenir Book" w:hAnsi="Avenir Book"/>
          <w:sz w:val="20"/>
        </w:rPr>
      </w:pPr>
      <w:r w:rsidRPr="00FA6257">
        <w:rPr>
          <w:rFonts w:ascii="Avenir Book" w:hAnsi="Avenir Book"/>
          <w:sz w:val="20"/>
        </w:rPr>
        <w:t>In respect of grievances relating to harassment, refer to the procedures dealing with sexual harassment, racial harassment and bullying.</w:t>
      </w:r>
      <w:r w:rsidRPr="00FA6257">
        <w:rPr>
          <w:rFonts w:ascii="Avenir Book" w:hAnsi="Avenir Book"/>
          <w:sz w:val="20"/>
        </w:rPr>
        <w:cr/>
      </w:r>
    </w:p>
    <w:p w14:paraId="575F2F79" w14:textId="77777777" w:rsidR="00327734" w:rsidRPr="00FA6257" w:rsidRDefault="00327734" w:rsidP="005A26D6">
      <w:pPr>
        <w:outlineLvl w:val="0"/>
        <w:rPr>
          <w:rFonts w:ascii="Avenir Book" w:hAnsi="Avenir Book"/>
          <w:b/>
          <w:sz w:val="20"/>
        </w:rPr>
      </w:pPr>
      <w:r w:rsidRPr="00FA6257">
        <w:rPr>
          <w:rFonts w:ascii="Avenir Book" w:hAnsi="Avenir Book"/>
          <w:b/>
          <w:sz w:val="20"/>
        </w:rPr>
        <w:t>(a) Individual Issues</w:t>
      </w:r>
    </w:p>
    <w:p w14:paraId="79AD2964" w14:textId="77777777" w:rsidR="00327734" w:rsidRPr="00FA6257" w:rsidRDefault="00327734" w:rsidP="00327734">
      <w:pPr>
        <w:pStyle w:val="BodyTextIndent"/>
        <w:ind w:left="709"/>
        <w:rPr>
          <w:rFonts w:ascii="Avenir Book" w:hAnsi="Avenir Book"/>
          <w:sz w:val="20"/>
        </w:rPr>
      </w:pPr>
      <w:r w:rsidRPr="00FA6257">
        <w:rPr>
          <w:rFonts w:ascii="Avenir Book" w:hAnsi="Avenir Book"/>
          <w:sz w:val="20"/>
        </w:rPr>
        <w:t xml:space="preserve">In the case of an individual issue the member of staff concerned should, in the first instance, raise the matter, in writing, detailing the nature and extent of your grievance, with the Team Leader or the Operations Manager, as appropriate. </w:t>
      </w:r>
    </w:p>
    <w:p w14:paraId="0319EBE0" w14:textId="77777777" w:rsidR="00327734" w:rsidRPr="00FA6257" w:rsidRDefault="00327734" w:rsidP="00327734">
      <w:pPr>
        <w:pStyle w:val="BodyTextIndent"/>
        <w:ind w:left="709"/>
        <w:rPr>
          <w:rFonts w:ascii="Avenir Book" w:hAnsi="Avenir Book"/>
          <w:sz w:val="20"/>
        </w:rPr>
      </w:pPr>
      <w:r w:rsidRPr="00FA6257">
        <w:rPr>
          <w:rFonts w:ascii="Avenir Book" w:hAnsi="Avenir Book"/>
          <w:sz w:val="20"/>
        </w:rPr>
        <w:t>An appropriate senior member of staff will then fully investigate the grievance.</w:t>
      </w:r>
    </w:p>
    <w:p w14:paraId="147A9E4F" w14:textId="434D61D2" w:rsidR="00327734" w:rsidRPr="00FA6257" w:rsidRDefault="00327734" w:rsidP="00327734">
      <w:pPr>
        <w:pStyle w:val="BodyTextIndent"/>
        <w:ind w:left="709"/>
        <w:rPr>
          <w:rFonts w:ascii="Avenir Book" w:hAnsi="Avenir Book"/>
          <w:sz w:val="20"/>
        </w:rPr>
      </w:pPr>
      <w:r w:rsidRPr="00FA6257">
        <w:rPr>
          <w:rFonts w:ascii="Avenir Book" w:hAnsi="Avenir Book"/>
          <w:sz w:val="20"/>
        </w:rPr>
        <w:t xml:space="preserve">You will then be invited to a meeting (stage </w:t>
      </w:r>
      <w:proofErr w:type="spellStart"/>
      <w:r w:rsidRPr="00FA6257">
        <w:rPr>
          <w:rFonts w:ascii="Avenir Book" w:hAnsi="Avenir Book"/>
          <w:sz w:val="20"/>
        </w:rPr>
        <w:t>i</w:t>
      </w:r>
      <w:proofErr w:type="spellEnd"/>
      <w:r w:rsidRPr="00FA6257">
        <w:rPr>
          <w:rFonts w:ascii="Avenir Book" w:hAnsi="Avenir Book"/>
          <w:sz w:val="20"/>
        </w:rPr>
        <w:t>) to fully discuss the grievance and the information obtained during the investigation.  This meeting will normally be conducted by the Operations Manager</w:t>
      </w:r>
      <w:r w:rsidR="007C2C72" w:rsidRPr="00FA6257">
        <w:rPr>
          <w:rFonts w:ascii="Avenir Book" w:hAnsi="Avenir Book"/>
          <w:sz w:val="20"/>
        </w:rPr>
        <w:t xml:space="preserve"> and will take place within a reasonable timescale. </w:t>
      </w:r>
    </w:p>
    <w:p w14:paraId="3F17FD71" w14:textId="77777777" w:rsidR="00327734" w:rsidRPr="00FA6257" w:rsidRDefault="00327734" w:rsidP="00327734">
      <w:pPr>
        <w:pStyle w:val="BodyTextIndent"/>
        <w:ind w:left="709"/>
        <w:rPr>
          <w:rFonts w:ascii="Avenir Book" w:hAnsi="Avenir Book"/>
          <w:sz w:val="20"/>
        </w:rPr>
      </w:pPr>
      <w:r w:rsidRPr="00FA6257">
        <w:rPr>
          <w:rFonts w:ascii="Avenir Book" w:hAnsi="Avenir Book"/>
          <w:sz w:val="20"/>
        </w:rPr>
        <w:t>You must make every attempt to attend this meeting, however if it is not convenient then you must advise management as soon as possible so that an alternative date can be arranged.</w:t>
      </w:r>
    </w:p>
    <w:p w14:paraId="1662A022" w14:textId="77777777" w:rsidR="00327734" w:rsidRPr="00FA6257" w:rsidRDefault="00327734" w:rsidP="00327734">
      <w:pPr>
        <w:pStyle w:val="BodyTextIndent"/>
        <w:ind w:left="709"/>
        <w:rPr>
          <w:rFonts w:ascii="Avenir Book" w:hAnsi="Avenir Book"/>
          <w:sz w:val="20"/>
        </w:rPr>
      </w:pPr>
      <w:r w:rsidRPr="00FA6257">
        <w:rPr>
          <w:rFonts w:ascii="Avenir Book" w:hAnsi="Avenir Book"/>
          <w:sz w:val="20"/>
        </w:rPr>
        <w:t>You will then be advised of management’s decision within five working days.</w:t>
      </w:r>
    </w:p>
    <w:p w14:paraId="60A60826" w14:textId="77777777" w:rsidR="00327734" w:rsidRPr="00FA6257" w:rsidRDefault="00327734" w:rsidP="00327734">
      <w:pPr>
        <w:pStyle w:val="BodyTextIndent"/>
        <w:ind w:left="709"/>
        <w:rPr>
          <w:rFonts w:ascii="Avenir Book" w:hAnsi="Avenir Book"/>
          <w:sz w:val="20"/>
        </w:rPr>
      </w:pPr>
      <w:r w:rsidRPr="00FA6257">
        <w:rPr>
          <w:rFonts w:ascii="Avenir Book" w:hAnsi="Avenir Book"/>
          <w:sz w:val="20"/>
        </w:rPr>
        <w:t>If you wish to appeal against the decision made by management you may do so, as advised in the letter containing management’s decision.</w:t>
      </w:r>
    </w:p>
    <w:p w14:paraId="5C9384CD" w14:textId="77777777" w:rsidR="00327734" w:rsidRPr="00FA6257" w:rsidRDefault="00327734" w:rsidP="00327734">
      <w:pPr>
        <w:pStyle w:val="BodyTextIndent"/>
        <w:ind w:left="709"/>
        <w:rPr>
          <w:rFonts w:ascii="Avenir Book" w:hAnsi="Avenir Book"/>
          <w:sz w:val="20"/>
        </w:rPr>
      </w:pPr>
      <w:r w:rsidRPr="00FA6257">
        <w:rPr>
          <w:rFonts w:ascii="Avenir Book" w:hAnsi="Avenir Book"/>
          <w:sz w:val="20"/>
        </w:rPr>
        <w:t>An appeal meeting will then be arranged.  The appeal meeting will usually be conducted by a Director (stage ii), whose decision shall be final.</w:t>
      </w:r>
    </w:p>
    <w:p w14:paraId="225A9500" w14:textId="748F5FE7" w:rsidR="00327734" w:rsidRPr="00FA6257" w:rsidRDefault="00327734" w:rsidP="00327734">
      <w:pPr>
        <w:pStyle w:val="BodyTextIndent"/>
        <w:ind w:left="709"/>
        <w:rPr>
          <w:rFonts w:ascii="Avenir Book" w:hAnsi="Avenir Book"/>
          <w:sz w:val="20"/>
        </w:rPr>
      </w:pPr>
      <w:r w:rsidRPr="00FA6257">
        <w:rPr>
          <w:rFonts w:ascii="Avenir Book" w:hAnsi="Avenir Book"/>
          <w:sz w:val="20"/>
        </w:rPr>
        <w:t>The member of staff bringing the grievance may be accompanied by an appropriate colleague of their choice</w:t>
      </w:r>
      <w:r w:rsidR="002D6493" w:rsidRPr="00FA6257">
        <w:rPr>
          <w:rFonts w:ascii="Avenir Book" w:hAnsi="Avenir Book"/>
          <w:sz w:val="20"/>
        </w:rPr>
        <w:t xml:space="preserve"> or Trade Union representative</w:t>
      </w:r>
      <w:r w:rsidRPr="00FA6257">
        <w:rPr>
          <w:rFonts w:ascii="Avenir Book" w:hAnsi="Avenir Book"/>
          <w:sz w:val="20"/>
        </w:rPr>
        <w:t xml:space="preserve"> at all stages.  </w:t>
      </w:r>
    </w:p>
    <w:p w14:paraId="0812E364" w14:textId="77777777" w:rsidR="00327734" w:rsidRPr="00FA6257" w:rsidRDefault="00327734" w:rsidP="00327734">
      <w:pPr>
        <w:pStyle w:val="BodyTextIndent"/>
        <w:ind w:left="709"/>
        <w:rPr>
          <w:rFonts w:ascii="Avenir Book" w:hAnsi="Avenir Book"/>
          <w:sz w:val="20"/>
        </w:rPr>
      </w:pPr>
      <w:r w:rsidRPr="00FA6257">
        <w:rPr>
          <w:rFonts w:ascii="Avenir Book" w:hAnsi="Avenir Book"/>
          <w:sz w:val="20"/>
        </w:rPr>
        <w:t>At stage ii the member of staff may be accompanied by another appropriate employee or by an appropriate full-time official.</w:t>
      </w:r>
    </w:p>
    <w:p w14:paraId="57AA2441" w14:textId="77777777" w:rsidR="00327734" w:rsidRPr="00FA6257" w:rsidRDefault="00327734" w:rsidP="00327734">
      <w:pPr>
        <w:rPr>
          <w:rFonts w:ascii="Avenir Book" w:hAnsi="Avenir Book"/>
          <w:b/>
          <w:sz w:val="20"/>
        </w:rPr>
      </w:pPr>
      <w:r w:rsidRPr="00FA6257">
        <w:rPr>
          <w:rFonts w:ascii="Avenir Book" w:hAnsi="Avenir Book"/>
          <w:sz w:val="20"/>
        </w:rPr>
        <w:cr/>
      </w:r>
      <w:r w:rsidRPr="00FA6257">
        <w:rPr>
          <w:rFonts w:ascii="Avenir Book" w:hAnsi="Avenir Book"/>
          <w:b/>
          <w:sz w:val="20"/>
        </w:rPr>
        <w:t>(b) Collective Issues</w:t>
      </w:r>
    </w:p>
    <w:p w14:paraId="353DC2E8" w14:textId="77777777" w:rsidR="00327734" w:rsidRPr="00FA6257" w:rsidRDefault="00327734" w:rsidP="00327734">
      <w:pPr>
        <w:ind w:left="720"/>
        <w:rPr>
          <w:rFonts w:ascii="Avenir Book" w:hAnsi="Avenir Book"/>
          <w:sz w:val="20"/>
        </w:rPr>
      </w:pPr>
      <w:r w:rsidRPr="00FA6257">
        <w:rPr>
          <w:rFonts w:ascii="Avenir Book" w:hAnsi="Avenir Book"/>
          <w:sz w:val="20"/>
        </w:rPr>
        <w:t xml:space="preserve">A collective grievance or complaint, including matters relating to contractual issues regarding salaries and conditions of employment, should be raised, in writing, addressed to the Operations Manager. </w:t>
      </w:r>
    </w:p>
    <w:p w14:paraId="1D6B0A56" w14:textId="77777777" w:rsidR="00327734" w:rsidRPr="00FA6257" w:rsidRDefault="00327734" w:rsidP="00327734">
      <w:pPr>
        <w:ind w:left="720"/>
        <w:rPr>
          <w:rFonts w:ascii="Avenir Book" w:hAnsi="Avenir Book"/>
          <w:sz w:val="20"/>
        </w:rPr>
      </w:pPr>
      <w:r w:rsidRPr="00FA6257">
        <w:rPr>
          <w:rFonts w:ascii="Avenir Book" w:hAnsi="Avenir Book"/>
          <w:sz w:val="20"/>
        </w:rPr>
        <w:t xml:space="preserve"> The grievance will then be fully investigated by an appropriate member of staff. </w:t>
      </w:r>
    </w:p>
    <w:p w14:paraId="2E7846BB" w14:textId="40ACA699" w:rsidR="00327734" w:rsidRPr="00FA6257" w:rsidRDefault="00327734" w:rsidP="00327734">
      <w:pPr>
        <w:ind w:left="720"/>
        <w:rPr>
          <w:rFonts w:ascii="Avenir Book" w:hAnsi="Avenir Book"/>
          <w:sz w:val="20"/>
        </w:rPr>
      </w:pPr>
      <w:r w:rsidRPr="00FA6257">
        <w:rPr>
          <w:rFonts w:ascii="Avenir Book" w:hAnsi="Avenir Book"/>
          <w:sz w:val="20"/>
        </w:rPr>
        <w:t xml:space="preserve">A meeting will then be arranged (stage </w:t>
      </w:r>
      <w:proofErr w:type="spellStart"/>
      <w:r w:rsidRPr="00FA6257">
        <w:rPr>
          <w:rFonts w:ascii="Avenir Book" w:hAnsi="Avenir Book"/>
          <w:sz w:val="20"/>
        </w:rPr>
        <w:t>i</w:t>
      </w:r>
      <w:proofErr w:type="spellEnd"/>
      <w:r w:rsidRPr="00FA6257">
        <w:rPr>
          <w:rFonts w:ascii="Avenir Book" w:hAnsi="Avenir Book"/>
          <w:sz w:val="20"/>
        </w:rPr>
        <w:t>) to fully discuss the grievance and the information obtained during the investigation.  This meeting will normally be conducted by a Director or appropriate outside agency</w:t>
      </w:r>
      <w:r w:rsidR="007C2C72" w:rsidRPr="00FA6257">
        <w:rPr>
          <w:rFonts w:ascii="Avenir Book" w:hAnsi="Avenir Book"/>
          <w:sz w:val="20"/>
        </w:rPr>
        <w:t xml:space="preserve"> and will take place within a reasonable timescale.</w:t>
      </w:r>
    </w:p>
    <w:p w14:paraId="573E4455" w14:textId="77777777" w:rsidR="00327734" w:rsidRPr="00FA6257" w:rsidRDefault="00327734" w:rsidP="00327734">
      <w:pPr>
        <w:ind w:left="720"/>
        <w:rPr>
          <w:rFonts w:ascii="Avenir Book" w:hAnsi="Avenir Book"/>
          <w:sz w:val="20"/>
        </w:rPr>
      </w:pPr>
      <w:r w:rsidRPr="00FA6257">
        <w:rPr>
          <w:rFonts w:ascii="Avenir Book" w:hAnsi="Avenir Book"/>
          <w:sz w:val="20"/>
        </w:rPr>
        <w:t>The members of staff raising the collective grievance may be represented by an appointed spokesperson who may be accompanied by an appropriate colleague of their choice.</w:t>
      </w:r>
    </w:p>
    <w:p w14:paraId="0AD046E6" w14:textId="77777777" w:rsidR="00327734" w:rsidRPr="00FA6257" w:rsidRDefault="00327734" w:rsidP="00327734">
      <w:pPr>
        <w:ind w:left="720"/>
        <w:rPr>
          <w:rFonts w:ascii="Avenir Book" w:hAnsi="Avenir Book"/>
          <w:sz w:val="20"/>
        </w:rPr>
      </w:pPr>
      <w:r w:rsidRPr="00FA6257">
        <w:rPr>
          <w:rFonts w:ascii="Avenir Book" w:hAnsi="Avenir Book"/>
          <w:sz w:val="20"/>
        </w:rPr>
        <w:t>You will then be advised of management’s decision within five working days.</w:t>
      </w:r>
    </w:p>
    <w:p w14:paraId="14D28650" w14:textId="77777777" w:rsidR="00313E70" w:rsidRPr="00FA6257" w:rsidRDefault="00313E70" w:rsidP="00313E70">
      <w:pPr>
        <w:outlineLvl w:val="0"/>
        <w:rPr>
          <w:rFonts w:ascii="Avenir Book" w:hAnsi="Avenir Book"/>
          <w:sz w:val="16"/>
        </w:rPr>
      </w:pPr>
      <w:r w:rsidRPr="00FA6257">
        <w:rPr>
          <w:rFonts w:ascii="Avenir Book" w:hAnsi="Avenir Book"/>
          <w:sz w:val="16"/>
        </w:rPr>
        <w:t>Section 3(ii)</w:t>
      </w:r>
    </w:p>
    <w:p w14:paraId="31834A9F" w14:textId="77777777" w:rsidR="00313E70" w:rsidRPr="00FA6257" w:rsidRDefault="00313E70" w:rsidP="00313E70">
      <w:pPr>
        <w:rPr>
          <w:rFonts w:ascii="Avenir Book" w:hAnsi="Avenir Book"/>
          <w:sz w:val="20"/>
        </w:rPr>
      </w:pPr>
    </w:p>
    <w:p w14:paraId="733CAD1C" w14:textId="77777777" w:rsidR="00327734" w:rsidRPr="00FA6257" w:rsidRDefault="00327734" w:rsidP="00327734">
      <w:pPr>
        <w:pStyle w:val="BodyTextIndent"/>
        <w:ind w:left="709"/>
        <w:rPr>
          <w:rFonts w:ascii="Avenir Book" w:hAnsi="Avenir Book"/>
          <w:b/>
          <w:sz w:val="20"/>
        </w:rPr>
      </w:pPr>
      <w:r w:rsidRPr="00FA6257">
        <w:rPr>
          <w:rFonts w:ascii="Avenir Book" w:hAnsi="Avenir Book"/>
          <w:b/>
          <w:sz w:val="20"/>
        </w:rPr>
        <w:t>If you wish to appeal against the decision made by management you may do so, as advised in the letter containing management’s decision.</w:t>
      </w:r>
    </w:p>
    <w:p w14:paraId="79C9F6EA" w14:textId="77777777" w:rsidR="00327734" w:rsidRPr="00FA6257" w:rsidRDefault="00327734" w:rsidP="00327734">
      <w:pPr>
        <w:ind w:left="709" w:firstLine="11"/>
        <w:rPr>
          <w:rFonts w:ascii="Avenir Book" w:hAnsi="Avenir Book"/>
          <w:sz w:val="20"/>
        </w:rPr>
      </w:pPr>
      <w:r w:rsidRPr="00FA6257">
        <w:rPr>
          <w:rFonts w:ascii="Avenir Book" w:hAnsi="Avenir Book"/>
          <w:sz w:val="20"/>
        </w:rPr>
        <w:t>An appeal meeting will then be arranged.  The appeal meeting will usually be conducted by a Director or appropriate outside agency (stage ii), whose decision shall be final.</w:t>
      </w:r>
    </w:p>
    <w:p w14:paraId="54127700" w14:textId="77777777" w:rsidR="00327734" w:rsidRPr="00FA6257" w:rsidRDefault="00327734" w:rsidP="00327734">
      <w:pPr>
        <w:rPr>
          <w:rFonts w:ascii="Avenir Book" w:hAnsi="Avenir Book"/>
          <w:sz w:val="20"/>
        </w:rPr>
      </w:pPr>
      <w:r w:rsidRPr="00FA6257">
        <w:rPr>
          <w:rFonts w:ascii="Avenir Book" w:hAnsi="Avenir Book"/>
          <w:sz w:val="20"/>
        </w:rPr>
        <w:tab/>
        <w:t>You will be informed of this decision within ten working days.</w:t>
      </w:r>
    </w:p>
    <w:p w14:paraId="636C2EEA" w14:textId="77777777" w:rsidR="00327734" w:rsidRPr="00FA6257" w:rsidRDefault="00327734" w:rsidP="00327734">
      <w:pPr>
        <w:outlineLvl w:val="0"/>
        <w:rPr>
          <w:rFonts w:ascii="Avenir Book" w:hAnsi="Avenir Book"/>
          <w:sz w:val="16"/>
        </w:rPr>
      </w:pPr>
    </w:p>
    <w:p w14:paraId="4850A0C6" w14:textId="77777777" w:rsidR="00327734" w:rsidRPr="00FA6257" w:rsidRDefault="00327734" w:rsidP="00327734">
      <w:pPr>
        <w:outlineLvl w:val="0"/>
        <w:rPr>
          <w:rFonts w:ascii="Avenir Book" w:hAnsi="Avenir Book"/>
          <w:sz w:val="16"/>
        </w:rPr>
      </w:pPr>
    </w:p>
    <w:p w14:paraId="7E36433F" w14:textId="77777777" w:rsidR="00327734" w:rsidRPr="00FA6257" w:rsidRDefault="00327734" w:rsidP="005A26D6">
      <w:pPr>
        <w:outlineLvl w:val="0"/>
        <w:rPr>
          <w:rFonts w:ascii="Avenir Book" w:hAnsi="Avenir Book"/>
          <w:b/>
          <w:sz w:val="20"/>
          <w:u w:val="single"/>
        </w:rPr>
      </w:pPr>
      <w:r w:rsidRPr="00FA6257">
        <w:rPr>
          <w:rFonts w:ascii="Avenir Book" w:hAnsi="Avenir Book"/>
          <w:b/>
          <w:sz w:val="22"/>
          <w:u w:val="single"/>
        </w:rPr>
        <w:lastRenderedPageBreak/>
        <w:t>2.</w:t>
      </w:r>
      <w:r w:rsidRPr="00FA6257">
        <w:rPr>
          <w:rFonts w:ascii="Avenir Book" w:hAnsi="Avenir Book"/>
          <w:b/>
          <w:sz w:val="22"/>
          <w:u w:val="single"/>
        </w:rPr>
        <w:tab/>
        <w:t>Disciplinary Procedure</w:t>
      </w:r>
      <w:r w:rsidRPr="00FA6257">
        <w:rPr>
          <w:rFonts w:ascii="Avenir Book" w:hAnsi="Avenir Book"/>
          <w:b/>
          <w:sz w:val="20"/>
          <w:u w:val="single"/>
        </w:rPr>
        <w:t xml:space="preserve"> </w:t>
      </w:r>
    </w:p>
    <w:p w14:paraId="02BEB091" w14:textId="23E0735F" w:rsidR="00327734" w:rsidRPr="00FA6257" w:rsidRDefault="00327734" w:rsidP="00327734">
      <w:pPr>
        <w:rPr>
          <w:rFonts w:ascii="Avenir Book" w:hAnsi="Avenir Book"/>
          <w:sz w:val="20"/>
        </w:rPr>
      </w:pPr>
      <w:r w:rsidRPr="00FA6257">
        <w:rPr>
          <w:rFonts w:ascii="Avenir Book" w:hAnsi="Avenir Book"/>
          <w:sz w:val="20"/>
        </w:rPr>
        <w:t>This procedure is designed to help and encourage all members of staff to achieve and maintain acceptable standards of conduct, attendance and job performance. The aim of this procedure is to ensure consistent and fair treatment for all.</w:t>
      </w:r>
      <w:r w:rsidRPr="00FA6257">
        <w:rPr>
          <w:rFonts w:ascii="Avenir Book" w:hAnsi="Avenir Book"/>
          <w:sz w:val="20"/>
        </w:rPr>
        <w:cr/>
      </w:r>
      <w:r w:rsidRPr="00FA6257">
        <w:rPr>
          <w:rFonts w:ascii="Avenir Book" w:hAnsi="Avenir Book"/>
          <w:sz w:val="20"/>
        </w:rPr>
        <w:cr/>
      </w:r>
      <w:r w:rsidRPr="00FA6257">
        <w:rPr>
          <w:rFonts w:ascii="Avenir Book" w:hAnsi="Avenir Book"/>
          <w:b/>
          <w:sz w:val="22"/>
          <w:u w:val="single"/>
        </w:rPr>
        <w:t>Principles</w:t>
      </w:r>
      <w:r w:rsidRPr="00FA6257">
        <w:rPr>
          <w:rFonts w:ascii="Avenir Book" w:hAnsi="Avenir Book"/>
          <w:b/>
          <w:sz w:val="20"/>
          <w:u w:val="single"/>
        </w:rPr>
        <w:cr/>
      </w:r>
      <w:bookmarkStart w:id="7" w:name="_Hlk208493500"/>
      <w:r w:rsidRPr="00FA6257">
        <w:rPr>
          <w:rFonts w:ascii="Avenir Book" w:hAnsi="Avenir Book"/>
          <w:sz w:val="20"/>
        </w:rPr>
        <w:t xml:space="preserve">No disciplinary action will be taken against an employee until the case has been fully investigated.                          </w:t>
      </w:r>
      <w:r w:rsidRPr="00FA6257">
        <w:rPr>
          <w:rFonts w:ascii="Avenir Book" w:hAnsi="Avenir Book"/>
          <w:sz w:val="20"/>
        </w:rPr>
        <w:cr/>
        <w:t>Where a formal investigative hearing is to be held, the nature of the hearing will be notified to the member of staff concerned.</w:t>
      </w:r>
      <w:r w:rsidRPr="00FA6257">
        <w:rPr>
          <w:rFonts w:ascii="Avenir Book" w:hAnsi="Avenir Book"/>
          <w:sz w:val="20"/>
        </w:rPr>
        <w:cr/>
        <w:t xml:space="preserve">At every stage in the procedure, the employee will be advised of the nature of the complaint </w:t>
      </w:r>
      <w:r w:rsidR="004C04C0" w:rsidRPr="00FA6257">
        <w:rPr>
          <w:rFonts w:ascii="Avenir Book" w:hAnsi="Avenir Book"/>
          <w:sz w:val="20"/>
        </w:rPr>
        <w:t>against them</w:t>
      </w:r>
      <w:r w:rsidRPr="00FA6257">
        <w:rPr>
          <w:rFonts w:ascii="Avenir Book" w:hAnsi="Avenir Book"/>
          <w:sz w:val="20"/>
        </w:rPr>
        <w:t xml:space="preserve"> and the evidence to support this and will be given the opportunity to state his or her case before any decision is made.</w:t>
      </w:r>
      <w:r w:rsidRPr="00FA6257">
        <w:rPr>
          <w:rFonts w:ascii="Avenir Book" w:hAnsi="Avenir Book"/>
          <w:sz w:val="20"/>
        </w:rPr>
        <w:cr/>
        <w:t>At all stages, including an investigative hearing, the employee will have the right to be accompanied by an appropriate colleague of their choice</w:t>
      </w:r>
      <w:r w:rsidR="002D6493" w:rsidRPr="00FA6257">
        <w:rPr>
          <w:rFonts w:ascii="Avenir Book" w:hAnsi="Avenir Book"/>
          <w:sz w:val="20"/>
        </w:rPr>
        <w:t xml:space="preserve"> or Trade Union representative</w:t>
      </w:r>
      <w:r w:rsidRPr="00FA6257">
        <w:rPr>
          <w:rFonts w:ascii="Avenir Book" w:hAnsi="Avenir Book"/>
          <w:sz w:val="20"/>
        </w:rPr>
        <w:t>.</w:t>
      </w:r>
    </w:p>
    <w:p w14:paraId="46A5B016" w14:textId="77777777" w:rsidR="00B24B80" w:rsidRDefault="00327734" w:rsidP="00327734">
      <w:pPr>
        <w:rPr>
          <w:rFonts w:ascii="Avenir Book" w:hAnsi="Avenir Book"/>
          <w:sz w:val="20"/>
        </w:rPr>
      </w:pPr>
      <w:r w:rsidRPr="00FA6257">
        <w:rPr>
          <w:rFonts w:ascii="Avenir Book" w:hAnsi="Avenir Book"/>
          <w:sz w:val="20"/>
        </w:rPr>
        <w:t>At stages 3 and 4 you will have the right to be accompanied by an appropriate colleague of their choice or appropriate trade union official</w:t>
      </w:r>
      <w:r w:rsidR="00B24B80">
        <w:rPr>
          <w:rFonts w:ascii="Avenir Book" w:hAnsi="Avenir Book"/>
          <w:sz w:val="20"/>
        </w:rPr>
        <w:t>.</w:t>
      </w:r>
    </w:p>
    <w:p w14:paraId="688854B5" w14:textId="7FD61D77" w:rsidR="00327734" w:rsidRPr="00FA6257" w:rsidRDefault="00B24B80" w:rsidP="00327734">
      <w:pPr>
        <w:rPr>
          <w:rFonts w:ascii="Avenir Book" w:hAnsi="Avenir Book"/>
          <w:sz w:val="20"/>
        </w:rPr>
      </w:pPr>
      <w:r w:rsidRPr="00B24B80">
        <w:rPr>
          <w:rFonts w:ascii="Avenir Book" w:hAnsi="Avenir Book"/>
          <w:sz w:val="20"/>
        </w:rPr>
        <w:t xml:space="preserve">Please do not record </w:t>
      </w:r>
      <w:r>
        <w:rPr>
          <w:rFonts w:ascii="Avenir Book" w:hAnsi="Avenir Book"/>
          <w:sz w:val="20"/>
        </w:rPr>
        <w:t>any</w:t>
      </w:r>
      <w:r w:rsidRPr="00B24B80">
        <w:rPr>
          <w:rFonts w:ascii="Avenir Book" w:hAnsi="Avenir Book"/>
          <w:sz w:val="20"/>
        </w:rPr>
        <w:t xml:space="preserve"> meeting without our consent, as this suggests that you do not trust our process or the managers who are conducting the meeting. We may decide to deal with any covert recording under our Disciplinary Policy. If you have misgivings about either the process or the managers leading it, you should tell us openly so that we can address your concerns. In turn, we will not record the meeting without your knowledge.</w:t>
      </w:r>
      <w:r w:rsidR="00327734" w:rsidRPr="00FA6257">
        <w:rPr>
          <w:rFonts w:ascii="Avenir Book" w:hAnsi="Avenir Book"/>
          <w:sz w:val="20"/>
        </w:rPr>
        <w:cr/>
        <w:t>No employee will be dismissed for a first breach of discipline, except in the case of gross misconduct when the penalty may be dismissal without notice or payment in lieu of notice.</w:t>
      </w:r>
      <w:r w:rsidR="00327734" w:rsidRPr="00FA6257">
        <w:rPr>
          <w:rFonts w:ascii="Avenir Book" w:hAnsi="Avenir Book"/>
          <w:sz w:val="20"/>
        </w:rPr>
        <w:cr/>
      </w:r>
      <w:r w:rsidR="00327734" w:rsidRPr="00FA6257">
        <w:rPr>
          <w:rFonts w:ascii="Avenir Book" w:hAnsi="Avenir Book"/>
          <w:b/>
          <w:sz w:val="20"/>
        </w:rPr>
        <w:t>The procedure may be implemented at any stage if the employee’s alleged misconduct warrants such action</w:t>
      </w:r>
      <w:r w:rsidR="00327734" w:rsidRPr="00FA6257">
        <w:rPr>
          <w:rFonts w:ascii="Avenir Book" w:hAnsi="Avenir Book"/>
          <w:sz w:val="20"/>
        </w:rPr>
        <w:t>.</w:t>
      </w:r>
      <w:r w:rsidR="00327734" w:rsidRPr="00FA6257">
        <w:rPr>
          <w:rFonts w:ascii="Avenir Book" w:hAnsi="Avenir Book"/>
          <w:sz w:val="20"/>
        </w:rPr>
        <w:cr/>
        <w:t>An employee will have the right to appeal against any disciplinary penalty imposed.</w:t>
      </w:r>
    </w:p>
    <w:bookmarkEnd w:id="7"/>
    <w:p w14:paraId="5126A023" w14:textId="77777777" w:rsidR="00327734" w:rsidRPr="00FA6257" w:rsidRDefault="00327734" w:rsidP="00327734">
      <w:pPr>
        <w:ind w:left="720"/>
        <w:rPr>
          <w:rFonts w:ascii="Avenir Book" w:hAnsi="Avenir Book"/>
          <w:sz w:val="20"/>
        </w:rPr>
      </w:pPr>
    </w:p>
    <w:p w14:paraId="572A0011" w14:textId="037261A9" w:rsidR="00313E70" w:rsidRPr="00FA6257" w:rsidRDefault="00327734" w:rsidP="00327734">
      <w:pPr>
        <w:rPr>
          <w:rFonts w:ascii="Avenir Book" w:hAnsi="Avenir Book"/>
          <w:sz w:val="20"/>
        </w:rPr>
      </w:pPr>
      <w:r w:rsidRPr="00FA6257">
        <w:rPr>
          <w:rFonts w:ascii="Avenir Book" w:hAnsi="Avenir Book"/>
          <w:b/>
          <w:sz w:val="22"/>
          <w:u w:val="single"/>
        </w:rPr>
        <w:t>The Procedure</w:t>
      </w:r>
      <w:r w:rsidRPr="00FA6257">
        <w:rPr>
          <w:rFonts w:ascii="Avenir Book" w:hAnsi="Avenir Book"/>
          <w:b/>
          <w:sz w:val="20"/>
          <w:u w:val="single"/>
        </w:rPr>
        <w:cr/>
      </w:r>
      <w:r w:rsidRPr="00FA6257">
        <w:rPr>
          <w:rFonts w:ascii="Avenir Book" w:hAnsi="Avenir Book"/>
          <w:sz w:val="20"/>
        </w:rPr>
        <w:t>Minor faults will be dealt with informally in the first instance and, especially in the early stages of employment, counselling may be the appropriate form of action. However, where the matter is more serious, the following procedure may be used:</w:t>
      </w:r>
      <w:r w:rsidRPr="00FA6257">
        <w:rPr>
          <w:rFonts w:ascii="Avenir Book" w:hAnsi="Avenir Book"/>
          <w:sz w:val="20"/>
        </w:rPr>
        <w:cr/>
      </w:r>
      <w:r w:rsidRPr="00FA6257">
        <w:rPr>
          <w:rFonts w:ascii="Avenir Book" w:hAnsi="Avenir Book"/>
          <w:sz w:val="20"/>
          <w:u w:val="single"/>
        </w:rPr>
        <w:cr/>
      </w:r>
      <w:r w:rsidRPr="00FA6257">
        <w:rPr>
          <w:rFonts w:ascii="Avenir Book" w:hAnsi="Avenir Book"/>
          <w:b/>
          <w:sz w:val="22"/>
          <w:u w:val="single"/>
        </w:rPr>
        <w:t>Stage 1 – Verbal Warning</w:t>
      </w:r>
      <w:r w:rsidRPr="00FA6257">
        <w:rPr>
          <w:rFonts w:ascii="Avenir Book" w:hAnsi="Avenir Book"/>
          <w:b/>
          <w:sz w:val="20"/>
          <w:u w:val="single"/>
        </w:rPr>
        <w:cr/>
      </w:r>
      <w:r w:rsidRPr="00FA6257">
        <w:rPr>
          <w:rFonts w:ascii="Avenir Book" w:hAnsi="Avenir Book"/>
          <w:sz w:val="20"/>
        </w:rPr>
        <w:t>If, in spite of counselling, conduct or performance does not meet acceptable standards the employee will normally be given a formal VERBAL WARNING by the Operations Manager, or an appropriate manager. They will be advised of the reasons for the warning, that it is a first stage of the disciplinary procedure and of their right of appeal. Details of the oral warning will be kept but, subject to satisfactory conduct and performance, will not be taken into account in relation to any future disciplinary issue beyond a maximum of three (3) months.</w:t>
      </w:r>
      <w:r w:rsidRPr="00FA6257">
        <w:rPr>
          <w:rFonts w:ascii="Avenir Book" w:hAnsi="Avenir Book"/>
          <w:sz w:val="20"/>
        </w:rPr>
        <w:cr/>
      </w:r>
      <w:r w:rsidRPr="00FA6257">
        <w:rPr>
          <w:rFonts w:ascii="Avenir Book" w:hAnsi="Avenir Book"/>
          <w:sz w:val="20"/>
          <w:u w:val="single"/>
        </w:rPr>
        <w:cr/>
      </w:r>
      <w:r w:rsidRPr="00FA6257">
        <w:rPr>
          <w:rFonts w:ascii="Avenir Book" w:hAnsi="Avenir Book"/>
          <w:b/>
          <w:sz w:val="22"/>
          <w:u w:val="single"/>
        </w:rPr>
        <w:t>Stage 2 – Written Warning</w:t>
      </w:r>
      <w:r w:rsidRPr="00FA6257">
        <w:rPr>
          <w:rFonts w:ascii="Avenir Book" w:hAnsi="Avenir Book"/>
          <w:b/>
          <w:sz w:val="20"/>
          <w:u w:val="single"/>
        </w:rPr>
        <w:cr/>
      </w:r>
      <w:r w:rsidRPr="00FA6257">
        <w:rPr>
          <w:rFonts w:ascii="Avenir Book" w:hAnsi="Avenir Book"/>
          <w:sz w:val="20"/>
        </w:rPr>
        <w:t>If the offence is of a serious nature, or if a further offence occurs, a WRITTEN WARNING may be given to the employee by the Operations Manager/a Director or an appropriate outside agency, as appropriate. This will give details of the complaint, the improvement required and the timescale. It will warn that action under Stage 3 will be considered if there is no satisfactory improvement and will advise of the right of appeal. A copy of this written warning will be kept but, subject to satisfactory conduct and performance, will not be taken into account in relation to any future disciplinary issues beyond a maximum of six (6) months.</w:t>
      </w:r>
    </w:p>
    <w:p w14:paraId="20C5D3C9" w14:textId="77777777" w:rsidR="00313E70" w:rsidRPr="00FA6257" w:rsidRDefault="00313E70" w:rsidP="00313E70">
      <w:pPr>
        <w:outlineLvl w:val="0"/>
        <w:rPr>
          <w:rFonts w:ascii="Avenir Book" w:hAnsi="Avenir Book"/>
          <w:sz w:val="16"/>
        </w:rPr>
      </w:pPr>
    </w:p>
    <w:p w14:paraId="2B8F8FF2" w14:textId="77777777" w:rsidR="00313E70" w:rsidRPr="00FA6257" w:rsidRDefault="00313E70" w:rsidP="00313E70">
      <w:pPr>
        <w:outlineLvl w:val="0"/>
        <w:rPr>
          <w:rFonts w:ascii="Avenir Book" w:hAnsi="Avenir Book"/>
          <w:sz w:val="16"/>
        </w:rPr>
      </w:pPr>
      <w:r w:rsidRPr="00FA6257">
        <w:rPr>
          <w:rFonts w:ascii="Avenir Book" w:hAnsi="Avenir Book"/>
          <w:sz w:val="16"/>
        </w:rPr>
        <w:t>Section 3(ii)</w:t>
      </w:r>
    </w:p>
    <w:p w14:paraId="23EDA394" w14:textId="77777777" w:rsidR="00313E70" w:rsidRPr="00FA6257" w:rsidRDefault="00313E70" w:rsidP="00313E70">
      <w:pPr>
        <w:outlineLvl w:val="0"/>
        <w:rPr>
          <w:rFonts w:ascii="Avenir Book" w:hAnsi="Avenir Book"/>
          <w:sz w:val="16"/>
        </w:rPr>
      </w:pPr>
    </w:p>
    <w:p w14:paraId="5EE06E97" w14:textId="77777777" w:rsidR="00F4459D" w:rsidRPr="00FA6257" w:rsidRDefault="00F4459D" w:rsidP="00327734">
      <w:pPr>
        <w:rPr>
          <w:rFonts w:ascii="Avenir Book" w:hAnsi="Avenir Book"/>
          <w:b/>
          <w:sz w:val="22"/>
          <w:u w:val="single"/>
        </w:rPr>
      </w:pPr>
    </w:p>
    <w:p w14:paraId="3C6D891C" w14:textId="3971808A" w:rsidR="00327734" w:rsidRPr="00FA6257" w:rsidRDefault="00327734" w:rsidP="00327734">
      <w:pPr>
        <w:rPr>
          <w:rFonts w:ascii="Avenir Book" w:hAnsi="Avenir Book"/>
          <w:sz w:val="20"/>
          <w:u w:val="single"/>
        </w:rPr>
      </w:pPr>
      <w:r w:rsidRPr="00FA6257">
        <w:rPr>
          <w:rFonts w:ascii="Avenir Book" w:hAnsi="Avenir Book"/>
          <w:b/>
          <w:sz w:val="22"/>
          <w:u w:val="single"/>
        </w:rPr>
        <w:t>Stage 3 – Final Written Warning</w:t>
      </w:r>
      <w:r w:rsidRPr="00FA6257">
        <w:rPr>
          <w:rFonts w:ascii="Avenir Book" w:hAnsi="Avenir Book"/>
          <w:b/>
          <w:sz w:val="20"/>
          <w:u w:val="single"/>
        </w:rPr>
        <w:cr/>
      </w:r>
      <w:r w:rsidRPr="00FA6257">
        <w:rPr>
          <w:rFonts w:ascii="Avenir Book" w:hAnsi="Avenir Book"/>
          <w:sz w:val="20"/>
        </w:rPr>
        <w:t>If there is still a failure to improve and conduct or performance is still unsatisfactory or if the misconduct is sufficiently serious to warrant only one written warning but insufficiently serious to justify dismissal, a FINAL WRITTEN WARNING may be given to the employee by a Director of the Company, or an appropriate outside agency, as appropriate. This will give details of the complaint, will warn that dismissal may result if there is no satisfactory improvement and will advise of the right of appeal. This final written warning will be spent after a maximum of twelve (12) months subject to satisfactory conduct and performance.</w:t>
      </w:r>
    </w:p>
    <w:p w14:paraId="06912983" w14:textId="77777777" w:rsidR="00327734" w:rsidRPr="00FA6257" w:rsidRDefault="00327734" w:rsidP="00327734">
      <w:pPr>
        <w:rPr>
          <w:rFonts w:ascii="Avenir Book" w:hAnsi="Avenir Book"/>
          <w:b/>
          <w:sz w:val="20"/>
          <w:u w:val="single"/>
        </w:rPr>
      </w:pPr>
    </w:p>
    <w:p w14:paraId="09F22AD1" w14:textId="77777777" w:rsidR="00327734" w:rsidRPr="00FA6257" w:rsidRDefault="00327734" w:rsidP="005A26D6">
      <w:pPr>
        <w:outlineLvl w:val="0"/>
        <w:rPr>
          <w:rFonts w:ascii="Avenir Book" w:hAnsi="Avenir Book"/>
          <w:b/>
          <w:sz w:val="22"/>
          <w:u w:val="single"/>
        </w:rPr>
      </w:pPr>
      <w:r w:rsidRPr="00FA6257">
        <w:rPr>
          <w:rFonts w:ascii="Avenir Book" w:hAnsi="Avenir Book"/>
          <w:b/>
          <w:sz w:val="22"/>
          <w:u w:val="single"/>
        </w:rPr>
        <w:t xml:space="preserve">Stage 4 </w:t>
      </w:r>
    </w:p>
    <w:p w14:paraId="2A614C2D" w14:textId="33E3D5C0" w:rsidR="00327734" w:rsidRPr="00FA6257" w:rsidRDefault="00327734" w:rsidP="00327734">
      <w:pPr>
        <w:rPr>
          <w:rFonts w:ascii="Avenir Book" w:hAnsi="Avenir Book"/>
          <w:sz w:val="20"/>
        </w:rPr>
      </w:pPr>
      <w:r w:rsidRPr="00FA6257">
        <w:rPr>
          <w:rFonts w:ascii="Avenir Book" w:hAnsi="Avenir Book"/>
          <w:b/>
          <w:sz w:val="22"/>
          <w:u w:val="single"/>
        </w:rPr>
        <w:t>(</w:t>
      </w:r>
      <w:proofErr w:type="spellStart"/>
      <w:r w:rsidRPr="00FA6257">
        <w:rPr>
          <w:rFonts w:ascii="Avenir Book" w:hAnsi="Avenir Book"/>
          <w:b/>
          <w:sz w:val="22"/>
          <w:u w:val="single"/>
        </w:rPr>
        <w:t>i</w:t>
      </w:r>
      <w:proofErr w:type="spellEnd"/>
      <w:r w:rsidRPr="00FA6257">
        <w:rPr>
          <w:rFonts w:ascii="Avenir Book" w:hAnsi="Avenir Book"/>
          <w:b/>
          <w:sz w:val="22"/>
          <w:u w:val="single"/>
        </w:rPr>
        <w:t xml:space="preserve">) – Dismissal </w:t>
      </w:r>
      <w:r w:rsidRPr="00FA6257">
        <w:rPr>
          <w:rFonts w:ascii="Avenir Book" w:hAnsi="Avenir Book"/>
          <w:b/>
          <w:sz w:val="20"/>
          <w:u w:val="single"/>
        </w:rPr>
        <w:cr/>
      </w:r>
      <w:r w:rsidRPr="00FA6257">
        <w:rPr>
          <w:rFonts w:ascii="Avenir Book" w:hAnsi="Avenir Book"/>
          <w:sz w:val="20"/>
        </w:rPr>
        <w:t>If conduct or performance remains unsatisfactory and the employee still fails to reach the prescribed standards, DISMISSAL will normally result. The decision to dismiss will be taken by a Director, or an appropriate outside agency, as appropriate. The employee will be provided, as soon as reasonably practicable, with written reasons for dismissal and the right of appeal.</w:t>
      </w:r>
    </w:p>
    <w:p w14:paraId="25EA4DA6" w14:textId="45484DA4" w:rsidR="00327734" w:rsidRDefault="00327734" w:rsidP="00327734">
      <w:pPr>
        <w:rPr>
          <w:rFonts w:ascii="Avenir Book" w:hAnsi="Avenir Book"/>
          <w:sz w:val="20"/>
        </w:rPr>
      </w:pPr>
      <w:r w:rsidRPr="00FA6257">
        <w:rPr>
          <w:rFonts w:ascii="Avenir Book" w:hAnsi="Avenir Book"/>
          <w:b/>
          <w:sz w:val="22"/>
          <w:u w:val="single"/>
        </w:rPr>
        <w:t>(ii) - Summary Dismissal</w:t>
      </w:r>
      <w:r w:rsidRPr="00FA6257">
        <w:rPr>
          <w:rFonts w:ascii="Avenir Book" w:hAnsi="Avenir Book"/>
          <w:b/>
          <w:sz w:val="20"/>
          <w:u w:val="single"/>
        </w:rPr>
        <w:cr/>
      </w:r>
      <w:r w:rsidRPr="00FA6257">
        <w:rPr>
          <w:rFonts w:ascii="Avenir Book" w:hAnsi="Avenir Book"/>
          <w:sz w:val="20"/>
        </w:rPr>
        <w:t>Certain offences are considered by the Company to be of a sufficiently serious nature that they will result in summary dismissal.  This is dismissal without prior warnings or notice, including pay in lieu of notice.</w:t>
      </w:r>
      <w:r w:rsidRPr="00FA6257">
        <w:rPr>
          <w:rFonts w:ascii="Avenir Book" w:hAnsi="Avenir Book"/>
          <w:sz w:val="20"/>
        </w:rPr>
        <w:cr/>
      </w:r>
      <w:r w:rsidRPr="00FA6257">
        <w:rPr>
          <w:rFonts w:ascii="Avenir Book" w:hAnsi="Avenir Book"/>
          <w:sz w:val="20"/>
        </w:rPr>
        <w:cr/>
        <w:t xml:space="preserve">Below are examples of misconduct that will normally be regarded as gross misconduct and will render an employee liable to summary dismissal.  </w:t>
      </w:r>
      <w:r w:rsidR="00313E70" w:rsidRPr="00FA6257">
        <w:rPr>
          <w:rFonts w:ascii="Avenir Book" w:hAnsi="Avenir Book"/>
          <w:sz w:val="20"/>
        </w:rPr>
        <w:t>This is not an exhaustive list:</w:t>
      </w:r>
    </w:p>
    <w:p w14:paraId="2A5492CD" w14:textId="77777777" w:rsidR="00B24B80" w:rsidRPr="00FA6257" w:rsidRDefault="00B24B80" w:rsidP="00327734">
      <w:pPr>
        <w:rPr>
          <w:rFonts w:ascii="Avenir Book" w:hAnsi="Avenir Book"/>
          <w:sz w:val="20"/>
        </w:rPr>
      </w:pPr>
    </w:p>
    <w:p w14:paraId="5990A519" w14:textId="77777777" w:rsidR="00B24B80" w:rsidRDefault="00327734" w:rsidP="00B24B80">
      <w:pPr>
        <w:pStyle w:val="ListParagraph"/>
        <w:numPr>
          <w:ilvl w:val="0"/>
          <w:numId w:val="35"/>
        </w:numPr>
        <w:tabs>
          <w:tab w:val="left" w:pos="220"/>
          <w:tab w:val="left" w:pos="284"/>
        </w:tabs>
        <w:rPr>
          <w:rFonts w:ascii="Avenir Book" w:hAnsi="Avenir Book"/>
          <w:sz w:val="20"/>
        </w:rPr>
      </w:pPr>
      <w:bookmarkStart w:id="8" w:name="_Hlk208493210"/>
      <w:r w:rsidRPr="00B24B80">
        <w:rPr>
          <w:rFonts w:ascii="Avenir Book" w:hAnsi="Avenir Book"/>
          <w:sz w:val="20"/>
        </w:rPr>
        <w:t>Breach of the Company’s Equal Opportunities Policy</w:t>
      </w:r>
    </w:p>
    <w:p w14:paraId="1311670C" w14:textId="77777777" w:rsidR="00B24B80" w:rsidRDefault="00327734" w:rsidP="00B24B80">
      <w:pPr>
        <w:pStyle w:val="ListParagraph"/>
        <w:numPr>
          <w:ilvl w:val="0"/>
          <w:numId w:val="35"/>
        </w:numPr>
        <w:tabs>
          <w:tab w:val="left" w:pos="220"/>
          <w:tab w:val="left" w:pos="284"/>
        </w:tabs>
        <w:rPr>
          <w:rFonts w:ascii="Avenir Book" w:hAnsi="Avenir Book"/>
          <w:sz w:val="20"/>
        </w:rPr>
      </w:pPr>
      <w:r w:rsidRPr="00B24B80">
        <w:rPr>
          <w:rFonts w:ascii="Avenir Book" w:hAnsi="Avenir Book"/>
          <w:sz w:val="20"/>
        </w:rPr>
        <w:lastRenderedPageBreak/>
        <w:t>Theft or misappropriation of monies or property belonging to the Company, its employees or its customers</w:t>
      </w:r>
      <w:r w:rsidR="00313E70" w:rsidRPr="00B24B80">
        <w:rPr>
          <w:rFonts w:ascii="Avenir Book" w:hAnsi="Avenir Book"/>
          <w:sz w:val="20"/>
        </w:rPr>
        <w:t xml:space="preserve"> </w:t>
      </w:r>
      <w:r w:rsidRPr="00B24B80">
        <w:rPr>
          <w:rFonts w:ascii="Avenir Book" w:hAnsi="Avenir Book"/>
          <w:sz w:val="20"/>
        </w:rPr>
        <w:t xml:space="preserve">or collusion with others in the furtherance of such conduct </w:t>
      </w:r>
    </w:p>
    <w:p w14:paraId="0C46E149" w14:textId="77777777" w:rsidR="00B24B80" w:rsidRDefault="00327734" w:rsidP="00B24B80">
      <w:pPr>
        <w:pStyle w:val="ListParagraph"/>
        <w:numPr>
          <w:ilvl w:val="0"/>
          <w:numId w:val="35"/>
        </w:numPr>
        <w:tabs>
          <w:tab w:val="left" w:pos="220"/>
          <w:tab w:val="left" w:pos="284"/>
        </w:tabs>
        <w:rPr>
          <w:rFonts w:ascii="Avenir Book" w:hAnsi="Avenir Book"/>
          <w:sz w:val="20"/>
        </w:rPr>
      </w:pPr>
      <w:r w:rsidRPr="00B24B80">
        <w:rPr>
          <w:rFonts w:ascii="Avenir Book" w:hAnsi="Avenir Book"/>
          <w:sz w:val="20"/>
        </w:rPr>
        <w:t>Fraudulent or deliberate falsification of records, or knowingly making false statements</w:t>
      </w:r>
    </w:p>
    <w:p w14:paraId="569E9D4D" w14:textId="77777777" w:rsidR="00B24B80" w:rsidRDefault="00327734" w:rsidP="00B24B80">
      <w:pPr>
        <w:pStyle w:val="ListParagraph"/>
        <w:numPr>
          <w:ilvl w:val="0"/>
          <w:numId w:val="35"/>
        </w:numPr>
        <w:tabs>
          <w:tab w:val="left" w:pos="220"/>
          <w:tab w:val="left" w:pos="284"/>
        </w:tabs>
        <w:rPr>
          <w:rFonts w:ascii="Avenir Book" w:hAnsi="Avenir Book"/>
          <w:sz w:val="20"/>
        </w:rPr>
      </w:pPr>
      <w:r w:rsidRPr="00B24B80">
        <w:rPr>
          <w:rFonts w:ascii="Avenir Book" w:hAnsi="Avenir Book"/>
          <w:sz w:val="20"/>
        </w:rPr>
        <w:t xml:space="preserve">Wilful, negligent or deliberate behaviour likely to cause loss or damage to the Company, </w:t>
      </w:r>
      <w:proofErr w:type="spellStart"/>
      <w:r w:rsidRPr="00B24B80">
        <w:rPr>
          <w:rFonts w:ascii="Avenir Book" w:hAnsi="Avenir Book"/>
          <w:sz w:val="20"/>
        </w:rPr>
        <w:t>it’s</w:t>
      </w:r>
      <w:proofErr w:type="spellEnd"/>
      <w:r w:rsidRPr="00B24B80">
        <w:rPr>
          <w:rFonts w:ascii="Avenir Book" w:hAnsi="Avenir Book"/>
          <w:sz w:val="20"/>
        </w:rPr>
        <w:t xml:space="preserve"> employees </w:t>
      </w:r>
      <w:r w:rsidR="00313E70" w:rsidRPr="00B24B80">
        <w:rPr>
          <w:rFonts w:ascii="Avenir Book" w:hAnsi="Avenir Book"/>
          <w:sz w:val="20"/>
        </w:rPr>
        <w:t>or</w:t>
      </w:r>
      <w:r w:rsidRPr="00B24B80">
        <w:rPr>
          <w:rFonts w:ascii="Avenir Book" w:hAnsi="Avenir Book"/>
          <w:sz w:val="20"/>
        </w:rPr>
        <w:t xml:space="preserve"> its customers</w:t>
      </w:r>
    </w:p>
    <w:p w14:paraId="4681098F" w14:textId="77777777" w:rsidR="00B24B80" w:rsidRDefault="00B24B80" w:rsidP="00B24B80">
      <w:pPr>
        <w:pStyle w:val="ListParagraph"/>
        <w:numPr>
          <w:ilvl w:val="0"/>
          <w:numId w:val="35"/>
        </w:numPr>
        <w:tabs>
          <w:tab w:val="left" w:pos="220"/>
          <w:tab w:val="left" w:pos="284"/>
        </w:tabs>
        <w:rPr>
          <w:rFonts w:ascii="Avenir Book" w:hAnsi="Avenir Book"/>
          <w:sz w:val="20"/>
        </w:rPr>
      </w:pPr>
      <w:r w:rsidRPr="00B24B80">
        <w:rPr>
          <w:rFonts w:ascii="Avenir Book" w:hAnsi="Avenir Book"/>
          <w:sz w:val="20"/>
        </w:rPr>
        <w:t>V</w:t>
      </w:r>
      <w:r w:rsidR="00327734" w:rsidRPr="00B24B80">
        <w:rPr>
          <w:rFonts w:ascii="Avenir Book" w:hAnsi="Avenir Book"/>
          <w:sz w:val="20"/>
        </w:rPr>
        <w:t>iolent or insulting behaviour during working hours and/or on Company premises</w:t>
      </w:r>
    </w:p>
    <w:p w14:paraId="0173C2D2" w14:textId="77777777" w:rsidR="00B24B80" w:rsidRDefault="00B24B80" w:rsidP="00B24B80">
      <w:pPr>
        <w:pStyle w:val="ListParagraph"/>
        <w:numPr>
          <w:ilvl w:val="0"/>
          <w:numId w:val="35"/>
        </w:numPr>
        <w:tabs>
          <w:tab w:val="left" w:pos="220"/>
          <w:tab w:val="left" w:pos="284"/>
        </w:tabs>
        <w:rPr>
          <w:rFonts w:ascii="Avenir Book" w:hAnsi="Avenir Book"/>
          <w:sz w:val="20"/>
        </w:rPr>
      </w:pPr>
      <w:r w:rsidRPr="00B24B80">
        <w:rPr>
          <w:rFonts w:ascii="Avenir Book" w:hAnsi="Avenir Book"/>
          <w:sz w:val="20"/>
        </w:rPr>
        <w:t>Covert recording of colleagues or customers</w:t>
      </w:r>
    </w:p>
    <w:p w14:paraId="244ACCE5" w14:textId="77777777" w:rsidR="00B24B80" w:rsidRDefault="00327734" w:rsidP="00B24B80">
      <w:pPr>
        <w:pStyle w:val="ListParagraph"/>
        <w:numPr>
          <w:ilvl w:val="0"/>
          <w:numId w:val="35"/>
        </w:numPr>
        <w:tabs>
          <w:tab w:val="left" w:pos="220"/>
          <w:tab w:val="left" w:pos="284"/>
        </w:tabs>
        <w:rPr>
          <w:rFonts w:ascii="Avenir Book" w:hAnsi="Avenir Book"/>
          <w:sz w:val="20"/>
        </w:rPr>
      </w:pPr>
      <w:r w:rsidRPr="00B24B80">
        <w:rPr>
          <w:rFonts w:ascii="Avenir Book" w:hAnsi="Avenir Book"/>
          <w:sz w:val="20"/>
        </w:rPr>
        <w:t>Sexual, racial or other harassment of fellow employees, or bullying</w:t>
      </w:r>
    </w:p>
    <w:p w14:paraId="60162B26" w14:textId="77777777" w:rsidR="00B24B80" w:rsidRDefault="00327734" w:rsidP="00B24B80">
      <w:pPr>
        <w:pStyle w:val="ListParagraph"/>
        <w:numPr>
          <w:ilvl w:val="0"/>
          <w:numId w:val="35"/>
        </w:numPr>
        <w:tabs>
          <w:tab w:val="left" w:pos="220"/>
          <w:tab w:val="left" w:pos="284"/>
        </w:tabs>
        <w:rPr>
          <w:rFonts w:ascii="Avenir Book" w:hAnsi="Avenir Book"/>
          <w:sz w:val="20"/>
        </w:rPr>
      </w:pPr>
      <w:r w:rsidRPr="00B24B80">
        <w:rPr>
          <w:rFonts w:ascii="Avenir Book" w:hAnsi="Avenir Book"/>
          <w:sz w:val="20"/>
        </w:rPr>
        <w:t xml:space="preserve">Being unable to perform duties in a safe and efficient manner due to the influence of alcohol or </w:t>
      </w:r>
      <w:r w:rsidR="00B24B80" w:rsidRPr="00B24B80">
        <w:rPr>
          <w:rFonts w:ascii="Avenir Book" w:hAnsi="Avenir Book"/>
          <w:sz w:val="20"/>
        </w:rPr>
        <w:t>dr</w:t>
      </w:r>
      <w:r w:rsidRPr="00B24B80">
        <w:rPr>
          <w:rFonts w:ascii="Avenir Book" w:hAnsi="Avenir Book"/>
          <w:sz w:val="20"/>
        </w:rPr>
        <w:t>ugs</w:t>
      </w:r>
    </w:p>
    <w:p w14:paraId="7F312178" w14:textId="77777777" w:rsidR="00B24B80" w:rsidRDefault="00327734" w:rsidP="00B24B80">
      <w:pPr>
        <w:pStyle w:val="ListParagraph"/>
        <w:numPr>
          <w:ilvl w:val="0"/>
          <w:numId w:val="35"/>
        </w:numPr>
        <w:tabs>
          <w:tab w:val="left" w:pos="220"/>
          <w:tab w:val="left" w:pos="284"/>
        </w:tabs>
        <w:rPr>
          <w:rFonts w:ascii="Avenir Book" w:hAnsi="Avenir Book"/>
          <w:sz w:val="20"/>
        </w:rPr>
      </w:pPr>
      <w:r w:rsidRPr="00B24B80">
        <w:rPr>
          <w:rFonts w:ascii="Avenir Book" w:hAnsi="Avenir Book"/>
          <w:sz w:val="20"/>
        </w:rPr>
        <w:t>Engaging in work relating to the Company’s business for any other person or company without prio</w:t>
      </w:r>
      <w:r w:rsidR="00F4459D" w:rsidRPr="00B24B80">
        <w:rPr>
          <w:rFonts w:ascii="Avenir Book" w:hAnsi="Avenir Book"/>
          <w:sz w:val="20"/>
        </w:rPr>
        <w:t xml:space="preserve">r </w:t>
      </w:r>
      <w:r w:rsidRPr="00B24B80">
        <w:rPr>
          <w:rFonts w:ascii="Avenir Book" w:hAnsi="Avenir Book"/>
          <w:sz w:val="20"/>
        </w:rPr>
        <w:t>authorisation</w:t>
      </w:r>
    </w:p>
    <w:p w14:paraId="7B86943F" w14:textId="77777777" w:rsidR="00B24B80" w:rsidRDefault="00327734" w:rsidP="00B24B80">
      <w:pPr>
        <w:pStyle w:val="ListParagraph"/>
        <w:numPr>
          <w:ilvl w:val="0"/>
          <w:numId w:val="35"/>
        </w:numPr>
        <w:tabs>
          <w:tab w:val="left" w:pos="220"/>
          <w:tab w:val="left" w:pos="284"/>
        </w:tabs>
        <w:rPr>
          <w:rFonts w:ascii="Avenir Book" w:hAnsi="Avenir Book"/>
          <w:sz w:val="20"/>
        </w:rPr>
      </w:pPr>
      <w:r w:rsidRPr="00B24B80">
        <w:rPr>
          <w:rFonts w:ascii="Avenir Book" w:hAnsi="Avenir Book"/>
          <w:sz w:val="20"/>
        </w:rPr>
        <w:t>Unauthorised disclosure of any information concerning the Company’s affairs, or the customers, to anyone</w:t>
      </w:r>
      <w:r w:rsidR="00313E70" w:rsidRPr="00B24B80">
        <w:rPr>
          <w:rFonts w:ascii="Avenir Book" w:hAnsi="Avenir Book"/>
          <w:sz w:val="20"/>
        </w:rPr>
        <w:t xml:space="preserve"> </w:t>
      </w:r>
      <w:r w:rsidRPr="00B24B80">
        <w:rPr>
          <w:rFonts w:ascii="Avenir Book" w:hAnsi="Avenir Book"/>
          <w:sz w:val="20"/>
        </w:rPr>
        <w:t xml:space="preserve">outside the employ of the Company </w:t>
      </w:r>
    </w:p>
    <w:p w14:paraId="21AC48D3" w14:textId="77777777" w:rsidR="00B24B80" w:rsidRDefault="00327734" w:rsidP="00B24B80">
      <w:pPr>
        <w:pStyle w:val="ListParagraph"/>
        <w:numPr>
          <w:ilvl w:val="0"/>
          <w:numId w:val="35"/>
        </w:numPr>
        <w:tabs>
          <w:tab w:val="left" w:pos="220"/>
          <w:tab w:val="left" w:pos="284"/>
        </w:tabs>
        <w:rPr>
          <w:rFonts w:ascii="Avenir Book" w:hAnsi="Avenir Book"/>
          <w:sz w:val="20"/>
        </w:rPr>
      </w:pPr>
      <w:r w:rsidRPr="00B24B80">
        <w:rPr>
          <w:rFonts w:ascii="Avenir Book" w:hAnsi="Avenir Book"/>
          <w:sz w:val="20"/>
        </w:rPr>
        <w:t>Criminal offences incompatible with continued employmen</w:t>
      </w:r>
      <w:r w:rsidR="00B24B80">
        <w:rPr>
          <w:rFonts w:ascii="Avenir Book" w:hAnsi="Avenir Book"/>
          <w:sz w:val="20"/>
        </w:rPr>
        <w:t>t</w:t>
      </w:r>
    </w:p>
    <w:p w14:paraId="5A55C596" w14:textId="77777777" w:rsidR="00B24B80" w:rsidRDefault="00327734" w:rsidP="00B24B80">
      <w:pPr>
        <w:pStyle w:val="ListParagraph"/>
        <w:numPr>
          <w:ilvl w:val="0"/>
          <w:numId w:val="35"/>
        </w:numPr>
        <w:tabs>
          <w:tab w:val="left" w:pos="220"/>
          <w:tab w:val="left" w:pos="284"/>
        </w:tabs>
        <w:rPr>
          <w:rFonts w:ascii="Avenir Book" w:hAnsi="Avenir Book"/>
          <w:sz w:val="20"/>
        </w:rPr>
      </w:pPr>
      <w:r w:rsidRPr="00B24B80">
        <w:rPr>
          <w:rFonts w:ascii="Avenir Book" w:hAnsi="Avenir Book"/>
          <w:sz w:val="20"/>
        </w:rPr>
        <w:t>Breach of the Company’s No-Smoking Policy</w:t>
      </w:r>
    </w:p>
    <w:p w14:paraId="5A8C4F90" w14:textId="77777777" w:rsidR="00B24B80" w:rsidRDefault="00327734" w:rsidP="00B24B80">
      <w:pPr>
        <w:pStyle w:val="ListParagraph"/>
        <w:numPr>
          <w:ilvl w:val="0"/>
          <w:numId w:val="35"/>
        </w:numPr>
        <w:tabs>
          <w:tab w:val="left" w:pos="220"/>
          <w:tab w:val="left" w:pos="284"/>
        </w:tabs>
        <w:rPr>
          <w:rFonts w:ascii="Avenir Book" w:hAnsi="Avenir Book"/>
          <w:sz w:val="20"/>
        </w:rPr>
      </w:pPr>
      <w:r w:rsidRPr="00B24B80">
        <w:rPr>
          <w:rFonts w:ascii="Avenir Book" w:hAnsi="Avenir Book"/>
          <w:sz w:val="20"/>
        </w:rPr>
        <w:t>Wilful failure to obey a reasonable management instruction</w:t>
      </w:r>
    </w:p>
    <w:p w14:paraId="2978BE3B" w14:textId="7418128B" w:rsidR="00B24B80" w:rsidRPr="00B24B80" w:rsidRDefault="00327734" w:rsidP="00B24B80">
      <w:pPr>
        <w:pStyle w:val="ListParagraph"/>
        <w:numPr>
          <w:ilvl w:val="0"/>
          <w:numId w:val="35"/>
        </w:numPr>
        <w:tabs>
          <w:tab w:val="left" w:pos="220"/>
          <w:tab w:val="left" w:pos="284"/>
        </w:tabs>
        <w:rPr>
          <w:rFonts w:ascii="Avenir Book" w:hAnsi="Avenir Book"/>
          <w:sz w:val="20"/>
        </w:rPr>
      </w:pPr>
      <w:r w:rsidRPr="00B24B80">
        <w:rPr>
          <w:rFonts w:ascii="Avenir Book" w:hAnsi="Avenir Book"/>
          <w:sz w:val="20"/>
        </w:rPr>
        <w:t>Unauthorised or inappropriate use of equipment</w:t>
      </w:r>
    </w:p>
    <w:bookmarkEnd w:id="8"/>
    <w:p w14:paraId="37D0A6B2" w14:textId="77777777" w:rsidR="00327734" w:rsidRPr="00FA6257" w:rsidRDefault="00327734" w:rsidP="00327734">
      <w:pPr>
        <w:tabs>
          <w:tab w:val="left" w:pos="220"/>
          <w:tab w:val="left" w:pos="284"/>
        </w:tabs>
        <w:ind w:left="-14797"/>
        <w:rPr>
          <w:rFonts w:ascii="Avenir Book" w:hAnsi="Avenir Book"/>
          <w:sz w:val="20"/>
        </w:rPr>
      </w:pPr>
    </w:p>
    <w:p w14:paraId="5A97C5BE" w14:textId="43178131" w:rsidR="00327734" w:rsidRDefault="00327734" w:rsidP="00327734">
      <w:pPr>
        <w:pStyle w:val="BodyText"/>
        <w:rPr>
          <w:rFonts w:ascii="Avenir Book" w:hAnsi="Avenir Book"/>
          <w:sz w:val="20"/>
          <w:lang w:val="en-GB"/>
        </w:rPr>
      </w:pPr>
      <w:r w:rsidRPr="00FD5432">
        <w:rPr>
          <w:rFonts w:ascii="Avenir Book" w:hAnsi="Avenir Book"/>
          <w:sz w:val="20"/>
          <w:lang w:val="en-GB"/>
        </w:rPr>
        <w:t>In cases of alleged misconduct, the employee may be suspended from work on full pay, normally for no more than five (5) working days, while the Company investigates the alleged offence. If on completion of the investigation and the full disciplinary procedure, the Company is satisfied that gross misconduct has occurred, the result will normally be summary dismissal without notice or payment in lieu of notice.</w:t>
      </w:r>
      <w:r w:rsidRPr="00FD5432">
        <w:rPr>
          <w:rFonts w:ascii="Avenir Book" w:hAnsi="Avenir Book"/>
          <w:sz w:val="20"/>
          <w:lang w:val="en-GB"/>
        </w:rPr>
        <w:cr/>
      </w:r>
    </w:p>
    <w:p w14:paraId="62C8115C" w14:textId="73AC559A" w:rsidR="00CF0D68" w:rsidRDefault="00CF0D68" w:rsidP="00327734">
      <w:pPr>
        <w:pStyle w:val="BodyText"/>
        <w:rPr>
          <w:rFonts w:ascii="Avenir Book" w:hAnsi="Avenir Book"/>
          <w:sz w:val="20"/>
          <w:lang w:val="en-GB"/>
        </w:rPr>
      </w:pPr>
      <w:r>
        <w:rPr>
          <w:rFonts w:ascii="Avenir Book" w:hAnsi="Avenir Book"/>
          <w:sz w:val="20"/>
          <w:lang w:val="en-GB"/>
        </w:rPr>
        <w:t>Section 3 (ii)</w:t>
      </w:r>
    </w:p>
    <w:p w14:paraId="6ED28168" w14:textId="77777777" w:rsidR="00CF0D68" w:rsidRPr="00FD5432" w:rsidRDefault="00CF0D68" w:rsidP="00327734">
      <w:pPr>
        <w:pStyle w:val="BodyText"/>
        <w:rPr>
          <w:rFonts w:ascii="Avenir Book" w:hAnsi="Avenir Book"/>
          <w:sz w:val="20"/>
          <w:lang w:val="en-GB"/>
        </w:rPr>
      </w:pPr>
    </w:p>
    <w:p w14:paraId="0B89E404" w14:textId="77777777" w:rsidR="00327734" w:rsidRPr="00FA6257" w:rsidRDefault="00327734" w:rsidP="00327734">
      <w:pPr>
        <w:rPr>
          <w:rFonts w:ascii="Avenir Book" w:hAnsi="Avenir Book"/>
          <w:sz w:val="20"/>
        </w:rPr>
      </w:pPr>
      <w:r w:rsidRPr="00FA6257">
        <w:rPr>
          <w:rFonts w:ascii="Avenir Book" w:hAnsi="Avenir Book"/>
          <w:b/>
          <w:sz w:val="22"/>
          <w:u w:val="single"/>
        </w:rPr>
        <w:t>Appeals</w:t>
      </w:r>
      <w:r w:rsidRPr="00FA6257">
        <w:rPr>
          <w:rFonts w:ascii="Avenir Book" w:hAnsi="Avenir Book"/>
          <w:sz w:val="20"/>
        </w:rPr>
        <w:cr/>
        <w:t>An employee who wishes to appeal against a disciplinary decision should inform the person detailed in the notification of disciplinary action, in writing, within five (5) working days of receiving formal notification.</w:t>
      </w:r>
    </w:p>
    <w:p w14:paraId="43FD26B3" w14:textId="77777777" w:rsidR="00327734" w:rsidRPr="00FA6257" w:rsidRDefault="00327734" w:rsidP="00327734">
      <w:pPr>
        <w:rPr>
          <w:rFonts w:ascii="Avenir Book" w:hAnsi="Avenir Book"/>
          <w:sz w:val="20"/>
        </w:rPr>
      </w:pPr>
    </w:p>
    <w:p w14:paraId="61C2722C" w14:textId="77777777" w:rsidR="00327734" w:rsidRPr="00FA6257" w:rsidRDefault="00327734" w:rsidP="00327734">
      <w:pPr>
        <w:rPr>
          <w:rFonts w:ascii="Avenir Book" w:hAnsi="Avenir Book"/>
          <w:sz w:val="20"/>
        </w:rPr>
      </w:pPr>
      <w:r w:rsidRPr="00FA6257">
        <w:rPr>
          <w:rFonts w:ascii="Avenir Book" w:hAnsi="Avenir Book"/>
          <w:sz w:val="20"/>
        </w:rPr>
        <w:t>At all stages of Appeal, the employee will have the right to be accompanied as follows:</w:t>
      </w:r>
    </w:p>
    <w:p w14:paraId="7BA2F752" w14:textId="77777777" w:rsidR="00327734" w:rsidRPr="00FA6257" w:rsidRDefault="00327734" w:rsidP="00327734">
      <w:pPr>
        <w:rPr>
          <w:rFonts w:ascii="Avenir Book" w:hAnsi="Avenir Book"/>
          <w:sz w:val="20"/>
        </w:rPr>
      </w:pPr>
    </w:p>
    <w:p w14:paraId="35F6EFDD" w14:textId="17002DBE" w:rsidR="00327734" w:rsidRPr="00FA6257" w:rsidRDefault="00327734" w:rsidP="007C3F40">
      <w:pPr>
        <w:numPr>
          <w:ilvl w:val="0"/>
          <w:numId w:val="7"/>
        </w:numPr>
        <w:tabs>
          <w:tab w:val="left" w:pos="0"/>
          <w:tab w:val="left" w:pos="220"/>
        </w:tabs>
        <w:rPr>
          <w:rFonts w:ascii="Avenir Book" w:hAnsi="Avenir Book"/>
          <w:sz w:val="20"/>
        </w:rPr>
      </w:pPr>
      <w:r w:rsidRPr="00FA6257">
        <w:rPr>
          <w:rFonts w:ascii="Avenir Book" w:hAnsi="Avenir Book"/>
          <w:sz w:val="20"/>
        </w:rPr>
        <w:t>In cases of appeals against Verbal and Written Warnings: by an appropriate colleague of their choice</w:t>
      </w:r>
      <w:r w:rsidR="00B33F47" w:rsidRPr="00FA6257">
        <w:rPr>
          <w:rFonts w:ascii="Avenir Book" w:hAnsi="Avenir Book"/>
          <w:sz w:val="20"/>
        </w:rPr>
        <w:t xml:space="preserve"> or a Trade Union representative</w:t>
      </w:r>
      <w:r w:rsidR="00EF3F3C" w:rsidRPr="00FA6257">
        <w:rPr>
          <w:rFonts w:ascii="Avenir Book" w:hAnsi="Avenir Book"/>
          <w:sz w:val="20"/>
        </w:rPr>
        <w:t>.</w:t>
      </w:r>
    </w:p>
    <w:p w14:paraId="496B3902" w14:textId="175C4CB4" w:rsidR="00327734" w:rsidRDefault="00327734" w:rsidP="007C3F40">
      <w:pPr>
        <w:numPr>
          <w:ilvl w:val="0"/>
          <w:numId w:val="7"/>
        </w:numPr>
        <w:tabs>
          <w:tab w:val="left" w:pos="0"/>
          <w:tab w:val="left" w:pos="220"/>
        </w:tabs>
        <w:rPr>
          <w:rFonts w:ascii="Avenir Book" w:hAnsi="Avenir Book"/>
          <w:sz w:val="20"/>
        </w:rPr>
      </w:pPr>
      <w:r w:rsidRPr="00FA6257">
        <w:rPr>
          <w:rFonts w:ascii="Avenir Book" w:hAnsi="Avenir Book"/>
          <w:sz w:val="20"/>
        </w:rPr>
        <w:t>In cases of appeals against and Final Written Warning and Dismissal: by an appropriate colleague of their choice or an appropriate full-time trade union official.</w:t>
      </w:r>
    </w:p>
    <w:p w14:paraId="482A5C17" w14:textId="77777777" w:rsidR="00CF0D68" w:rsidRDefault="00CF0D68" w:rsidP="00CF0D68">
      <w:pPr>
        <w:tabs>
          <w:tab w:val="left" w:pos="0"/>
          <w:tab w:val="left" w:pos="220"/>
        </w:tabs>
        <w:rPr>
          <w:rFonts w:ascii="Avenir Book" w:hAnsi="Avenir Book"/>
          <w:sz w:val="20"/>
        </w:rPr>
      </w:pPr>
    </w:p>
    <w:p w14:paraId="6CDB1A54" w14:textId="2C8DEFC5" w:rsidR="00CF0D68" w:rsidRDefault="00CF0D68">
      <w:pPr>
        <w:rPr>
          <w:rFonts w:ascii="Avenir Book" w:hAnsi="Avenir Book"/>
          <w:sz w:val="20"/>
        </w:rPr>
      </w:pPr>
      <w:r>
        <w:rPr>
          <w:rFonts w:ascii="Avenir Book" w:hAnsi="Avenir Book"/>
          <w:sz w:val="20"/>
        </w:rPr>
        <w:br w:type="page"/>
      </w:r>
    </w:p>
    <w:p w14:paraId="5C3417BB" w14:textId="551BBE11" w:rsidR="00CF0D68" w:rsidRPr="00611080" w:rsidRDefault="00CF0D68" w:rsidP="00287ABE">
      <w:pPr>
        <w:outlineLvl w:val="0"/>
        <w:rPr>
          <w:rFonts w:ascii="Avenir Book" w:hAnsi="Avenir Book"/>
          <w:b/>
          <w:caps/>
          <w:sz w:val="22"/>
          <w:u w:val="single"/>
        </w:rPr>
      </w:pPr>
      <w:bookmarkStart w:id="9" w:name="_Hlk161842220"/>
      <w:r w:rsidRPr="00287ABE">
        <w:rPr>
          <w:rFonts w:ascii="Avenir Book" w:hAnsi="Avenir Book"/>
          <w:szCs w:val="24"/>
        </w:rPr>
        <w:lastRenderedPageBreak/>
        <w:t>Section 3 (iii)</w:t>
      </w:r>
    </w:p>
    <w:p w14:paraId="4BA0870D" w14:textId="77777777" w:rsidR="00CF0D68" w:rsidRPr="00611080" w:rsidRDefault="00CF0D68" w:rsidP="00611080">
      <w:pPr>
        <w:outlineLvl w:val="0"/>
        <w:rPr>
          <w:rFonts w:ascii="Avenir Book" w:hAnsi="Avenir Book"/>
          <w:b/>
          <w:caps/>
          <w:sz w:val="22"/>
          <w:u w:val="single"/>
        </w:rPr>
      </w:pPr>
    </w:p>
    <w:p w14:paraId="417F29F7" w14:textId="0BACF6E4" w:rsidR="00CF0D68" w:rsidRPr="00611080" w:rsidRDefault="00CF0D68" w:rsidP="00611080">
      <w:pPr>
        <w:jc w:val="center"/>
        <w:outlineLvl w:val="0"/>
        <w:rPr>
          <w:rFonts w:ascii="Avenir Book" w:hAnsi="Avenir Book"/>
          <w:b/>
          <w:caps/>
          <w:sz w:val="22"/>
          <w:u w:val="single"/>
        </w:rPr>
      </w:pPr>
      <w:r w:rsidRPr="00611080">
        <w:rPr>
          <w:rFonts w:ascii="Avenir Book" w:hAnsi="Avenir Book"/>
          <w:b/>
          <w:caps/>
          <w:sz w:val="22"/>
          <w:u w:val="single"/>
        </w:rPr>
        <w:t>FLEXIBLE WORKING POLICY</w:t>
      </w:r>
    </w:p>
    <w:p w14:paraId="79666D57" w14:textId="77777777" w:rsidR="00CF0D68" w:rsidRDefault="00CF0D68" w:rsidP="00CF0D68">
      <w:pPr>
        <w:tabs>
          <w:tab w:val="left" w:pos="0"/>
          <w:tab w:val="left" w:pos="220"/>
        </w:tabs>
        <w:rPr>
          <w:rFonts w:ascii="Avenir Book" w:hAnsi="Avenir Book"/>
          <w:sz w:val="20"/>
        </w:rPr>
      </w:pPr>
    </w:p>
    <w:p w14:paraId="54612F43" w14:textId="51361722" w:rsidR="00CF0D68" w:rsidRPr="00287ABE" w:rsidRDefault="00CF0D68" w:rsidP="00287ABE">
      <w:pPr>
        <w:outlineLvl w:val="0"/>
        <w:rPr>
          <w:rFonts w:ascii="Avenir Book" w:hAnsi="Avenir Book"/>
          <w:b/>
          <w:caps/>
          <w:sz w:val="22"/>
          <w:u w:val="single"/>
        </w:rPr>
      </w:pPr>
      <w:r w:rsidRPr="00287ABE">
        <w:rPr>
          <w:rFonts w:ascii="Avenir Book" w:hAnsi="Avenir Book"/>
          <w:b/>
          <w:caps/>
          <w:sz w:val="22"/>
          <w:u w:val="single"/>
        </w:rPr>
        <w:t>Introduction</w:t>
      </w:r>
    </w:p>
    <w:p w14:paraId="2F5EECFD" w14:textId="77777777" w:rsidR="00CF0D68" w:rsidRPr="00CF0D68" w:rsidRDefault="00CF0D68" w:rsidP="00CF0D68">
      <w:pPr>
        <w:tabs>
          <w:tab w:val="left" w:pos="0"/>
          <w:tab w:val="left" w:pos="220"/>
        </w:tabs>
        <w:rPr>
          <w:rFonts w:ascii="Avenir Book" w:hAnsi="Avenir Book"/>
          <w:sz w:val="20"/>
        </w:rPr>
      </w:pPr>
    </w:p>
    <w:p w14:paraId="67B682F8" w14:textId="4EF11AEF" w:rsidR="00CF0D68" w:rsidRPr="00CF0D68" w:rsidRDefault="00CF0D68" w:rsidP="00CF0D68">
      <w:pPr>
        <w:tabs>
          <w:tab w:val="left" w:pos="0"/>
          <w:tab w:val="left" w:pos="220"/>
        </w:tabs>
        <w:rPr>
          <w:rFonts w:ascii="Avenir Book" w:hAnsi="Avenir Book"/>
          <w:sz w:val="20"/>
        </w:rPr>
      </w:pPr>
      <w:r w:rsidRPr="00CF0D68">
        <w:rPr>
          <w:rFonts w:ascii="Avenir Book" w:hAnsi="Avenir Book"/>
          <w:sz w:val="20"/>
        </w:rPr>
        <w:t xml:space="preserve">Flexible working is the idea that your working life can, with agreement, be adapted to suit your needs and preferences. This may mean a change to the hours that you work, your start and finish times, your days of work or the place where you work. We recognise the benefits of flexible working and will consider all flexible working requests with an open mind. However, we will need to balance the request against its effect on the business and its impact on other staff. </w:t>
      </w:r>
    </w:p>
    <w:p w14:paraId="5FCB54DC" w14:textId="77777777" w:rsidR="00CF0D68" w:rsidRPr="00CF0D68" w:rsidRDefault="00CF0D68" w:rsidP="00CF0D68">
      <w:pPr>
        <w:tabs>
          <w:tab w:val="left" w:pos="0"/>
          <w:tab w:val="left" w:pos="220"/>
        </w:tabs>
        <w:rPr>
          <w:rFonts w:ascii="Avenir Book" w:hAnsi="Avenir Book"/>
          <w:sz w:val="20"/>
        </w:rPr>
      </w:pPr>
    </w:p>
    <w:p w14:paraId="168363ED" w14:textId="11511401" w:rsidR="00CF0D68" w:rsidRPr="00CF0D68" w:rsidRDefault="00CF0D68" w:rsidP="00CF0D68">
      <w:pPr>
        <w:tabs>
          <w:tab w:val="left" w:pos="0"/>
          <w:tab w:val="left" w:pos="220"/>
        </w:tabs>
        <w:rPr>
          <w:rFonts w:ascii="Avenir Book" w:hAnsi="Avenir Book"/>
          <w:sz w:val="20"/>
        </w:rPr>
      </w:pPr>
      <w:r w:rsidRPr="00CF0D68">
        <w:rPr>
          <w:rFonts w:ascii="Avenir Book" w:hAnsi="Avenir Book"/>
          <w:sz w:val="20"/>
        </w:rPr>
        <w:t>This Policy:</w:t>
      </w:r>
    </w:p>
    <w:p w14:paraId="499D3312" w14:textId="77777777" w:rsidR="00CF0D68" w:rsidRPr="00CF0D68" w:rsidRDefault="00CF0D68" w:rsidP="00CF0D68">
      <w:pPr>
        <w:tabs>
          <w:tab w:val="left" w:pos="0"/>
          <w:tab w:val="left" w:pos="220"/>
        </w:tabs>
        <w:rPr>
          <w:rFonts w:ascii="Avenir Book" w:hAnsi="Avenir Book"/>
          <w:sz w:val="20"/>
        </w:rPr>
      </w:pPr>
    </w:p>
    <w:p w14:paraId="2EBD0751" w14:textId="77777777" w:rsidR="00CF0D68" w:rsidRPr="00CF0D68" w:rsidRDefault="00CF0D68" w:rsidP="00CF0D68">
      <w:pPr>
        <w:tabs>
          <w:tab w:val="left" w:pos="0"/>
          <w:tab w:val="left" w:pos="220"/>
        </w:tabs>
        <w:rPr>
          <w:rFonts w:ascii="Avenir Book" w:hAnsi="Avenir Book"/>
          <w:sz w:val="20"/>
        </w:rPr>
      </w:pPr>
      <w:r w:rsidRPr="00CF0D68">
        <w:rPr>
          <w:rFonts w:ascii="Avenir Book" w:hAnsi="Avenir Book"/>
          <w:sz w:val="20"/>
        </w:rPr>
        <w:t>a</w:t>
      </w:r>
      <w:r w:rsidRPr="00CF0D68">
        <w:rPr>
          <w:rFonts w:ascii="Avenir Book" w:hAnsi="Avenir Book"/>
          <w:sz w:val="20"/>
        </w:rPr>
        <w:tab/>
        <w:t xml:space="preserve">Sets out your legal entitlement to make a flexible working request </w:t>
      </w:r>
    </w:p>
    <w:p w14:paraId="24CE76BC" w14:textId="77777777" w:rsidR="00CF0D68" w:rsidRPr="00CF0D68" w:rsidRDefault="00CF0D68" w:rsidP="00CF0D68">
      <w:pPr>
        <w:tabs>
          <w:tab w:val="left" w:pos="0"/>
          <w:tab w:val="left" w:pos="220"/>
        </w:tabs>
        <w:rPr>
          <w:rFonts w:ascii="Avenir Book" w:hAnsi="Avenir Book"/>
          <w:sz w:val="20"/>
        </w:rPr>
      </w:pPr>
    </w:p>
    <w:p w14:paraId="1FADC8A4" w14:textId="77777777" w:rsidR="00CF0D68" w:rsidRPr="00CF0D68" w:rsidRDefault="00CF0D68" w:rsidP="00CF0D68">
      <w:pPr>
        <w:tabs>
          <w:tab w:val="left" w:pos="0"/>
          <w:tab w:val="left" w:pos="220"/>
        </w:tabs>
        <w:rPr>
          <w:rFonts w:ascii="Avenir Book" w:hAnsi="Avenir Book"/>
          <w:sz w:val="20"/>
        </w:rPr>
      </w:pPr>
      <w:r w:rsidRPr="00CF0D68">
        <w:rPr>
          <w:rFonts w:ascii="Avenir Book" w:hAnsi="Avenir Book"/>
          <w:sz w:val="20"/>
        </w:rPr>
        <w:t>b</w:t>
      </w:r>
      <w:r w:rsidRPr="00CF0D68">
        <w:rPr>
          <w:rFonts w:ascii="Avenir Book" w:hAnsi="Avenir Book"/>
          <w:sz w:val="20"/>
        </w:rPr>
        <w:tab/>
        <w:t>Explains how such requests should be made in each case, and the procedures we follow</w:t>
      </w:r>
    </w:p>
    <w:p w14:paraId="68F6F3D9" w14:textId="77777777" w:rsidR="00CF0D68" w:rsidRPr="00CF0D68" w:rsidRDefault="00CF0D68" w:rsidP="00CF0D68">
      <w:pPr>
        <w:tabs>
          <w:tab w:val="left" w:pos="0"/>
          <w:tab w:val="left" w:pos="220"/>
        </w:tabs>
        <w:rPr>
          <w:rFonts w:ascii="Avenir Book" w:hAnsi="Avenir Book"/>
          <w:sz w:val="20"/>
        </w:rPr>
      </w:pPr>
    </w:p>
    <w:p w14:paraId="64F5B57B" w14:textId="77777777" w:rsidR="00CF0D68" w:rsidRPr="00CF0D68" w:rsidRDefault="00CF0D68" w:rsidP="00CF0D68">
      <w:pPr>
        <w:tabs>
          <w:tab w:val="left" w:pos="0"/>
          <w:tab w:val="left" w:pos="220"/>
        </w:tabs>
        <w:rPr>
          <w:rFonts w:ascii="Avenir Book" w:hAnsi="Avenir Book"/>
          <w:sz w:val="20"/>
        </w:rPr>
      </w:pPr>
      <w:r w:rsidRPr="00CF0D68">
        <w:rPr>
          <w:rFonts w:ascii="Avenir Book" w:hAnsi="Avenir Book"/>
          <w:sz w:val="20"/>
        </w:rPr>
        <w:t>c</w:t>
      </w:r>
      <w:r w:rsidRPr="00CF0D68">
        <w:rPr>
          <w:rFonts w:ascii="Avenir Book" w:hAnsi="Avenir Book"/>
          <w:sz w:val="20"/>
        </w:rPr>
        <w:tab/>
        <w:t>Sets out the circumstances where we may decline your request</w:t>
      </w:r>
    </w:p>
    <w:p w14:paraId="41400DDE" w14:textId="77777777" w:rsidR="00CF0D68" w:rsidRPr="00CF0D68" w:rsidRDefault="00CF0D68" w:rsidP="00CF0D68">
      <w:pPr>
        <w:tabs>
          <w:tab w:val="left" w:pos="0"/>
          <w:tab w:val="left" w:pos="220"/>
        </w:tabs>
        <w:rPr>
          <w:rFonts w:ascii="Avenir Book" w:hAnsi="Avenir Book"/>
          <w:sz w:val="20"/>
        </w:rPr>
      </w:pPr>
    </w:p>
    <w:p w14:paraId="5160E3DA" w14:textId="77777777" w:rsidR="00CF0D68" w:rsidRPr="00CF0D68" w:rsidRDefault="00CF0D68" w:rsidP="00CF0D68">
      <w:pPr>
        <w:tabs>
          <w:tab w:val="left" w:pos="0"/>
          <w:tab w:val="left" w:pos="220"/>
        </w:tabs>
        <w:rPr>
          <w:rFonts w:ascii="Avenir Book" w:hAnsi="Avenir Book"/>
          <w:sz w:val="20"/>
        </w:rPr>
      </w:pPr>
      <w:r w:rsidRPr="00CF0D68">
        <w:rPr>
          <w:rFonts w:ascii="Avenir Book" w:hAnsi="Avenir Book"/>
          <w:sz w:val="20"/>
        </w:rPr>
        <w:t>d</w:t>
      </w:r>
      <w:r w:rsidRPr="00CF0D68">
        <w:rPr>
          <w:rFonts w:ascii="Avenir Book" w:hAnsi="Avenir Book"/>
          <w:sz w:val="20"/>
        </w:rPr>
        <w:tab/>
        <w:t>Explains what happens if a request is approved</w:t>
      </w:r>
    </w:p>
    <w:p w14:paraId="0D11F2BF" w14:textId="77777777" w:rsidR="00CF0D68" w:rsidRPr="00CF0D68" w:rsidRDefault="00CF0D68" w:rsidP="00CF0D68">
      <w:pPr>
        <w:tabs>
          <w:tab w:val="left" w:pos="0"/>
          <w:tab w:val="left" w:pos="220"/>
        </w:tabs>
        <w:rPr>
          <w:rFonts w:ascii="Avenir Book" w:hAnsi="Avenir Book"/>
          <w:sz w:val="20"/>
        </w:rPr>
      </w:pPr>
    </w:p>
    <w:p w14:paraId="049A46FB" w14:textId="1CABAB8B" w:rsidR="00CF0D68" w:rsidRPr="00CF0D68" w:rsidRDefault="00CF0D68" w:rsidP="00CF0D68">
      <w:pPr>
        <w:tabs>
          <w:tab w:val="left" w:pos="0"/>
          <w:tab w:val="left" w:pos="220"/>
        </w:tabs>
        <w:rPr>
          <w:rFonts w:ascii="Avenir Book" w:hAnsi="Avenir Book"/>
          <w:sz w:val="20"/>
        </w:rPr>
      </w:pPr>
      <w:r w:rsidRPr="00CF0D68">
        <w:rPr>
          <w:rFonts w:ascii="Avenir Book" w:hAnsi="Avenir Book"/>
          <w:sz w:val="20"/>
        </w:rPr>
        <w:t xml:space="preserve">This Policy applies to all employees. </w:t>
      </w:r>
    </w:p>
    <w:p w14:paraId="2DA1CA80" w14:textId="77777777" w:rsidR="00CF0D68" w:rsidRPr="00CF0D68" w:rsidRDefault="00CF0D68" w:rsidP="00CF0D68">
      <w:pPr>
        <w:tabs>
          <w:tab w:val="left" w:pos="0"/>
          <w:tab w:val="left" w:pos="220"/>
        </w:tabs>
        <w:rPr>
          <w:rFonts w:ascii="Avenir Book" w:hAnsi="Avenir Book"/>
          <w:sz w:val="20"/>
        </w:rPr>
      </w:pPr>
    </w:p>
    <w:p w14:paraId="32E256A2" w14:textId="08D9E9B5" w:rsidR="00CF0D68" w:rsidRPr="00CF0D68" w:rsidRDefault="00CF0D68" w:rsidP="00CF0D68">
      <w:pPr>
        <w:tabs>
          <w:tab w:val="left" w:pos="0"/>
          <w:tab w:val="left" w:pos="220"/>
        </w:tabs>
        <w:rPr>
          <w:rFonts w:ascii="Avenir Book" w:hAnsi="Avenir Book"/>
          <w:sz w:val="20"/>
        </w:rPr>
      </w:pPr>
      <w:r w:rsidRPr="00CF0D68">
        <w:rPr>
          <w:rFonts w:ascii="Avenir Book" w:hAnsi="Avenir Book"/>
          <w:sz w:val="20"/>
        </w:rPr>
        <w:t>This Policy does not form part of your contract of employment. We reserve the right to amend or remove this Policy.</w:t>
      </w:r>
    </w:p>
    <w:p w14:paraId="30225F4B" w14:textId="77777777" w:rsidR="00CF0D68" w:rsidRPr="00CF0D68" w:rsidRDefault="00CF0D68" w:rsidP="00CF0D68">
      <w:pPr>
        <w:tabs>
          <w:tab w:val="left" w:pos="0"/>
          <w:tab w:val="left" w:pos="220"/>
        </w:tabs>
        <w:rPr>
          <w:rFonts w:ascii="Avenir Book" w:hAnsi="Avenir Book"/>
          <w:sz w:val="20"/>
        </w:rPr>
      </w:pPr>
    </w:p>
    <w:p w14:paraId="31AE7CF0" w14:textId="5450B658" w:rsidR="00CF0D68" w:rsidRPr="00CF0D68" w:rsidRDefault="00CF0D68" w:rsidP="00CF0D68">
      <w:pPr>
        <w:tabs>
          <w:tab w:val="left" w:pos="0"/>
          <w:tab w:val="left" w:pos="220"/>
        </w:tabs>
        <w:rPr>
          <w:rFonts w:ascii="Avenir Book" w:hAnsi="Avenir Book"/>
          <w:sz w:val="20"/>
        </w:rPr>
      </w:pPr>
      <w:r w:rsidRPr="00CF0D68">
        <w:rPr>
          <w:rFonts w:ascii="Avenir Book" w:hAnsi="Avenir Book"/>
          <w:sz w:val="20"/>
        </w:rPr>
        <w:t xml:space="preserve">This Policy sets out the formal process by which you can request flexibility at work. Before you make a formal flexible working application, we suggest that you discuss your request for flexibility informally with your line manager. </w:t>
      </w:r>
    </w:p>
    <w:p w14:paraId="0DFBE1FA" w14:textId="77777777" w:rsidR="00CF0D68" w:rsidRPr="00CF0D68" w:rsidRDefault="00CF0D68" w:rsidP="00CF0D68">
      <w:pPr>
        <w:tabs>
          <w:tab w:val="left" w:pos="0"/>
          <w:tab w:val="left" w:pos="220"/>
        </w:tabs>
        <w:rPr>
          <w:rFonts w:ascii="Avenir Book" w:hAnsi="Avenir Book"/>
          <w:sz w:val="20"/>
        </w:rPr>
      </w:pPr>
    </w:p>
    <w:p w14:paraId="3C238F27" w14:textId="45DAB7DC" w:rsidR="00CF0D68" w:rsidRPr="00287ABE" w:rsidRDefault="00CF0D68" w:rsidP="00287ABE">
      <w:pPr>
        <w:outlineLvl w:val="0"/>
        <w:rPr>
          <w:rFonts w:ascii="Avenir Book" w:hAnsi="Avenir Book"/>
          <w:b/>
          <w:caps/>
          <w:sz w:val="22"/>
          <w:u w:val="single"/>
        </w:rPr>
      </w:pPr>
      <w:r w:rsidRPr="00287ABE">
        <w:rPr>
          <w:rFonts w:ascii="Avenir Book" w:hAnsi="Avenir Book"/>
          <w:b/>
          <w:caps/>
          <w:sz w:val="22"/>
          <w:u w:val="single"/>
        </w:rPr>
        <w:t>What is flexible working?</w:t>
      </w:r>
    </w:p>
    <w:p w14:paraId="3B37B21F" w14:textId="77777777" w:rsidR="00CF0D68" w:rsidRPr="00CF0D68" w:rsidRDefault="00CF0D68" w:rsidP="00CF0D68">
      <w:pPr>
        <w:tabs>
          <w:tab w:val="left" w:pos="0"/>
          <w:tab w:val="left" w:pos="220"/>
        </w:tabs>
        <w:rPr>
          <w:rFonts w:ascii="Avenir Book" w:hAnsi="Avenir Book"/>
          <w:sz w:val="20"/>
        </w:rPr>
      </w:pPr>
    </w:p>
    <w:p w14:paraId="62B918C4" w14:textId="77AEA7E0" w:rsidR="00CF0D68" w:rsidRPr="00CF0D68" w:rsidRDefault="00CF0D68" w:rsidP="00CF0D68">
      <w:pPr>
        <w:tabs>
          <w:tab w:val="left" w:pos="0"/>
          <w:tab w:val="left" w:pos="220"/>
        </w:tabs>
        <w:rPr>
          <w:rFonts w:ascii="Avenir Book" w:hAnsi="Avenir Book"/>
          <w:sz w:val="20"/>
        </w:rPr>
      </w:pPr>
      <w:r w:rsidRPr="00CF0D68">
        <w:rPr>
          <w:rFonts w:ascii="Avenir Book" w:hAnsi="Avenir Book"/>
          <w:sz w:val="20"/>
        </w:rPr>
        <w:t>Flexible working might involve reducing or varying your hours or the days that you work or changing the location from which you work. There are lots of options, including:</w:t>
      </w:r>
    </w:p>
    <w:p w14:paraId="71F7F84F" w14:textId="77777777" w:rsidR="00CF0D68" w:rsidRPr="00CF0D68" w:rsidRDefault="00CF0D68" w:rsidP="00CF0D68">
      <w:pPr>
        <w:tabs>
          <w:tab w:val="left" w:pos="0"/>
          <w:tab w:val="left" w:pos="220"/>
        </w:tabs>
        <w:rPr>
          <w:rFonts w:ascii="Avenir Book" w:hAnsi="Avenir Book"/>
          <w:sz w:val="20"/>
        </w:rPr>
      </w:pPr>
    </w:p>
    <w:p w14:paraId="50FDD81F" w14:textId="77777777" w:rsidR="00CF0D68" w:rsidRPr="00CF0D68" w:rsidRDefault="00CF0D68" w:rsidP="00CF0D68">
      <w:pPr>
        <w:tabs>
          <w:tab w:val="left" w:pos="0"/>
          <w:tab w:val="left" w:pos="220"/>
        </w:tabs>
        <w:rPr>
          <w:rFonts w:ascii="Avenir Book" w:hAnsi="Avenir Book"/>
          <w:sz w:val="20"/>
        </w:rPr>
      </w:pPr>
      <w:r w:rsidRPr="00CF0D68">
        <w:rPr>
          <w:rFonts w:ascii="Avenir Book" w:hAnsi="Avenir Book"/>
          <w:sz w:val="20"/>
        </w:rPr>
        <w:t>a</w:t>
      </w:r>
      <w:r w:rsidRPr="00CF0D68">
        <w:rPr>
          <w:rFonts w:ascii="Avenir Book" w:hAnsi="Avenir Book"/>
          <w:sz w:val="20"/>
        </w:rPr>
        <w:tab/>
        <w:t>Part-time working</w:t>
      </w:r>
    </w:p>
    <w:p w14:paraId="35590CFB" w14:textId="77777777" w:rsidR="00CF0D68" w:rsidRPr="00CF0D68" w:rsidRDefault="00CF0D68" w:rsidP="00CF0D68">
      <w:pPr>
        <w:tabs>
          <w:tab w:val="left" w:pos="0"/>
          <w:tab w:val="left" w:pos="220"/>
        </w:tabs>
        <w:rPr>
          <w:rFonts w:ascii="Avenir Book" w:hAnsi="Avenir Book"/>
          <w:sz w:val="20"/>
        </w:rPr>
      </w:pPr>
    </w:p>
    <w:p w14:paraId="3453CC5B" w14:textId="77777777" w:rsidR="00CF0D68" w:rsidRPr="00CF0D68" w:rsidRDefault="00CF0D68" w:rsidP="00CF0D68">
      <w:pPr>
        <w:tabs>
          <w:tab w:val="left" w:pos="0"/>
          <w:tab w:val="left" w:pos="220"/>
        </w:tabs>
        <w:rPr>
          <w:rFonts w:ascii="Avenir Book" w:hAnsi="Avenir Book"/>
          <w:sz w:val="20"/>
        </w:rPr>
      </w:pPr>
      <w:r w:rsidRPr="00CF0D68">
        <w:rPr>
          <w:rFonts w:ascii="Avenir Book" w:hAnsi="Avenir Book"/>
          <w:sz w:val="20"/>
        </w:rPr>
        <w:t>b</w:t>
      </w:r>
      <w:r w:rsidRPr="00CF0D68">
        <w:rPr>
          <w:rFonts w:ascii="Avenir Book" w:hAnsi="Avenir Book"/>
          <w:sz w:val="20"/>
        </w:rPr>
        <w:tab/>
        <w:t>Term-time working</w:t>
      </w:r>
    </w:p>
    <w:p w14:paraId="0DD38A5D" w14:textId="77777777" w:rsidR="00CF0D68" w:rsidRPr="00CF0D68" w:rsidRDefault="00CF0D68" w:rsidP="00CF0D68">
      <w:pPr>
        <w:tabs>
          <w:tab w:val="left" w:pos="0"/>
          <w:tab w:val="left" w:pos="220"/>
        </w:tabs>
        <w:rPr>
          <w:rFonts w:ascii="Avenir Book" w:hAnsi="Avenir Book"/>
          <w:sz w:val="20"/>
        </w:rPr>
      </w:pPr>
    </w:p>
    <w:p w14:paraId="076FDA52" w14:textId="77777777" w:rsidR="00CF0D68" w:rsidRPr="00CF0D68" w:rsidRDefault="00CF0D68" w:rsidP="00CF0D68">
      <w:pPr>
        <w:tabs>
          <w:tab w:val="left" w:pos="0"/>
          <w:tab w:val="left" w:pos="220"/>
        </w:tabs>
        <w:rPr>
          <w:rFonts w:ascii="Avenir Book" w:hAnsi="Avenir Book"/>
          <w:sz w:val="20"/>
        </w:rPr>
      </w:pPr>
      <w:r w:rsidRPr="00CF0D68">
        <w:rPr>
          <w:rFonts w:ascii="Avenir Book" w:hAnsi="Avenir Book"/>
          <w:sz w:val="20"/>
        </w:rPr>
        <w:t>c</w:t>
      </w:r>
      <w:r w:rsidRPr="00CF0D68">
        <w:rPr>
          <w:rFonts w:ascii="Avenir Book" w:hAnsi="Avenir Book"/>
          <w:sz w:val="20"/>
        </w:rPr>
        <w:tab/>
        <w:t>Annualised hours</w:t>
      </w:r>
    </w:p>
    <w:p w14:paraId="691728AB" w14:textId="77777777" w:rsidR="00CF0D68" w:rsidRPr="00CF0D68" w:rsidRDefault="00CF0D68" w:rsidP="00CF0D68">
      <w:pPr>
        <w:tabs>
          <w:tab w:val="left" w:pos="0"/>
          <w:tab w:val="left" w:pos="220"/>
        </w:tabs>
        <w:rPr>
          <w:rFonts w:ascii="Avenir Book" w:hAnsi="Avenir Book"/>
          <w:sz w:val="20"/>
        </w:rPr>
      </w:pPr>
    </w:p>
    <w:p w14:paraId="388020C2" w14:textId="77777777" w:rsidR="00CF0D68" w:rsidRPr="00CF0D68" w:rsidRDefault="00CF0D68" w:rsidP="00CF0D68">
      <w:pPr>
        <w:tabs>
          <w:tab w:val="left" w:pos="0"/>
          <w:tab w:val="left" w:pos="220"/>
        </w:tabs>
        <w:rPr>
          <w:rFonts w:ascii="Avenir Book" w:hAnsi="Avenir Book"/>
          <w:sz w:val="20"/>
        </w:rPr>
      </w:pPr>
      <w:r w:rsidRPr="00CF0D68">
        <w:rPr>
          <w:rFonts w:ascii="Avenir Book" w:hAnsi="Avenir Book"/>
          <w:sz w:val="20"/>
        </w:rPr>
        <w:t>d</w:t>
      </w:r>
      <w:r w:rsidRPr="00CF0D68">
        <w:rPr>
          <w:rFonts w:ascii="Avenir Book" w:hAnsi="Avenir Book"/>
          <w:sz w:val="20"/>
        </w:rPr>
        <w:tab/>
        <w:t>Compressed hours</w:t>
      </w:r>
    </w:p>
    <w:p w14:paraId="267576E3" w14:textId="77777777" w:rsidR="00CF0D68" w:rsidRPr="00CF0D68" w:rsidRDefault="00CF0D68" w:rsidP="00CF0D68">
      <w:pPr>
        <w:tabs>
          <w:tab w:val="left" w:pos="0"/>
          <w:tab w:val="left" w:pos="220"/>
        </w:tabs>
        <w:rPr>
          <w:rFonts w:ascii="Avenir Book" w:hAnsi="Avenir Book"/>
          <w:sz w:val="20"/>
        </w:rPr>
      </w:pPr>
    </w:p>
    <w:p w14:paraId="035EB617" w14:textId="77777777" w:rsidR="00CF0D68" w:rsidRPr="00CF0D68" w:rsidRDefault="00CF0D68" w:rsidP="00CF0D68">
      <w:pPr>
        <w:tabs>
          <w:tab w:val="left" w:pos="0"/>
          <w:tab w:val="left" w:pos="220"/>
        </w:tabs>
        <w:rPr>
          <w:rFonts w:ascii="Avenir Book" w:hAnsi="Avenir Book"/>
          <w:sz w:val="20"/>
        </w:rPr>
      </w:pPr>
      <w:r w:rsidRPr="00CF0D68">
        <w:rPr>
          <w:rFonts w:ascii="Avenir Book" w:hAnsi="Avenir Book"/>
          <w:sz w:val="20"/>
        </w:rPr>
        <w:t>e</w:t>
      </w:r>
      <w:r w:rsidRPr="00CF0D68">
        <w:rPr>
          <w:rFonts w:ascii="Avenir Book" w:hAnsi="Avenir Book"/>
          <w:sz w:val="20"/>
        </w:rPr>
        <w:tab/>
        <w:t>Flexitime</w:t>
      </w:r>
    </w:p>
    <w:p w14:paraId="637C38BD" w14:textId="77777777" w:rsidR="00CF0D68" w:rsidRPr="00CF0D68" w:rsidRDefault="00CF0D68" w:rsidP="00CF0D68">
      <w:pPr>
        <w:tabs>
          <w:tab w:val="left" w:pos="0"/>
          <w:tab w:val="left" w:pos="220"/>
        </w:tabs>
        <w:rPr>
          <w:rFonts w:ascii="Avenir Book" w:hAnsi="Avenir Book"/>
          <w:sz w:val="20"/>
        </w:rPr>
      </w:pPr>
    </w:p>
    <w:p w14:paraId="2F99A731" w14:textId="77777777" w:rsidR="00CF0D68" w:rsidRPr="00CF0D68" w:rsidRDefault="00CF0D68" w:rsidP="00CF0D68">
      <w:pPr>
        <w:tabs>
          <w:tab w:val="left" w:pos="0"/>
          <w:tab w:val="left" w:pos="220"/>
        </w:tabs>
        <w:rPr>
          <w:rFonts w:ascii="Avenir Book" w:hAnsi="Avenir Book"/>
          <w:sz w:val="20"/>
        </w:rPr>
      </w:pPr>
      <w:r w:rsidRPr="00CF0D68">
        <w:rPr>
          <w:rFonts w:ascii="Avenir Book" w:hAnsi="Avenir Book"/>
          <w:sz w:val="20"/>
        </w:rPr>
        <w:t>f</w:t>
      </w:r>
      <w:r w:rsidRPr="00CF0D68">
        <w:rPr>
          <w:rFonts w:ascii="Avenir Book" w:hAnsi="Avenir Book"/>
          <w:sz w:val="20"/>
        </w:rPr>
        <w:tab/>
        <w:t>Hybrid, home or remote working</w:t>
      </w:r>
    </w:p>
    <w:p w14:paraId="34AFD84C" w14:textId="77777777" w:rsidR="00CF0D68" w:rsidRPr="00CF0D68" w:rsidRDefault="00CF0D68" w:rsidP="00CF0D68">
      <w:pPr>
        <w:tabs>
          <w:tab w:val="left" w:pos="0"/>
          <w:tab w:val="left" w:pos="220"/>
        </w:tabs>
        <w:rPr>
          <w:rFonts w:ascii="Avenir Book" w:hAnsi="Avenir Book"/>
          <w:sz w:val="20"/>
        </w:rPr>
      </w:pPr>
    </w:p>
    <w:p w14:paraId="590998C0" w14:textId="77777777" w:rsidR="00CF0D68" w:rsidRPr="00CF0D68" w:rsidRDefault="00CF0D68" w:rsidP="00CF0D68">
      <w:pPr>
        <w:tabs>
          <w:tab w:val="left" w:pos="0"/>
          <w:tab w:val="left" w:pos="220"/>
        </w:tabs>
        <w:rPr>
          <w:rFonts w:ascii="Avenir Book" w:hAnsi="Avenir Book"/>
          <w:sz w:val="20"/>
        </w:rPr>
      </w:pPr>
      <w:r w:rsidRPr="00CF0D68">
        <w:rPr>
          <w:rFonts w:ascii="Avenir Book" w:hAnsi="Avenir Book"/>
          <w:sz w:val="20"/>
        </w:rPr>
        <w:t>g</w:t>
      </w:r>
      <w:r w:rsidRPr="00CF0D68">
        <w:rPr>
          <w:rFonts w:ascii="Avenir Book" w:hAnsi="Avenir Book"/>
          <w:sz w:val="20"/>
        </w:rPr>
        <w:tab/>
        <w:t>Job sharing</w:t>
      </w:r>
    </w:p>
    <w:p w14:paraId="6035DFFB" w14:textId="77777777" w:rsidR="00CF0D68" w:rsidRPr="00CF0D68" w:rsidRDefault="00CF0D68" w:rsidP="00CF0D68">
      <w:pPr>
        <w:tabs>
          <w:tab w:val="left" w:pos="0"/>
          <w:tab w:val="left" w:pos="220"/>
        </w:tabs>
        <w:rPr>
          <w:rFonts w:ascii="Avenir Book" w:hAnsi="Avenir Book"/>
          <w:sz w:val="20"/>
        </w:rPr>
      </w:pPr>
    </w:p>
    <w:p w14:paraId="2BBCA130" w14:textId="17874730" w:rsidR="00CF0D68" w:rsidRPr="00CF0D68" w:rsidRDefault="00CF0D68" w:rsidP="00287ABE">
      <w:pPr>
        <w:outlineLvl w:val="0"/>
        <w:rPr>
          <w:rFonts w:ascii="Avenir Book" w:hAnsi="Avenir Book"/>
          <w:sz w:val="20"/>
        </w:rPr>
      </w:pPr>
      <w:r w:rsidRPr="00287ABE">
        <w:rPr>
          <w:rFonts w:ascii="Avenir Book" w:hAnsi="Avenir Book"/>
          <w:b/>
          <w:caps/>
          <w:sz w:val="22"/>
          <w:u w:val="single"/>
        </w:rPr>
        <w:t>Who can make a flexible working request?</w:t>
      </w:r>
    </w:p>
    <w:p w14:paraId="7E808041" w14:textId="77777777" w:rsidR="00CF0D68" w:rsidRPr="00CF0D68" w:rsidRDefault="00CF0D68" w:rsidP="00CF0D68">
      <w:pPr>
        <w:tabs>
          <w:tab w:val="left" w:pos="0"/>
          <w:tab w:val="left" w:pos="220"/>
        </w:tabs>
        <w:rPr>
          <w:rFonts w:ascii="Avenir Book" w:hAnsi="Avenir Book"/>
          <w:sz w:val="20"/>
        </w:rPr>
      </w:pPr>
    </w:p>
    <w:p w14:paraId="22C54B4E" w14:textId="58323C03" w:rsidR="00CF0D68" w:rsidRPr="00CF0D68" w:rsidRDefault="00CF0D68" w:rsidP="00CF0D68">
      <w:pPr>
        <w:tabs>
          <w:tab w:val="left" w:pos="0"/>
          <w:tab w:val="left" w:pos="220"/>
        </w:tabs>
        <w:rPr>
          <w:rFonts w:ascii="Avenir Book" w:hAnsi="Avenir Book"/>
          <w:sz w:val="20"/>
        </w:rPr>
      </w:pPr>
      <w:r w:rsidRPr="00CF0D68">
        <w:rPr>
          <w:rFonts w:ascii="Avenir Book" w:hAnsi="Avenir Book"/>
          <w:sz w:val="20"/>
        </w:rPr>
        <w:t xml:space="preserve">All employees have the right to make a flexible working request. Only two requests can be made in each 12-month period.  If you qualify as disabled, you can make requests to work flexibly as a “reasonable adjustment”, and you can do that more than twice per year. </w:t>
      </w:r>
    </w:p>
    <w:p w14:paraId="05E6B566" w14:textId="77777777" w:rsidR="00CF0D68" w:rsidRPr="00CF0D68" w:rsidRDefault="00CF0D68" w:rsidP="00CF0D68">
      <w:pPr>
        <w:tabs>
          <w:tab w:val="left" w:pos="0"/>
          <w:tab w:val="left" w:pos="220"/>
        </w:tabs>
        <w:rPr>
          <w:rFonts w:ascii="Avenir Book" w:hAnsi="Avenir Book"/>
          <w:sz w:val="20"/>
        </w:rPr>
      </w:pPr>
    </w:p>
    <w:p w14:paraId="7EC9B728" w14:textId="501C9481" w:rsidR="00CF0D68" w:rsidRPr="00287ABE" w:rsidRDefault="00CF0D68" w:rsidP="00287ABE">
      <w:pPr>
        <w:outlineLvl w:val="0"/>
        <w:rPr>
          <w:rFonts w:ascii="Avenir Book" w:hAnsi="Avenir Book"/>
          <w:b/>
          <w:caps/>
          <w:sz w:val="22"/>
          <w:u w:val="single"/>
        </w:rPr>
      </w:pPr>
      <w:r w:rsidRPr="00287ABE">
        <w:rPr>
          <w:rFonts w:ascii="Avenir Book" w:hAnsi="Avenir Book"/>
          <w:b/>
          <w:caps/>
          <w:sz w:val="22"/>
          <w:u w:val="single"/>
        </w:rPr>
        <w:t>How should a request be made?</w:t>
      </w:r>
    </w:p>
    <w:p w14:paraId="1B848713" w14:textId="77777777" w:rsidR="00CF0D68" w:rsidRPr="00CF0D68" w:rsidRDefault="00CF0D68" w:rsidP="00CF0D68">
      <w:pPr>
        <w:tabs>
          <w:tab w:val="left" w:pos="0"/>
          <w:tab w:val="left" w:pos="220"/>
        </w:tabs>
        <w:rPr>
          <w:rFonts w:ascii="Avenir Book" w:hAnsi="Avenir Book"/>
          <w:sz w:val="20"/>
        </w:rPr>
      </w:pPr>
    </w:p>
    <w:p w14:paraId="463E9C06" w14:textId="51F00D2A" w:rsidR="00CF0D68" w:rsidRPr="00CF0D68" w:rsidRDefault="00CF0D68" w:rsidP="00CF0D68">
      <w:pPr>
        <w:tabs>
          <w:tab w:val="left" w:pos="0"/>
          <w:tab w:val="left" w:pos="220"/>
        </w:tabs>
        <w:rPr>
          <w:rFonts w:ascii="Avenir Book" w:hAnsi="Avenir Book"/>
          <w:sz w:val="20"/>
        </w:rPr>
      </w:pPr>
      <w:r w:rsidRPr="00CF0D68">
        <w:rPr>
          <w:rFonts w:ascii="Avenir Book" w:hAnsi="Avenir Book"/>
          <w:sz w:val="20"/>
        </w:rPr>
        <w:t>Under the formal flexible working regime, a request for flexible working must be sent to</w:t>
      </w:r>
      <w:r w:rsidR="006B2709">
        <w:rPr>
          <w:rFonts w:ascii="Avenir Book" w:hAnsi="Avenir Book"/>
          <w:sz w:val="20"/>
        </w:rPr>
        <w:t xml:space="preserve"> your line manager </w:t>
      </w:r>
      <w:r w:rsidRPr="00CF0D68">
        <w:rPr>
          <w:rFonts w:ascii="Avenir Book" w:hAnsi="Avenir Book"/>
          <w:sz w:val="20"/>
        </w:rPr>
        <w:t>in writing and must:</w:t>
      </w:r>
    </w:p>
    <w:p w14:paraId="6AF46DE4" w14:textId="77777777" w:rsidR="00CF0D68" w:rsidRPr="00CF0D68" w:rsidRDefault="00CF0D68" w:rsidP="00CF0D68">
      <w:pPr>
        <w:tabs>
          <w:tab w:val="left" w:pos="0"/>
          <w:tab w:val="left" w:pos="220"/>
        </w:tabs>
        <w:rPr>
          <w:rFonts w:ascii="Avenir Book" w:hAnsi="Avenir Book"/>
          <w:sz w:val="20"/>
        </w:rPr>
      </w:pPr>
    </w:p>
    <w:p w14:paraId="3E28AA41" w14:textId="77777777" w:rsidR="00CF0D68" w:rsidRPr="00CF0D68" w:rsidRDefault="00CF0D68" w:rsidP="00CF0D68">
      <w:pPr>
        <w:tabs>
          <w:tab w:val="left" w:pos="0"/>
          <w:tab w:val="left" w:pos="220"/>
        </w:tabs>
        <w:rPr>
          <w:rFonts w:ascii="Avenir Book" w:hAnsi="Avenir Book"/>
          <w:sz w:val="20"/>
        </w:rPr>
      </w:pPr>
      <w:r w:rsidRPr="00CF0D68">
        <w:rPr>
          <w:rFonts w:ascii="Avenir Book" w:hAnsi="Avenir Book"/>
          <w:sz w:val="20"/>
        </w:rPr>
        <w:t>a</w:t>
      </w:r>
      <w:r w:rsidRPr="00CF0D68">
        <w:rPr>
          <w:rFonts w:ascii="Avenir Book" w:hAnsi="Avenir Book"/>
          <w:sz w:val="20"/>
        </w:rPr>
        <w:tab/>
        <w:t>State that it is a flexible working request</w:t>
      </w:r>
    </w:p>
    <w:p w14:paraId="39186524" w14:textId="77777777" w:rsidR="00CF0D68" w:rsidRPr="00CF0D68" w:rsidRDefault="00CF0D68" w:rsidP="00CF0D68">
      <w:pPr>
        <w:tabs>
          <w:tab w:val="left" w:pos="0"/>
          <w:tab w:val="left" w:pos="220"/>
        </w:tabs>
        <w:rPr>
          <w:rFonts w:ascii="Avenir Book" w:hAnsi="Avenir Book"/>
          <w:sz w:val="20"/>
        </w:rPr>
      </w:pPr>
    </w:p>
    <w:p w14:paraId="77ECF4A2" w14:textId="77777777" w:rsidR="00CF0D68" w:rsidRPr="00CF0D68" w:rsidRDefault="00CF0D68" w:rsidP="00CF0D68">
      <w:pPr>
        <w:tabs>
          <w:tab w:val="left" w:pos="0"/>
          <w:tab w:val="left" w:pos="220"/>
        </w:tabs>
        <w:rPr>
          <w:rFonts w:ascii="Avenir Book" w:hAnsi="Avenir Book"/>
          <w:sz w:val="20"/>
        </w:rPr>
      </w:pPr>
      <w:r w:rsidRPr="00CF0D68">
        <w:rPr>
          <w:rFonts w:ascii="Avenir Book" w:hAnsi="Avenir Book"/>
          <w:sz w:val="20"/>
        </w:rPr>
        <w:t>b</w:t>
      </w:r>
      <w:r w:rsidRPr="00CF0D68">
        <w:rPr>
          <w:rFonts w:ascii="Avenir Book" w:hAnsi="Avenir Book"/>
          <w:sz w:val="20"/>
        </w:rPr>
        <w:tab/>
        <w:t>Be dated</w:t>
      </w:r>
    </w:p>
    <w:p w14:paraId="5871F3E5" w14:textId="77777777" w:rsidR="00CF0D68" w:rsidRPr="00CF0D68" w:rsidRDefault="00CF0D68" w:rsidP="00CF0D68">
      <w:pPr>
        <w:tabs>
          <w:tab w:val="left" w:pos="0"/>
          <w:tab w:val="left" w:pos="220"/>
        </w:tabs>
        <w:rPr>
          <w:rFonts w:ascii="Avenir Book" w:hAnsi="Avenir Book"/>
          <w:sz w:val="20"/>
        </w:rPr>
      </w:pPr>
    </w:p>
    <w:p w14:paraId="26A67A93" w14:textId="77777777" w:rsidR="00CF0D68" w:rsidRPr="00CF0D68" w:rsidRDefault="00CF0D68" w:rsidP="00CF0D68">
      <w:pPr>
        <w:tabs>
          <w:tab w:val="left" w:pos="0"/>
          <w:tab w:val="left" w:pos="220"/>
        </w:tabs>
        <w:rPr>
          <w:rFonts w:ascii="Avenir Book" w:hAnsi="Avenir Book"/>
          <w:sz w:val="20"/>
        </w:rPr>
      </w:pPr>
      <w:r w:rsidRPr="00CF0D68">
        <w:rPr>
          <w:rFonts w:ascii="Avenir Book" w:hAnsi="Avenir Book"/>
          <w:sz w:val="20"/>
        </w:rPr>
        <w:t>c</w:t>
      </w:r>
      <w:r w:rsidRPr="00CF0D68">
        <w:rPr>
          <w:rFonts w:ascii="Avenir Book" w:hAnsi="Avenir Book"/>
          <w:sz w:val="20"/>
        </w:rPr>
        <w:tab/>
        <w:t>Set out the change that you want and when you want it to take effect</w:t>
      </w:r>
    </w:p>
    <w:p w14:paraId="5BB91FD5" w14:textId="77777777" w:rsidR="00CF0D68" w:rsidRPr="00CF0D68" w:rsidRDefault="00CF0D68" w:rsidP="00CF0D68">
      <w:pPr>
        <w:tabs>
          <w:tab w:val="left" w:pos="0"/>
          <w:tab w:val="left" w:pos="220"/>
        </w:tabs>
        <w:rPr>
          <w:rFonts w:ascii="Avenir Book" w:hAnsi="Avenir Book"/>
          <w:sz w:val="20"/>
        </w:rPr>
      </w:pPr>
    </w:p>
    <w:p w14:paraId="680724B0" w14:textId="77777777" w:rsidR="00CF0D68" w:rsidRPr="00CF0D68" w:rsidRDefault="00CF0D68" w:rsidP="00CF0D68">
      <w:pPr>
        <w:tabs>
          <w:tab w:val="left" w:pos="0"/>
          <w:tab w:val="left" w:pos="220"/>
        </w:tabs>
        <w:rPr>
          <w:rFonts w:ascii="Avenir Book" w:hAnsi="Avenir Book"/>
          <w:sz w:val="20"/>
        </w:rPr>
      </w:pPr>
      <w:r w:rsidRPr="00CF0D68">
        <w:rPr>
          <w:rFonts w:ascii="Avenir Book" w:hAnsi="Avenir Book"/>
          <w:sz w:val="20"/>
        </w:rPr>
        <w:t>d</w:t>
      </w:r>
      <w:r w:rsidRPr="00CF0D68">
        <w:rPr>
          <w:rFonts w:ascii="Avenir Book" w:hAnsi="Avenir Book"/>
          <w:sz w:val="20"/>
        </w:rPr>
        <w:tab/>
        <w:t>State whether you have previously made any flexible working requests to us and, if so, when</w:t>
      </w:r>
    </w:p>
    <w:p w14:paraId="75176CDE" w14:textId="77777777" w:rsidR="00CF0D68" w:rsidRPr="00CF0D68" w:rsidRDefault="00CF0D68" w:rsidP="00CF0D68">
      <w:pPr>
        <w:tabs>
          <w:tab w:val="left" w:pos="0"/>
          <w:tab w:val="left" w:pos="220"/>
        </w:tabs>
        <w:rPr>
          <w:rFonts w:ascii="Avenir Book" w:hAnsi="Avenir Book"/>
          <w:sz w:val="20"/>
        </w:rPr>
      </w:pPr>
    </w:p>
    <w:p w14:paraId="282B31D2" w14:textId="698B5401" w:rsidR="00CF0D68" w:rsidRPr="00CF0D68" w:rsidRDefault="00CF0D68" w:rsidP="00CF0D68">
      <w:pPr>
        <w:tabs>
          <w:tab w:val="left" w:pos="0"/>
          <w:tab w:val="left" w:pos="220"/>
        </w:tabs>
        <w:rPr>
          <w:rFonts w:ascii="Avenir Book" w:hAnsi="Avenir Book"/>
          <w:sz w:val="20"/>
        </w:rPr>
      </w:pPr>
      <w:r w:rsidRPr="00CF0D68">
        <w:rPr>
          <w:rFonts w:ascii="Avenir Book" w:hAnsi="Avenir Book"/>
          <w:sz w:val="20"/>
        </w:rPr>
        <w:t xml:space="preserve">You can only have one live request at any one time. Once a request has been made, it remains live until any of the following occur: </w:t>
      </w:r>
    </w:p>
    <w:p w14:paraId="1C231C82" w14:textId="77777777" w:rsidR="00CF0D68" w:rsidRPr="00CF0D68" w:rsidRDefault="00CF0D68" w:rsidP="00CF0D68">
      <w:pPr>
        <w:tabs>
          <w:tab w:val="left" w:pos="0"/>
          <w:tab w:val="left" w:pos="220"/>
        </w:tabs>
        <w:rPr>
          <w:rFonts w:ascii="Avenir Book" w:hAnsi="Avenir Book"/>
          <w:sz w:val="20"/>
        </w:rPr>
      </w:pPr>
    </w:p>
    <w:p w14:paraId="0A096B31" w14:textId="77777777" w:rsidR="00CF0D68" w:rsidRPr="00CF0D68" w:rsidRDefault="00CF0D68" w:rsidP="00CF0D68">
      <w:pPr>
        <w:tabs>
          <w:tab w:val="left" w:pos="0"/>
          <w:tab w:val="left" w:pos="220"/>
        </w:tabs>
        <w:rPr>
          <w:rFonts w:ascii="Avenir Book" w:hAnsi="Avenir Book"/>
          <w:sz w:val="20"/>
        </w:rPr>
      </w:pPr>
      <w:r w:rsidRPr="00CF0D68">
        <w:rPr>
          <w:rFonts w:ascii="Avenir Book" w:hAnsi="Avenir Book"/>
          <w:sz w:val="20"/>
        </w:rPr>
        <w:t>a</w:t>
      </w:r>
      <w:r w:rsidRPr="00CF0D68">
        <w:rPr>
          <w:rFonts w:ascii="Avenir Book" w:hAnsi="Avenir Book"/>
          <w:sz w:val="20"/>
        </w:rPr>
        <w:tab/>
      </w:r>
      <w:proofErr w:type="spellStart"/>
      <w:r w:rsidRPr="00CF0D68">
        <w:rPr>
          <w:rFonts w:ascii="Avenir Book" w:hAnsi="Avenir Book"/>
          <w:sz w:val="20"/>
        </w:rPr>
        <w:t>A</w:t>
      </w:r>
      <w:proofErr w:type="spellEnd"/>
      <w:r w:rsidRPr="00CF0D68">
        <w:rPr>
          <w:rFonts w:ascii="Avenir Book" w:hAnsi="Avenir Book"/>
          <w:sz w:val="20"/>
        </w:rPr>
        <w:t xml:space="preserve"> decision about the request is made by us (and any appeal is concluded)</w:t>
      </w:r>
    </w:p>
    <w:p w14:paraId="2661E09D" w14:textId="77777777" w:rsidR="00CF0D68" w:rsidRPr="00CF0D68" w:rsidRDefault="00CF0D68" w:rsidP="00CF0D68">
      <w:pPr>
        <w:tabs>
          <w:tab w:val="left" w:pos="0"/>
          <w:tab w:val="left" w:pos="220"/>
        </w:tabs>
        <w:rPr>
          <w:rFonts w:ascii="Avenir Book" w:hAnsi="Avenir Book"/>
          <w:sz w:val="20"/>
        </w:rPr>
      </w:pPr>
    </w:p>
    <w:p w14:paraId="13F2A827" w14:textId="77777777" w:rsidR="00CF0D68" w:rsidRPr="00CF0D68" w:rsidRDefault="00CF0D68" w:rsidP="00CF0D68">
      <w:pPr>
        <w:tabs>
          <w:tab w:val="left" w:pos="0"/>
          <w:tab w:val="left" w:pos="220"/>
        </w:tabs>
        <w:rPr>
          <w:rFonts w:ascii="Avenir Book" w:hAnsi="Avenir Book"/>
          <w:sz w:val="20"/>
        </w:rPr>
      </w:pPr>
      <w:r w:rsidRPr="00CF0D68">
        <w:rPr>
          <w:rFonts w:ascii="Avenir Book" w:hAnsi="Avenir Book"/>
          <w:sz w:val="20"/>
        </w:rPr>
        <w:t>b</w:t>
      </w:r>
      <w:r w:rsidRPr="00CF0D68">
        <w:rPr>
          <w:rFonts w:ascii="Avenir Book" w:hAnsi="Avenir Book"/>
          <w:sz w:val="20"/>
        </w:rPr>
        <w:tab/>
        <w:t xml:space="preserve">The request is withdrawn </w:t>
      </w:r>
    </w:p>
    <w:p w14:paraId="5F298DB9" w14:textId="77777777" w:rsidR="00CF0D68" w:rsidRPr="00CF0D68" w:rsidRDefault="00CF0D68" w:rsidP="00CF0D68">
      <w:pPr>
        <w:tabs>
          <w:tab w:val="left" w:pos="0"/>
          <w:tab w:val="left" w:pos="220"/>
        </w:tabs>
        <w:rPr>
          <w:rFonts w:ascii="Avenir Book" w:hAnsi="Avenir Book"/>
          <w:sz w:val="20"/>
        </w:rPr>
      </w:pPr>
    </w:p>
    <w:p w14:paraId="582EDCD4" w14:textId="77777777" w:rsidR="00CF0D68" w:rsidRPr="00CF0D68" w:rsidRDefault="00CF0D68" w:rsidP="00CF0D68">
      <w:pPr>
        <w:tabs>
          <w:tab w:val="left" w:pos="0"/>
          <w:tab w:val="left" w:pos="220"/>
        </w:tabs>
        <w:rPr>
          <w:rFonts w:ascii="Avenir Book" w:hAnsi="Avenir Book"/>
          <w:sz w:val="20"/>
        </w:rPr>
      </w:pPr>
      <w:r w:rsidRPr="00CF0D68">
        <w:rPr>
          <w:rFonts w:ascii="Avenir Book" w:hAnsi="Avenir Book"/>
          <w:sz w:val="20"/>
        </w:rPr>
        <w:t>c</w:t>
      </w:r>
      <w:r w:rsidRPr="00CF0D68">
        <w:rPr>
          <w:rFonts w:ascii="Avenir Book" w:hAnsi="Avenir Book"/>
          <w:sz w:val="20"/>
        </w:rPr>
        <w:tab/>
        <w:t>An outcome is mutually agreed</w:t>
      </w:r>
    </w:p>
    <w:p w14:paraId="18DA9D11" w14:textId="77777777" w:rsidR="00CF0D68" w:rsidRPr="00CF0D68" w:rsidRDefault="00CF0D68" w:rsidP="00CF0D68">
      <w:pPr>
        <w:tabs>
          <w:tab w:val="left" w:pos="0"/>
          <w:tab w:val="left" w:pos="220"/>
        </w:tabs>
        <w:rPr>
          <w:rFonts w:ascii="Avenir Book" w:hAnsi="Avenir Book"/>
          <w:sz w:val="20"/>
        </w:rPr>
      </w:pPr>
    </w:p>
    <w:p w14:paraId="15C845CF" w14:textId="77777777" w:rsidR="00CF0D68" w:rsidRPr="00CF0D68" w:rsidRDefault="00CF0D68" w:rsidP="00CF0D68">
      <w:pPr>
        <w:tabs>
          <w:tab w:val="left" w:pos="0"/>
          <w:tab w:val="left" w:pos="220"/>
        </w:tabs>
        <w:rPr>
          <w:rFonts w:ascii="Avenir Book" w:hAnsi="Avenir Book"/>
          <w:sz w:val="20"/>
        </w:rPr>
      </w:pPr>
      <w:r w:rsidRPr="00CF0D68">
        <w:rPr>
          <w:rFonts w:ascii="Avenir Book" w:hAnsi="Avenir Book"/>
          <w:sz w:val="20"/>
        </w:rPr>
        <w:t>d</w:t>
      </w:r>
      <w:r w:rsidRPr="00CF0D68">
        <w:rPr>
          <w:rFonts w:ascii="Avenir Book" w:hAnsi="Avenir Book"/>
          <w:sz w:val="20"/>
        </w:rPr>
        <w:tab/>
        <w:t xml:space="preserve">The statutory two-month period for deciding requests  ends without an agreed extension  </w:t>
      </w:r>
    </w:p>
    <w:p w14:paraId="3F2AC541" w14:textId="77777777" w:rsidR="00CF0D68" w:rsidRPr="00CF0D68" w:rsidRDefault="00CF0D68" w:rsidP="00CF0D68">
      <w:pPr>
        <w:tabs>
          <w:tab w:val="left" w:pos="0"/>
          <w:tab w:val="left" w:pos="220"/>
        </w:tabs>
        <w:rPr>
          <w:rFonts w:ascii="Avenir Book" w:hAnsi="Avenir Book"/>
          <w:sz w:val="20"/>
        </w:rPr>
      </w:pPr>
    </w:p>
    <w:p w14:paraId="742A3727" w14:textId="4DE04772" w:rsidR="00CF0D68" w:rsidRPr="00287ABE" w:rsidRDefault="00CF0D68" w:rsidP="00287ABE">
      <w:pPr>
        <w:outlineLvl w:val="0"/>
        <w:rPr>
          <w:rFonts w:ascii="Avenir Book" w:hAnsi="Avenir Book"/>
          <w:b/>
          <w:caps/>
          <w:sz w:val="22"/>
          <w:u w:val="single"/>
        </w:rPr>
      </w:pPr>
      <w:r w:rsidRPr="00287ABE">
        <w:rPr>
          <w:rFonts w:ascii="Avenir Book" w:hAnsi="Avenir Book"/>
          <w:b/>
          <w:caps/>
          <w:sz w:val="22"/>
          <w:u w:val="single"/>
        </w:rPr>
        <w:t>Our approach to flexible working requests</w:t>
      </w:r>
    </w:p>
    <w:p w14:paraId="1292D805" w14:textId="77777777" w:rsidR="00CF0D68" w:rsidRPr="00CF0D68" w:rsidRDefault="00CF0D68" w:rsidP="00CF0D68">
      <w:pPr>
        <w:tabs>
          <w:tab w:val="left" w:pos="0"/>
          <w:tab w:val="left" w:pos="220"/>
        </w:tabs>
        <w:rPr>
          <w:rFonts w:ascii="Avenir Book" w:hAnsi="Avenir Book"/>
          <w:sz w:val="20"/>
        </w:rPr>
      </w:pPr>
    </w:p>
    <w:p w14:paraId="2675ED3E" w14:textId="5601008F" w:rsidR="00CF0D68" w:rsidRPr="00CF0D68" w:rsidRDefault="00CF0D68" w:rsidP="00CF0D68">
      <w:pPr>
        <w:tabs>
          <w:tab w:val="left" w:pos="0"/>
          <w:tab w:val="left" w:pos="220"/>
        </w:tabs>
        <w:rPr>
          <w:rFonts w:ascii="Avenir Book" w:hAnsi="Avenir Book"/>
          <w:sz w:val="20"/>
        </w:rPr>
      </w:pPr>
      <w:r w:rsidRPr="00CF0D68">
        <w:rPr>
          <w:rFonts w:ascii="Avenir Book" w:hAnsi="Avenir Book"/>
          <w:sz w:val="20"/>
        </w:rPr>
        <w:t>We will deal with flexible working requests reasonably.</w:t>
      </w:r>
    </w:p>
    <w:p w14:paraId="151B2A8F" w14:textId="77777777" w:rsidR="00CF0D68" w:rsidRPr="00CF0D68" w:rsidRDefault="00CF0D68" w:rsidP="00CF0D68">
      <w:pPr>
        <w:tabs>
          <w:tab w:val="left" w:pos="0"/>
          <w:tab w:val="left" w:pos="220"/>
        </w:tabs>
        <w:rPr>
          <w:rFonts w:ascii="Avenir Book" w:hAnsi="Avenir Book"/>
          <w:sz w:val="20"/>
        </w:rPr>
      </w:pPr>
    </w:p>
    <w:p w14:paraId="4E3C6AEB" w14:textId="52006723" w:rsidR="00CF0D68" w:rsidRPr="00CF0D68" w:rsidRDefault="00CF0D68" w:rsidP="00CF0D68">
      <w:pPr>
        <w:tabs>
          <w:tab w:val="left" w:pos="0"/>
          <w:tab w:val="left" w:pos="220"/>
        </w:tabs>
        <w:rPr>
          <w:rFonts w:ascii="Avenir Book" w:hAnsi="Avenir Book"/>
          <w:sz w:val="20"/>
        </w:rPr>
      </w:pPr>
      <w:r w:rsidRPr="00CF0D68">
        <w:rPr>
          <w:rFonts w:ascii="Avenir Book" w:hAnsi="Avenir Book"/>
          <w:sz w:val="20"/>
        </w:rPr>
        <w:t xml:space="preserve">We will consider the proposed flexible working arrangements, weighing up the benefits to you (and to the business) against any adverse impact that granting your request would have on the business or other staff. </w:t>
      </w:r>
    </w:p>
    <w:p w14:paraId="7EDE9155" w14:textId="77777777" w:rsidR="00CF0D68" w:rsidRPr="00CF0D68" w:rsidRDefault="00CF0D68" w:rsidP="00CF0D68">
      <w:pPr>
        <w:tabs>
          <w:tab w:val="left" w:pos="0"/>
          <w:tab w:val="left" w:pos="220"/>
        </w:tabs>
        <w:rPr>
          <w:rFonts w:ascii="Avenir Book" w:hAnsi="Avenir Book"/>
          <w:sz w:val="20"/>
        </w:rPr>
      </w:pPr>
    </w:p>
    <w:p w14:paraId="3B7A7386" w14:textId="1556C603" w:rsidR="00CF0D68" w:rsidRPr="00CF0D68" w:rsidRDefault="00CF0D68" w:rsidP="00CF0D68">
      <w:pPr>
        <w:tabs>
          <w:tab w:val="left" w:pos="0"/>
          <w:tab w:val="left" w:pos="220"/>
        </w:tabs>
        <w:rPr>
          <w:rFonts w:ascii="Avenir Book" w:hAnsi="Avenir Book"/>
          <w:sz w:val="20"/>
        </w:rPr>
      </w:pPr>
      <w:r w:rsidRPr="00CF0D68">
        <w:rPr>
          <w:rFonts w:ascii="Avenir Book" w:hAnsi="Avenir Book"/>
          <w:sz w:val="20"/>
        </w:rPr>
        <w:t>We may grant your request in full or in part, or we may refuse it. We may also propose changes to your request for you to consider. You may be asked to complete a trial period before we confirm whether we agree to the changes.</w:t>
      </w:r>
    </w:p>
    <w:p w14:paraId="63AEA914" w14:textId="77777777" w:rsidR="00CF0D68" w:rsidRPr="00CF0D68" w:rsidRDefault="00CF0D68" w:rsidP="00CF0D68">
      <w:pPr>
        <w:tabs>
          <w:tab w:val="left" w:pos="0"/>
          <w:tab w:val="left" w:pos="220"/>
        </w:tabs>
        <w:rPr>
          <w:rFonts w:ascii="Avenir Book" w:hAnsi="Avenir Book"/>
          <w:sz w:val="20"/>
        </w:rPr>
      </w:pPr>
    </w:p>
    <w:p w14:paraId="1B969974" w14:textId="61167547" w:rsidR="00CF0D68" w:rsidRPr="00287ABE" w:rsidRDefault="00CF0D68" w:rsidP="00287ABE">
      <w:pPr>
        <w:outlineLvl w:val="0"/>
        <w:rPr>
          <w:rFonts w:ascii="Avenir Book" w:hAnsi="Avenir Book"/>
          <w:b/>
          <w:caps/>
          <w:sz w:val="22"/>
          <w:u w:val="single"/>
        </w:rPr>
      </w:pPr>
      <w:r w:rsidRPr="00287ABE">
        <w:rPr>
          <w:rFonts w:ascii="Avenir Book" w:hAnsi="Avenir Book"/>
          <w:b/>
          <w:caps/>
          <w:sz w:val="22"/>
          <w:u w:val="single"/>
        </w:rPr>
        <w:t xml:space="preserve">Meeting </w:t>
      </w:r>
    </w:p>
    <w:p w14:paraId="7B89AD89" w14:textId="77777777" w:rsidR="00CF0D68" w:rsidRPr="00CF0D68" w:rsidRDefault="00CF0D68" w:rsidP="00CF0D68">
      <w:pPr>
        <w:tabs>
          <w:tab w:val="left" w:pos="0"/>
          <w:tab w:val="left" w:pos="220"/>
        </w:tabs>
        <w:rPr>
          <w:rFonts w:ascii="Avenir Book" w:hAnsi="Avenir Book"/>
          <w:sz w:val="20"/>
        </w:rPr>
      </w:pPr>
    </w:p>
    <w:p w14:paraId="6BD35C06" w14:textId="0B510E5A" w:rsidR="00CF0D68" w:rsidRPr="00CF0D68" w:rsidRDefault="00CF0D68" w:rsidP="00CF0D68">
      <w:pPr>
        <w:tabs>
          <w:tab w:val="left" w:pos="0"/>
          <w:tab w:val="left" w:pos="220"/>
        </w:tabs>
        <w:rPr>
          <w:rFonts w:ascii="Avenir Book" w:hAnsi="Avenir Book"/>
          <w:sz w:val="20"/>
        </w:rPr>
      </w:pPr>
      <w:r w:rsidRPr="00CF0D68">
        <w:rPr>
          <w:rFonts w:ascii="Avenir Book" w:hAnsi="Avenir Book"/>
          <w:sz w:val="20"/>
        </w:rPr>
        <w:t>We will usually invite you to a meeting to discuss your request. The meeting will give you the chance to discuss why you are requesting the change, how we can accommodate it, and will allow us to understand how you think such a change will work in practice. We aim to hold a meeting within 28 days of receiving a request.</w:t>
      </w:r>
    </w:p>
    <w:p w14:paraId="267E4ABE" w14:textId="77777777" w:rsidR="00CF0D68" w:rsidRPr="00CF0D68" w:rsidRDefault="00CF0D68" w:rsidP="00CF0D68">
      <w:pPr>
        <w:tabs>
          <w:tab w:val="left" w:pos="0"/>
          <w:tab w:val="left" w:pos="220"/>
        </w:tabs>
        <w:rPr>
          <w:rFonts w:ascii="Avenir Book" w:hAnsi="Avenir Book"/>
          <w:sz w:val="20"/>
        </w:rPr>
      </w:pPr>
    </w:p>
    <w:p w14:paraId="5606188A" w14:textId="02B982C6" w:rsidR="00CF0D68" w:rsidRPr="00CF0D68" w:rsidRDefault="00CF0D68" w:rsidP="00CF0D68">
      <w:pPr>
        <w:tabs>
          <w:tab w:val="left" w:pos="0"/>
          <w:tab w:val="left" w:pos="220"/>
        </w:tabs>
        <w:rPr>
          <w:rFonts w:ascii="Avenir Book" w:hAnsi="Avenir Book"/>
          <w:sz w:val="20"/>
        </w:rPr>
      </w:pPr>
      <w:r w:rsidRPr="00CF0D68">
        <w:rPr>
          <w:rFonts w:ascii="Avenir Book" w:hAnsi="Avenir Book"/>
          <w:sz w:val="20"/>
        </w:rPr>
        <w:t>We will write to you with the outcome of your flexible working request, usually within 2 weeks of having held a meeting with you.</w:t>
      </w:r>
    </w:p>
    <w:p w14:paraId="42E844D8" w14:textId="77777777" w:rsidR="00CF0D68" w:rsidRPr="00CF0D68" w:rsidRDefault="00CF0D68" w:rsidP="00CF0D68">
      <w:pPr>
        <w:tabs>
          <w:tab w:val="left" w:pos="0"/>
          <w:tab w:val="left" w:pos="220"/>
        </w:tabs>
        <w:rPr>
          <w:rFonts w:ascii="Avenir Book" w:hAnsi="Avenir Book"/>
          <w:sz w:val="20"/>
        </w:rPr>
      </w:pPr>
    </w:p>
    <w:p w14:paraId="63A5DCB9" w14:textId="6DE9C7FF" w:rsidR="00CF0D68" w:rsidRPr="00CF0D68" w:rsidRDefault="00CF0D68" w:rsidP="00CF0D68">
      <w:pPr>
        <w:tabs>
          <w:tab w:val="left" w:pos="0"/>
          <w:tab w:val="left" w:pos="220"/>
        </w:tabs>
        <w:rPr>
          <w:rFonts w:ascii="Avenir Book" w:hAnsi="Avenir Book"/>
          <w:sz w:val="20"/>
        </w:rPr>
      </w:pPr>
      <w:r w:rsidRPr="00CF0D68">
        <w:rPr>
          <w:rFonts w:ascii="Avenir Book" w:hAnsi="Avenir Book"/>
          <w:sz w:val="20"/>
        </w:rPr>
        <w:t xml:space="preserve">If we are happy to agree to the flexible working request, then we </w:t>
      </w:r>
      <w:r w:rsidR="006B2709">
        <w:rPr>
          <w:rFonts w:ascii="Avenir Book" w:hAnsi="Avenir Book"/>
          <w:sz w:val="20"/>
        </w:rPr>
        <w:t>may</w:t>
      </w:r>
      <w:r w:rsidRPr="00CF0D68">
        <w:rPr>
          <w:rFonts w:ascii="Avenir Book" w:hAnsi="Avenir Book"/>
          <w:sz w:val="20"/>
        </w:rPr>
        <w:t xml:space="preserve"> confirm our agreement in writing without the need for a meeting.</w:t>
      </w:r>
    </w:p>
    <w:p w14:paraId="6D117F45" w14:textId="77777777" w:rsidR="00CF0D68" w:rsidRPr="00CF0D68" w:rsidRDefault="00CF0D68" w:rsidP="00CF0D68">
      <w:pPr>
        <w:tabs>
          <w:tab w:val="left" w:pos="0"/>
          <w:tab w:val="left" w:pos="220"/>
        </w:tabs>
        <w:rPr>
          <w:rFonts w:ascii="Avenir Book" w:hAnsi="Avenir Book"/>
          <w:sz w:val="20"/>
        </w:rPr>
      </w:pPr>
    </w:p>
    <w:p w14:paraId="534C60A4" w14:textId="723D66C6" w:rsidR="00CF0D68" w:rsidRPr="00CF0D68" w:rsidRDefault="00CF0D68" w:rsidP="00287ABE">
      <w:pPr>
        <w:outlineLvl w:val="0"/>
        <w:rPr>
          <w:rFonts w:ascii="Avenir Book" w:hAnsi="Avenir Book"/>
          <w:sz w:val="20"/>
        </w:rPr>
      </w:pPr>
      <w:r w:rsidRPr="00287ABE">
        <w:rPr>
          <w:rFonts w:ascii="Avenir Book" w:hAnsi="Avenir Book"/>
          <w:b/>
          <w:caps/>
          <w:sz w:val="22"/>
          <w:u w:val="single"/>
        </w:rPr>
        <w:t>Extending the time that we have to deal with a request</w:t>
      </w:r>
    </w:p>
    <w:p w14:paraId="3424670B" w14:textId="77777777" w:rsidR="00CF0D68" w:rsidRPr="00CF0D68" w:rsidRDefault="00CF0D68" w:rsidP="00CF0D68">
      <w:pPr>
        <w:tabs>
          <w:tab w:val="left" w:pos="0"/>
          <w:tab w:val="left" w:pos="220"/>
        </w:tabs>
        <w:rPr>
          <w:rFonts w:ascii="Avenir Book" w:hAnsi="Avenir Book"/>
          <w:sz w:val="20"/>
        </w:rPr>
      </w:pPr>
    </w:p>
    <w:p w14:paraId="7391E750" w14:textId="4B921CC5" w:rsidR="00CF0D68" w:rsidRPr="00CF0D68" w:rsidRDefault="00CF0D68" w:rsidP="00CF0D68">
      <w:pPr>
        <w:tabs>
          <w:tab w:val="left" w:pos="0"/>
          <w:tab w:val="left" w:pos="220"/>
        </w:tabs>
        <w:rPr>
          <w:rFonts w:ascii="Avenir Book" w:hAnsi="Avenir Book"/>
          <w:sz w:val="20"/>
        </w:rPr>
      </w:pPr>
      <w:r w:rsidRPr="00CF0D68">
        <w:rPr>
          <w:rFonts w:ascii="Avenir Book" w:hAnsi="Avenir Book"/>
          <w:sz w:val="20"/>
        </w:rPr>
        <w:t>If, for some reason, we are not able to make a final decision within two months of the date that you made your request, then we will ask you to agree to extend the time that we have to deal with the request. This might be necessary if, for example, you have appealed against a decision taken to refuse your request or if we have accepted the request on a trial basis but have not made a final decision.</w:t>
      </w:r>
    </w:p>
    <w:p w14:paraId="3F63CB7E" w14:textId="77777777" w:rsidR="00CF0D68" w:rsidRPr="00CF0D68" w:rsidRDefault="00CF0D68" w:rsidP="00CF0D68">
      <w:pPr>
        <w:tabs>
          <w:tab w:val="left" w:pos="0"/>
          <w:tab w:val="left" w:pos="220"/>
        </w:tabs>
        <w:rPr>
          <w:rFonts w:ascii="Avenir Book" w:hAnsi="Avenir Book"/>
          <w:sz w:val="20"/>
        </w:rPr>
      </w:pPr>
    </w:p>
    <w:p w14:paraId="72827C1C" w14:textId="409C1BBD" w:rsidR="00CF0D68" w:rsidRPr="00CF0D68" w:rsidRDefault="00CF0D68" w:rsidP="00CF0D68">
      <w:pPr>
        <w:tabs>
          <w:tab w:val="left" w:pos="0"/>
          <w:tab w:val="left" w:pos="220"/>
        </w:tabs>
        <w:rPr>
          <w:rFonts w:ascii="Avenir Book" w:hAnsi="Avenir Book"/>
          <w:sz w:val="20"/>
        </w:rPr>
      </w:pPr>
      <w:r w:rsidRPr="00CF0D68">
        <w:rPr>
          <w:rFonts w:ascii="Avenir Book" w:hAnsi="Avenir Book"/>
          <w:sz w:val="20"/>
        </w:rPr>
        <w:t>We will record any agreement to extend time in writing.</w:t>
      </w:r>
    </w:p>
    <w:p w14:paraId="12E02820" w14:textId="77777777" w:rsidR="00CF0D68" w:rsidRPr="00CF0D68" w:rsidRDefault="00CF0D68" w:rsidP="00CF0D68">
      <w:pPr>
        <w:tabs>
          <w:tab w:val="left" w:pos="0"/>
          <w:tab w:val="left" w:pos="220"/>
        </w:tabs>
        <w:rPr>
          <w:rFonts w:ascii="Avenir Book" w:hAnsi="Avenir Book"/>
          <w:sz w:val="20"/>
        </w:rPr>
      </w:pPr>
    </w:p>
    <w:p w14:paraId="2FE74C77" w14:textId="472FF9DD" w:rsidR="00CF0D68" w:rsidRPr="00CF0D68" w:rsidRDefault="00CF0D68" w:rsidP="00287ABE">
      <w:pPr>
        <w:outlineLvl w:val="0"/>
        <w:rPr>
          <w:rFonts w:ascii="Avenir Book" w:hAnsi="Avenir Book"/>
          <w:sz w:val="20"/>
        </w:rPr>
      </w:pPr>
      <w:r w:rsidRPr="00287ABE">
        <w:rPr>
          <w:rFonts w:ascii="Avenir Book" w:hAnsi="Avenir Book"/>
          <w:b/>
          <w:caps/>
          <w:sz w:val="22"/>
          <w:u w:val="single"/>
        </w:rPr>
        <w:t>What we will do if we receive requests from more than one employee</w:t>
      </w:r>
    </w:p>
    <w:p w14:paraId="576D3B09" w14:textId="77777777" w:rsidR="00CF0D68" w:rsidRPr="00CF0D68" w:rsidRDefault="00CF0D68" w:rsidP="00CF0D68">
      <w:pPr>
        <w:tabs>
          <w:tab w:val="left" w:pos="0"/>
          <w:tab w:val="left" w:pos="220"/>
        </w:tabs>
        <w:rPr>
          <w:rFonts w:ascii="Avenir Book" w:hAnsi="Avenir Book"/>
          <w:sz w:val="20"/>
        </w:rPr>
      </w:pPr>
    </w:p>
    <w:p w14:paraId="147E9EE4" w14:textId="09759DD6" w:rsidR="00CF0D68" w:rsidRPr="00CF0D68" w:rsidRDefault="00CF0D68" w:rsidP="00CF0D68">
      <w:pPr>
        <w:tabs>
          <w:tab w:val="left" w:pos="0"/>
          <w:tab w:val="left" w:pos="220"/>
        </w:tabs>
        <w:rPr>
          <w:rFonts w:ascii="Avenir Book" w:hAnsi="Avenir Book"/>
          <w:sz w:val="20"/>
        </w:rPr>
      </w:pPr>
      <w:r w:rsidRPr="00CF0D68">
        <w:rPr>
          <w:rFonts w:ascii="Avenir Book" w:hAnsi="Avenir Book"/>
          <w:sz w:val="20"/>
        </w:rPr>
        <w:t>We will look at each request individually, on its own merits. Agreeing to one request does not mean we will reach the same conclusion again, nor does it create a right for any other employee. There may be situations when agreeing flexible working with one employee means that others’ requests for similar flexible working cannot be granted.</w:t>
      </w:r>
    </w:p>
    <w:p w14:paraId="58A24367" w14:textId="77777777" w:rsidR="00CF0D68" w:rsidRPr="00CF0D68" w:rsidRDefault="00CF0D68" w:rsidP="00CF0D68">
      <w:pPr>
        <w:tabs>
          <w:tab w:val="left" w:pos="0"/>
          <w:tab w:val="left" w:pos="220"/>
        </w:tabs>
        <w:rPr>
          <w:rFonts w:ascii="Avenir Book" w:hAnsi="Avenir Book"/>
          <w:sz w:val="20"/>
        </w:rPr>
      </w:pPr>
    </w:p>
    <w:p w14:paraId="6400B78F" w14:textId="006D3840" w:rsidR="00CF0D68" w:rsidRPr="00CF0D68" w:rsidRDefault="00CF0D68" w:rsidP="00CF0D68">
      <w:pPr>
        <w:tabs>
          <w:tab w:val="left" w:pos="0"/>
          <w:tab w:val="left" w:pos="220"/>
        </w:tabs>
        <w:rPr>
          <w:rFonts w:ascii="Avenir Book" w:hAnsi="Avenir Book"/>
          <w:sz w:val="20"/>
        </w:rPr>
      </w:pPr>
      <w:r w:rsidRPr="00CF0D68">
        <w:rPr>
          <w:rFonts w:ascii="Avenir Book" w:hAnsi="Avenir Book"/>
          <w:sz w:val="20"/>
        </w:rPr>
        <w:t xml:space="preserve">If we receive several requests from the same business area or team at the same time, and we believe that we will have difficulty in accommodating all requests, then we will speak to each employee with a view to seeing whether a compromise can be reached. If a compromise cannot be reached, then we will look at the requests in the order that they were received by us (unless a competing request is made as a request for reasonable adjustments because of a disability under the Equality Act 2010 which will normally take priority). </w:t>
      </w:r>
    </w:p>
    <w:p w14:paraId="0A8ECD6F" w14:textId="77777777" w:rsidR="00CF0D68" w:rsidRPr="00CF0D68" w:rsidRDefault="00CF0D68" w:rsidP="00CF0D68">
      <w:pPr>
        <w:tabs>
          <w:tab w:val="left" w:pos="0"/>
          <w:tab w:val="left" w:pos="220"/>
        </w:tabs>
        <w:rPr>
          <w:rFonts w:ascii="Avenir Book" w:hAnsi="Avenir Book"/>
          <w:sz w:val="20"/>
        </w:rPr>
      </w:pPr>
    </w:p>
    <w:p w14:paraId="236BBEB1" w14:textId="77777777" w:rsidR="00CF0D68" w:rsidRPr="00CF0D68" w:rsidRDefault="00CF0D68" w:rsidP="00CF0D68">
      <w:pPr>
        <w:tabs>
          <w:tab w:val="left" w:pos="0"/>
          <w:tab w:val="left" w:pos="220"/>
        </w:tabs>
        <w:rPr>
          <w:rFonts w:ascii="Avenir Book" w:hAnsi="Avenir Book"/>
          <w:sz w:val="20"/>
        </w:rPr>
      </w:pPr>
    </w:p>
    <w:p w14:paraId="777F5BF2" w14:textId="77777777" w:rsidR="00CF0D68" w:rsidRPr="00CF0D68" w:rsidRDefault="00CF0D68" w:rsidP="00CF0D68">
      <w:pPr>
        <w:tabs>
          <w:tab w:val="left" w:pos="0"/>
          <w:tab w:val="left" w:pos="220"/>
        </w:tabs>
        <w:rPr>
          <w:rFonts w:ascii="Avenir Book" w:hAnsi="Avenir Book"/>
          <w:sz w:val="20"/>
        </w:rPr>
      </w:pPr>
    </w:p>
    <w:p w14:paraId="6BF75656" w14:textId="77777777" w:rsidR="00CF0D68" w:rsidRPr="00CF0D68" w:rsidRDefault="00CF0D68" w:rsidP="00CF0D68">
      <w:pPr>
        <w:tabs>
          <w:tab w:val="left" w:pos="0"/>
          <w:tab w:val="left" w:pos="220"/>
        </w:tabs>
        <w:rPr>
          <w:rFonts w:ascii="Avenir Book" w:hAnsi="Avenir Book"/>
          <w:sz w:val="20"/>
        </w:rPr>
      </w:pPr>
    </w:p>
    <w:p w14:paraId="1C53735B" w14:textId="2F83053A" w:rsidR="00CF0D68" w:rsidRPr="00287ABE" w:rsidRDefault="00CF0D68" w:rsidP="00287ABE">
      <w:pPr>
        <w:outlineLvl w:val="0"/>
        <w:rPr>
          <w:rFonts w:ascii="Avenir Book" w:hAnsi="Avenir Book"/>
          <w:b/>
          <w:caps/>
          <w:sz w:val="22"/>
          <w:u w:val="single"/>
        </w:rPr>
      </w:pPr>
      <w:r w:rsidRPr="00287ABE">
        <w:rPr>
          <w:rFonts w:ascii="Avenir Book" w:hAnsi="Avenir Book"/>
          <w:b/>
          <w:caps/>
          <w:sz w:val="22"/>
          <w:u w:val="single"/>
        </w:rPr>
        <w:t>Agreeing a request</w:t>
      </w:r>
    </w:p>
    <w:p w14:paraId="487D2BC5" w14:textId="77777777" w:rsidR="00CF0D68" w:rsidRPr="00CF0D68" w:rsidRDefault="00CF0D68" w:rsidP="00CF0D68">
      <w:pPr>
        <w:tabs>
          <w:tab w:val="left" w:pos="0"/>
          <w:tab w:val="left" w:pos="220"/>
        </w:tabs>
        <w:rPr>
          <w:rFonts w:ascii="Avenir Book" w:hAnsi="Avenir Book"/>
          <w:sz w:val="20"/>
        </w:rPr>
      </w:pPr>
    </w:p>
    <w:p w14:paraId="050509E0" w14:textId="0A8EB876" w:rsidR="00CF0D68" w:rsidRPr="00CF0D68" w:rsidRDefault="00CF0D68" w:rsidP="00CF0D68">
      <w:pPr>
        <w:tabs>
          <w:tab w:val="left" w:pos="0"/>
          <w:tab w:val="left" w:pos="220"/>
        </w:tabs>
        <w:rPr>
          <w:rFonts w:ascii="Avenir Book" w:hAnsi="Avenir Book"/>
          <w:sz w:val="20"/>
        </w:rPr>
      </w:pPr>
      <w:r w:rsidRPr="00CF0D68">
        <w:rPr>
          <w:rFonts w:ascii="Avenir Book" w:hAnsi="Avenir Book"/>
          <w:sz w:val="20"/>
        </w:rPr>
        <w:t>If we accept your flexible working request, then your new work pattern will form a variation to your contract of employment and will be permanent unless otherwise agreed. We will confirm your new terms in writing.</w:t>
      </w:r>
    </w:p>
    <w:p w14:paraId="2D5879AB" w14:textId="77777777" w:rsidR="00CF0D68" w:rsidRPr="00CF0D68" w:rsidRDefault="00CF0D68" w:rsidP="00CF0D68">
      <w:pPr>
        <w:tabs>
          <w:tab w:val="left" w:pos="0"/>
          <w:tab w:val="left" w:pos="220"/>
        </w:tabs>
        <w:rPr>
          <w:rFonts w:ascii="Avenir Book" w:hAnsi="Avenir Book"/>
          <w:sz w:val="20"/>
        </w:rPr>
      </w:pPr>
    </w:p>
    <w:p w14:paraId="36405DCD" w14:textId="3730EB1C" w:rsidR="00CF0D68" w:rsidRPr="00CF0D68" w:rsidRDefault="00CF0D68" w:rsidP="00CF0D68">
      <w:pPr>
        <w:tabs>
          <w:tab w:val="left" w:pos="0"/>
          <w:tab w:val="left" w:pos="220"/>
        </w:tabs>
        <w:rPr>
          <w:rFonts w:ascii="Avenir Book" w:hAnsi="Avenir Book"/>
          <w:sz w:val="20"/>
        </w:rPr>
      </w:pPr>
      <w:r w:rsidRPr="00CF0D68">
        <w:rPr>
          <w:rFonts w:ascii="Avenir Book" w:hAnsi="Avenir Book"/>
          <w:sz w:val="20"/>
        </w:rPr>
        <w:t xml:space="preserve">We will review your new working pattern with you at regular intervals following the approval of your request to make sure that it is working as expected and meeting the needs and expectations of both you and the business. </w:t>
      </w:r>
    </w:p>
    <w:p w14:paraId="5E5B62A7" w14:textId="77777777" w:rsidR="00CF0D68" w:rsidRPr="00CF0D68" w:rsidRDefault="00CF0D68" w:rsidP="00CF0D68">
      <w:pPr>
        <w:tabs>
          <w:tab w:val="left" w:pos="0"/>
          <w:tab w:val="left" w:pos="220"/>
        </w:tabs>
        <w:rPr>
          <w:rFonts w:ascii="Avenir Book" w:hAnsi="Avenir Book"/>
          <w:sz w:val="20"/>
        </w:rPr>
      </w:pPr>
    </w:p>
    <w:p w14:paraId="459DD7F9" w14:textId="1EC95737" w:rsidR="00CF0D68" w:rsidRPr="00CF0D68" w:rsidRDefault="00CF0D68" w:rsidP="00287ABE">
      <w:pPr>
        <w:outlineLvl w:val="0"/>
        <w:rPr>
          <w:rFonts w:ascii="Avenir Book" w:hAnsi="Avenir Book"/>
          <w:sz w:val="20"/>
        </w:rPr>
      </w:pPr>
      <w:r w:rsidRPr="00287ABE">
        <w:rPr>
          <w:rFonts w:ascii="Avenir Book" w:hAnsi="Avenir Book"/>
          <w:b/>
          <w:caps/>
          <w:sz w:val="22"/>
          <w:u w:val="single"/>
        </w:rPr>
        <w:t>Rejecting a request</w:t>
      </w:r>
    </w:p>
    <w:p w14:paraId="5373381C" w14:textId="77777777" w:rsidR="00CF0D68" w:rsidRPr="00CF0D68" w:rsidRDefault="00CF0D68" w:rsidP="00CF0D68">
      <w:pPr>
        <w:tabs>
          <w:tab w:val="left" w:pos="0"/>
          <w:tab w:val="left" w:pos="220"/>
        </w:tabs>
        <w:rPr>
          <w:rFonts w:ascii="Avenir Book" w:hAnsi="Avenir Book"/>
          <w:sz w:val="20"/>
        </w:rPr>
      </w:pPr>
    </w:p>
    <w:p w14:paraId="063C5D0C" w14:textId="04C2AD65" w:rsidR="00CF0D68" w:rsidRPr="00CF0D68" w:rsidRDefault="00CF0D68" w:rsidP="00CF0D68">
      <w:pPr>
        <w:tabs>
          <w:tab w:val="left" w:pos="0"/>
          <w:tab w:val="left" w:pos="220"/>
        </w:tabs>
        <w:rPr>
          <w:rFonts w:ascii="Avenir Book" w:hAnsi="Avenir Book"/>
          <w:sz w:val="20"/>
        </w:rPr>
      </w:pPr>
      <w:r w:rsidRPr="00CF0D68">
        <w:rPr>
          <w:rFonts w:ascii="Avenir Book" w:hAnsi="Avenir Book"/>
          <w:sz w:val="20"/>
        </w:rPr>
        <w:t>We will try to accommodate flexible working requests where possible. If we cannot accept your request, we will explain why in writing and will rely on one or more of the following reasons:</w:t>
      </w:r>
    </w:p>
    <w:p w14:paraId="54CA44CA" w14:textId="77777777" w:rsidR="00CF0D68" w:rsidRPr="00CF0D68" w:rsidRDefault="00CF0D68" w:rsidP="00CF0D68">
      <w:pPr>
        <w:tabs>
          <w:tab w:val="left" w:pos="0"/>
          <w:tab w:val="left" w:pos="220"/>
        </w:tabs>
        <w:rPr>
          <w:rFonts w:ascii="Avenir Book" w:hAnsi="Avenir Book"/>
          <w:sz w:val="20"/>
        </w:rPr>
      </w:pPr>
    </w:p>
    <w:p w14:paraId="6EBDD265" w14:textId="77777777" w:rsidR="00CF0D68" w:rsidRPr="00CF0D68" w:rsidRDefault="00CF0D68" w:rsidP="00CF0D68">
      <w:pPr>
        <w:tabs>
          <w:tab w:val="left" w:pos="0"/>
          <w:tab w:val="left" w:pos="220"/>
        </w:tabs>
        <w:rPr>
          <w:rFonts w:ascii="Avenir Book" w:hAnsi="Avenir Book"/>
          <w:sz w:val="20"/>
        </w:rPr>
      </w:pPr>
      <w:proofErr w:type="spellStart"/>
      <w:r w:rsidRPr="00CF0D68">
        <w:rPr>
          <w:rFonts w:ascii="Avenir Book" w:hAnsi="Avenir Book"/>
          <w:sz w:val="20"/>
        </w:rPr>
        <w:lastRenderedPageBreak/>
        <w:t>a</w:t>
      </w:r>
      <w:proofErr w:type="spellEnd"/>
      <w:r w:rsidRPr="00CF0D68">
        <w:rPr>
          <w:rFonts w:ascii="Avenir Book" w:hAnsi="Avenir Book"/>
          <w:sz w:val="20"/>
        </w:rPr>
        <w:tab/>
        <w:t>It will cost the business too much.</w:t>
      </w:r>
    </w:p>
    <w:p w14:paraId="033D64CE" w14:textId="77777777" w:rsidR="00CF0D68" w:rsidRPr="00CF0D68" w:rsidRDefault="00CF0D68" w:rsidP="00CF0D68">
      <w:pPr>
        <w:tabs>
          <w:tab w:val="left" w:pos="0"/>
          <w:tab w:val="left" w:pos="220"/>
        </w:tabs>
        <w:rPr>
          <w:rFonts w:ascii="Avenir Book" w:hAnsi="Avenir Book"/>
          <w:sz w:val="20"/>
        </w:rPr>
      </w:pPr>
    </w:p>
    <w:p w14:paraId="6550ECE7" w14:textId="77777777" w:rsidR="00CF0D68" w:rsidRPr="00CF0D68" w:rsidRDefault="00CF0D68" w:rsidP="00CF0D68">
      <w:pPr>
        <w:tabs>
          <w:tab w:val="left" w:pos="0"/>
          <w:tab w:val="left" w:pos="220"/>
        </w:tabs>
        <w:rPr>
          <w:rFonts w:ascii="Avenir Book" w:hAnsi="Avenir Book"/>
          <w:sz w:val="20"/>
        </w:rPr>
      </w:pPr>
      <w:r w:rsidRPr="00CF0D68">
        <w:rPr>
          <w:rFonts w:ascii="Avenir Book" w:hAnsi="Avenir Book"/>
          <w:sz w:val="20"/>
        </w:rPr>
        <w:t>b</w:t>
      </w:r>
      <w:r w:rsidRPr="00CF0D68">
        <w:rPr>
          <w:rFonts w:ascii="Avenir Book" w:hAnsi="Avenir Book"/>
          <w:sz w:val="20"/>
        </w:rPr>
        <w:tab/>
        <w:t>The business cannot reorganise the work among other staff.</w:t>
      </w:r>
    </w:p>
    <w:p w14:paraId="6C9D515B" w14:textId="77777777" w:rsidR="00CF0D68" w:rsidRPr="00CF0D68" w:rsidRDefault="00CF0D68" w:rsidP="00CF0D68">
      <w:pPr>
        <w:tabs>
          <w:tab w:val="left" w:pos="0"/>
          <w:tab w:val="left" w:pos="220"/>
        </w:tabs>
        <w:rPr>
          <w:rFonts w:ascii="Avenir Book" w:hAnsi="Avenir Book"/>
          <w:sz w:val="20"/>
        </w:rPr>
      </w:pPr>
    </w:p>
    <w:p w14:paraId="6A46EF11" w14:textId="77777777" w:rsidR="00CF0D68" w:rsidRPr="00CF0D68" w:rsidRDefault="00CF0D68" w:rsidP="00CF0D68">
      <w:pPr>
        <w:tabs>
          <w:tab w:val="left" w:pos="0"/>
          <w:tab w:val="left" w:pos="220"/>
        </w:tabs>
        <w:rPr>
          <w:rFonts w:ascii="Avenir Book" w:hAnsi="Avenir Book"/>
          <w:sz w:val="20"/>
        </w:rPr>
      </w:pPr>
      <w:r w:rsidRPr="00CF0D68">
        <w:rPr>
          <w:rFonts w:ascii="Avenir Book" w:hAnsi="Avenir Book"/>
          <w:sz w:val="20"/>
        </w:rPr>
        <w:t>c</w:t>
      </w:r>
      <w:r w:rsidRPr="00CF0D68">
        <w:rPr>
          <w:rFonts w:ascii="Avenir Book" w:hAnsi="Avenir Book"/>
          <w:sz w:val="20"/>
        </w:rPr>
        <w:tab/>
        <w:t>The business cannot recruit more staff.</w:t>
      </w:r>
    </w:p>
    <w:p w14:paraId="3E4E454E" w14:textId="77777777" w:rsidR="00CF0D68" w:rsidRPr="00CF0D68" w:rsidRDefault="00CF0D68" w:rsidP="00CF0D68">
      <w:pPr>
        <w:tabs>
          <w:tab w:val="left" w:pos="0"/>
          <w:tab w:val="left" w:pos="220"/>
        </w:tabs>
        <w:rPr>
          <w:rFonts w:ascii="Avenir Book" w:hAnsi="Avenir Book"/>
          <w:sz w:val="20"/>
        </w:rPr>
      </w:pPr>
    </w:p>
    <w:p w14:paraId="5BC58AEA" w14:textId="77777777" w:rsidR="00CF0D68" w:rsidRPr="00CF0D68" w:rsidRDefault="00CF0D68" w:rsidP="00CF0D68">
      <w:pPr>
        <w:tabs>
          <w:tab w:val="left" w:pos="0"/>
          <w:tab w:val="left" w:pos="220"/>
        </w:tabs>
        <w:rPr>
          <w:rFonts w:ascii="Avenir Book" w:hAnsi="Avenir Book"/>
          <w:sz w:val="20"/>
        </w:rPr>
      </w:pPr>
      <w:r w:rsidRPr="00CF0D68">
        <w:rPr>
          <w:rFonts w:ascii="Avenir Book" w:hAnsi="Avenir Book"/>
          <w:sz w:val="20"/>
        </w:rPr>
        <w:t>d</w:t>
      </w:r>
      <w:r w:rsidRPr="00CF0D68">
        <w:rPr>
          <w:rFonts w:ascii="Avenir Book" w:hAnsi="Avenir Book"/>
          <w:sz w:val="20"/>
        </w:rPr>
        <w:tab/>
        <w:t>There will be a negative effect on quality.</w:t>
      </w:r>
    </w:p>
    <w:p w14:paraId="446F1B15" w14:textId="77777777" w:rsidR="00CF0D68" w:rsidRPr="00CF0D68" w:rsidRDefault="00CF0D68" w:rsidP="00CF0D68">
      <w:pPr>
        <w:tabs>
          <w:tab w:val="left" w:pos="0"/>
          <w:tab w:val="left" w:pos="220"/>
        </w:tabs>
        <w:rPr>
          <w:rFonts w:ascii="Avenir Book" w:hAnsi="Avenir Book"/>
          <w:sz w:val="20"/>
        </w:rPr>
      </w:pPr>
    </w:p>
    <w:p w14:paraId="756ED9EE" w14:textId="77777777" w:rsidR="00CF0D68" w:rsidRPr="00CF0D68" w:rsidRDefault="00CF0D68" w:rsidP="00CF0D68">
      <w:pPr>
        <w:tabs>
          <w:tab w:val="left" w:pos="0"/>
          <w:tab w:val="left" w:pos="220"/>
        </w:tabs>
        <w:rPr>
          <w:rFonts w:ascii="Avenir Book" w:hAnsi="Avenir Book"/>
          <w:sz w:val="20"/>
        </w:rPr>
      </w:pPr>
      <w:r w:rsidRPr="00CF0D68">
        <w:rPr>
          <w:rFonts w:ascii="Avenir Book" w:hAnsi="Avenir Book"/>
          <w:sz w:val="20"/>
        </w:rPr>
        <w:t>e</w:t>
      </w:r>
      <w:r w:rsidRPr="00CF0D68">
        <w:rPr>
          <w:rFonts w:ascii="Avenir Book" w:hAnsi="Avenir Book"/>
          <w:sz w:val="20"/>
        </w:rPr>
        <w:tab/>
        <w:t>There will be a negative effect on ability of the business to meet customer demand.</w:t>
      </w:r>
    </w:p>
    <w:p w14:paraId="38AB6F7B" w14:textId="77777777" w:rsidR="00CF0D68" w:rsidRPr="00CF0D68" w:rsidRDefault="00CF0D68" w:rsidP="00CF0D68">
      <w:pPr>
        <w:tabs>
          <w:tab w:val="left" w:pos="0"/>
          <w:tab w:val="left" w:pos="220"/>
        </w:tabs>
        <w:rPr>
          <w:rFonts w:ascii="Avenir Book" w:hAnsi="Avenir Book"/>
          <w:sz w:val="20"/>
        </w:rPr>
      </w:pPr>
    </w:p>
    <w:p w14:paraId="23E08A71" w14:textId="77777777" w:rsidR="00CF0D68" w:rsidRPr="00CF0D68" w:rsidRDefault="00CF0D68" w:rsidP="00CF0D68">
      <w:pPr>
        <w:tabs>
          <w:tab w:val="left" w:pos="0"/>
          <w:tab w:val="left" w:pos="220"/>
        </w:tabs>
        <w:rPr>
          <w:rFonts w:ascii="Avenir Book" w:hAnsi="Avenir Book"/>
          <w:sz w:val="20"/>
        </w:rPr>
      </w:pPr>
      <w:r w:rsidRPr="00CF0D68">
        <w:rPr>
          <w:rFonts w:ascii="Avenir Book" w:hAnsi="Avenir Book"/>
          <w:sz w:val="20"/>
        </w:rPr>
        <w:t>f</w:t>
      </w:r>
      <w:r w:rsidRPr="00CF0D68">
        <w:rPr>
          <w:rFonts w:ascii="Avenir Book" w:hAnsi="Avenir Book"/>
          <w:sz w:val="20"/>
        </w:rPr>
        <w:tab/>
        <w:t>There will be a negative effect on performance.</w:t>
      </w:r>
    </w:p>
    <w:p w14:paraId="782BD2D6" w14:textId="77777777" w:rsidR="00CF0D68" w:rsidRPr="00CF0D68" w:rsidRDefault="00CF0D68" w:rsidP="00CF0D68">
      <w:pPr>
        <w:tabs>
          <w:tab w:val="left" w:pos="0"/>
          <w:tab w:val="left" w:pos="220"/>
        </w:tabs>
        <w:rPr>
          <w:rFonts w:ascii="Avenir Book" w:hAnsi="Avenir Book"/>
          <w:sz w:val="20"/>
        </w:rPr>
      </w:pPr>
    </w:p>
    <w:p w14:paraId="44444803" w14:textId="77777777" w:rsidR="00CF0D68" w:rsidRPr="00CF0D68" w:rsidRDefault="00CF0D68" w:rsidP="00CF0D68">
      <w:pPr>
        <w:tabs>
          <w:tab w:val="left" w:pos="0"/>
          <w:tab w:val="left" w:pos="220"/>
        </w:tabs>
        <w:rPr>
          <w:rFonts w:ascii="Avenir Book" w:hAnsi="Avenir Book"/>
          <w:sz w:val="20"/>
        </w:rPr>
      </w:pPr>
      <w:r w:rsidRPr="00CF0D68">
        <w:rPr>
          <w:rFonts w:ascii="Avenir Book" w:hAnsi="Avenir Book"/>
          <w:sz w:val="20"/>
        </w:rPr>
        <w:t>g</w:t>
      </w:r>
      <w:r w:rsidRPr="00CF0D68">
        <w:rPr>
          <w:rFonts w:ascii="Avenir Book" w:hAnsi="Avenir Book"/>
          <w:sz w:val="20"/>
        </w:rPr>
        <w:tab/>
        <w:t>There’s not enough work for you to do when you’ve requested to work.</w:t>
      </w:r>
    </w:p>
    <w:p w14:paraId="0A8B8711" w14:textId="77777777" w:rsidR="00CF0D68" w:rsidRPr="00CF0D68" w:rsidRDefault="00CF0D68" w:rsidP="00CF0D68">
      <w:pPr>
        <w:tabs>
          <w:tab w:val="left" w:pos="0"/>
          <w:tab w:val="left" w:pos="220"/>
        </w:tabs>
        <w:rPr>
          <w:rFonts w:ascii="Avenir Book" w:hAnsi="Avenir Book"/>
          <w:sz w:val="20"/>
        </w:rPr>
      </w:pPr>
    </w:p>
    <w:p w14:paraId="25C940D6" w14:textId="77777777" w:rsidR="00CF0D68" w:rsidRPr="00CF0D68" w:rsidRDefault="00CF0D68" w:rsidP="00CF0D68">
      <w:pPr>
        <w:tabs>
          <w:tab w:val="left" w:pos="0"/>
          <w:tab w:val="left" w:pos="220"/>
        </w:tabs>
        <w:rPr>
          <w:rFonts w:ascii="Avenir Book" w:hAnsi="Avenir Book"/>
          <w:sz w:val="20"/>
        </w:rPr>
      </w:pPr>
      <w:r w:rsidRPr="00CF0D68">
        <w:rPr>
          <w:rFonts w:ascii="Avenir Book" w:hAnsi="Avenir Book"/>
          <w:sz w:val="20"/>
        </w:rPr>
        <w:t>h</w:t>
      </w:r>
      <w:r w:rsidRPr="00CF0D68">
        <w:rPr>
          <w:rFonts w:ascii="Avenir Book" w:hAnsi="Avenir Book"/>
          <w:sz w:val="20"/>
        </w:rPr>
        <w:tab/>
        <w:t>There are planned changes to the business (for example, the business intends to reorganise) and we don’t think the request will fit with these plans.</w:t>
      </w:r>
    </w:p>
    <w:p w14:paraId="34C92B48" w14:textId="77777777" w:rsidR="00CF0D68" w:rsidRPr="00CF0D68" w:rsidRDefault="00CF0D68" w:rsidP="00CF0D68">
      <w:pPr>
        <w:tabs>
          <w:tab w:val="left" w:pos="0"/>
          <w:tab w:val="left" w:pos="220"/>
        </w:tabs>
        <w:rPr>
          <w:rFonts w:ascii="Avenir Book" w:hAnsi="Avenir Book"/>
          <w:sz w:val="20"/>
        </w:rPr>
      </w:pPr>
    </w:p>
    <w:p w14:paraId="248E4552" w14:textId="60AABD53" w:rsidR="00CF0D68" w:rsidRPr="00CF0D68" w:rsidRDefault="00CF0D68" w:rsidP="00CF0D68">
      <w:pPr>
        <w:tabs>
          <w:tab w:val="left" w:pos="0"/>
          <w:tab w:val="left" w:pos="220"/>
        </w:tabs>
        <w:rPr>
          <w:rFonts w:ascii="Avenir Book" w:hAnsi="Avenir Book"/>
          <w:sz w:val="20"/>
        </w:rPr>
      </w:pPr>
      <w:r w:rsidRPr="00CF0D68">
        <w:rPr>
          <w:rFonts w:ascii="Avenir Book" w:hAnsi="Avenir Book"/>
          <w:sz w:val="20"/>
        </w:rPr>
        <w:t>If we reject your request, you</w:t>
      </w:r>
      <w:r w:rsidR="006B2709">
        <w:rPr>
          <w:rFonts w:ascii="Avenir Book" w:hAnsi="Avenir Book"/>
          <w:sz w:val="20"/>
        </w:rPr>
        <w:t xml:space="preserve"> will</w:t>
      </w:r>
      <w:r w:rsidRPr="00CF0D68">
        <w:rPr>
          <w:rFonts w:ascii="Avenir Book" w:hAnsi="Avenir Book"/>
          <w:sz w:val="20"/>
        </w:rPr>
        <w:t xml:space="preserve"> have the option to appeal our decision.</w:t>
      </w:r>
    </w:p>
    <w:p w14:paraId="01061E4E" w14:textId="77777777" w:rsidR="00CF0D68" w:rsidRPr="00CF0D68" w:rsidRDefault="00CF0D68" w:rsidP="00CF0D68">
      <w:pPr>
        <w:tabs>
          <w:tab w:val="left" w:pos="0"/>
          <w:tab w:val="left" w:pos="220"/>
        </w:tabs>
        <w:rPr>
          <w:rFonts w:ascii="Avenir Book" w:hAnsi="Avenir Book"/>
          <w:sz w:val="20"/>
        </w:rPr>
      </w:pPr>
    </w:p>
    <w:p w14:paraId="43B678DE" w14:textId="597A2DE6" w:rsidR="00CF0D68" w:rsidRPr="00287ABE" w:rsidRDefault="00CF0D68" w:rsidP="00287ABE">
      <w:pPr>
        <w:outlineLvl w:val="0"/>
        <w:rPr>
          <w:rFonts w:ascii="Avenir Book" w:hAnsi="Avenir Book"/>
          <w:b/>
          <w:caps/>
          <w:sz w:val="22"/>
          <w:u w:val="single"/>
        </w:rPr>
      </w:pPr>
      <w:r w:rsidRPr="00287ABE">
        <w:rPr>
          <w:rFonts w:ascii="Avenir Book" w:hAnsi="Avenir Book"/>
          <w:b/>
          <w:caps/>
          <w:sz w:val="22"/>
          <w:u w:val="single"/>
        </w:rPr>
        <w:t>Trial periods</w:t>
      </w:r>
    </w:p>
    <w:p w14:paraId="4A47B9C9" w14:textId="77777777" w:rsidR="00CF0D68" w:rsidRPr="00CF0D68" w:rsidRDefault="00CF0D68" w:rsidP="00CF0D68">
      <w:pPr>
        <w:tabs>
          <w:tab w:val="left" w:pos="0"/>
          <w:tab w:val="left" w:pos="220"/>
        </w:tabs>
        <w:rPr>
          <w:rFonts w:ascii="Avenir Book" w:hAnsi="Avenir Book"/>
          <w:sz w:val="20"/>
        </w:rPr>
      </w:pPr>
    </w:p>
    <w:p w14:paraId="3CAF2564" w14:textId="1E1015C8" w:rsidR="00CF0D68" w:rsidRPr="00CF0D68" w:rsidRDefault="00CF0D68" w:rsidP="00CF0D68">
      <w:pPr>
        <w:tabs>
          <w:tab w:val="left" w:pos="0"/>
          <w:tab w:val="left" w:pos="220"/>
        </w:tabs>
        <w:rPr>
          <w:rFonts w:ascii="Avenir Book" w:hAnsi="Avenir Book"/>
          <w:sz w:val="20"/>
        </w:rPr>
      </w:pPr>
      <w:r w:rsidRPr="00CF0D68">
        <w:rPr>
          <w:rFonts w:ascii="Avenir Book" w:hAnsi="Avenir Book"/>
          <w:sz w:val="20"/>
        </w:rPr>
        <w:t>The legal framework surrounding flexible working does not include any right to agree to the request on a ‘trial period’ basis. However, it may sometimes be useful for both you and us to ‘try out’ the new working arrangements before a permanent change is made to your contract of employment. In these circumstances, we may seek to agree a trial period with you. We will not impose a trial period on you. If you reject the offer of a trial period, we will have to agree or reject your flexible working request straight away. If you agree to a trial period, then we will set out this agreement in writing. The letter may also include reference to an extension of the two-month time limit for dealing with flexible working requests (as this period would otherwise continue to run during the trial).</w:t>
      </w:r>
    </w:p>
    <w:p w14:paraId="263A5136" w14:textId="77777777" w:rsidR="00CF0D68" w:rsidRPr="00CF0D68" w:rsidRDefault="00CF0D68" w:rsidP="00CF0D68">
      <w:pPr>
        <w:tabs>
          <w:tab w:val="left" w:pos="0"/>
          <w:tab w:val="left" w:pos="220"/>
        </w:tabs>
        <w:rPr>
          <w:rFonts w:ascii="Avenir Book" w:hAnsi="Avenir Book"/>
          <w:sz w:val="20"/>
        </w:rPr>
      </w:pPr>
    </w:p>
    <w:p w14:paraId="264A3CF7" w14:textId="2F388D77" w:rsidR="00CF0D68" w:rsidRPr="00CF0D68" w:rsidRDefault="00CF0D68" w:rsidP="00CF0D68">
      <w:pPr>
        <w:tabs>
          <w:tab w:val="left" w:pos="0"/>
          <w:tab w:val="left" w:pos="220"/>
        </w:tabs>
        <w:rPr>
          <w:rFonts w:ascii="Avenir Book" w:hAnsi="Avenir Book"/>
          <w:sz w:val="20"/>
        </w:rPr>
      </w:pPr>
      <w:r w:rsidRPr="00CF0D68">
        <w:rPr>
          <w:rFonts w:ascii="Avenir Book" w:hAnsi="Avenir Book"/>
          <w:sz w:val="20"/>
        </w:rPr>
        <w:t>At the end of any agreed trial period, we will make a final decision on your flexible working request and will communicate this in writing. If we decide to reject your request, then you will have the option to appeal this decision.</w:t>
      </w:r>
    </w:p>
    <w:p w14:paraId="091199FD" w14:textId="77777777" w:rsidR="00CF0D68" w:rsidRPr="00CF0D68" w:rsidRDefault="00CF0D68" w:rsidP="00CF0D68">
      <w:pPr>
        <w:tabs>
          <w:tab w:val="left" w:pos="0"/>
          <w:tab w:val="left" w:pos="220"/>
        </w:tabs>
        <w:rPr>
          <w:rFonts w:ascii="Avenir Book" w:hAnsi="Avenir Book"/>
          <w:sz w:val="20"/>
        </w:rPr>
      </w:pPr>
    </w:p>
    <w:p w14:paraId="439B7140" w14:textId="757534ED" w:rsidR="00CF0D68" w:rsidRPr="00287ABE" w:rsidRDefault="00CF0D68" w:rsidP="00287ABE">
      <w:pPr>
        <w:outlineLvl w:val="0"/>
        <w:rPr>
          <w:rFonts w:ascii="Avenir Book" w:hAnsi="Avenir Book"/>
          <w:b/>
          <w:caps/>
          <w:sz w:val="22"/>
          <w:u w:val="single"/>
        </w:rPr>
      </w:pPr>
      <w:r w:rsidRPr="00287ABE">
        <w:rPr>
          <w:rFonts w:ascii="Avenir Book" w:hAnsi="Avenir Book"/>
          <w:b/>
          <w:caps/>
          <w:sz w:val="22"/>
          <w:u w:val="single"/>
        </w:rPr>
        <w:t>Appeals</w:t>
      </w:r>
    </w:p>
    <w:p w14:paraId="3D547147" w14:textId="77777777" w:rsidR="00CF0D68" w:rsidRPr="00CF0D68" w:rsidRDefault="00CF0D68" w:rsidP="00CF0D68">
      <w:pPr>
        <w:tabs>
          <w:tab w:val="left" w:pos="0"/>
          <w:tab w:val="left" w:pos="220"/>
        </w:tabs>
        <w:rPr>
          <w:rFonts w:ascii="Avenir Book" w:hAnsi="Avenir Book"/>
          <w:sz w:val="20"/>
        </w:rPr>
      </w:pPr>
    </w:p>
    <w:p w14:paraId="6B8A9725" w14:textId="0983AE28" w:rsidR="00CF0D68" w:rsidRPr="00CF0D68" w:rsidRDefault="00CF0D68" w:rsidP="00CF0D68">
      <w:pPr>
        <w:tabs>
          <w:tab w:val="left" w:pos="0"/>
          <w:tab w:val="left" w:pos="220"/>
        </w:tabs>
        <w:rPr>
          <w:rFonts w:ascii="Avenir Book" w:hAnsi="Avenir Book"/>
          <w:sz w:val="20"/>
        </w:rPr>
      </w:pPr>
      <w:r w:rsidRPr="00CF0D68">
        <w:rPr>
          <w:rFonts w:ascii="Avenir Book" w:hAnsi="Avenir Book"/>
          <w:sz w:val="20"/>
        </w:rPr>
        <w:t>You may appeal within one week of our decision. Your appeal should be dated and sent in writing to the person identified as the appeal officer in the decision letter. You must explain exactly why you are appealing.</w:t>
      </w:r>
    </w:p>
    <w:p w14:paraId="3ED544ED" w14:textId="77777777" w:rsidR="00CF0D68" w:rsidRPr="00CF0D68" w:rsidRDefault="00CF0D68" w:rsidP="00CF0D68">
      <w:pPr>
        <w:tabs>
          <w:tab w:val="left" w:pos="0"/>
          <w:tab w:val="left" w:pos="220"/>
        </w:tabs>
        <w:rPr>
          <w:rFonts w:ascii="Avenir Book" w:hAnsi="Avenir Book"/>
          <w:sz w:val="20"/>
        </w:rPr>
      </w:pPr>
    </w:p>
    <w:p w14:paraId="16C213E3" w14:textId="1BBCD8A6" w:rsidR="00CF0D68" w:rsidRPr="00CF0D68" w:rsidRDefault="00CF0D68" w:rsidP="00CF0D68">
      <w:pPr>
        <w:tabs>
          <w:tab w:val="left" w:pos="0"/>
          <w:tab w:val="left" w:pos="220"/>
        </w:tabs>
        <w:rPr>
          <w:rFonts w:ascii="Avenir Book" w:hAnsi="Avenir Book"/>
          <w:sz w:val="20"/>
        </w:rPr>
      </w:pPr>
      <w:r w:rsidRPr="00CF0D68">
        <w:rPr>
          <w:rFonts w:ascii="Avenir Book" w:hAnsi="Avenir Book"/>
          <w:sz w:val="20"/>
        </w:rPr>
        <w:t>We will invite you to an appeal meeting. Wherever possible, the appeal meeting will not be led by the manager who held the meeting at which we decided what action to take. Appeals will normally be determined before the end of the ‘decision period’ (two months from when you sent your initial request) wherever possible. An extension to the ‘decision period’ may need to be agreed with you.</w:t>
      </w:r>
    </w:p>
    <w:p w14:paraId="2E81B280" w14:textId="77777777" w:rsidR="00CF0D68" w:rsidRPr="00CF0D68" w:rsidRDefault="00CF0D68" w:rsidP="00CF0D68">
      <w:pPr>
        <w:tabs>
          <w:tab w:val="left" w:pos="0"/>
          <w:tab w:val="left" w:pos="220"/>
        </w:tabs>
        <w:rPr>
          <w:rFonts w:ascii="Avenir Book" w:hAnsi="Avenir Book"/>
          <w:sz w:val="20"/>
        </w:rPr>
      </w:pPr>
    </w:p>
    <w:p w14:paraId="40A99378" w14:textId="698B64DB" w:rsidR="00CF0D68" w:rsidRPr="00CF0D68" w:rsidRDefault="00CF0D68" w:rsidP="00CF0D68">
      <w:pPr>
        <w:tabs>
          <w:tab w:val="left" w:pos="0"/>
          <w:tab w:val="left" w:pos="220"/>
        </w:tabs>
        <w:rPr>
          <w:rFonts w:ascii="Avenir Book" w:hAnsi="Avenir Book"/>
          <w:sz w:val="20"/>
        </w:rPr>
      </w:pPr>
      <w:r w:rsidRPr="00CF0D68">
        <w:rPr>
          <w:rFonts w:ascii="Avenir Book" w:hAnsi="Avenir Book"/>
          <w:sz w:val="20"/>
        </w:rPr>
        <w:t>Our final decision will be sent to you in writing. We will try to do this within two weeks of the appeal hearing. You will not have any further right of appeal.</w:t>
      </w:r>
    </w:p>
    <w:p w14:paraId="448B3A8F" w14:textId="77777777" w:rsidR="00CF0D68" w:rsidRDefault="00CF0D68" w:rsidP="00CF0D68">
      <w:pPr>
        <w:tabs>
          <w:tab w:val="left" w:pos="0"/>
          <w:tab w:val="left" w:pos="220"/>
        </w:tabs>
        <w:rPr>
          <w:rFonts w:ascii="Avenir Book" w:hAnsi="Avenir Book"/>
          <w:sz w:val="20"/>
        </w:rPr>
      </w:pPr>
    </w:p>
    <w:p w14:paraId="295A0FB0" w14:textId="77777777" w:rsidR="009630EA" w:rsidRPr="00CF0D68" w:rsidRDefault="009630EA" w:rsidP="00CF0D68">
      <w:pPr>
        <w:tabs>
          <w:tab w:val="left" w:pos="0"/>
          <w:tab w:val="left" w:pos="220"/>
        </w:tabs>
        <w:rPr>
          <w:rFonts w:ascii="Avenir Book" w:hAnsi="Avenir Book"/>
          <w:sz w:val="20"/>
        </w:rPr>
      </w:pPr>
    </w:p>
    <w:p w14:paraId="6FB59BC2" w14:textId="0C552E6D" w:rsidR="00CF0D68" w:rsidRPr="00287ABE" w:rsidRDefault="00CF0D68" w:rsidP="00287ABE">
      <w:pPr>
        <w:outlineLvl w:val="0"/>
        <w:rPr>
          <w:rFonts w:ascii="Avenir Book" w:hAnsi="Avenir Book"/>
          <w:b/>
          <w:caps/>
          <w:sz w:val="22"/>
          <w:u w:val="single"/>
        </w:rPr>
      </w:pPr>
      <w:r w:rsidRPr="00287ABE">
        <w:rPr>
          <w:rFonts w:ascii="Avenir Book" w:hAnsi="Avenir Book"/>
          <w:b/>
          <w:caps/>
          <w:sz w:val="22"/>
          <w:u w:val="single"/>
        </w:rPr>
        <w:t>Withdrawal of a request</w:t>
      </w:r>
    </w:p>
    <w:p w14:paraId="25254CB3" w14:textId="77777777" w:rsidR="00CF0D68" w:rsidRPr="00CF0D68" w:rsidRDefault="00CF0D68" w:rsidP="00CF0D68">
      <w:pPr>
        <w:tabs>
          <w:tab w:val="left" w:pos="0"/>
          <w:tab w:val="left" w:pos="220"/>
        </w:tabs>
        <w:rPr>
          <w:rFonts w:ascii="Avenir Book" w:hAnsi="Avenir Book"/>
          <w:sz w:val="20"/>
        </w:rPr>
      </w:pPr>
    </w:p>
    <w:p w14:paraId="22FC462C" w14:textId="5B21DF67" w:rsidR="00CF0D68" w:rsidRPr="00CF0D68" w:rsidRDefault="00CF0D68" w:rsidP="00CF0D68">
      <w:pPr>
        <w:tabs>
          <w:tab w:val="left" w:pos="0"/>
          <w:tab w:val="left" w:pos="220"/>
        </w:tabs>
        <w:rPr>
          <w:rFonts w:ascii="Avenir Book" w:hAnsi="Avenir Book"/>
          <w:sz w:val="20"/>
        </w:rPr>
      </w:pPr>
      <w:r w:rsidRPr="00CF0D68">
        <w:rPr>
          <w:rFonts w:ascii="Avenir Book" w:hAnsi="Avenir Book"/>
          <w:sz w:val="20"/>
        </w:rPr>
        <w:t xml:space="preserve">You can withdraw a request for flexible working at any time after it has been made. </w:t>
      </w:r>
      <w:bookmarkStart w:id="10" w:name="_Hlk161669162"/>
      <w:r w:rsidRPr="00CF0D68">
        <w:rPr>
          <w:rFonts w:ascii="Avenir Book" w:hAnsi="Avenir Book"/>
          <w:sz w:val="20"/>
        </w:rPr>
        <w:t xml:space="preserve">However, you </w:t>
      </w:r>
      <w:r w:rsidR="009630EA">
        <w:rPr>
          <w:rFonts w:ascii="Avenir Book" w:hAnsi="Avenir Book"/>
          <w:sz w:val="20"/>
        </w:rPr>
        <w:t xml:space="preserve">are only entitled to make two requests </w:t>
      </w:r>
      <w:r w:rsidRPr="00CF0D68">
        <w:rPr>
          <w:rFonts w:ascii="Avenir Book" w:hAnsi="Avenir Book"/>
          <w:sz w:val="20"/>
        </w:rPr>
        <w:t>under the statutory scheme for 12 months from the date of your initial request.</w:t>
      </w:r>
      <w:bookmarkEnd w:id="10"/>
    </w:p>
    <w:p w14:paraId="431CC2FA" w14:textId="77777777" w:rsidR="00CF0D68" w:rsidRPr="00CF0D68" w:rsidRDefault="00CF0D68" w:rsidP="00CF0D68">
      <w:pPr>
        <w:tabs>
          <w:tab w:val="left" w:pos="0"/>
          <w:tab w:val="left" w:pos="220"/>
        </w:tabs>
        <w:rPr>
          <w:rFonts w:ascii="Avenir Book" w:hAnsi="Avenir Book"/>
          <w:sz w:val="20"/>
        </w:rPr>
      </w:pPr>
    </w:p>
    <w:p w14:paraId="4170C51D" w14:textId="68284D59" w:rsidR="00CF0D68" w:rsidRPr="00CF0D68" w:rsidRDefault="00CF0D68" w:rsidP="00CF0D68">
      <w:pPr>
        <w:tabs>
          <w:tab w:val="left" w:pos="0"/>
          <w:tab w:val="left" w:pos="220"/>
        </w:tabs>
        <w:rPr>
          <w:rFonts w:ascii="Avenir Book" w:hAnsi="Avenir Book"/>
          <w:sz w:val="20"/>
        </w:rPr>
      </w:pPr>
      <w:r w:rsidRPr="00CF0D68">
        <w:rPr>
          <w:rFonts w:ascii="Avenir Book" w:hAnsi="Avenir Book"/>
          <w:sz w:val="20"/>
        </w:rPr>
        <w:t>We may notify you that we have decided to treat your conduct as a withdrawal of your flexible working request where either of the following applies:</w:t>
      </w:r>
    </w:p>
    <w:p w14:paraId="1E46D0A4" w14:textId="77777777" w:rsidR="00CF0D68" w:rsidRPr="00CF0D68" w:rsidRDefault="00CF0D68" w:rsidP="00CF0D68">
      <w:pPr>
        <w:tabs>
          <w:tab w:val="left" w:pos="0"/>
          <w:tab w:val="left" w:pos="220"/>
        </w:tabs>
        <w:rPr>
          <w:rFonts w:ascii="Avenir Book" w:hAnsi="Avenir Book"/>
          <w:sz w:val="20"/>
        </w:rPr>
      </w:pPr>
    </w:p>
    <w:p w14:paraId="1DBED4A9" w14:textId="77777777" w:rsidR="00CF0D68" w:rsidRPr="00CF0D68" w:rsidRDefault="00CF0D68" w:rsidP="00CF0D68">
      <w:pPr>
        <w:tabs>
          <w:tab w:val="left" w:pos="0"/>
          <w:tab w:val="left" w:pos="220"/>
        </w:tabs>
        <w:rPr>
          <w:rFonts w:ascii="Avenir Book" w:hAnsi="Avenir Book"/>
          <w:sz w:val="20"/>
        </w:rPr>
      </w:pPr>
      <w:proofErr w:type="spellStart"/>
      <w:r w:rsidRPr="00CF0D68">
        <w:rPr>
          <w:rFonts w:ascii="Avenir Book" w:hAnsi="Avenir Book"/>
          <w:sz w:val="20"/>
        </w:rPr>
        <w:t>a</w:t>
      </w:r>
      <w:proofErr w:type="spellEnd"/>
      <w:r w:rsidRPr="00CF0D68">
        <w:rPr>
          <w:rFonts w:ascii="Avenir Book" w:hAnsi="Avenir Book"/>
          <w:sz w:val="20"/>
        </w:rPr>
        <w:tab/>
        <w:t>You have failed, without good reason, to attend both the first meeting arranged to discuss your request and the next meeting arranged for that purpose.</w:t>
      </w:r>
    </w:p>
    <w:p w14:paraId="3CF109E6" w14:textId="77777777" w:rsidR="00CF0D68" w:rsidRPr="00CF0D68" w:rsidRDefault="00CF0D68" w:rsidP="00CF0D68">
      <w:pPr>
        <w:tabs>
          <w:tab w:val="left" w:pos="0"/>
          <w:tab w:val="left" w:pos="220"/>
        </w:tabs>
        <w:rPr>
          <w:rFonts w:ascii="Avenir Book" w:hAnsi="Avenir Book"/>
          <w:sz w:val="20"/>
        </w:rPr>
      </w:pPr>
    </w:p>
    <w:p w14:paraId="0615805E" w14:textId="77777777" w:rsidR="00CF0D68" w:rsidRPr="00CF0D68" w:rsidRDefault="00CF0D68" w:rsidP="00CF0D68">
      <w:pPr>
        <w:tabs>
          <w:tab w:val="left" w:pos="0"/>
          <w:tab w:val="left" w:pos="220"/>
        </w:tabs>
        <w:rPr>
          <w:rFonts w:ascii="Avenir Book" w:hAnsi="Avenir Book"/>
          <w:sz w:val="20"/>
        </w:rPr>
      </w:pPr>
      <w:r w:rsidRPr="00CF0D68">
        <w:rPr>
          <w:rFonts w:ascii="Avenir Book" w:hAnsi="Avenir Book"/>
          <w:sz w:val="20"/>
        </w:rPr>
        <w:t>b</w:t>
      </w:r>
      <w:r w:rsidRPr="00CF0D68">
        <w:rPr>
          <w:rFonts w:ascii="Avenir Book" w:hAnsi="Avenir Book"/>
          <w:sz w:val="20"/>
        </w:rPr>
        <w:tab/>
        <w:t>We have allowed you to appeal against the rejection of your request and, without good reason, you have failed to attend both the first meeting arranged by us to discuss your appeal and the next meeting arranged for that purpose.</w:t>
      </w:r>
    </w:p>
    <w:p w14:paraId="01EA5864" w14:textId="77777777" w:rsidR="00CF0D68" w:rsidRPr="00CF0D68" w:rsidRDefault="00CF0D68" w:rsidP="00CF0D68">
      <w:pPr>
        <w:tabs>
          <w:tab w:val="left" w:pos="0"/>
          <w:tab w:val="left" w:pos="220"/>
        </w:tabs>
        <w:rPr>
          <w:rFonts w:ascii="Avenir Book" w:hAnsi="Avenir Book"/>
          <w:sz w:val="20"/>
        </w:rPr>
      </w:pPr>
    </w:p>
    <w:p w14:paraId="2EE27B1F" w14:textId="164D9753" w:rsidR="00CF0D68" w:rsidRPr="00FA6257" w:rsidRDefault="00CF0D68" w:rsidP="00CF0D68">
      <w:pPr>
        <w:tabs>
          <w:tab w:val="left" w:pos="0"/>
          <w:tab w:val="left" w:pos="220"/>
        </w:tabs>
        <w:rPr>
          <w:rFonts w:ascii="Avenir Book" w:hAnsi="Avenir Book"/>
          <w:sz w:val="20"/>
        </w:rPr>
      </w:pPr>
      <w:r w:rsidRPr="00CF0D68">
        <w:rPr>
          <w:rFonts w:ascii="Avenir Book" w:hAnsi="Avenir Book"/>
          <w:sz w:val="20"/>
        </w:rPr>
        <w:t>We will notify you in writing if we decide to treat your conduct as a withdrawal of your request.</w:t>
      </w:r>
      <w:bookmarkEnd w:id="9"/>
    </w:p>
    <w:sectPr w:rsidR="00CF0D68" w:rsidRPr="00FA6257" w:rsidSect="00766CEA">
      <w:footerReference w:type="even" r:id="rId15"/>
      <w:footerReference w:type="default" r:id="rId16"/>
      <w:pgSz w:w="11900" w:h="16840"/>
      <w:pgMar w:top="720" w:right="1152" w:bottom="720" w:left="1152" w:header="340"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E7220" w14:textId="77777777" w:rsidR="006110AA" w:rsidRDefault="006110AA">
      <w:r>
        <w:separator/>
      </w:r>
    </w:p>
  </w:endnote>
  <w:endnote w:type="continuationSeparator" w:id="0">
    <w:p w14:paraId="59C0BCC0" w14:textId="77777777" w:rsidR="006110AA" w:rsidRDefault="006110AA">
      <w:r>
        <w:continuationSeparator/>
      </w:r>
    </w:p>
  </w:endnote>
  <w:endnote w:type="continuationNotice" w:id="1">
    <w:p w14:paraId="2D5DB8A4" w14:textId="77777777" w:rsidR="006110AA" w:rsidRDefault="006110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 Book">
    <w:altName w:val="Tw Cen MT"/>
    <w:charset w:val="00"/>
    <w:family w:val="auto"/>
    <w:pitch w:val="variable"/>
    <w:sig w:usb0="800000AF" w:usb1="5000204A" w:usb2="00000000" w:usb3="00000000" w:csb0="0000009B"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w Cen MT">
    <w:panose1 w:val="020B0602020104020603"/>
    <w:charset w:val="00"/>
    <w:family w:val="swiss"/>
    <w:pitch w:val="variable"/>
    <w:sig w:usb0="00000007" w:usb1="00000000" w:usb2="00000000" w:usb3="00000000" w:csb0="00000003" w:csb1="00000000"/>
  </w:font>
  <w:font w:name="Helvetica Neue Light">
    <w:charset w:val="00"/>
    <w:family w:val="auto"/>
    <w:pitch w:val="variable"/>
    <w:sig w:usb0="A00002FF" w:usb1="5000205B" w:usb2="00000002" w:usb3="00000000" w:csb0="00000007"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0BC28" w14:textId="77777777" w:rsidR="00B43CDD" w:rsidRDefault="00B43CDD" w:rsidP="003277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2F0054" w14:textId="77777777" w:rsidR="00B43CDD" w:rsidRDefault="00B43CDD" w:rsidP="003277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6490E" w14:textId="77777777" w:rsidR="00B43CDD" w:rsidRDefault="00B43CDD" w:rsidP="003277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663C5">
      <w:rPr>
        <w:rStyle w:val="PageNumber"/>
        <w:noProof/>
      </w:rPr>
      <w:t>14</w:t>
    </w:r>
    <w:r>
      <w:rPr>
        <w:rStyle w:val="PageNumber"/>
      </w:rPr>
      <w:fldChar w:fldCharType="end"/>
    </w:r>
  </w:p>
  <w:p w14:paraId="606D77EC" w14:textId="77777777" w:rsidR="00B43CDD" w:rsidRDefault="00B43CDD" w:rsidP="0032773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52210" w14:textId="77777777" w:rsidR="006110AA" w:rsidRDefault="006110AA">
      <w:r>
        <w:separator/>
      </w:r>
    </w:p>
  </w:footnote>
  <w:footnote w:type="continuationSeparator" w:id="0">
    <w:p w14:paraId="551CECE1" w14:textId="77777777" w:rsidR="006110AA" w:rsidRDefault="006110AA">
      <w:r>
        <w:continuationSeparator/>
      </w:r>
    </w:p>
  </w:footnote>
  <w:footnote w:type="continuationNotice" w:id="1">
    <w:p w14:paraId="26AA56C2" w14:textId="77777777" w:rsidR="006110AA" w:rsidRDefault="006110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C0968"/>
    <w:multiLevelType w:val="hybridMultilevel"/>
    <w:tmpl w:val="9E862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AC37F9"/>
    <w:multiLevelType w:val="hybridMultilevel"/>
    <w:tmpl w:val="10B2E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D36461"/>
    <w:multiLevelType w:val="hybridMultilevel"/>
    <w:tmpl w:val="47DAE15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035F93"/>
    <w:multiLevelType w:val="hybridMultilevel"/>
    <w:tmpl w:val="DDCA3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5A7858"/>
    <w:multiLevelType w:val="hybridMultilevel"/>
    <w:tmpl w:val="33A6F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575701"/>
    <w:multiLevelType w:val="hybridMultilevel"/>
    <w:tmpl w:val="23B065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AF014D"/>
    <w:multiLevelType w:val="hybridMultilevel"/>
    <w:tmpl w:val="2724E7BC"/>
    <w:lvl w:ilvl="0" w:tplc="0409000F">
      <w:start w:val="1"/>
      <w:numFmt w:val="bullet"/>
      <w:lvlText w:val="-"/>
      <w:lvlJc w:val="left"/>
      <w:pPr>
        <w:ind w:left="2160" w:hanging="360"/>
      </w:pPr>
      <w:rPr>
        <w:rFonts w:ascii="Arial" w:hAnsi="Aria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E4A27FA"/>
    <w:multiLevelType w:val="hybridMultilevel"/>
    <w:tmpl w:val="BE24DD80"/>
    <w:lvl w:ilvl="0" w:tplc="7B806AE6">
      <w:start w:val="1"/>
      <w:numFmt w:val="bullet"/>
      <w:lvlText w:val=""/>
      <w:lvlJc w:val="left"/>
      <w:pPr>
        <w:tabs>
          <w:tab w:val="num" w:pos="357"/>
        </w:tabs>
        <w:ind w:left="624" w:hanging="26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354A2"/>
    <w:multiLevelType w:val="hybridMultilevel"/>
    <w:tmpl w:val="021AE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150437"/>
    <w:multiLevelType w:val="hybridMultilevel"/>
    <w:tmpl w:val="84540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5E3F17"/>
    <w:multiLevelType w:val="hybridMultilevel"/>
    <w:tmpl w:val="0484B206"/>
    <w:lvl w:ilvl="0" w:tplc="2BDE555C">
      <w:numFmt w:val="bullet"/>
      <w:lvlText w:val="-"/>
      <w:lvlJc w:val="left"/>
      <w:pPr>
        <w:ind w:left="720" w:hanging="360"/>
      </w:pPr>
      <w:rPr>
        <w:rFonts w:ascii="Avenir Book" w:eastAsia="Times" w:hAnsi="Avenir Book" w:cs="Arial" w:hint="default"/>
        <w:color w:val="000000" w:themeColor="text1"/>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F3789"/>
    <w:multiLevelType w:val="hybridMultilevel"/>
    <w:tmpl w:val="8C54F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E869EE"/>
    <w:multiLevelType w:val="hybridMultilevel"/>
    <w:tmpl w:val="3BD49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C8341D"/>
    <w:multiLevelType w:val="multilevel"/>
    <w:tmpl w:val="B7DABB3A"/>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rPr>
    </w:lvl>
    <w:lvl w:ilvl="2">
      <w:start w:val="1"/>
      <w:numFmt w:val="lowerLetter"/>
      <w:lvlText w:val="%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8CA4D05"/>
    <w:multiLevelType w:val="hybridMultilevel"/>
    <w:tmpl w:val="F64682BC"/>
    <w:lvl w:ilvl="0" w:tplc="62EC6222">
      <w:start w:val="1"/>
      <w:numFmt w:val="bullet"/>
      <w:lvlText w:val=""/>
      <w:lvlJc w:val="left"/>
      <w:pPr>
        <w:tabs>
          <w:tab w:val="num" w:pos="357"/>
        </w:tabs>
        <w:ind w:left="624" w:hanging="26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E44110"/>
    <w:multiLevelType w:val="hybridMultilevel"/>
    <w:tmpl w:val="6C522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F42433"/>
    <w:multiLevelType w:val="hybridMultilevel"/>
    <w:tmpl w:val="05C6F6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94D029D"/>
    <w:multiLevelType w:val="hybridMultilevel"/>
    <w:tmpl w:val="E74E6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862D3A"/>
    <w:multiLevelType w:val="hybridMultilevel"/>
    <w:tmpl w:val="65ACE026"/>
    <w:lvl w:ilvl="0" w:tplc="04090001">
      <w:start w:val="1"/>
      <w:numFmt w:val="bullet"/>
      <w:pStyle w:val="RHANumbering"/>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974B6F"/>
    <w:multiLevelType w:val="hybridMultilevel"/>
    <w:tmpl w:val="16A40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E75906"/>
    <w:multiLevelType w:val="hybridMultilevel"/>
    <w:tmpl w:val="1A78D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125DD7"/>
    <w:multiLevelType w:val="hybridMultilevel"/>
    <w:tmpl w:val="83D62E9C"/>
    <w:lvl w:ilvl="0" w:tplc="FFFFFFFF">
      <w:start w:val="1"/>
      <w:numFmt w:val="decimal"/>
      <w:pStyle w:val="rhanumbering0"/>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4E6701A2"/>
    <w:multiLevelType w:val="hybridMultilevel"/>
    <w:tmpl w:val="80420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3F06BF"/>
    <w:multiLevelType w:val="multilevel"/>
    <w:tmpl w:val="24948B0C"/>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b w:val="0"/>
        <w:bCs w:val="0"/>
      </w:rPr>
    </w:lvl>
    <w:lvl w:ilvl="2">
      <w:start w:val="1"/>
      <w:numFmt w:val="lowerLetter"/>
      <w:lvlText w:val="%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74A0880"/>
    <w:multiLevelType w:val="hybridMultilevel"/>
    <w:tmpl w:val="7696D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DF5CE6"/>
    <w:multiLevelType w:val="hybridMultilevel"/>
    <w:tmpl w:val="479A5186"/>
    <w:lvl w:ilvl="0" w:tplc="B54CC95C">
      <w:start w:val="1"/>
      <w:numFmt w:val="bullet"/>
      <w:lvlText w:val=""/>
      <w:lvlJc w:val="left"/>
      <w:pPr>
        <w:tabs>
          <w:tab w:val="num" w:pos="357"/>
        </w:tabs>
        <w:ind w:left="567" w:hanging="21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5A0229"/>
    <w:multiLevelType w:val="hybridMultilevel"/>
    <w:tmpl w:val="F79A7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B61348"/>
    <w:multiLevelType w:val="multilevel"/>
    <w:tmpl w:val="F3C2DB1E"/>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b w:val="0"/>
        <w:bCs w:val="0"/>
      </w:rPr>
    </w:lvl>
    <w:lvl w:ilvl="2">
      <w:start w:val="1"/>
      <w:numFmt w:val="bullet"/>
      <w:lvlText w:val=""/>
      <w:lvlJc w:val="left"/>
      <w:pPr>
        <w:ind w:left="72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575EE4"/>
    <w:multiLevelType w:val="hybridMultilevel"/>
    <w:tmpl w:val="589CD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A30AE3"/>
    <w:multiLevelType w:val="hybridMultilevel"/>
    <w:tmpl w:val="B3428B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CAF4521"/>
    <w:multiLevelType w:val="hybridMultilevel"/>
    <w:tmpl w:val="8D322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9E033C"/>
    <w:multiLevelType w:val="hybridMultilevel"/>
    <w:tmpl w:val="72D4A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101A9F"/>
    <w:multiLevelType w:val="hybridMultilevel"/>
    <w:tmpl w:val="D4426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BB2198"/>
    <w:multiLevelType w:val="hybridMultilevel"/>
    <w:tmpl w:val="EC365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1D2D84"/>
    <w:multiLevelType w:val="hybridMultilevel"/>
    <w:tmpl w:val="D3169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DF62F5"/>
    <w:multiLevelType w:val="hybridMultilevel"/>
    <w:tmpl w:val="DB828312"/>
    <w:lvl w:ilvl="0" w:tplc="23BE8A6C">
      <w:start w:val="2"/>
      <w:numFmt w:val="bullet"/>
      <w:lvlText w:val="-"/>
      <w:lvlJc w:val="left"/>
      <w:pPr>
        <w:ind w:left="720" w:hanging="360"/>
      </w:pPr>
      <w:rPr>
        <w:rFonts w:ascii="Calibri" w:eastAsia="Times"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3D45A0"/>
    <w:multiLevelType w:val="hybridMultilevel"/>
    <w:tmpl w:val="BDCCE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3C279D"/>
    <w:multiLevelType w:val="hybridMultilevel"/>
    <w:tmpl w:val="EB162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9455997">
    <w:abstractNumId w:val="21"/>
  </w:num>
  <w:num w:numId="2" w16cid:durableId="1435324757">
    <w:abstractNumId w:val="19"/>
  </w:num>
  <w:num w:numId="3" w16cid:durableId="247274816">
    <w:abstractNumId w:val="25"/>
  </w:num>
  <w:num w:numId="4" w16cid:durableId="1277757502">
    <w:abstractNumId w:val="14"/>
  </w:num>
  <w:num w:numId="5" w16cid:durableId="1597639986">
    <w:abstractNumId w:val="7"/>
  </w:num>
  <w:num w:numId="6" w16cid:durableId="1079407536">
    <w:abstractNumId w:val="18"/>
  </w:num>
  <w:num w:numId="7" w16cid:durableId="1639068776">
    <w:abstractNumId w:val="2"/>
  </w:num>
  <w:num w:numId="8" w16cid:durableId="1331518727">
    <w:abstractNumId w:val="35"/>
  </w:num>
  <w:num w:numId="9" w16cid:durableId="822354372">
    <w:abstractNumId w:val="22"/>
  </w:num>
  <w:num w:numId="10" w16cid:durableId="1017804839">
    <w:abstractNumId w:val="15"/>
  </w:num>
  <w:num w:numId="11" w16cid:durableId="1834953084">
    <w:abstractNumId w:val="32"/>
  </w:num>
  <w:num w:numId="12" w16cid:durableId="750388829">
    <w:abstractNumId w:val="26"/>
  </w:num>
  <w:num w:numId="13" w16cid:durableId="270822987">
    <w:abstractNumId w:val="4"/>
  </w:num>
  <w:num w:numId="14" w16cid:durableId="1059744622">
    <w:abstractNumId w:val="36"/>
  </w:num>
  <w:num w:numId="15" w16cid:durableId="1931814193">
    <w:abstractNumId w:val="3"/>
  </w:num>
  <w:num w:numId="16" w16cid:durableId="2126151475">
    <w:abstractNumId w:val="5"/>
  </w:num>
  <w:num w:numId="17" w16cid:durableId="1779370490">
    <w:abstractNumId w:val="16"/>
  </w:num>
  <w:num w:numId="18" w16cid:durableId="1643150626">
    <w:abstractNumId w:val="29"/>
  </w:num>
  <w:num w:numId="19" w16cid:durableId="1231578218">
    <w:abstractNumId w:val="9"/>
  </w:num>
  <w:num w:numId="20" w16cid:durableId="1116027679">
    <w:abstractNumId w:val="33"/>
  </w:num>
  <w:num w:numId="21" w16cid:durableId="1143618424">
    <w:abstractNumId w:val="6"/>
  </w:num>
  <w:num w:numId="22" w16cid:durableId="1406149710">
    <w:abstractNumId w:val="31"/>
  </w:num>
  <w:num w:numId="23" w16cid:durableId="1857303608">
    <w:abstractNumId w:val="17"/>
  </w:num>
  <w:num w:numId="24" w16cid:durableId="2005433864">
    <w:abstractNumId w:val="0"/>
  </w:num>
  <w:num w:numId="25" w16cid:durableId="1470049506">
    <w:abstractNumId w:val="10"/>
  </w:num>
  <w:num w:numId="26" w16cid:durableId="377823616">
    <w:abstractNumId w:val="34"/>
  </w:num>
  <w:num w:numId="27" w16cid:durableId="1876188643">
    <w:abstractNumId w:val="1"/>
  </w:num>
  <w:num w:numId="28" w16cid:durableId="1034160291">
    <w:abstractNumId w:val="37"/>
  </w:num>
  <w:num w:numId="29" w16cid:durableId="1948539200">
    <w:abstractNumId w:val="8"/>
  </w:num>
  <w:num w:numId="30" w16cid:durableId="2140956714">
    <w:abstractNumId w:val="30"/>
  </w:num>
  <w:num w:numId="31" w16cid:durableId="1263487215">
    <w:abstractNumId w:val="20"/>
  </w:num>
  <w:num w:numId="32" w16cid:durableId="1197348232">
    <w:abstractNumId w:val="12"/>
  </w:num>
  <w:num w:numId="33" w16cid:durableId="1566646314">
    <w:abstractNumId w:val="11"/>
  </w:num>
  <w:num w:numId="34" w16cid:durableId="952788950">
    <w:abstractNumId w:val="24"/>
  </w:num>
  <w:num w:numId="35" w16cid:durableId="1532692726">
    <w:abstractNumId w:val="28"/>
  </w:num>
  <w:num w:numId="36" w16cid:durableId="1295598174">
    <w:abstractNumId w:val="23"/>
  </w:num>
  <w:num w:numId="37" w16cid:durableId="1959019297">
    <w:abstractNumId w:val="27"/>
  </w:num>
  <w:num w:numId="38" w16cid:durableId="422193032">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734"/>
    <w:rsid w:val="00003591"/>
    <w:rsid w:val="00004FF9"/>
    <w:rsid w:val="000130C8"/>
    <w:rsid w:val="00016E0C"/>
    <w:rsid w:val="00023C74"/>
    <w:rsid w:val="0002503B"/>
    <w:rsid w:val="00027D24"/>
    <w:rsid w:val="0005473E"/>
    <w:rsid w:val="000552C1"/>
    <w:rsid w:val="000676E3"/>
    <w:rsid w:val="0007008A"/>
    <w:rsid w:val="00070311"/>
    <w:rsid w:val="000707A7"/>
    <w:rsid w:val="00072955"/>
    <w:rsid w:val="00074A74"/>
    <w:rsid w:val="00081BA1"/>
    <w:rsid w:val="000951A6"/>
    <w:rsid w:val="000A7AD0"/>
    <w:rsid w:val="000D1BA7"/>
    <w:rsid w:val="000D2409"/>
    <w:rsid w:val="000D3A5E"/>
    <w:rsid w:val="000D7444"/>
    <w:rsid w:val="000E68C2"/>
    <w:rsid w:val="000F016E"/>
    <w:rsid w:val="000F09C7"/>
    <w:rsid w:val="0010044D"/>
    <w:rsid w:val="0010537A"/>
    <w:rsid w:val="001076D7"/>
    <w:rsid w:val="00132D02"/>
    <w:rsid w:val="00135918"/>
    <w:rsid w:val="0014756F"/>
    <w:rsid w:val="00164D23"/>
    <w:rsid w:val="001827D5"/>
    <w:rsid w:val="00185BD8"/>
    <w:rsid w:val="001952DF"/>
    <w:rsid w:val="001A2686"/>
    <w:rsid w:val="001A5E9C"/>
    <w:rsid w:val="001C0AA9"/>
    <w:rsid w:val="001C21DD"/>
    <w:rsid w:val="001C3A3A"/>
    <w:rsid w:val="001C3FB5"/>
    <w:rsid w:val="001D1C37"/>
    <w:rsid w:val="001E1809"/>
    <w:rsid w:val="001E46F8"/>
    <w:rsid w:val="001E63BF"/>
    <w:rsid w:val="001E77BD"/>
    <w:rsid w:val="0020402A"/>
    <w:rsid w:val="00223085"/>
    <w:rsid w:val="0022375B"/>
    <w:rsid w:val="0022522F"/>
    <w:rsid w:val="00234B9E"/>
    <w:rsid w:val="00264DE6"/>
    <w:rsid w:val="00265022"/>
    <w:rsid w:val="00270C31"/>
    <w:rsid w:val="00273A0D"/>
    <w:rsid w:val="0028253B"/>
    <w:rsid w:val="002827CA"/>
    <w:rsid w:val="002862DF"/>
    <w:rsid w:val="00286B30"/>
    <w:rsid w:val="00287ABE"/>
    <w:rsid w:val="00292302"/>
    <w:rsid w:val="002B2E80"/>
    <w:rsid w:val="002B3775"/>
    <w:rsid w:val="002B39F2"/>
    <w:rsid w:val="002D076D"/>
    <w:rsid w:val="002D0A3C"/>
    <w:rsid w:val="002D56BF"/>
    <w:rsid w:val="002D6493"/>
    <w:rsid w:val="002D6777"/>
    <w:rsid w:val="002D6EC5"/>
    <w:rsid w:val="002D7FDF"/>
    <w:rsid w:val="002E5584"/>
    <w:rsid w:val="002F19CB"/>
    <w:rsid w:val="002F457F"/>
    <w:rsid w:val="002F62FF"/>
    <w:rsid w:val="00305632"/>
    <w:rsid w:val="00311709"/>
    <w:rsid w:val="00313E70"/>
    <w:rsid w:val="0031523D"/>
    <w:rsid w:val="00323523"/>
    <w:rsid w:val="00327734"/>
    <w:rsid w:val="00330630"/>
    <w:rsid w:val="00333508"/>
    <w:rsid w:val="00336335"/>
    <w:rsid w:val="00344AAC"/>
    <w:rsid w:val="00353F51"/>
    <w:rsid w:val="00355DDF"/>
    <w:rsid w:val="003807FB"/>
    <w:rsid w:val="00381228"/>
    <w:rsid w:val="003A25AF"/>
    <w:rsid w:val="003A2AA7"/>
    <w:rsid w:val="003A3DCD"/>
    <w:rsid w:val="003A4B07"/>
    <w:rsid w:val="003A50A9"/>
    <w:rsid w:val="003B3AFE"/>
    <w:rsid w:val="003C5DC5"/>
    <w:rsid w:val="003D3839"/>
    <w:rsid w:val="003D5D73"/>
    <w:rsid w:val="003D5DBD"/>
    <w:rsid w:val="003E0AE4"/>
    <w:rsid w:val="003E0E35"/>
    <w:rsid w:val="003E1520"/>
    <w:rsid w:val="003E7CE0"/>
    <w:rsid w:val="003F2DA2"/>
    <w:rsid w:val="003F52AC"/>
    <w:rsid w:val="0040125B"/>
    <w:rsid w:val="00413230"/>
    <w:rsid w:val="0042044A"/>
    <w:rsid w:val="00430EEA"/>
    <w:rsid w:val="00434150"/>
    <w:rsid w:val="00434EE7"/>
    <w:rsid w:val="0043606E"/>
    <w:rsid w:val="004364D3"/>
    <w:rsid w:val="00444879"/>
    <w:rsid w:val="00445A79"/>
    <w:rsid w:val="004510ED"/>
    <w:rsid w:val="0045248E"/>
    <w:rsid w:val="004524B7"/>
    <w:rsid w:val="00456686"/>
    <w:rsid w:val="0046249E"/>
    <w:rsid w:val="00472035"/>
    <w:rsid w:val="004B0DB3"/>
    <w:rsid w:val="004B2D00"/>
    <w:rsid w:val="004B3292"/>
    <w:rsid w:val="004C04C0"/>
    <w:rsid w:val="004C26CA"/>
    <w:rsid w:val="004D1271"/>
    <w:rsid w:val="004D4AD7"/>
    <w:rsid w:val="004F390F"/>
    <w:rsid w:val="004F3EFF"/>
    <w:rsid w:val="004F4327"/>
    <w:rsid w:val="00503725"/>
    <w:rsid w:val="005037F0"/>
    <w:rsid w:val="00514F53"/>
    <w:rsid w:val="00524513"/>
    <w:rsid w:val="0053190D"/>
    <w:rsid w:val="00531F90"/>
    <w:rsid w:val="00536C36"/>
    <w:rsid w:val="0054026C"/>
    <w:rsid w:val="00542668"/>
    <w:rsid w:val="00542C3D"/>
    <w:rsid w:val="00545401"/>
    <w:rsid w:val="00545765"/>
    <w:rsid w:val="00553846"/>
    <w:rsid w:val="00553FF2"/>
    <w:rsid w:val="005542AA"/>
    <w:rsid w:val="00554B35"/>
    <w:rsid w:val="00557E3C"/>
    <w:rsid w:val="00564A64"/>
    <w:rsid w:val="00565455"/>
    <w:rsid w:val="0057164C"/>
    <w:rsid w:val="0059213A"/>
    <w:rsid w:val="00593DE5"/>
    <w:rsid w:val="005A0C5E"/>
    <w:rsid w:val="005A1DEF"/>
    <w:rsid w:val="005A26D6"/>
    <w:rsid w:val="005B6950"/>
    <w:rsid w:val="005B76A9"/>
    <w:rsid w:val="005C3B16"/>
    <w:rsid w:val="005C41C5"/>
    <w:rsid w:val="005C6CDD"/>
    <w:rsid w:val="005D15AA"/>
    <w:rsid w:val="005E391B"/>
    <w:rsid w:val="005E5631"/>
    <w:rsid w:val="005E6467"/>
    <w:rsid w:val="005E6BDE"/>
    <w:rsid w:val="005F011C"/>
    <w:rsid w:val="0060289E"/>
    <w:rsid w:val="0060361F"/>
    <w:rsid w:val="00611080"/>
    <w:rsid w:val="006110AA"/>
    <w:rsid w:val="006311A4"/>
    <w:rsid w:val="00631E27"/>
    <w:rsid w:val="00637A38"/>
    <w:rsid w:val="006405B0"/>
    <w:rsid w:val="00641005"/>
    <w:rsid w:val="006414FC"/>
    <w:rsid w:val="00642929"/>
    <w:rsid w:val="00643456"/>
    <w:rsid w:val="00652FF5"/>
    <w:rsid w:val="006553BB"/>
    <w:rsid w:val="00655863"/>
    <w:rsid w:val="0067723D"/>
    <w:rsid w:val="006939F7"/>
    <w:rsid w:val="006A5758"/>
    <w:rsid w:val="006B1BA7"/>
    <w:rsid w:val="006B1F22"/>
    <w:rsid w:val="006B2709"/>
    <w:rsid w:val="006E0ACB"/>
    <w:rsid w:val="006E16C8"/>
    <w:rsid w:val="006E561C"/>
    <w:rsid w:val="006F00B6"/>
    <w:rsid w:val="006F7844"/>
    <w:rsid w:val="007043EC"/>
    <w:rsid w:val="00705AB8"/>
    <w:rsid w:val="00710DC2"/>
    <w:rsid w:val="00711CA2"/>
    <w:rsid w:val="0071312F"/>
    <w:rsid w:val="00714F98"/>
    <w:rsid w:val="007215A2"/>
    <w:rsid w:val="00721FEA"/>
    <w:rsid w:val="00727EF7"/>
    <w:rsid w:val="0073610F"/>
    <w:rsid w:val="00750470"/>
    <w:rsid w:val="007534B8"/>
    <w:rsid w:val="00766CEA"/>
    <w:rsid w:val="007672B3"/>
    <w:rsid w:val="00774F76"/>
    <w:rsid w:val="00775A00"/>
    <w:rsid w:val="00783AA1"/>
    <w:rsid w:val="007850DF"/>
    <w:rsid w:val="007903CB"/>
    <w:rsid w:val="0079051B"/>
    <w:rsid w:val="0079052D"/>
    <w:rsid w:val="007929C2"/>
    <w:rsid w:val="00793DCB"/>
    <w:rsid w:val="007A02F3"/>
    <w:rsid w:val="007A06DA"/>
    <w:rsid w:val="007A2B62"/>
    <w:rsid w:val="007A2D50"/>
    <w:rsid w:val="007A3067"/>
    <w:rsid w:val="007A44D3"/>
    <w:rsid w:val="007B1D52"/>
    <w:rsid w:val="007B6E05"/>
    <w:rsid w:val="007C2C72"/>
    <w:rsid w:val="007C3F40"/>
    <w:rsid w:val="007D0A99"/>
    <w:rsid w:val="007E68EE"/>
    <w:rsid w:val="007F7745"/>
    <w:rsid w:val="00800531"/>
    <w:rsid w:val="00806474"/>
    <w:rsid w:val="00812F59"/>
    <w:rsid w:val="00813B3D"/>
    <w:rsid w:val="00816F13"/>
    <w:rsid w:val="00817007"/>
    <w:rsid w:val="0082310A"/>
    <w:rsid w:val="00832D18"/>
    <w:rsid w:val="00833036"/>
    <w:rsid w:val="00841523"/>
    <w:rsid w:val="00845BBB"/>
    <w:rsid w:val="00857086"/>
    <w:rsid w:val="008633EC"/>
    <w:rsid w:val="008827C2"/>
    <w:rsid w:val="00892B20"/>
    <w:rsid w:val="008B0108"/>
    <w:rsid w:val="008C373F"/>
    <w:rsid w:val="008C5CD2"/>
    <w:rsid w:val="008D0E87"/>
    <w:rsid w:val="008F1443"/>
    <w:rsid w:val="008F6C28"/>
    <w:rsid w:val="0090621C"/>
    <w:rsid w:val="00906E44"/>
    <w:rsid w:val="00907461"/>
    <w:rsid w:val="0092112F"/>
    <w:rsid w:val="00926011"/>
    <w:rsid w:val="00942185"/>
    <w:rsid w:val="009608BE"/>
    <w:rsid w:val="009625A2"/>
    <w:rsid w:val="009630EA"/>
    <w:rsid w:val="00975E80"/>
    <w:rsid w:val="00992239"/>
    <w:rsid w:val="00992D30"/>
    <w:rsid w:val="009952D3"/>
    <w:rsid w:val="009A2C91"/>
    <w:rsid w:val="009A5132"/>
    <w:rsid w:val="009A58D0"/>
    <w:rsid w:val="009A7EBD"/>
    <w:rsid w:val="009C1847"/>
    <w:rsid w:val="009C2A63"/>
    <w:rsid w:val="009D323D"/>
    <w:rsid w:val="009D4BEE"/>
    <w:rsid w:val="009D640E"/>
    <w:rsid w:val="009E0439"/>
    <w:rsid w:val="009E329E"/>
    <w:rsid w:val="009E766F"/>
    <w:rsid w:val="009F39C6"/>
    <w:rsid w:val="00A07FB1"/>
    <w:rsid w:val="00A12414"/>
    <w:rsid w:val="00A210AF"/>
    <w:rsid w:val="00A214D1"/>
    <w:rsid w:val="00A2784B"/>
    <w:rsid w:val="00A31A07"/>
    <w:rsid w:val="00A34662"/>
    <w:rsid w:val="00A5595D"/>
    <w:rsid w:val="00A71735"/>
    <w:rsid w:val="00A80E92"/>
    <w:rsid w:val="00A85953"/>
    <w:rsid w:val="00A922C2"/>
    <w:rsid w:val="00A94782"/>
    <w:rsid w:val="00AA126B"/>
    <w:rsid w:val="00AB3CE8"/>
    <w:rsid w:val="00AB417C"/>
    <w:rsid w:val="00AC0E6E"/>
    <w:rsid w:val="00AE72AE"/>
    <w:rsid w:val="00AF713F"/>
    <w:rsid w:val="00B00997"/>
    <w:rsid w:val="00B11C95"/>
    <w:rsid w:val="00B1211C"/>
    <w:rsid w:val="00B24B80"/>
    <w:rsid w:val="00B33B76"/>
    <w:rsid w:val="00B33F47"/>
    <w:rsid w:val="00B41EB2"/>
    <w:rsid w:val="00B43CDD"/>
    <w:rsid w:val="00B46528"/>
    <w:rsid w:val="00B47DBF"/>
    <w:rsid w:val="00B5170D"/>
    <w:rsid w:val="00B51787"/>
    <w:rsid w:val="00B5625E"/>
    <w:rsid w:val="00B5661B"/>
    <w:rsid w:val="00B85011"/>
    <w:rsid w:val="00B866E4"/>
    <w:rsid w:val="00B96BDC"/>
    <w:rsid w:val="00BA327B"/>
    <w:rsid w:val="00BA554D"/>
    <w:rsid w:val="00BB170C"/>
    <w:rsid w:val="00BB7C1D"/>
    <w:rsid w:val="00BC0812"/>
    <w:rsid w:val="00BC6CBD"/>
    <w:rsid w:val="00BE2B2C"/>
    <w:rsid w:val="00BF1030"/>
    <w:rsid w:val="00BF1731"/>
    <w:rsid w:val="00BF1A4A"/>
    <w:rsid w:val="00BF1CE7"/>
    <w:rsid w:val="00BF25A4"/>
    <w:rsid w:val="00BF57A2"/>
    <w:rsid w:val="00BF5F9B"/>
    <w:rsid w:val="00C20C1C"/>
    <w:rsid w:val="00C22926"/>
    <w:rsid w:val="00C27B9E"/>
    <w:rsid w:val="00C44E7C"/>
    <w:rsid w:val="00C50B70"/>
    <w:rsid w:val="00C52BD6"/>
    <w:rsid w:val="00C61549"/>
    <w:rsid w:val="00C713E6"/>
    <w:rsid w:val="00C74111"/>
    <w:rsid w:val="00C8168D"/>
    <w:rsid w:val="00C8194B"/>
    <w:rsid w:val="00C84BDC"/>
    <w:rsid w:val="00C90DF6"/>
    <w:rsid w:val="00C94508"/>
    <w:rsid w:val="00CA1479"/>
    <w:rsid w:val="00CA3C10"/>
    <w:rsid w:val="00CA578C"/>
    <w:rsid w:val="00CB0E54"/>
    <w:rsid w:val="00CB39C7"/>
    <w:rsid w:val="00CC7481"/>
    <w:rsid w:val="00CD2B00"/>
    <w:rsid w:val="00CE05D6"/>
    <w:rsid w:val="00CE32FA"/>
    <w:rsid w:val="00CF0D68"/>
    <w:rsid w:val="00CF2BEC"/>
    <w:rsid w:val="00CF2C29"/>
    <w:rsid w:val="00CF48CE"/>
    <w:rsid w:val="00CF6BFB"/>
    <w:rsid w:val="00D02042"/>
    <w:rsid w:val="00D10630"/>
    <w:rsid w:val="00D17AA0"/>
    <w:rsid w:val="00D22599"/>
    <w:rsid w:val="00D242A6"/>
    <w:rsid w:val="00D327C0"/>
    <w:rsid w:val="00D32D0E"/>
    <w:rsid w:val="00D34632"/>
    <w:rsid w:val="00D41800"/>
    <w:rsid w:val="00D4234E"/>
    <w:rsid w:val="00D45CCB"/>
    <w:rsid w:val="00D46D04"/>
    <w:rsid w:val="00D5072F"/>
    <w:rsid w:val="00D51EA8"/>
    <w:rsid w:val="00D57923"/>
    <w:rsid w:val="00D663C5"/>
    <w:rsid w:val="00D67990"/>
    <w:rsid w:val="00D72D07"/>
    <w:rsid w:val="00D81FCF"/>
    <w:rsid w:val="00D862C7"/>
    <w:rsid w:val="00D900B4"/>
    <w:rsid w:val="00DA26EF"/>
    <w:rsid w:val="00DA3B57"/>
    <w:rsid w:val="00DA4EBB"/>
    <w:rsid w:val="00DB043C"/>
    <w:rsid w:val="00DB3226"/>
    <w:rsid w:val="00DC46A6"/>
    <w:rsid w:val="00DD0C1F"/>
    <w:rsid w:val="00DD5EA7"/>
    <w:rsid w:val="00DD69A2"/>
    <w:rsid w:val="00DF642D"/>
    <w:rsid w:val="00DF6DB6"/>
    <w:rsid w:val="00E005AE"/>
    <w:rsid w:val="00E05294"/>
    <w:rsid w:val="00E05B81"/>
    <w:rsid w:val="00E141F6"/>
    <w:rsid w:val="00E25048"/>
    <w:rsid w:val="00E42E3F"/>
    <w:rsid w:val="00E63E53"/>
    <w:rsid w:val="00E76406"/>
    <w:rsid w:val="00EB605A"/>
    <w:rsid w:val="00EE5EA0"/>
    <w:rsid w:val="00EF1E96"/>
    <w:rsid w:val="00EF3A16"/>
    <w:rsid w:val="00EF3CFA"/>
    <w:rsid w:val="00EF3F3C"/>
    <w:rsid w:val="00EF43DB"/>
    <w:rsid w:val="00EF4A2D"/>
    <w:rsid w:val="00F006C5"/>
    <w:rsid w:val="00F0655E"/>
    <w:rsid w:val="00F13B40"/>
    <w:rsid w:val="00F17B89"/>
    <w:rsid w:val="00F23BBF"/>
    <w:rsid w:val="00F27F28"/>
    <w:rsid w:val="00F4459D"/>
    <w:rsid w:val="00F44AD7"/>
    <w:rsid w:val="00F44E11"/>
    <w:rsid w:val="00F4619C"/>
    <w:rsid w:val="00F52450"/>
    <w:rsid w:val="00F54C99"/>
    <w:rsid w:val="00F604CC"/>
    <w:rsid w:val="00F60EE8"/>
    <w:rsid w:val="00F618EA"/>
    <w:rsid w:val="00F66F47"/>
    <w:rsid w:val="00F7386A"/>
    <w:rsid w:val="00F743B3"/>
    <w:rsid w:val="00F87495"/>
    <w:rsid w:val="00F94852"/>
    <w:rsid w:val="00F96BFF"/>
    <w:rsid w:val="00FA3D60"/>
    <w:rsid w:val="00FA520E"/>
    <w:rsid w:val="00FA6257"/>
    <w:rsid w:val="00FB260C"/>
    <w:rsid w:val="00FB2956"/>
    <w:rsid w:val="00FB2EB1"/>
    <w:rsid w:val="00FB7F00"/>
    <w:rsid w:val="00FC5853"/>
    <w:rsid w:val="00FC669C"/>
    <w:rsid w:val="00FD5432"/>
    <w:rsid w:val="00FF29BB"/>
    <w:rsid w:val="246AAEF5"/>
    <w:rsid w:val="268F3E44"/>
    <w:rsid w:val="450E7AA0"/>
    <w:rsid w:val="50BC314C"/>
    <w:rsid w:val="67DA0198"/>
    <w:rsid w:val="7F77570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139230"/>
  <w15:docId w15:val="{E46FAC0F-32FC-4599-B0DE-B62DEE498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27734"/>
    <w:rPr>
      <w:rFonts w:ascii="Comic Sans MS" w:eastAsia="Times" w:hAnsi="Comic Sans MS" w:cs="Times New Roman"/>
      <w:szCs w:val="20"/>
    </w:rPr>
  </w:style>
  <w:style w:type="paragraph" w:styleId="Heading1">
    <w:name w:val="heading 1"/>
    <w:basedOn w:val="Normal"/>
    <w:next w:val="Normal"/>
    <w:link w:val="Heading1Char"/>
    <w:uiPriority w:val="9"/>
    <w:qFormat/>
    <w:rsid w:val="00327734"/>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0"/>
    </w:pPr>
    <w:rPr>
      <w:rFonts w:ascii="Arial" w:eastAsia="Times New Roman" w:hAnsi="Arial"/>
      <w:b/>
      <w:sz w:val="84"/>
      <w:lang w:val="en-US"/>
    </w:rPr>
  </w:style>
  <w:style w:type="paragraph" w:styleId="Heading3">
    <w:name w:val="heading 3"/>
    <w:basedOn w:val="Normal"/>
    <w:next w:val="Normal"/>
    <w:link w:val="Heading3Char"/>
    <w:uiPriority w:val="9"/>
    <w:semiHidden/>
    <w:unhideWhenUsed/>
    <w:qFormat/>
    <w:rsid w:val="008827C2"/>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7734"/>
    <w:rPr>
      <w:rFonts w:ascii="Arial" w:eastAsia="Times New Roman" w:hAnsi="Arial" w:cs="Times New Roman"/>
      <w:b/>
      <w:sz w:val="84"/>
      <w:szCs w:val="20"/>
      <w:lang w:val="en-US"/>
    </w:rPr>
  </w:style>
  <w:style w:type="paragraph" w:styleId="Title">
    <w:name w:val="Title"/>
    <w:basedOn w:val="Normal"/>
    <w:link w:val="TitleChar"/>
    <w:qFormat/>
    <w:rsid w:val="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rPr>
      <w:rFonts w:ascii="Arial" w:eastAsia="Times New Roman" w:hAnsi="Arial"/>
      <w:b/>
      <w:caps/>
      <w:sz w:val="72"/>
      <w:lang w:val="en-US"/>
    </w:rPr>
  </w:style>
  <w:style w:type="character" w:customStyle="1" w:styleId="TitleChar">
    <w:name w:val="Title Char"/>
    <w:basedOn w:val="DefaultParagraphFont"/>
    <w:link w:val="Title"/>
    <w:rsid w:val="00327734"/>
    <w:rPr>
      <w:rFonts w:ascii="Arial" w:eastAsia="Times New Roman" w:hAnsi="Arial" w:cs="Times New Roman"/>
      <w:b/>
      <w:caps/>
      <w:sz w:val="72"/>
      <w:szCs w:val="20"/>
      <w:lang w:val="en-US"/>
    </w:rPr>
  </w:style>
  <w:style w:type="paragraph" w:styleId="BodyText">
    <w:name w:val="Body Text"/>
    <w:basedOn w:val="Normal"/>
    <w:link w:val="BodyTextChar"/>
    <w:semiHidden/>
    <w:rsid w:val="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Pr>
      <w:rFonts w:ascii="Arial" w:eastAsia="Times New Roman" w:hAnsi="Arial"/>
      <w:sz w:val="22"/>
      <w:u w:color="800080"/>
      <w:lang w:val="en-US"/>
    </w:rPr>
  </w:style>
  <w:style w:type="character" w:customStyle="1" w:styleId="BodyTextChar">
    <w:name w:val="Body Text Char"/>
    <w:basedOn w:val="DefaultParagraphFont"/>
    <w:link w:val="BodyText"/>
    <w:semiHidden/>
    <w:rsid w:val="00327734"/>
    <w:rPr>
      <w:rFonts w:ascii="Arial" w:eastAsia="Times New Roman" w:hAnsi="Arial" w:cs="Times New Roman"/>
      <w:sz w:val="22"/>
      <w:szCs w:val="20"/>
      <w:u w:color="800080"/>
      <w:lang w:val="en-US"/>
    </w:rPr>
  </w:style>
  <w:style w:type="paragraph" w:styleId="Footer">
    <w:name w:val="footer"/>
    <w:basedOn w:val="Normal"/>
    <w:link w:val="FooterChar"/>
    <w:uiPriority w:val="99"/>
    <w:rsid w:val="00327734"/>
    <w:pPr>
      <w:tabs>
        <w:tab w:val="center" w:pos="4320"/>
        <w:tab w:val="right" w:pos="8640"/>
      </w:tabs>
    </w:pPr>
  </w:style>
  <w:style w:type="character" w:customStyle="1" w:styleId="FooterChar">
    <w:name w:val="Footer Char"/>
    <w:basedOn w:val="DefaultParagraphFont"/>
    <w:link w:val="Footer"/>
    <w:uiPriority w:val="99"/>
    <w:rsid w:val="00327734"/>
    <w:rPr>
      <w:rFonts w:ascii="Comic Sans MS" w:eastAsia="Times" w:hAnsi="Comic Sans MS" w:cs="Times New Roman"/>
      <w:szCs w:val="20"/>
    </w:rPr>
  </w:style>
  <w:style w:type="paragraph" w:customStyle="1" w:styleId="Style1">
    <w:name w:val="Style1"/>
    <w:basedOn w:val="Normal"/>
    <w:qFormat/>
    <w:rsid w:val="00327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Pr>
      <w:rFonts w:ascii="Arial" w:eastAsia="Times New Roman" w:hAnsi="Arial"/>
      <w:b/>
      <w:sz w:val="32"/>
      <w:u w:val="single"/>
      <w:lang w:val="en-US"/>
    </w:rPr>
  </w:style>
  <w:style w:type="paragraph" w:customStyle="1" w:styleId="rhanumbering0">
    <w:name w:val="rha numbering"/>
    <w:basedOn w:val="Normal"/>
    <w:rsid w:val="00327734"/>
    <w:pPr>
      <w:numPr>
        <w:numId w:val="1"/>
      </w:numPr>
    </w:pPr>
    <w:rPr>
      <w:rFonts w:ascii="Arial" w:eastAsia="Times New Roman" w:hAnsi="Arial"/>
      <w:sz w:val="28"/>
    </w:rPr>
  </w:style>
  <w:style w:type="paragraph" w:styleId="ListParagraph">
    <w:name w:val="List Paragraph"/>
    <w:basedOn w:val="Normal"/>
    <w:uiPriority w:val="34"/>
    <w:qFormat/>
    <w:rsid w:val="00327734"/>
    <w:pPr>
      <w:ind w:left="720"/>
      <w:contextualSpacing/>
    </w:pPr>
  </w:style>
  <w:style w:type="character" w:styleId="PageNumber">
    <w:name w:val="page number"/>
    <w:basedOn w:val="DefaultParagraphFont"/>
    <w:uiPriority w:val="99"/>
    <w:semiHidden/>
    <w:unhideWhenUsed/>
    <w:rsid w:val="00327734"/>
  </w:style>
  <w:style w:type="paragraph" w:styleId="NormalWeb">
    <w:name w:val="Normal (Web)"/>
    <w:basedOn w:val="Normal"/>
    <w:uiPriority w:val="99"/>
    <w:rsid w:val="00327734"/>
    <w:pPr>
      <w:spacing w:beforeLines="1" w:afterLines="1"/>
    </w:pPr>
    <w:rPr>
      <w:rFonts w:ascii="Times" w:eastAsiaTheme="minorHAnsi" w:hAnsi="Times"/>
      <w:sz w:val="20"/>
    </w:rPr>
  </w:style>
  <w:style w:type="paragraph" w:styleId="BodyTextIndent">
    <w:name w:val="Body Text Indent"/>
    <w:basedOn w:val="Normal"/>
    <w:link w:val="BodyTextIndentChar"/>
    <w:uiPriority w:val="99"/>
    <w:semiHidden/>
    <w:unhideWhenUsed/>
    <w:rsid w:val="00327734"/>
    <w:pPr>
      <w:spacing w:after="120"/>
      <w:ind w:left="283"/>
    </w:pPr>
  </w:style>
  <w:style w:type="character" w:customStyle="1" w:styleId="BodyTextIndentChar">
    <w:name w:val="Body Text Indent Char"/>
    <w:basedOn w:val="DefaultParagraphFont"/>
    <w:link w:val="BodyTextIndent"/>
    <w:uiPriority w:val="99"/>
    <w:semiHidden/>
    <w:rsid w:val="00327734"/>
    <w:rPr>
      <w:rFonts w:ascii="Comic Sans MS" w:eastAsia="Times" w:hAnsi="Comic Sans MS" w:cs="Times New Roman"/>
      <w:szCs w:val="20"/>
    </w:rPr>
  </w:style>
  <w:style w:type="paragraph" w:customStyle="1" w:styleId="RHANumbering">
    <w:name w:val="RHA Numbering"/>
    <w:basedOn w:val="Normal"/>
    <w:rsid w:val="00327734"/>
    <w:pPr>
      <w:numPr>
        <w:numId w:val="6"/>
      </w:numPr>
    </w:pPr>
    <w:rPr>
      <w:rFonts w:ascii="Arial" w:eastAsia="Times New Roman" w:hAnsi="Arial"/>
    </w:rPr>
  </w:style>
  <w:style w:type="table" w:styleId="TableGrid">
    <w:name w:val="Table Grid"/>
    <w:basedOn w:val="TableNormal"/>
    <w:uiPriority w:val="39"/>
    <w:rsid w:val="005C3B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417C"/>
    <w:rPr>
      <w:color w:val="0000FF"/>
      <w:u w:val="single"/>
    </w:rPr>
  </w:style>
  <w:style w:type="character" w:styleId="UnresolvedMention">
    <w:name w:val="Unresolved Mention"/>
    <w:basedOn w:val="DefaultParagraphFont"/>
    <w:uiPriority w:val="99"/>
    <w:rsid w:val="00413230"/>
    <w:rPr>
      <w:color w:val="605E5C"/>
      <w:shd w:val="clear" w:color="auto" w:fill="E1DFDD"/>
    </w:rPr>
  </w:style>
  <w:style w:type="paragraph" w:styleId="Revision">
    <w:name w:val="Revision"/>
    <w:hidden/>
    <w:uiPriority w:val="99"/>
    <w:semiHidden/>
    <w:rsid w:val="00B85011"/>
    <w:rPr>
      <w:rFonts w:ascii="Comic Sans MS" w:eastAsia="Times" w:hAnsi="Comic Sans MS" w:cs="Times New Roman"/>
      <w:szCs w:val="20"/>
    </w:rPr>
  </w:style>
  <w:style w:type="character" w:styleId="CommentReference">
    <w:name w:val="annotation reference"/>
    <w:basedOn w:val="DefaultParagraphFont"/>
    <w:uiPriority w:val="99"/>
    <w:semiHidden/>
    <w:unhideWhenUsed/>
    <w:rsid w:val="00B85011"/>
    <w:rPr>
      <w:sz w:val="16"/>
      <w:szCs w:val="16"/>
    </w:rPr>
  </w:style>
  <w:style w:type="paragraph" w:styleId="CommentText">
    <w:name w:val="annotation text"/>
    <w:basedOn w:val="Normal"/>
    <w:link w:val="CommentTextChar"/>
    <w:uiPriority w:val="99"/>
    <w:unhideWhenUsed/>
    <w:rsid w:val="00B85011"/>
    <w:rPr>
      <w:sz w:val="20"/>
    </w:rPr>
  </w:style>
  <w:style w:type="character" w:customStyle="1" w:styleId="CommentTextChar">
    <w:name w:val="Comment Text Char"/>
    <w:basedOn w:val="DefaultParagraphFont"/>
    <w:link w:val="CommentText"/>
    <w:uiPriority w:val="99"/>
    <w:rsid w:val="00B85011"/>
    <w:rPr>
      <w:rFonts w:ascii="Comic Sans MS" w:eastAsia="Times" w:hAnsi="Comic Sans MS" w:cs="Times New Roman"/>
      <w:sz w:val="20"/>
      <w:szCs w:val="20"/>
    </w:rPr>
  </w:style>
  <w:style w:type="paragraph" w:styleId="CommentSubject">
    <w:name w:val="annotation subject"/>
    <w:basedOn w:val="CommentText"/>
    <w:next w:val="CommentText"/>
    <w:link w:val="CommentSubjectChar"/>
    <w:uiPriority w:val="99"/>
    <w:semiHidden/>
    <w:unhideWhenUsed/>
    <w:rsid w:val="00B85011"/>
    <w:rPr>
      <w:b/>
      <w:bCs/>
    </w:rPr>
  </w:style>
  <w:style w:type="character" w:customStyle="1" w:styleId="CommentSubjectChar">
    <w:name w:val="Comment Subject Char"/>
    <w:basedOn w:val="CommentTextChar"/>
    <w:link w:val="CommentSubject"/>
    <w:uiPriority w:val="99"/>
    <w:semiHidden/>
    <w:rsid w:val="00B85011"/>
    <w:rPr>
      <w:rFonts w:ascii="Comic Sans MS" w:eastAsia="Times" w:hAnsi="Comic Sans MS" w:cs="Times New Roman"/>
      <w:b/>
      <w:bCs/>
      <w:sz w:val="20"/>
      <w:szCs w:val="20"/>
    </w:rPr>
  </w:style>
  <w:style w:type="paragraph" w:styleId="Header">
    <w:name w:val="header"/>
    <w:basedOn w:val="Normal"/>
    <w:link w:val="HeaderChar"/>
    <w:uiPriority w:val="99"/>
    <w:semiHidden/>
    <w:unhideWhenUsed/>
    <w:rsid w:val="0014756F"/>
    <w:pPr>
      <w:tabs>
        <w:tab w:val="center" w:pos="4513"/>
        <w:tab w:val="right" w:pos="9026"/>
      </w:tabs>
    </w:pPr>
  </w:style>
  <w:style w:type="character" w:customStyle="1" w:styleId="HeaderChar">
    <w:name w:val="Header Char"/>
    <w:basedOn w:val="DefaultParagraphFont"/>
    <w:link w:val="Header"/>
    <w:uiPriority w:val="99"/>
    <w:semiHidden/>
    <w:rsid w:val="0014756F"/>
    <w:rPr>
      <w:rFonts w:ascii="Comic Sans MS" w:eastAsia="Times" w:hAnsi="Comic Sans MS" w:cs="Times New Roman"/>
      <w:szCs w:val="20"/>
    </w:rPr>
  </w:style>
  <w:style w:type="paragraph" w:styleId="FootnoteText">
    <w:name w:val="footnote text"/>
    <w:basedOn w:val="Normal"/>
    <w:link w:val="FootnoteTextChar"/>
    <w:uiPriority w:val="99"/>
    <w:semiHidden/>
    <w:unhideWhenUsed/>
    <w:rsid w:val="00C52BD6"/>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C52BD6"/>
    <w:rPr>
      <w:sz w:val="20"/>
      <w:szCs w:val="20"/>
    </w:rPr>
  </w:style>
  <w:style w:type="character" w:styleId="FootnoteReference">
    <w:name w:val="footnote reference"/>
    <w:basedOn w:val="DefaultParagraphFont"/>
    <w:uiPriority w:val="99"/>
    <w:semiHidden/>
    <w:unhideWhenUsed/>
    <w:rsid w:val="00C52BD6"/>
    <w:rPr>
      <w:vertAlign w:val="superscript"/>
    </w:rPr>
  </w:style>
  <w:style w:type="character" w:customStyle="1" w:styleId="Heading3Char">
    <w:name w:val="Heading 3 Char"/>
    <w:basedOn w:val="DefaultParagraphFont"/>
    <w:link w:val="Heading3"/>
    <w:uiPriority w:val="9"/>
    <w:semiHidden/>
    <w:rsid w:val="008827C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897272">
      <w:bodyDiv w:val="1"/>
      <w:marLeft w:val="0"/>
      <w:marRight w:val="0"/>
      <w:marTop w:val="0"/>
      <w:marBottom w:val="0"/>
      <w:divBdr>
        <w:top w:val="none" w:sz="0" w:space="0" w:color="auto"/>
        <w:left w:val="none" w:sz="0" w:space="0" w:color="auto"/>
        <w:bottom w:val="none" w:sz="0" w:space="0" w:color="auto"/>
        <w:right w:val="none" w:sz="0" w:space="0" w:color="auto"/>
      </w:divBdr>
    </w:div>
    <w:div w:id="911625148">
      <w:bodyDiv w:val="1"/>
      <w:marLeft w:val="0"/>
      <w:marRight w:val="0"/>
      <w:marTop w:val="0"/>
      <w:marBottom w:val="0"/>
      <w:divBdr>
        <w:top w:val="none" w:sz="0" w:space="0" w:color="auto"/>
        <w:left w:val="none" w:sz="0" w:space="0" w:color="auto"/>
        <w:bottom w:val="none" w:sz="0" w:space="0" w:color="auto"/>
        <w:right w:val="none" w:sz="0" w:space="0" w:color="auto"/>
      </w:divBdr>
    </w:div>
    <w:div w:id="1178228945">
      <w:bodyDiv w:val="1"/>
      <w:marLeft w:val="0"/>
      <w:marRight w:val="0"/>
      <w:marTop w:val="0"/>
      <w:marBottom w:val="0"/>
      <w:divBdr>
        <w:top w:val="none" w:sz="0" w:space="0" w:color="auto"/>
        <w:left w:val="none" w:sz="0" w:space="0" w:color="auto"/>
        <w:bottom w:val="none" w:sz="0" w:space="0" w:color="auto"/>
        <w:right w:val="none" w:sz="0" w:space="0" w:color="auto"/>
      </w:divBdr>
    </w:div>
    <w:div w:id="1330132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imesheets@broadoakpropertie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mantha.h@broadoak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6C94A3BA7917429163C6C8DD6186B0" ma:contentTypeVersion="18" ma:contentTypeDescription="Create a new document." ma:contentTypeScope="" ma:versionID="e436b3250b0720b77a740051bc0d739a">
  <xsd:schema xmlns:xsd="http://www.w3.org/2001/XMLSchema" xmlns:xs="http://www.w3.org/2001/XMLSchema" xmlns:p="http://schemas.microsoft.com/office/2006/metadata/properties" xmlns:ns2="142195c8-2f24-43ad-bc8d-34238cccc9e7" xmlns:ns3="65468e2f-6742-47fc-9e7c-2f21232bf9e2" targetNamespace="http://schemas.microsoft.com/office/2006/metadata/properties" ma:root="true" ma:fieldsID="c7f6b53a0b53548630fb6ea2c560992f" ns2:_="" ns3:_="">
    <xsd:import namespace="142195c8-2f24-43ad-bc8d-34238cccc9e7"/>
    <xsd:import namespace="65468e2f-6742-47fc-9e7c-2f21232bf9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195c8-2f24-43ad-bc8d-34238cccc9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3995ec7-2f2a-4538-af98-716ee5cb75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68e2f-6742-47fc-9e7c-2f21232bf9e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f88870c-db5d-42a9-b946-b080dd949c1f}" ma:internalName="TaxCatchAll" ma:showField="CatchAllData" ma:web="65468e2f-6742-47fc-9e7c-2f21232bf9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5468e2f-6742-47fc-9e7c-2f21232bf9e2" xsi:nil="true"/>
    <lcf76f155ced4ddcb4097134ff3c332f xmlns="142195c8-2f24-43ad-bc8d-34238cccc9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D77C34-FE1F-4AAE-B0CF-2A3370D57D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195c8-2f24-43ad-bc8d-34238cccc9e7"/>
    <ds:schemaRef ds:uri="65468e2f-6742-47fc-9e7c-2f21232bf9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A384A4-CE8B-404F-84B5-7647B4CCC4A8}">
  <ds:schemaRefs>
    <ds:schemaRef ds:uri="http://schemas.microsoft.com/sharepoint/v3/contenttype/forms"/>
  </ds:schemaRefs>
</ds:datastoreItem>
</file>

<file path=customXml/itemProps3.xml><?xml version="1.0" encoding="utf-8"?>
<ds:datastoreItem xmlns:ds="http://schemas.openxmlformats.org/officeDocument/2006/customXml" ds:itemID="{548D7E5D-C4DB-4264-99B6-1842CE9D5BFF}">
  <ds:schemaRefs>
    <ds:schemaRef ds:uri="http://schemas.openxmlformats.org/officeDocument/2006/bibliography"/>
  </ds:schemaRefs>
</ds:datastoreItem>
</file>

<file path=customXml/itemProps4.xml><?xml version="1.0" encoding="utf-8"?>
<ds:datastoreItem xmlns:ds="http://schemas.openxmlformats.org/officeDocument/2006/customXml" ds:itemID="{C3EF364B-E34C-41D2-BE4E-474FFDD5DBDB}">
  <ds:schemaRefs>
    <ds:schemaRef ds:uri="http://schemas.microsoft.com/office/2006/metadata/properties"/>
    <ds:schemaRef ds:uri="http://schemas.microsoft.com/office/infopath/2007/PartnerControls"/>
    <ds:schemaRef ds:uri="65468e2f-6742-47fc-9e7c-2f21232bf9e2"/>
    <ds:schemaRef ds:uri="142195c8-2f24-43ad-bc8d-34238cccc9e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22134</Words>
  <Characters>126170</Characters>
  <Application>Microsoft Office Word</Application>
  <DocSecurity>0</DocSecurity>
  <Lines>1051</Lines>
  <Paragraphs>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148008</CharactersWithSpaces>
  <SharedDoc>false</SharedDoc>
  <HLinks>
    <vt:vector size="12" baseType="variant">
      <vt:variant>
        <vt:i4>3145729</vt:i4>
      </vt:variant>
      <vt:variant>
        <vt:i4>3</vt:i4>
      </vt:variant>
      <vt:variant>
        <vt:i4>0</vt:i4>
      </vt:variant>
      <vt:variant>
        <vt:i4>5</vt:i4>
      </vt:variant>
      <vt:variant>
        <vt:lpwstr>mailto:samanthah@broadoakproperties.com</vt:lpwstr>
      </vt:variant>
      <vt:variant>
        <vt:lpwstr/>
      </vt:variant>
      <vt:variant>
        <vt:i4>2752538</vt:i4>
      </vt:variant>
      <vt:variant>
        <vt:i4>0</vt:i4>
      </vt:variant>
      <vt:variant>
        <vt:i4>0</vt:i4>
      </vt:variant>
      <vt:variant>
        <vt:i4>5</vt:i4>
      </vt:variant>
      <vt:variant>
        <vt:lpwstr>mailto:timesheets@broadoakproperties.com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Amanda Molloy</cp:lastModifiedBy>
  <cp:revision>4</cp:revision>
  <cp:lastPrinted>2017-06-22T01:26:00Z</cp:lastPrinted>
  <dcterms:created xsi:type="dcterms:W3CDTF">2026-05-08T15:27:00Z</dcterms:created>
  <dcterms:modified xsi:type="dcterms:W3CDTF">2026-05-12T14:55:00Z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0x010100EF6C94A3BA7917429163C6C8DD6186B0</vt:lpwstr>
  </property>
  <property fmtid="{D5CDD505-2E9C-101B-9397-08002B2CF9AE}" pid="3" name="MediaServiceImageTags">
    <vt:lpwstr/>
  </property>
  <property fmtid="{D5CDD505-2E9C-101B-9397-08002B2CF9AE}" pid="4" name="GrammarlyDocumentId">
    <vt:lpwstr>9184e7388f8872beecbf3a361a504d338e03fcf6f47f51e1d6ac70bf3811e618</vt:lpwstr>
  </property>
</Properties>
</file>